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FAA" w:rsidRPr="0017745D" w:rsidRDefault="00221FAA" w:rsidP="00F927C5">
      <w:pPr>
        <w:rPr>
          <w:rFonts w:ascii="Arial" w:hAnsi="Arial" w:cs="Arial"/>
          <w:sz w:val="22"/>
          <w:szCs w:val="22"/>
        </w:rPr>
      </w:pPr>
    </w:p>
    <w:p w:rsidR="00221FAA" w:rsidRPr="0017745D" w:rsidRDefault="00221FAA" w:rsidP="0017745D">
      <w:pPr>
        <w:widowControl w:val="0"/>
        <w:autoSpaceDE w:val="0"/>
        <w:autoSpaceDN w:val="0"/>
        <w:adjustRightInd w:val="0"/>
        <w:spacing w:line="239" w:lineRule="auto"/>
        <w:ind w:left="2420"/>
        <w:jc w:val="both"/>
        <w:rPr>
          <w:rFonts w:ascii="Arial" w:hAnsi="Arial" w:cs="Arial"/>
          <w:sz w:val="22"/>
          <w:szCs w:val="22"/>
        </w:rPr>
      </w:pPr>
      <w:r w:rsidRPr="0017745D">
        <w:rPr>
          <w:rFonts w:ascii="Arial" w:hAnsi="Arial" w:cs="Arial"/>
          <w:b/>
          <w:bCs/>
          <w:sz w:val="22"/>
          <w:szCs w:val="22"/>
        </w:rPr>
        <w:t xml:space="preserve">PROCESSO LICITAÇÃO Nº </w:t>
      </w:r>
      <w:r w:rsidR="00F82AF6">
        <w:rPr>
          <w:rFonts w:ascii="Arial" w:hAnsi="Arial" w:cs="Arial"/>
          <w:b/>
          <w:bCs/>
          <w:sz w:val="22"/>
          <w:szCs w:val="22"/>
        </w:rPr>
        <w:t>45/2018</w:t>
      </w:r>
    </w:p>
    <w:p w:rsidR="00221FAA" w:rsidRPr="0017745D" w:rsidRDefault="00221FAA" w:rsidP="0017745D">
      <w:pPr>
        <w:widowControl w:val="0"/>
        <w:autoSpaceDE w:val="0"/>
        <w:autoSpaceDN w:val="0"/>
        <w:adjustRightInd w:val="0"/>
        <w:spacing w:line="242"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39" w:lineRule="auto"/>
        <w:ind w:left="1840"/>
        <w:jc w:val="both"/>
        <w:rPr>
          <w:rFonts w:ascii="Arial" w:hAnsi="Arial" w:cs="Arial"/>
          <w:sz w:val="22"/>
          <w:szCs w:val="22"/>
        </w:rPr>
      </w:pPr>
      <w:r w:rsidRPr="0017745D">
        <w:rPr>
          <w:rFonts w:ascii="Arial" w:hAnsi="Arial" w:cs="Arial"/>
          <w:b/>
          <w:bCs/>
          <w:sz w:val="22"/>
          <w:szCs w:val="22"/>
        </w:rPr>
        <w:t>EDITAL DO PREGÃO PRESENCIAL Nº</w:t>
      </w:r>
      <w:r w:rsidR="00F82AF6">
        <w:rPr>
          <w:rFonts w:ascii="Arial" w:hAnsi="Arial" w:cs="Arial"/>
          <w:b/>
          <w:bCs/>
          <w:sz w:val="22"/>
          <w:szCs w:val="22"/>
        </w:rPr>
        <w:t>32/2018</w:t>
      </w:r>
    </w:p>
    <w:p w:rsidR="00221FAA" w:rsidRPr="0017745D" w:rsidRDefault="00221FAA" w:rsidP="0017745D">
      <w:pPr>
        <w:widowControl w:val="0"/>
        <w:autoSpaceDE w:val="0"/>
        <w:autoSpaceDN w:val="0"/>
        <w:adjustRightInd w:val="0"/>
        <w:spacing w:line="240" w:lineRule="exact"/>
        <w:jc w:val="both"/>
        <w:rPr>
          <w:rFonts w:ascii="Arial" w:hAnsi="Arial" w:cs="Arial"/>
          <w:sz w:val="22"/>
          <w:szCs w:val="22"/>
        </w:rPr>
      </w:pPr>
      <w:r w:rsidRPr="0017745D">
        <w:rPr>
          <w:rFonts w:ascii="Arial" w:hAnsi="Arial" w:cs="Arial"/>
          <w:noProof/>
          <w:sz w:val="22"/>
          <w:szCs w:val="22"/>
        </w:rPr>
        <w:drawing>
          <wp:anchor distT="0" distB="0" distL="114300" distR="114300" simplePos="0" relativeHeight="251660288" behindDoc="1" locked="0" layoutInCell="0" allowOverlap="1">
            <wp:simplePos x="0" y="0"/>
            <wp:positionH relativeFrom="column">
              <wp:posOffset>3445510</wp:posOffset>
            </wp:positionH>
            <wp:positionV relativeFrom="paragraph">
              <wp:posOffset>103505</wp:posOffset>
            </wp:positionV>
            <wp:extent cx="274320" cy="316865"/>
            <wp:effectExtent l="0" t="0" r="0" b="6985"/>
            <wp:wrapNone/>
            <wp:docPr id="108" name="Imagem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 cy="316865"/>
                    </a:xfrm>
                    <a:prstGeom prst="rect">
                      <a:avLst/>
                    </a:prstGeom>
                    <a:noFill/>
                  </pic:spPr>
                </pic:pic>
              </a:graphicData>
            </a:graphic>
          </wp:anchor>
        </w:drawing>
      </w:r>
    </w:p>
    <w:p w:rsidR="00221FAA" w:rsidRPr="0017745D" w:rsidRDefault="00221FAA" w:rsidP="0017745D">
      <w:pPr>
        <w:widowControl w:val="0"/>
        <w:autoSpaceDE w:val="0"/>
        <w:autoSpaceDN w:val="0"/>
        <w:adjustRightInd w:val="0"/>
        <w:spacing w:line="239" w:lineRule="auto"/>
        <w:ind w:left="3000"/>
        <w:jc w:val="both"/>
        <w:rPr>
          <w:rFonts w:ascii="Arial" w:hAnsi="Arial" w:cs="Arial"/>
          <w:sz w:val="22"/>
          <w:szCs w:val="22"/>
        </w:rPr>
      </w:pPr>
      <w:r w:rsidRPr="0017745D">
        <w:rPr>
          <w:rFonts w:ascii="Arial" w:hAnsi="Arial" w:cs="Arial"/>
          <w:b/>
          <w:bCs/>
          <w:sz w:val="22"/>
          <w:szCs w:val="22"/>
        </w:rPr>
        <w:t>REGISTRO DE PREÇOS</w:t>
      </w:r>
    </w:p>
    <w:p w:rsidR="00221FAA" w:rsidRPr="0017745D" w:rsidRDefault="00221FAA" w:rsidP="0017745D">
      <w:pPr>
        <w:widowControl w:val="0"/>
        <w:autoSpaceDE w:val="0"/>
        <w:autoSpaceDN w:val="0"/>
        <w:adjustRightInd w:val="0"/>
        <w:spacing w:line="359" w:lineRule="exact"/>
        <w:jc w:val="both"/>
        <w:rPr>
          <w:rFonts w:ascii="Arial" w:hAnsi="Arial" w:cs="Arial"/>
          <w:sz w:val="22"/>
          <w:szCs w:val="22"/>
        </w:rPr>
      </w:pPr>
    </w:p>
    <w:p w:rsidR="00221FAA" w:rsidRPr="0017745D" w:rsidRDefault="00131DA0" w:rsidP="0017745D">
      <w:pPr>
        <w:widowControl w:val="0"/>
        <w:autoSpaceDE w:val="0"/>
        <w:autoSpaceDN w:val="0"/>
        <w:adjustRightInd w:val="0"/>
        <w:spacing w:line="310" w:lineRule="exact"/>
        <w:jc w:val="both"/>
        <w:rPr>
          <w:rFonts w:ascii="Arial" w:hAnsi="Arial" w:cs="Arial"/>
          <w:sz w:val="22"/>
          <w:szCs w:val="22"/>
        </w:rPr>
      </w:pPr>
      <w:r w:rsidRPr="0017745D">
        <w:rPr>
          <w:rFonts w:ascii="Arial" w:hAnsi="Arial" w:cs="Arial"/>
          <w:sz w:val="22"/>
          <w:szCs w:val="22"/>
          <w:shd w:val="clear" w:color="auto" w:fill="FFFFFF"/>
        </w:rPr>
        <w:t>O Município de</w:t>
      </w:r>
      <w:r w:rsidRPr="0017745D">
        <w:rPr>
          <w:rStyle w:val="apple-converted-space"/>
          <w:rFonts w:ascii="Arial" w:hAnsi="Arial" w:cs="Arial"/>
          <w:sz w:val="22"/>
          <w:szCs w:val="22"/>
          <w:shd w:val="clear" w:color="auto" w:fill="FFFFFF"/>
        </w:rPr>
        <w:t> </w:t>
      </w:r>
      <w:r w:rsidRPr="0017745D">
        <w:rPr>
          <w:rFonts w:ascii="Arial" w:hAnsi="Arial" w:cs="Arial"/>
          <w:b/>
          <w:bCs/>
          <w:sz w:val="22"/>
          <w:szCs w:val="22"/>
          <w:shd w:val="clear" w:color="auto" w:fill="FFFFFF"/>
        </w:rPr>
        <w:t>CELSO RAMOS</w:t>
      </w:r>
      <w:r w:rsidRPr="0017745D">
        <w:rPr>
          <w:rFonts w:ascii="Arial" w:hAnsi="Arial" w:cs="Arial"/>
          <w:sz w:val="22"/>
          <w:szCs w:val="22"/>
          <w:shd w:val="clear" w:color="auto" w:fill="FFFFFF"/>
        </w:rPr>
        <w:t xml:space="preserve">, pessoa jurídica de direito público interno, situada à Rua Dom Daniel Hostin, Nº 930, Centro, Cidade de Celso Ramos - SC, </w:t>
      </w:r>
      <w:r w:rsidRPr="0017745D">
        <w:rPr>
          <w:rFonts w:ascii="Arial" w:hAnsi="Arial" w:cs="Arial"/>
          <w:sz w:val="22"/>
          <w:szCs w:val="22"/>
        </w:rPr>
        <w:t xml:space="preserve">representado neste ato pelo Prefeito Municipal </w:t>
      </w:r>
      <w:r w:rsidRPr="0017745D">
        <w:rPr>
          <w:rFonts w:ascii="Arial" w:hAnsi="Arial" w:cs="Arial"/>
          <w:sz w:val="22"/>
          <w:szCs w:val="22"/>
          <w:shd w:val="clear" w:color="auto" w:fill="FFFFFF"/>
        </w:rPr>
        <w:t>Senhor</w:t>
      </w:r>
      <w:r w:rsidRPr="0017745D">
        <w:rPr>
          <w:rStyle w:val="apple-converted-space"/>
          <w:rFonts w:ascii="Arial" w:hAnsi="Arial" w:cs="Arial"/>
          <w:sz w:val="22"/>
          <w:szCs w:val="22"/>
          <w:shd w:val="clear" w:color="auto" w:fill="FFFFFF"/>
        </w:rPr>
        <w:t> </w:t>
      </w:r>
      <w:r w:rsidRPr="0017745D">
        <w:rPr>
          <w:rFonts w:ascii="Arial" w:hAnsi="Arial" w:cs="Arial"/>
          <w:b/>
          <w:bCs/>
          <w:sz w:val="22"/>
          <w:szCs w:val="22"/>
          <w:shd w:val="clear" w:color="auto" w:fill="FFFFFF"/>
        </w:rPr>
        <w:t>ONDINO RIBEIRO DE MEDEIROS</w:t>
      </w:r>
      <w:r w:rsidR="0017745D">
        <w:rPr>
          <w:rFonts w:ascii="Arial" w:hAnsi="Arial" w:cs="Arial"/>
          <w:b/>
          <w:bCs/>
          <w:sz w:val="22"/>
          <w:szCs w:val="22"/>
          <w:shd w:val="clear" w:color="auto" w:fill="FFFFFF"/>
        </w:rPr>
        <w:t xml:space="preserve">, </w:t>
      </w:r>
      <w:r w:rsidR="00221FAA" w:rsidRPr="0017745D">
        <w:rPr>
          <w:rFonts w:ascii="Arial" w:hAnsi="Arial" w:cs="Arial"/>
          <w:sz w:val="22"/>
          <w:szCs w:val="22"/>
          <w:shd w:val="clear" w:color="auto" w:fill="FFFFFF"/>
        </w:rPr>
        <w:t>torna público que fará realizar licitação na modalidade</w:t>
      </w:r>
      <w:r w:rsidR="00221FAA" w:rsidRPr="0017745D">
        <w:rPr>
          <w:rStyle w:val="apple-converted-space"/>
          <w:rFonts w:ascii="Arial" w:hAnsi="Arial" w:cs="Arial"/>
          <w:sz w:val="22"/>
          <w:szCs w:val="22"/>
          <w:shd w:val="clear" w:color="auto" w:fill="FFFFFF"/>
        </w:rPr>
        <w:t> </w:t>
      </w:r>
      <w:r w:rsidR="00221FAA" w:rsidRPr="0017745D">
        <w:rPr>
          <w:rFonts w:ascii="Arial" w:hAnsi="Arial" w:cs="Arial"/>
          <w:b/>
          <w:bCs/>
          <w:sz w:val="22"/>
          <w:szCs w:val="22"/>
          <w:shd w:val="clear" w:color="auto" w:fill="FFFFFF"/>
        </w:rPr>
        <w:t>PREGÃO</w:t>
      </w:r>
      <w:r w:rsidR="00221FAA" w:rsidRPr="0017745D">
        <w:rPr>
          <w:rStyle w:val="apple-converted-space"/>
          <w:rFonts w:ascii="Arial" w:hAnsi="Arial" w:cs="Arial"/>
          <w:sz w:val="22"/>
          <w:szCs w:val="22"/>
          <w:shd w:val="clear" w:color="auto" w:fill="FFFFFF"/>
        </w:rPr>
        <w:t> </w:t>
      </w:r>
      <w:r w:rsidR="00221FAA" w:rsidRPr="0017745D">
        <w:rPr>
          <w:rFonts w:ascii="Arial" w:hAnsi="Arial" w:cs="Arial"/>
          <w:sz w:val="22"/>
          <w:szCs w:val="22"/>
          <w:shd w:val="clear" w:color="auto" w:fill="FFFFFF"/>
        </w:rPr>
        <w:t>sob a forma</w:t>
      </w:r>
      <w:r w:rsidR="00221FAA" w:rsidRPr="0017745D">
        <w:rPr>
          <w:rStyle w:val="apple-converted-space"/>
          <w:rFonts w:ascii="Arial" w:hAnsi="Arial" w:cs="Arial"/>
          <w:sz w:val="22"/>
          <w:szCs w:val="22"/>
          <w:shd w:val="clear" w:color="auto" w:fill="FFFFFF"/>
        </w:rPr>
        <w:t> </w:t>
      </w:r>
      <w:r w:rsidR="00221FAA" w:rsidRPr="0017745D">
        <w:rPr>
          <w:rFonts w:ascii="Arial" w:hAnsi="Arial" w:cs="Arial"/>
          <w:b/>
          <w:bCs/>
          <w:sz w:val="22"/>
          <w:szCs w:val="22"/>
          <w:shd w:val="clear" w:color="auto" w:fill="FFFFFF"/>
        </w:rPr>
        <w:t xml:space="preserve">PRESENCIAL </w:t>
      </w:r>
      <w:r w:rsidR="00221FAA" w:rsidRPr="0017745D">
        <w:rPr>
          <w:rFonts w:ascii="Arial" w:hAnsi="Arial" w:cs="Arial"/>
          <w:sz w:val="22"/>
          <w:szCs w:val="22"/>
        </w:rPr>
        <w:t xml:space="preserve">visando o </w:t>
      </w:r>
      <w:r w:rsidR="00221FAA" w:rsidRPr="0017745D">
        <w:rPr>
          <w:rFonts w:ascii="Arial" w:hAnsi="Arial" w:cs="Arial"/>
          <w:b/>
          <w:sz w:val="22"/>
          <w:szCs w:val="22"/>
        </w:rPr>
        <w:t>REGISTRO DE PREÇO</w:t>
      </w:r>
      <w:r w:rsidR="00221FAA" w:rsidRPr="0017745D">
        <w:rPr>
          <w:rFonts w:ascii="Arial" w:hAnsi="Arial" w:cs="Arial"/>
          <w:sz w:val="22"/>
          <w:szCs w:val="22"/>
        </w:rPr>
        <w:t xml:space="preserve"> para prestação de serviços de </w:t>
      </w:r>
      <w:r w:rsidR="00221FAA" w:rsidRPr="0017745D">
        <w:rPr>
          <w:rFonts w:ascii="Arial" w:hAnsi="Arial" w:cs="Arial"/>
          <w:b/>
          <w:sz w:val="22"/>
          <w:szCs w:val="22"/>
          <w:u w:val="single"/>
        </w:rPr>
        <w:t>MANUTENÇÃO DO SISTEMA DE ILUMINAÇÃO PÚBLICA EM RUAS E VIAS DO MUNICÍPIO DE CELSO RAMOS, E AQUISIÇÃO DE MATERIAIS ELÉTRICOS E INSUMOS PARA A REFERIDA MANUTENÇÃO, EM CONFORMIDADE COM O ANEXO VII</w:t>
      </w:r>
      <w:r w:rsidR="00221FAA" w:rsidRPr="0017745D">
        <w:rPr>
          <w:rFonts w:ascii="Arial" w:hAnsi="Arial" w:cs="Arial"/>
          <w:b/>
          <w:sz w:val="22"/>
          <w:szCs w:val="22"/>
        </w:rPr>
        <w:t>,</w:t>
      </w:r>
      <w:r w:rsidR="00221FAA" w:rsidRPr="0017745D">
        <w:rPr>
          <w:rFonts w:ascii="Arial" w:hAnsi="Arial" w:cs="Arial"/>
          <w:sz w:val="22"/>
          <w:szCs w:val="22"/>
        </w:rPr>
        <w:t xml:space="preserve"> e referente o </w:t>
      </w:r>
      <w:r w:rsidR="00221FAA" w:rsidRPr="0017745D">
        <w:rPr>
          <w:rFonts w:ascii="Arial" w:hAnsi="Arial" w:cs="Arial"/>
          <w:b/>
          <w:sz w:val="22"/>
          <w:szCs w:val="22"/>
        </w:rPr>
        <w:t>LOTE 02</w:t>
      </w:r>
      <w:r w:rsidR="00221FAA" w:rsidRPr="0017745D">
        <w:rPr>
          <w:rFonts w:ascii="Arial" w:hAnsi="Arial" w:cs="Arial"/>
          <w:sz w:val="22"/>
          <w:szCs w:val="22"/>
        </w:rPr>
        <w:t>, a contratada tem a responsabilidade com fornecimento de mão de obra, ferramentas e equipamentos necessários para sua execução, conforme especificações e delimitações constantes neste Edi</w:t>
      </w:r>
      <w:r w:rsidR="002C01BA">
        <w:rPr>
          <w:rFonts w:ascii="Arial" w:hAnsi="Arial" w:cs="Arial"/>
          <w:sz w:val="22"/>
          <w:szCs w:val="22"/>
        </w:rPr>
        <w:t xml:space="preserve">tal, para o período de </w:t>
      </w:r>
      <w:r w:rsidR="002C01BA" w:rsidRPr="002C01BA">
        <w:rPr>
          <w:rFonts w:ascii="Arial" w:hAnsi="Arial" w:cs="Arial"/>
          <w:b/>
          <w:sz w:val="22"/>
          <w:szCs w:val="22"/>
        </w:rPr>
        <w:t xml:space="preserve">AGOSTO </w:t>
      </w:r>
      <w:r w:rsidRPr="002C01BA">
        <w:rPr>
          <w:rFonts w:ascii="Arial" w:hAnsi="Arial" w:cs="Arial"/>
          <w:b/>
          <w:sz w:val="22"/>
          <w:szCs w:val="22"/>
        </w:rPr>
        <w:t xml:space="preserve">DE </w:t>
      </w:r>
      <w:r w:rsidR="00F82AF6" w:rsidRPr="002C01BA">
        <w:rPr>
          <w:rFonts w:ascii="Arial" w:hAnsi="Arial" w:cs="Arial"/>
          <w:b/>
          <w:sz w:val="22"/>
          <w:szCs w:val="22"/>
        </w:rPr>
        <w:t>2018</w:t>
      </w:r>
      <w:r w:rsidR="002C01BA" w:rsidRPr="002C01BA">
        <w:rPr>
          <w:rFonts w:ascii="Arial" w:hAnsi="Arial" w:cs="Arial"/>
          <w:b/>
          <w:sz w:val="22"/>
          <w:szCs w:val="22"/>
        </w:rPr>
        <w:t xml:space="preserve"> A AGOSTO</w:t>
      </w:r>
      <w:r w:rsidRPr="002C01BA">
        <w:rPr>
          <w:rFonts w:ascii="Arial" w:hAnsi="Arial" w:cs="Arial"/>
          <w:b/>
          <w:sz w:val="22"/>
          <w:szCs w:val="22"/>
        </w:rPr>
        <w:t xml:space="preserve"> DE 2018.</w:t>
      </w:r>
    </w:p>
    <w:p w:rsidR="00221FAA" w:rsidRPr="0017745D" w:rsidRDefault="00221FAA" w:rsidP="0017745D">
      <w:pPr>
        <w:widowControl w:val="0"/>
        <w:autoSpaceDE w:val="0"/>
        <w:autoSpaceDN w:val="0"/>
        <w:adjustRightInd w:val="0"/>
        <w:spacing w:line="310" w:lineRule="exact"/>
        <w:jc w:val="both"/>
        <w:rPr>
          <w:rFonts w:ascii="Arial" w:hAnsi="Arial" w:cs="Arial"/>
          <w:sz w:val="22"/>
          <w:szCs w:val="22"/>
        </w:rPr>
      </w:pPr>
      <w:r w:rsidRPr="0017745D">
        <w:rPr>
          <w:rFonts w:ascii="Arial" w:hAnsi="Arial" w:cs="Arial"/>
          <w:sz w:val="22"/>
          <w:szCs w:val="22"/>
        </w:rPr>
        <w:t xml:space="preserve">A presente licitação será do tipo </w:t>
      </w:r>
      <w:r w:rsidRPr="0017745D">
        <w:rPr>
          <w:rFonts w:ascii="Arial" w:hAnsi="Arial" w:cs="Arial"/>
          <w:b/>
          <w:bCs/>
          <w:sz w:val="22"/>
          <w:szCs w:val="22"/>
        </w:rPr>
        <w:t>MENOR PREÇO POR LOTE</w:t>
      </w:r>
      <w:r w:rsidRPr="0017745D">
        <w:rPr>
          <w:rFonts w:ascii="Arial" w:hAnsi="Arial" w:cs="Arial"/>
          <w:sz w:val="22"/>
          <w:szCs w:val="22"/>
        </w:rPr>
        <w:t>, consoante as condições estatuídas neste Edital e será regida pela Lei nº 10.520, de 17 de julho de 2002, bem como pela Lei nº 8.666/93 e alterações posteriores, nos casos omissos.</w:t>
      </w:r>
    </w:p>
    <w:p w:rsidR="00221FAA" w:rsidRPr="0017745D" w:rsidRDefault="00221FAA" w:rsidP="0017745D">
      <w:pPr>
        <w:spacing w:before="100" w:beforeAutospacing="1"/>
        <w:jc w:val="both"/>
        <w:rPr>
          <w:rFonts w:ascii="Arial" w:hAnsi="Arial" w:cs="Arial"/>
          <w:sz w:val="22"/>
          <w:szCs w:val="22"/>
        </w:rPr>
      </w:pPr>
      <w:r w:rsidRPr="0017745D">
        <w:rPr>
          <w:rFonts w:ascii="Arial" w:hAnsi="Arial" w:cs="Arial"/>
          <w:sz w:val="22"/>
          <w:szCs w:val="22"/>
        </w:rPr>
        <w:t xml:space="preserve">O recebimento dos envelopes nº 01 DOCUMENTAÇÃO e 02 POPOSTA COMERCIAL, contendo, respectivamente, as propostas de preços e a documentação de habilitação dos interessados, dar-se-á até às </w:t>
      </w:r>
      <w:r w:rsidRPr="0017745D">
        <w:rPr>
          <w:rFonts w:ascii="Arial" w:hAnsi="Arial" w:cs="Arial"/>
          <w:b/>
          <w:sz w:val="22"/>
          <w:szCs w:val="22"/>
          <w:u w:val="single"/>
        </w:rPr>
        <w:t xml:space="preserve">14 horas do dia </w:t>
      </w:r>
      <w:r w:rsidR="001925FB">
        <w:rPr>
          <w:rFonts w:ascii="Arial" w:hAnsi="Arial" w:cs="Arial"/>
          <w:b/>
          <w:sz w:val="22"/>
          <w:szCs w:val="22"/>
          <w:u w:val="single"/>
        </w:rPr>
        <w:t>20</w:t>
      </w:r>
      <w:r w:rsidR="00F82AF6">
        <w:rPr>
          <w:rFonts w:ascii="Arial" w:hAnsi="Arial" w:cs="Arial"/>
          <w:b/>
          <w:sz w:val="22"/>
          <w:szCs w:val="22"/>
          <w:u w:val="single"/>
        </w:rPr>
        <w:t xml:space="preserve"> DE AGOSTO</w:t>
      </w:r>
      <w:r w:rsidR="00131DA0" w:rsidRPr="0017745D">
        <w:rPr>
          <w:rFonts w:ascii="Arial" w:hAnsi="Arial" w:cs="Arial"/>
          <w:b/>
          <w:sz w:val="22"/>
          <w:szCs w:val="22"/>
          <w:u w:val="single"/>
        </w:rPr>
        <w:t xml:space="preserve"> DE </w:t>
      </w:r>
      <w:r w:rsidR="00F82AF6">
        <w:rPr>
          <w:rFonts w:ascii="Arial" w:hAnsi="Arial" w:cs="Arial"/>
          <w:b/>
          <w:sz w:val="22"/>
          <w:szCs w:val="22"/>
          <w:u w:val="single"/>
        </w:rPr>
        <w:t>2018</w:t>
      </w:r>
      <w:r w:rsidR="00131DA0" w:rsidRPr="0017745D">
        <w:rPr>
          <w:rFonts w:ascii="Arial" w:hAnsi="Arial" w:cs="Arial"/>
          <w:b/>
          <w:sz w:val="22"/>
          <w:szCs w:val="22"/>
          <w:u w:val="single"/>
        </w:rPr>
        <w:t xml:space="preserve"> </w:t>
      </w:r>
      <w:r w:rsidRPr="0017745D">
        <w:rPr>
          <w:rFonts w:ascii="Arial" w:hAnsi="Arial" w:cs="Arial"/>
          <w:sz w:val="22"/>
          <w:szCs w:val="22"/>
        </w:rPr>
        <w:t>a serem entregues na Sala de Licitações da Prefeitura de Celso Ramos, situada no endereço acima mencionado.</w:t>
      </w: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r w:rsidRPr="0017745D">
        <w:rPr>
          <w:rFonts w:ascii="Arial" w:hAnsi="Arial" w:cs="Arial"/>
          <w:noProof/>
          <w:sz w:val="22"/>
          <w:szCs w:val="22"/>
        </w:rPr>
        <w:drawing>
          <wp:anchor distT="0" distB="0" distL="114300" distR="114300" simplePos="0" relativeHeight="251661312" behindDoc="1" locked="0" layoutInCell="0" allowOverlap="1">
            <wp:simplePos x="0" y="0"/>
            <wp:positionH relativeFrom="column">
              <wp:posOffset>-69850</wp:posOffset>
            </wp:positionH>
            <wp:positionV relativeFrom="paragraph">
              <wp:posOffset>322580</wp:posOffset>
            </wp:positionV>
            <wp:extent cx="5496560" cy="173990"/>
            <wp:effectExtent l="0" t="0" r="8890" b="0"/>
            <wp:wrapNone/>
            <wp:docPr id="107" name="Imagem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6560" cy="173990"/>
                    </a:xfrm>
                    <a:prstGeom prst="rect">
                      <a:avLst/>
                    </a:prstGeom>
                    <a:noFill/>
                  </pic:spPr>
                </pic:pic>
              </a:graphicData>
            </a:graphic>
          </wp:anchor>
        </w:drawing>
      </w:r>
    </w:p>
    <w:p w:rsidR="00221FAA" w:rsidRPr="0017745D" w:rsidRDefault="00221FAA" w:rsidP="0017745D">
      <w:pPr>
        <w:widowControl w:val="0"/>
        <w:autoSpaceDE w:val="0"/>
        <w:autoSpaceDN w:val="0"/>
        <w:adjustRightInd w:val="0"/>
        <w:spacing w:line="313" w:lineRule="exact"/>
        <w:jc w:val="both"/>
        <w:rPr>
          <w:rFonts w:ascii="Arial" w:hAnsi="Arial" w:cs="Arial"/>
          <w:sz w:val="22"/>
          <w:szCs w:val="22"/>
        </w:rPr>
      </w:pPr>
    </w:p>
    <w:p w:rsidR="00221FAA" w:rsidRPr="0017745D" w:rsidRDefault="00221FAA" w:rsidP="0017745D">
      <w:pPr>
        <w:widowControl w:val="0"/>
        <w:numPr>
          <w:ilvl w:val="0"/>
          <w:numId w:val="58"/>
        </w:numPr>
        <w:autoSpaceDE w:val="0"/>
        <w:autoSpaceDN w:val="0"/>
        <w:adjustRightInd w:val="0"/>
        <w:jc w:val="both"/>
        <w:rPr>
          <w:rFonts w:ascii="Arial" w:hAnsi="Arial" w:cs="Arial"/>
          <w:sz w:val="22"/>
          <w:szCs w:val="22"/>
        </w:rPr>
      </w:pPr>
      <w:r w:rsidRPr="0017745D">
        <w:rPr>
          <w:rFonts w:ascii="Arial" w:hAnsi="Arial" w:cs="Arial"/>
          <w:sz w:val="22"/>
          <w:szCs w:val="22"/>
        </w:rPr>
        <w:t>–</w:t>
      </w:r>
      <w:r w:rsidRPr="0017745D">
        <w:rPr>
          <w:rFonts w:ascii="Arial" w:hAnsi="Arial" w:cs="Arial"/>
          <w:b/>
          <w:bCs/>
          <w:sz w:val="22"/>
          <w:szCs w:val="22"/>
        </w:rPr>
        <w:t xml:space="preserve"> DO OBJETO</w:t>
      </w:r>
    </w:p>
    <w:p w:rsidR="00221FAA" w:rsidRPr="0017745D" w:rsidRDefault="00221FAA" w:rsidP="0017745D">
      <w:pPr>
        <w:widowControl w:val="0"/>
        <w:autoSpaceDE w:val="0"/>
        <w:autoSpaceDN w:val="0"/>
        <w:adjustRightInd w:val="0"/>
        <w:spacing w:line="310" w:lineRule="exact"/>
        <w:jc w:val="both"/>
        <w:rPr>
          <w:rFonts w:ascii="Arial" w:hAnsi="Arial" w:cs="Arial"/>
          <w:sz w:val="22"/>
          <w:szCs w:val="22"/>
        </w:rPr>
      </w:pPr>
    </w:p>
    <w:p w:rsidR="00221FAA" w:rsidRPr="0017745D" w:rsidRDefault="00221FAA" w:rsidP="0017745D">
      <w:pPr>
        <w:widowControl w:val="0"/>
        <w:numPr>
          <w:ilvl w:val="1"/>
          <w:numId w:val="58"/>
        </w:numPr>
        <w:overflowPunct w:val="0"/>
        <w:autoSpaceDE w:val="0"/>
        <w:autoSpaceDN w:val="0"/>
        <w:adjustRightInd w:val="0"/>
        <w:spacing w:line="233" w:lineRule="auto"/>
        <w:jc w:val="both"/>
        <w:rPr>
          <w:rFonts w:ascii="Arial" w:hAnsi="Arial" w:cs="Arial"/>
          <w:b/>
          <w:sz w:val="22"/>
          <w:szCs w:val="22"/>
        </w:rPr>
      </w:pPr>
      <w:r w:rsidRPr="0017745D">
        <w:rPr>
          <w:rFonts w:ascii="Arial" w:hAnsi="Arial" w:cs="Arial"/>
          <w:sz w:val="22"/>
          <w:szCs w:val="22"/>
        </w:rPr>
        <w:t xml:space="preserve">– O presente pregão tem como objeto </w:t>
      </w:r>
      <w:r w:rsidRPr="0017745D">
        <w:rPr>
          <w:rFonts w:ascii="Arial" w:hAnsi="Arial" w:cs="Arial"/>
          <w:b/>
          <w:sz w:val="22"/>
          <w:szCs w:val="22"/>
        </w:rPr>
        <w:t>REGISTRO DE PREÇO REGISTRO DE PREÇO</w:t>
      </w:r>
      <w:r w:rsidRPr="0017745D">
        <w:rPr>
          <w:rFonts w:ascii="Arial" w:hAnsi="Arial" w:cs="Arial"/>
          <w:sz w:val="22"/>
          <w:szCs w:val="22"/>
        </w:rPr>
        <w:t xml:space="preserve"> para prestação de serviços de </w:t>
      </w:r>
      <w:r w:rsidRPr="0017745D">
        <w:rPr>
          <w:rFonts w:ascii="Arial" w:hAnsi="Arial" w:cs="Arial"/>
          <w:b/>
          <w:sz w:val="22"/>
          <w:szCs w:val="22"/>
          <w:u w:val="single"/>
        </w:rPr>
        <w:t>MANUTENÇÃO DO SISTEMA DE ILUMINAÇÃO PÚBLICA EM RUAS E VIAS DO MUNICÍPIO DE CELSO RAMOS, E AQUISIÇÃO DE MATERIAIS ELÉTRICOS E INSUMOS PARA A REFERIDA MANUTENÇÃO, EM CONFORMIDADE COM O ANEXO VII</w:t>
      </w:r>
      <w:r w:rsidRPr="0017745D">
        <w:rPr>
          <w:rFonts w:ascii="Arial" w:hAnsi="Arial" w:cs="Arial"/>
          <w:sz w:val="22"/>
          <w:szCs w:val="22"/>
        </w:rPr>
        <w:t xml:space="preserve"> de valor mensal de prestação de serviços de MANUTENÇÃO SISTEMA DE ILUMINAÇÃO PÚBLICA em ruas e vias do ,</w:t>
      </w:r>
      <w:r w:rsidRPr="0017745D">
        <w:rPr>
          <w:rFonts w:ascii="Arial" w:hAnsi="Arial" w:cs="Arial"/>
          <w:b/>
          <w:sz w:val="22"/>
          <w:szCs w:val="22"/>
        </w:rPr>
        <w:t>e de Materiais Elétricos e Insumos para a referida manutenção, em conformidade com o ANEXO VII,</w:t>
      </w:r>
      <w:r w:rsidRPr="0017745D">
        <w:rPr>
          <w:rFonts w:ascii="Arial" w:hAnsi="Arial" w:cs="Arial"/>
          <w:sz w:val="22"/>
          <w:szCs w:val="22"/>
        </w:rPr>
        <w:t xml:space="preserve"> e referente o LOTE 01, a contratada tem a responsabilidade com fornecimento de mão de obra, ferramentas e equipamentos necessários para sua execução, conforme especificações e delimitações constantes neste Edital, para o período de um ano.</w:t>
      </w: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r w:rsidRPr="0017745D">
        <w:rPr>
          <w:rFonts w:ascii="Arial" w:hAnsi="Arial" w:cs="Arial"/>
          <w:noProof/>
          <w:sz w:val="22"/>
          <w:szCs w:val="22"/>
        </w:rPr>
        <w:drawing>
          <wp:anchor distT="0" distB="0" distL="114300" distR="114300" simplePos="0" relativeHeight="251662336" behindDoc="1" locked="0" layoutInCell="0" allowOverlap="1">
            <wp:simplePos x="0" y="0"/>
            <wp:positionH relativeFrom="column">
              <wp:posOffset>-69850</wp:posOffset>
            </wp:positionH>
            <wp:positionV relativeFrom="paragraph">
              <wp:posOffset>323215</wp:posOffset>
            </wp:positionV>
            <wp:extent cx="5496560" cy="173990"/>
            <wp:effectExtent l="0" t="0" r="8890" b="0"/>
            <wp:wrapNone/>
            <wp:docPr id="106" name="Imagem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6560" cy="173990"/>
                    </a:xfrm>
                    <a:prstGeom prst="rect">
                      <a:avLst/>
                    </a:prstGeom>
                    <a:noFill/>
                  </pic:spPr>
                </pic:pic>
              </a:graphicData>
            </a:graphic>
          </wp:anchor>
        </w:drawing>
      </w:r>
    </w:p>
    <w:p w:rsidR="00221FAA" w:rsidRPr="0017745D" w:rsidRDefault="00221FAA" w:rsidP="0017745D">
      <w:pPr>
        <w:widowControl w:val="0"/>
        <w:autoSpaceDE w:val="0"/>
        <w:autoSpaceDN w:val="0"/>
        <w:adjustRightInd w:val="0"/>
        <w:spacing w:line="315" w:lineRule="exact"/>
        <w:jc w:val="both"/>
        <w:rPr>
          <w:rFonts w:ascii="Arial" w:hAnsi="Arial" w:cs="Arial"/>
          <w:sz w:val="22"/>
          <w:szCs w:val="22"/>
        </w:rPr>
      </w:pPr>
    </w:p>
    <w:p w:rsidR="00221FAA" w:rsidRPr="0017745D" w:rsidRDefault="00221FAA" w:rsidP="0017745D">
      <w:pPr>
        <w:widowControl w:val="0"/>
        <w:autoSpaceDE w:val="0"/>
        <w:autoSpaceDN w:val="0"/>
        <w:adjustRightInd w:val="0"/>
        <w:ind w:left="3220"/>
        <w:jc w:val="both"/>
        <w:rPr>
          <w:rFonts w:ascii="Arial" w:hAnsi="Arial" w:cs="Arial"/>
          <w:sz w:val="22"/>
          <w:szCs w:val="22"/>
        </w:rPr>
      </w:pPr>
      <w:r w:rsidRPr="0017745D">
        <w:rPr>
          <w:rFonts w:ascii="Arial" w:hAnsi="Arial" w:cs="Arial"/>
          <w:b/>
          <w:bCs/>
          <w:sz w:val="22"/>
          <w:szCs w:val="22"/>
        </w:rPr>
        <w:t>2 – DA EXECUÇÃO</w:t>
      </w:r>
    </w:p>
    <w:p w:rsidR="00221FAA" w:rsidRPr="0017745D" w:rsidRDefault="00221FAA" w:rsidP="0017745D">
      <w:pPr>
        <w:widowControl w:val="0"/>
        <w:autoSpaceDE w:val="0"/>
        <w:autoSpaceDN w:val="0"/>
        <w:adjustRightInd w:val="0"/>
        <w:spacing w:line="310" w:lineRule="exact"/>
        <w:jc w:val="both"/>
        <w:rPr>
          <w:rFonts w:ascii="Arial" w:hAnsi="Arial" w:cs="Arial"/>
          <w:sz w:val="22"/>
          <w:szCs w:val="22"/>
        </w:rPr>
      </w:pPr>
    </w:p>
    <w:p w:rsidR="00221FAA" w:rsidRDefault="00221FAA" w:rsidP="0017745D">
      <w:pPr>
        <w:widowControl w:val="0"/>
        <w:numPr>
          <w:ilvl w:val="0"/>
          <w:numId w:val="3"/>
        </w:numPr>
        <w:tabs>
          <w:tab w:val="clear" w:pos="720"/>
          <w:tab w:val="num" w:pos="391"/>
        </w:tabs>
        <w:overflowPunct w:val="0"/>
        <w:autoSpaceDE w:val="0"/>
        <w:autoSpaceDN w:val="0"/>
        <w:adjustRightInd w:val="0"/>
        <w:spacing w:line="225" w:lineRule="auto"/>
        <w:ind w:left="0" w:firstLine="2"/>
        <w:jc w:val="both"/>
        <w:rPr>
          <w:rFonts w:ascii="Arial" w:hAnsi="Arial" w:cs="Arial"/>
          <w:sz w:val="22"/>
          <w:szCs w:val="22"/>
        </w:rPr>
      </w:pPr>
      <w:r w:rsidRPr="0017745D">
        <w:rPr>
          <w:rFonts w:ascii="Arial" w:hAnsi="Arial" w:cs="Arial"/>
          <w:sz w:val="22"/>
          <w:szCs w:val="22"/>
        </w:rPr>
        <w:t xml:space="preserve">– As quantidades de unidades individuais dos serviços e produtos licitados, que serão contratados parcial ou total durante o período de vigência da Ata, são os constantes do ANEXO VII. </w:t>
      </w:r>
    </w:p>
    <w:p w:rsidR="00F927C5" w:rsidRPr="0017745D" w:rsidRDefault="00F927C5" w:rsidP="00F927C5">
      <w:pPr>
        <w:widowControl w:val="0"/>
        <w:overflowPunct w:val="0"/>
        <w:autoSpaceDE w:val="0"/>
        <w:autoSpaceDN w:val="0"/>
        <w:adjustRightInd w:val="0"/>
        <w:spacing w:line="225" w:lineRule="auto"/>
        <w:jc w:val="both"/>
        <w:rPr>
          <w:rFonts w:ascii="Arial" w:hAnsi="Arial" w:cs="Arial"/>
          <w:sz w:val="22"/>
          <w:szCs w:val="22"/>
        </w:rPr>
      </w:pPr>
      <w:r>
        <w:rPr>
          <w:rFonts w:ascii="Arial" w:hAnsi="Arial" w:cs="Arial"/>
          <w:sz w:val="22"/>
          <w:szCs w:val="22"/>
        </w:rPr>
        <w:t xml:space="preserve">2.1.1 – O presente Pregão terá vigência de </w:t>
      </w:r>
      <w:r w:rsidR="001925FB">
        <w:rPr>
          <w:rFonts w:ascii="Arial" w:hAnsi="Arial" w:cs="Arial"/>
          <w:sz w:val="22"/>
          <w:szCs w:val="22"/>
        </w:rPr>
        <w:t>AGOSTO/2018</w:t>
      </w:r>
      <w:r>
        <w:rPr>
          <w:rFonts w:ascii="Arial" w:hAnsi="Arial" w:cs="Arial"/>
          <w:sz w:val="22"/>
          <w:szCs w:val="22"/>
        </w:rPr>
        <w:t xml:space="preserve"> à </w:t>
      </w:r>
      <w:r w:rsidR="001925FB">
        <w:rPr>
          <w:rFonts w:ascii="Arial" w:hAnsi="Arial" w:cs="Arial"/>
          <w:sz w:val="22"/>
          <w:szCs w:val="22"/>
        </w:rPr>
        <w:t>Agosto de 2019.</w:t>
      </w:r>
    </w:p>
    <w:p w:rsidR="00221FAA" w:rsidRPr="0017745D" w:rsidRDefault="00221FAA" w:rsidP="0017745D">
      <w:pPr>
        <w:widowControl w:val="0"/>
        <w:autoSpaceDE w:val="0"/>
        <w:autoSpaceDN w:val="0"/>
        <w:adjustRightInd w:val="0"/>
        <w:spacing w:line="298" w:lineRule="exact"/>
        <w:jc w:val="both"/>
        <w:rPr>
          <w:rFonts w:ascii="Arial" w:hAnsi="Arial" w:cs="Arial"/>
          <w:sz w:val="22"/>
          <w:szCs w:val="22"/>
        </w:rPr>
      </w:pPr>
    </w:p>
    <w:p w:rsidR="00221FAA" w:rsidRPr="0017745D" w:rsidRDefault="00221FAA" w:rsidP="0017745D">
      <w:pPr>
        <w:widowControl w:val="0"/>
        <w:numPr>
          <w:ilvl w:val="0"/>
          <w:numId w:val="3"/>
        </w:numPr>
        <w:tabs>
          <w:tab w:val="clear" w:pos="720"/>
          <w:tab w:val="num" w:pos="372"/>
        </w:tabs>
        <w:overflowPunct w:val="0"/>
        <w:autoSpaceDE w:val="0"/>
        <w:autoSpaceDN w:val="0"/>
        <w:adjustRightInd w:val="0"/>
        <w:spacing w:line="219" w:lineRule="auto"/>
        <w:ind w:left="0" w:firstLine="2"/>
        <w:jc w:val="both"/>
        <w:rPr>
          <w:rFonts w:ascii="Arial" w:hAnsi="Arial" w:cs="Arial"/>
          <w:sz w:val="22"/>
          <w:szCs w:val="22"/>
        </w:rPr>
      </w:pPr>
      <w:r w:rsidRPr="0017745D">
        <w:rPr>
          <w:rFonts w:ascii="Arial" w:hAnsi="Arial" w:cs="Arial"/>
          <w:sz w:val="22"/>
          <w:szCs w:val="22"/>
        </w:rPr>
        <w:t xml:space="preserve">– Os serviços e produtos de que trata este Pregão são aquelas previstas no Anexo VII deste edital. </w:t>
      </w:r>
    </w:p>
    <w:p w:rsidR="00221FAA" w:rsidRPr="0017745D" w:rsidRDefault="00221FAA" w:rsidP="0017745D">
      <w:pPr>
        <w:widowControl w:val="0"/>
        <w:autoSpaceDE w:val="0"/>
        <w:autoSpaceDN w:val="0"/>
        <w:adjustRightInd w:val="0"/>
        <w:spacing w:line="296" w:lineRule="exact"/>
        <w:jc w:val="both"/>
        <w:rPr>
          <w:rFonts w:ascii="Arial" w:hAnsi="Arial" w:cs="Arial"/>
          <w:sz w:val="22"/>
          <w:szCs w:val="22"/>
        </w:rPr>
      </w:pPr>
    </w:p>
    <w:p w:rsidR="00221FAA" w:rsidRPr="001925FB" w:rsidRDefault="001925FB" w:rsidP="0017745D">
      <w:pPr>
        <w:widowControl w:val="0"/>
        <w:numPr>
          <w:ilvl w:val="0"/>
          <w:numId w:val="3"/>
        </w:numPr>
        <w:tabs>
          <w:tab w:val="clear" w:pos="720"/>
          <w:tab w:val="num" w:pos="382"/>
        </w:tabs>
        <w:overflowPunct w:val="0"/>
        <w:autoSpaceDE w:val="0"/>
        <w:autoSpaceDN w:val="0"/>
        <w:adjustRightInd w:val="0"/>
        <w:spacing w:line="226" w:lineRule="auto"/>
        <w:ind w:left="0" w:firstLine="2"/>
        <w:jc w:val="both"/>
        <w:rPr>
          <w:rFonts w:ascii="Arial" w:hAnsi="Arial" w:cs="Arial"/>
          <w:b/>
          <w:sz w:val="22"/>
          <w:szCs w:val="22"/>
        </w:rPr>
      </w:pPr>
      <w:r>
        <w:rPr>
          <w:rFonts w:ascii="Arial" w:hAnsi="Arial" w:cs="Arial"/>
          <w:b/>
          <w:sz w:val="22"/>
          <w:szCs w:val="22"/>
        </w:rPr>
        <w:t>–</w:t>
      </w:r>
      <w:r w:rsidR="00221FAA" w:rsidRPr="001925FB">
        <w:rPr>
          <w:rFonts w:ascii="Arial" w:hAnsi="Arial" w:cs="Arial"/>
          <w:b/>
          <w:sz w:val="22"/>
          <w:szCs w:val="22"/>
        </w:rPr>
        <w:t xml:space="preserve"> A licitante vencedora iniciará os serviços mediante a solicitação formal do Chefe do Departamento de Compras deste município no </w:t>
      </w:r>
      <w:r w:rsidR="00221FAA" w:rsidRPr="001925FB">
        <w:rPr>
          <w:rFonts w:ascii="Arial" w:hAnsi="Arial" w:cs="Arial"/>
          <w:b/>
          <w:sz w:val="22"/>
          <w:szCs w:val="22"/>
          <w:u w:val="single"/>
        </w:rPr>
        <w:t xml:space="preserve">prazo máximo de vinte e quatro horas.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298" w:lineRule="exact"/>
        <w:jc w:val="both"/>
        <w:rPr>
          <w:rFonts w:ascii="Arial" w:hAnsi="Arial" w:cs="Arial"/>
          <w:sz w:val="22"/>
          <w:szCs w:val="22"/>
        </w:rPr>
      </w:pPr>
    </w:p>
    <w:p w:rsidR="00221FAA" w:rsidRPr="0017745D" w:rsidRDefault="00221FAA" w:rsidP="0017745D">
      <w:pPr>
        <w:widowControl w:val="0"/>
        <w:numPr>
          <w:ilvl w:val="0"/>
          <w:numId w:val="3"/>
        </w:numPr>
        <w:tabs>
          <w:tab w:val="clear" w:pos="720"/>
          <w:tab w:val="num" w:pos="396"/>
        </w:tabs>
        <w:overflowPunct w:val="0"/>
        <w:autoSpaceDE w:val="0"/>
        <w:autoSpaceDN w:val="0"/>
        <w:adjustRightInd w:val="0"/>
        <w:spacing w:line="229" w:lineRule="auto"/>
        <w:ind w:left="0" w:firstLine="2"/>
        <w:jc w:val="both"/>
        <w:rPr>
          <w:rFonts w:ascii="Arial" w:hAnsi="Arial" w:cs="Arial"/>
          <w:sz w:val="22"/>
          <w:szCs w:val="22"/>
        </w:rPr>
      </w:pPr>
      <w:r w:rsidRPr="0017745D">
        <w:rPr>
          <w:rFonts w:ascii="Arial" w:hAnsi="Arial" w:cs="Arial"/>
          <w:sz w:val="22"/>
          <w:szCs w:val="22"/>
        </w:rPr>
        <w:t xml:space="preserve">– As empresas que participarem desta licitação, se obrigam a emitir NF-e (Nota Fiscal Eletrônica), conforme dispõe § 6º, I, do art. 23, anexo XI, do Regulamento do ICMS catarinense, para as transações efetuadas, nos prazos fixados pela legislação vigente, quando assim se enquadrarem por força legal.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299"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31" w:lineRule="exact"/>
        <w:jc w:val="both"/>
        <w:rPr>
          <w:rFonts w:ascii="Arial" w:hAnsi="Arial" w:cs="Arial"/>
          <w:sz w:val="22"/>
          <w:szCs w:val="22"/>
        </w:rPr>
      </w:pPr>
      <w:r w:rsidRPr="0017745D">
        <w:rPr>
          <w:rFonts w:ascii="Arial" w:hAnsi="Arial" w:cs="Arial"/>
          <w:sz w:val="22"/>
          <w:szCs w:val="22"/>
        </w:rPr>
        <w:t>2.5 – As licitantes poderão vistoriar os locais onde serão executados os serviços, conforme termo de referência ora anexado, até o último dia da apresentação dos envelopes enunciada no preâmbulo deste, com o objetivo de se interar do grau de dificuldade existentes.</w:t>
      </w:r>
    </w:p>
    <w:p w:rsidR="00221FAA" w:rsidRPr="0017745D" w:rsidRDefault="00221FAA" w:rsidP="0017745D">
      <w:pPr>
        <w:widowControl w:val="0"/>
        <w:autoSpaceDE w:val="0"/>
        <w:autoSpaceDN w:val="0"/>
        <w:adjustRightInd w:val="0"/>
        <w:spacing w:line="231" w:lineRule="exact"/>
        <w:jc w:val="both"/>
        <w:rPr>
          <w:rFonts w:ascii="Arial" w:hAnsi="Arial" w:cs="Arial"/>
          <w:sz w:val="22"/>
          <w:szCs w:val="22"/>
        </w:rPr>
      </w:pPr>
    </w:p>
    <w:p w:rsidR="00F927C5" w:rsidRPr="0017745D" w:rsidRDefault="00221FAA" w:rsidP="0017745D">
      <w:pPr>
        <w:widowControl w:val="0"/>
        <w:overflowPunct w:val="0"/>
        <w:autoSpaceDE w:val="0"/>
        <w:autoSpaceDN w:val="0"/>
        <w:adjustRightInd w:val="0"/>
        <w:spacing w:line="229" w:lineRule="auto"/>
        <w:ind w:right="20"/>
        <w:jc w:val="both"/>
        <w:rPr>
          <w:rFonts w:ascii="Arial" w:hAnsi="Arial" w:cs="Arial"/>
          <w:sz w:val="22"/>
          <w:szCs w:val="22"/>
        </w:rPr>
      </w:pPr>
      <w:r w:rsidRPr="0017745D">
        <w:rPr>
          <w:rFonts w:ascii="Arial" w:hAnsi="Arial" w:cs="Arial"/>
          <w:sz w:val="22"/>
          <w:szCs w:val="22"/>
        </w:rPr>
        <w:t>2.6 – Tendo a faculdade de realização da vistoria, as licitantes não poderão alegar desconhecimento das especificações dos serviços, das condições e do grau de dificuldades existentes com a justificativa de eximirem das obrigações assumidas em decorrência deste Pregão, nem para pretensões de acréscimos de preços.</w:t>
      </w: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r w:rsidRPr="0017745D">
        <w:rPr>
          <w:rFonts w:ascii="Arial" w:hAnsi="Arial" w:cs="Arial"/>
          <w:noProof/>
          <w:sz w:val="22"/>
          <w:szCs w:val="22"/>
        </w:rPr>
        <w:drawing>
          <wp:anchor distT="0" distB="0" distL="114300" distR="114300" simplePos="0" relativeHeight="251663360" behindDoc="1" locked="0" layoutInCell="0" allowOverlap="1">
            <wp:simplePos x="0" y="0"/>
            <wp:positionH relativeFrom="column">
              <wp:posOffset>-69850</wp:posOffset>
            </wp:positionH>
            <wp:positionV relativeFrom="paragraph">
              <wp:posOffset>325755</wp:posOffset>
            </wp:positionV>
            <wp:extent cx="5496560" cy="172085"/>
            <wp:effectExtent l="0" t="0" r="8890" b="0"/>
            <wp:wrapNone/>
            <wp:docPr id="105" name="Imagem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6560" cy="172085"/>
                    </a:xfrm>
                    <a:prstGeom prst="rect">
                      <a:avLst/>
                    </a:prstGeom>
                    <a:noFill/>
                  </pic:spPr>
                </pic:pic>
              </a:graphicData>
            </a:graphic>
          </wp:anchor>
        </w:drawing>
      </w:r>
    </w:p>
    <w:p w:rsidR="00221FAA" w:rsidRPr="0017745D" w:rsidRDefault="00221FAA" w:rsidP="0017745D">
      <w:pPr>
        <w:widowControl w:val="0"/>
        <w:autoSpaceDE w:val="0"/>
        <w:autoSpaceDN w:val="0"/>
        <w:adjustRightInd w:val="0"/>
        <w:spacing w:line="317" w:lineRule="exact"/>
        <w:jc w:val="both"/>
        <w:rPr>
          <w:rFonts w:ascii="Arial" w:hAnsi="Arial" w:cs="Arial"/>
          <w:sz w:val="22"/>
          <w:szCs w:val="22"/>
        </w:rPr>
      </w:pPr>
    </w:p>
    <w:p w:rsidR="00221FAA" w:rsidRPr="001925FB" w:rsidRDefault="00221FAA" w:rsidP="001925FB">
      <w:pPr>
        <w:pStyle w:val="PargrafodaLista"/>
        <w:widowControl w:val="0"/>
        <w:numPr>
          <w:ilvl w:val="0"/>
          <w:numId w:val="68"/>
        </w:numPr>
        <w:autoSpaceDE w:val="0"/>
        <w:autoSpaceDN w:val="0"/>
        <w:adjustRightInd w:val="0"/>
        <w:spacing w:line="239" w:lineRule="auto"/>
        <w:jc w:val="both"/>
        <w:rPr>
          <w:rFonts w:ascii="Arial" w:hAnsi="Arial" w:cs="Arial"/>
          <w:sz w:val="22"/>
          <w:szCs w:val="22"/>
        </w:rPr>
      </w:pPr>
      <w:r w:rsidRPr="001925FB">
        <w:rPr>
          <w:rFonts w:ascii="Arial" w:hAnsi="Arial" w:cs="Arial"/>
          <w:b/>
          <w:bCs/>
          <w:sz w:val="22"/>
          <w:szCs w:val="22"/>
        </w:rPr>
        <w:t>– DA PARTICIPAÇÃO</w:t>
      </w:r>
    </w:p>
    <w:p w:rsidR="00221FAA" w:rsidRPr="0017745D" w:rsidRDefault="00221FAA" w:rsidP="0017745D">
      <w:pPr>
        <w:widowControl w:val="0"/>
        <w:autoSpaceDE w:val="0"/>
        <w:autoSpaceDN w:val="0"/>
        <w:adjustRightInd w:val="0"/>
        <w:spacing w:line="311" w:lineRule="exact"/>
        <w:jc w:val="both"/>
        <w:rPr>
          <w:rFonts w:ascii="Arial" w:hAnsi="Arial" w:cs="Arial"/>
          <w:sz w:val="22"/>
          <w:szCs w:val="22"/>
        </w:rPr>
      </w:pPr>
    </w:p>
    <w:p w:rsidR="00221FAA" w:rsidRPr="001925FB" w:rsidRDefault="00221FAA" w:rsidP="001925FB">
      <w:pPr>
        <w:pStyle w:val="PargrafodaLista"/>
        <w:widowControl w:val="0"/>
        <w:numPr>
          <w:ilvl w:val="1"/>
          <w:numId w:val="69"/>
        </w:numPr>
        <w:overflowPunct w:val="0"/>
        <w:autoSpaceDE w:val="0"/>
        <w:autoSpaceDN w:val="0"/>
        <w:adjustRightInd w:val="0"/>
        <w:spacing w:line="218" w:lineRule="auto"/>
        <w:ind w:right="20"/>
        <w:jc w:val="both"/>
        <w:rPr>
          <w:rFonts w:ascii="Arial" w:hAnsi="Arial" w:cs="Arial"/>
          <w:sz w:val="22"/>
          <w:szCs w:val="22"/>
        </w:rPr>
      </w:pPr>
      <w:r w:rsidRPr="001925FB">
        <w:rPr>
          <w:rFonts w:ascii="Arial" w:hAnsi="Arial" w:cs="Arial"/>
          <w:sz w:val="22"/>
          <w:szCs w:val="22"/>
        </w:rPr>
        <w:t xml:space="preserve">– Poderão participar desta licitação as empresas interessadas que satisfazerem as condições de habilitação preliminar enumeradas no item nº 5 e 19 do presente Edital. </w:t>
      </w:r>
    </w:p>
    <w:p w:rsidR="00221FAA" w:rsidRPr="0017745D" w:rsidRDefault="00221FAA" w:rsidP="0017745D">
      <w:pPr>
        <w:widowControl w:val="0"/>
        <w:autoSpaceDE w:val="0"/>
        <w:autoSpaceDN w:val="0"/>
        <w:adjustRightInd w:val="0"/>
        <w:spacing w:line="298" w:lineRule="exact"/>
        <w:jc w:val="both"/>
        <w:rPr>
          <w:rFonts w:ascii="Arial" w:hAnsi="Arial" w:cs="Arial"/>
          <w:sz w:val="22"/>
          <w:szCs w:val="22"/>
        </w:rPr>
      </w:pPr>
    </w:p>
    <w:p w:rsidR="00221FAA" w:rsidRPr="0017745D" w:rsidRDefault="00221FAA" w:rsidP="0017745D">
      <w:pPr>
        <w:widowControl w:val="0"/>
        <w:numPr>
          <w:ilvl w:val="1"/>
          <w:numId w:val="59"/>
        </w:numPr>
        <w:overflowPunct w:val="0"/>
        <w:autoSpaceDE w:val="0"/>
        <w:autoSpaceDN w:val="0"/>
        <w:adjustRightInd w:val="0"/>
        <w:spacing w:line="218" w:lineRule="auto"/>
        <w:ind w:right="20"/>
        <w:jc w:val="both"/>
        <w:rPr>
          <w:rFonts w:ascii="Arial" w:hAnsi="Arial" w:cs="Arial"/>
          <w:sz w:val="22"/>
          <w:szCs w:val="22"/>
        </w:rPr>
      </w:pPr>
      <w:r w:rsidRPr="0017745D">
        <w:rPr>
          <w:rFonts w:ascii="Arial" w:hAnsi="Arial" w:cs="Arial"/>
          <w:sz w:val="22"/>
          <w:szCs w:val="22"/>
        </w:rPr>
        <w:t>– Não poderá participar desta licitação, empresa temporariamente suspensa de licitar e impedida de contratar junto ao Município de Celso Ramos.</w:t>
      </w:r>
    </w:p>
    <w:p w:rsidR="00221FAA" w:rsidRPr="0017745D" w:rsidRDefault="00221FAA" w:rsidP="0017745D">
      <w:pPr>
        <w:widowControl w:val="0"/>
        <w:autoSpaceDE w:val="0"/>
        <w:autoSpaceDN w:val="0"/>
        <w:adjustRightInd w:val="0"/>
        <w:spacing w:line="298" w:lineRule="exact"/>
        <w:jc w:val="both"/>
        <w:rPr>
          <w:rFonts w:ascii="Arial" w:hAnsi="Arial" w:cs="Arial"/>
          <w:sz w:val="22"/>
          <w:szCs w:val="22"/>
        </w:rPr>
      </w:pPr>
    </w:p>
    <w:p w:rsidR="00221FAA" w:rsidRPr="0017745D" w:rsidRDefault="00221FAA" w:rsidP="0017745D">
      <w:pPr>
        <w:widowControl w:val="0"/>
        <w:numPr>
          <w:ilvl w:val="1"/>
          <w:numId w:val="59"/>
        </w:numPr>
        <w:overflowPunct w:val="0"/>
        <w:autoSpaceDE w:val="0"/>
        <w:autoSpaceDN w:val="0"/>
        <w:adjustRightInd w:val="0"/>
        <w:spacing w:line="229" w:lineRule="auto"/>
        <w:jc w:val="both"/>
        <w:rPr>
          <w:rFonts w:ascii="Arial" w:hAnsi="Arial" w:cs="Arial"/>
          <w:sz w:val="22"/>
          <w:szCs w:val="22"/>
        </w:rPr>
      </w:pPr>
      <w:r w:rsidRPr="0017745D">
        <w:rPr>
          <w:rFonts w:ascii="Arial" w:hAnsi="Arial" w:cs="Arial"/>
          <w:sz w:val="22"/>
          <w:szCs w:val="22"/>
        </w:rPr>
        <w:t xml:space="preserve">– Não poderá participar da licitação, empresa declarada inidônea para licitar junto a qualquer órgão ou entidade da Administração direta ou indireta Federal, Estadual ou Municipal, sob pena de incidir no previsto no parágrafo único do art. 97 da Lei Federal nº 8666/1993 e suas alterações.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299" w:lineRule="exact"/>
        <w:jc w:val="both"/>
        <w:rPr>
          <w:rFonts w:ascii="Arial" w:hAnsi="Arial" w:cs="Arial"/>
          <w:sz w:val="22"/>
          <w:szCs w:val="22"/>
        </w:rPr>
      </w:pPr>
    </w:p>
    <w:p w:rsidR="00221FAA" w:rsidRPr="0017745D" w:rsidRDefault="00221FAA" w:rsidP="0017745D">
      <w:pPr>
        <w:widowControl w:val="0"/>
        <w:numPr>
          <w:ilvl w:val="1"/>
          <w:numId w:val="59"/>
        </w:numPr>
        <w:overflowPunct w:val="0"/>
        <w:autoSpaceDE w:val="0"/>
        <w:autoSpaceDN w:val="0"/>
        <w:adjustRightInd w:val="0"/>
        <w:spacing w:line="219" w:lineRule="auto"/>
        <w:ind w:right="20"/>
        <w:jc w:val="both"/>
        <w:rPr>
          <w:rFonts w:ascii="Arial" w:hAnsi="Arial" w:cs="Arial"/>
          <w:sz w:val="22"/>
          <w:szCs w:val="22"/>
        </w:rPr>
      </w:pPr>
      <w:r w:rsidRPr="0017745D">
        <w:rPr>
          <w:rFonts w:ascii="Arial" w:hAnsi="Arial" w:cs="Arial"/>
          <w:sz w:val="22"/>
          <w:szCs w:val="22"/>
        </w:rPr>
        <w:t xml:space="preserve">– É vedada a participação nesta licitação, empresas das quais constem em seu quadro social servidor público do Município de Celso Ramos.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255" w:lineRule="exact"/>
        <w:jc w:val="both"/>
        <w:rPr>
          <w:rFonts w:ascii="Arial" w:hAnsi="Arial" w:cs="Arial"/>
          <w:sz w:val="22"/>
          <w:szCs w:val="22"/>
        </w:rPr>
      </w:pPr>
    </w:p>
    <w:p w:rsidR="00221FAA" w:rsidRPr="0017745D" w:rsidRDefault="00221FAA" w:rsidP="0017745D">
      <w:pPr>
        <w:widowControl w:val="0"/>
        <w:autoSpaceDE w:val="0"/>
        <w:autoSpaceDN w:val="0"/>
        <w:adjustRightInd w:val="0"/>
        <w:jc w:val="both"/>
        <w:rPr>
          <w:rFonts w:ascii="Arial" w:hAnsi="Arial" w:cs="Arial"/>
          <w:sz w:val="22"/>
          <w:szCs w:val="22"/>
        </w:rPr>
      </w:pPr>
      <w:r w:rsidRPr="0017745D">
        <w:rPr>
          <w:rFonts w:ascii="Arial" w:hAnsi="Arial" w:cs="Arial"/>
          <w:sz w:val="22"/>
          <w:szCs w:val="22"/>
        </w:rPr>
        <w:t>3.5. – Não será permitida a participação nesta licitação de empresas em consórcio.</w:t>
      </w:r>
    </w:p>
    <w:p w:rsidR="00221FAA" w:rsidRPr="0017745D" w:rsidRDefault="00221FAA" w:rsidP="0017745D">
      <w:pPr>
        <w:widowControl w:val="0"/>
        <w:autoSpaceDE w:val="0"/>
        <w:autoSpaceDN w:val="0"/>
        <w:adjustRightInd w:val="0"/>
        <w:spacing w:line="295" w:lineRule="exact"/>
        <w:jc w:val="both"/>
        <w:rPr>
          <w:rFonts w:ascii="Arial" w:hAnsi="Arial" w:cs="Arial"/>
          <w:sz w:val="22"/>
          <w:szCs w:val="22"/>
        </w:rPr>
      </w:pPr>
    </w:p>
    <w:p w:rsidR="00221FAA" w:rsidRPr="0017745D" w:rsidRDefault="00221FAA" w:rsidP="0017745D">
      <w:pPr>
        <w:widowControl w:val="0"/>
        <w:numPr>
          <w:ilvl w:val="0"/>
          <w:numId w:val="4"/>
        </w:numPr>
        <w:tabs>
          <w:tab w:val="clear" w:pos="720"/>
          <w:tab w:val="num" w:pos="470"/>
        </w:tabs>
        <w:overflowPunct w:val="0"/>
        <w:autoSpaceDE w:val="0"/>
        <w:autoSpaceDN w:val="0"/>
        <w:adjustRightInd w:val="0"/>
        <w:spacing w:line="219" w:lineRule="auto"/>
        <w:ind w:left="0" w:right="20" w:firstLine="2"/>
        <w:jc w:val="both"/>
        <w:rPr>
          <w:rFonts w:ascii="Arial" w:hAnsi="Arial" w:cs="Arial"/>
          <w:sz w:val="22"/>
          <w:szCs w:val="22"/>
        </w:rPr>
      </w:pPr>
      <w:r w:rsidRPr="0017745D">
        <w:rPr>
          <w:rFonts w:ascii="Arial" w:hAnsi="Arial" w:cs="Arial"/>
          <w:sz w:val="22"/>
          <w:szCs w:val="22"/>
        </w:rPr>
        <w:t xml:space="preserve">– Não poderá participar da licitação empresa com falência decretada ou concordatária. </w:t>
      </w:r>
    </w:p>
    <w:p w:rsidR="00221FAA" w:rsidRPr="0017745D" w:rsidRDefault="00221FAA" w:rsidP="0017745D">
      <w:pPr>
        <w:widowControl w:val="0"/>
        <w:autoSpaceDE w:val="0"/>
        <w:autoSpaceDN w:val="0"/>
        <w:adjustRightInd w:val="0"/>
        <w:spacing w:line="299" w:lineRule="exact"/>
        <w:jc w:val="both"/>
        <w:rPr>
          <w:rFonts w:ascii="Arial" w:hAnsi="Arial" w:cs="Arial"/>
          <w:sz w:val="22"/>
          <w:szCs w:val="22"/>
        </w:rPr>
      </w:pPr>
    </w:p>
    <w:p w:rsidR="00221FAA" w:rsidRPr="0017745D" w:rsidRDefault="00221FAA" w:rsidP="0017745D">
      <w:pPr>
        <w:widowControl w:val="0"/>
        <w:numPr>
          <w:ilvl w:val="0"/>
          <w:numId w:val="4"/>
        </w:numPr>
        <w:tabs>
          <w:tab w:val="clear" w:pos="720"/>
          <w:tab w:val="num" w:pos="432"/>
        </w:tabs>
        <w:overflowPunct w:val="0"/>
        <w:autoSpaceDE w:val="0"/>
        <w:autoSpaceDN w:val="0"/>
        <w:adjustRightInd w:val="0"/>
        <w:spacing w:line="218" w:lineRule="auto"/>
        <w:ind w:left="0" w:firstLine="2"/>
        <w:jc w:val="both"/>
        <w:rPr>
          <w:rFonts w:ascii="Arial" w:hAnsi="Arial" w:cs="Arial"/>
          <w:sz w:val="22"/>
          <w:szCs w:val="22"/>
        </w:rPr>
      </w:pPr>
      <w:r w:rsidRPr="0017745D">
        <w:rPr>
          <w:rFonts w:ascii="Arial" w:hAnsi="Arial" w:cs="Arial"/>
          <w:sz w:val="22"/>
          <w:szCs w:val="22"/>
        </w:rPr>
        <w:t xml:space="preserve">– Somente poderão participar da presente </w:t>
      </w:r>
      <w:r w:rsidRPr="0017745D">
        <w:rPr>
          <w:rFonts w:ascii="Arial" w:hAnsi="Arial" w:cs="Arial"/>
          <w:b/>
          <w:sz w:val="22"/>
          <w:szCs w:val="22"/>
          <w:u w:val="single"/>
        </w:rPr>
        <w:t>licitação as empresas cujo objeto social seja pertinente ao objeto licitado.</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299" w:lineRule="exact"/>
        <w:jc w:val="both"/>
        <w:rPr>
          <w:rFonts w:ascii="Arial" w:hAnsi="Arial" w:cs="Arial"/>
          <w:sz w:val="22"/>
          <w:szCs w:val="22"/>
        </w:rPr>
      </w:pPr>
    </w:p>
    <w:p w:rsidR="00221FAA" w:rsidRPr="0017745D" w:rsidRDefault="00221FAA" w:rsidP="0017745D">
      <w:pPr>
        <w:widowControl w:val="0"/>
        <w:overflowPunct w:val="0"/>
        <w:autoSpaceDE w:val="0"/>
        <w:autoSpaceDN w:val="0"/>
        <w:adjustRightInd w:val="0"/>
        <w:spacing w:line="229" w:lineRule="auto"/>
        <w:ind w:right="20"/>
        <w:jc w:val="both"/>
        <w:rPr>
          <w:rFonts w:ascii="Arial" w:hAnsi="Arial" w:cs="Arial"/>
          <w:sz w:val="22"/>
          <w:szCs w:val="22"/>
        </w:rPr>
      </w:pPr>
      <w:r w:rsidRPr="0017745D">
        <w:rPr>
          <w:rFonts w:ascii="Arial" w:hAnsi="Arial" w:cs="Arial"/>
          <w:sz w:val="22"/>
          <w:szCs w:val="22"/>
        </w:rPr>
        <w:t xml:space="preserve">3.7.1 – Entende-se por pertinência, o objeto social da proponente que, mesmo não sendo </w:t>
      </w:r>
      <w:r w:rsidRPr="0017745D">
        <w:rPr>
          <w:rFonts w:ascii="Arial" w:hAnsi="Arial" w:cs="Arial"/>
          <w:sz w:val="22"/>
          <w:szCs w:val="22"/>
        </w:rPr>
        <w:lastRenderedPageBreak/>
        <w:t>idêntico ao objeto da licitação, seja ao menos apropriado a este, ou seja, o objeto social da licitante não deve ser totalmente estranho e incompatível com o objeto licitado.</w:t>
      </w:r>
    </w:p>
    <w:p w:rsidR="00221FAA" w:rsidRPr="0017745D" w:rsidRDefault="00221FAA" w:rsidP="0017745D">
      <w:pPr>
        <w:widowControl w:val="0"/>
        <w:autoSpaceDE w:val="0"/>
        <w:autoSpaceDN w:val="0"/>
        <w:adjustRightInd w:val="0"/>
        <w:spacing w:line="299" w:lineRule="exact"/>
        <w:jc w:val="both"/>
        <w:rPr>
          <w:rFonts w:ascii="Arial" w:hAnsi="Arial" w:cs="Arial"/>
          <w:sz w:val="22"/>
          <w:szCs w:val="22"/>
        </w:rPr>
      </w:pPr>
    </w:p>
    <w:p w:rsidR="00221FAA" w:rsidRPr="0017745D" w:rsidRDefault="001925FB" w:rsidP="0017745D">
      <w:pPr>
        <w:widowControl w:val="0"/>
        <w:numPr>
          <w:ilvl w:val="0"/>
          <w:numId w:val="5"/>
        </w:numPr>
        <w:tabs>
          <w:tab w:val="clear" w:pos="720"/>
          <w:tab w:val="num" w:pos="386"/>
        </w:tabs>
        <w:overflowPunct w:val="0"/>
        <w:autoSpaceDE w:val="0"/>
        <w:autoSpaceDN w:val="0"/>
        <w:adjustRightInd w:val="0"/>
        <w:spacing w:line="232" w:lineRule="auto"/>
        <w:ind w:left="0" w:firstLine="2"/>
        <w:jc w:val="both"/>
        <w:rPr>
          <w:rFonts w:ascii="Arial" w:hAnsi="Arial" w:cs="Arial"/>
          <w:sz w:val="22"/>
          <w:szCs w:val="22"/>
        </w:rPr>
      </w:pPr>
      <w:r>
        <w:rPr>
          <w:rFonts w:ascii="Arial" w:hAnsi="Arial" w:cs="Arial"/>
          <w:sz w:val="22"/>
          <w:szCs w:val="22"/>
        </w:rPr>
        <w:t>–</w:t>
      </w:r>
      <w:r w:rsidR="00221FAA" w:rsidRPr="0017745D">
        <w:rPr>
          <w:rFonts w:ascii="Arial" w:hAnsi="Arial" w:cs="Arial"/>
          <w:sz w:val="22"/>
          <w:szCs w:val="22"/>
        </w:rPr>
        <w:t xml:space="preserve"> Por força do art. 9º, da Lei nº 8.666/93, e em honra ao princípio da moralidade, não poderão participar desta licitação, servidor público, efetivo ou não, ainda que licenciado do cargo, que mantenha vínculo de qualquer espécie com o Município de Celso Ramos, bem como, pessoa física ou jurídica terceirizada cuja atividade esteja relacionada com o setor Jurídico, Contábil, Financeiro, Compras, Obras, Educação ou qualquer outro setor cujo objeto licitado seja afeto. </w:t>
      </w:r>
    </w:p>
    <w:p w:rsidR="00221FAA" w:rsidRPr="0017745D" w:rsidRDefault="00221FAA" w:rsidP="0017745D">
      <w:pPr>
        <w:widowControl w:val="0"/>
        <w:autoSpaceDE w:val="0"/>
        <w:autoSpaceDN w:val="0"/>
        <w:adjustRightInd w:val="0"/>
        <w:spacing w:line="260" w:lineRule="exact"/>
        <w:jc w:val="both"/>
        <w:rPr>
          <w:rFonts w:ascii="Arial" w:hAnsi="Arial" w:cs="Arial"/>
          <w:sz w:val="22"/>
          <w:szCs w:val="22"/>
        </w:rPr>
      </w:pPr>
    </w:p>
    <w:p w:rsidR="00221FAA" w:rsidRPr="0017745D" w:rsidRDefault="001925FB" w:rsidP="0017745D">
      <w:pPr>
        <w:widowControl w:val="0"/>
        <w:numPr>
          <w:ilvl w:val="0"/>
          <w:numId w:val="5"/>
        </w:numPr>
        <w:tabs>
          <w:tab w:val="clear" w:pos="720"/>
          <w:tab w:val="num" w:pos="360"/>
        </w:tabs>
        <w:overflowPunct w:val="0"/>
        <w:autoSpaceDE w:val="0"/>
        <w:autoSpaceDN w:val="0"/>
        <w:adjustRightInd w:val="0"/>
        <w:ind w:left="360" w:hanging="358"/>
        <w:jc w:val="both"/>
        <w:rPr>
          <w:rFonts w:ascii="Arial" w:hAnsi="Arial" w:cs="Arial"/>
          <w:sz w:val="22"/>
          <w:szCs w:val="22"/>
        </w:rPr>
      </w:pPr>
      <w:r>
        <w:rPr>
          <w:rFonts w:ascii="Arial" w:hAnsi="Arial" w:cs="Arial"/>
          <w:sz w:val="22"/>
          <w:szCs w:val="22"/>
        </w:rPr>
        <w:t>–</w:t>
      </w:r>
      <w:r w:rsidR="00221FAA" w:rsidRPr="0017745D">
        <w:rPr>
          <w:rFonts w:ascii="Arial" w:hAnsi="Arial" w:cs="Arial"/>
          <w:sz w:val="22"/>
          <w:szCs w:val="22"/>
        </w:rPr>
        <w:t xml:space="preserve">Estrangeiras que não funcionem no País.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297" w:lineRule="exact"/>
        <w:jc w:val="both"/>
        <w:rPr>
          <w:rFonts w:ascii="Arial" w:hAnsi="Arial" w:cs="Arial"/>
          <w:sz w:val="22"/>
          <w:szCs w:val="22"/>
        </w:rPr>
      </w:pPr>
    </w:p>
    <w:p w:rsidR="00221FAA" w:rsidRPr="0017745D" w:rsidRDefault="00221FAA" w:rsidP="0017745D">
      <w:pPr>
        <w:widowControl w:val="0"/>
        <w:numPr>
          <w:ilvl w:val="0"/>
          <w:numId w:val="5"/>
        </w:numPr>
        <w:tabs>
          <w:tab w:val="clear" w:pos="720"/>
          <w:tab w:val="num" w:pos="540"/>
        </w:tabs>
        <w:overflowPunct w:val="0"/>
        <w:autoSpaceDE w:val="0"/>
        <w:autoSpaceDN w:val="0"/>
        <w:adjustRightInd w:val="0"/>
        <w:spacing w:line="225" w:lineRule="auto"/>
        <w:ind w:left="0" w:right="20" w:firstLine="2"/>
        <w:jc w:val="both"/>
        <w:rPr>
          <w:rFonts w:ascii="Arial" w:hAnsi="Arial" w:cs="Arial"/>
          <w:sz w:val="22"/>
          <w:szCs w:val="22"/>
        </w:rPr>
      </w:pPr>
      <w:r w:rsidRPr="0017745D">
        <w:rPr>
          <w:rFonts w:ascii="Arial" w:hAnsi="Arial" w:cs="Arial"/>
          <w:sz w:val="22"/>
          <w:szCs w:val="22"/>
        </w:rPr>
        <w:t xml:space="preserve">– Fica vedada a participação de empresas de um mesmo grupo econômico, assim entendidas aquelas que tenham diretores, sócios ou representantes legais comuns, ou que utilizem recursos materiais, tecnológicos ou humanos em comum.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298" w:lineRule="exact"/>
        <w:jc w:val="both"/>
        <w:rPr>
          <w:rFonts w:ascii="Arial" w:hAnsi="Arial" w:cs="Arial"/>
          <w:sz w:val="22"/>
          <w:szCs w:val="22"/>
        </w:rPr>
      </w:pPr>
    </w:p>
    <w:p w:rsidR="00221FAA" w:rsidRPr="0017745D" w:rsidRDefault="00221FAA" w:rsidP="0017745D">
      <w:pPr>
        <w:widowControl w:val="0"/>
        <w:numPr>
          <w:ilvl w:val="0"/>
          <w:numId w:val="5"/>
        </w:numPr>
        <w:tabs>
          <w:tab w:val="clear" w:pos="720"/>
          <w:tab w:val="num" w:pos="528"/>
        </w:tabs>
        <w:overflowPunct w:val="0"/>
        <w:autoSpaceDE w:val="0"/>
        <w:autoSpaceDN w:val="0"/>
        <w:adjustRightInd w:val="0"/>
        <w:spacing w:line="226" w:lineRule="auto"/>
        <w:ind w:left="0" w:right="20" w:firstLine="2"/>
        <w:jc w:val="both"/>
        <w:rPr>
          <w:rFonts w:ascii="Arial" w:hAnsi="Arial" w:cs="Arial"/>
          <w:sz w:val="22"/>
          <w:szCs w:val="22"/>
        </w:rPr>
      </w:pPr>
      <w:r w:rsidRPr="0017745D">
        <w:rPr>
          <w:rFonts w:ascii="Arial" w:hAnsi="Arial" w:cs="Arial"/>
          <w:sz w:val="22"/>
          <w:szCs w:val="22"/>
        </w:rPr>
        <w:t xml:space="preserve">– Não será admitida a participação de cooperativas e ou instituições sem fins lucrativos cujos os estatutos e objetivos sociais não prevejam ou não estejam de acordo com o objeto ora licitado.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r w:rsidRPr="0017745D">
        <w:rPr>
          <w:rFonts w:ascii="Arial" w:hAnsi="Arial" w:cs="Arial"/>
          <w:noProof/>
          <w:sz w:val="22"/>
          <w:szCs w:val="22"/>
        </w:rPr>
        <w:drawing>
          <wp:anchor distT="0" distB="0" distL="114300" distR="114300" simplePos="0" relativeHeight="251664384" behindDoc="1" locked="0" layoutInCell="0" allowOverlap="1">
            <wp:simplePos x="0" y="0"/>
            <wp:positionH relativeFrom="column">
              <wp:posOffset>-69850</wp:posOffset>
            </wp:positionH>
            <wp:positionV relativeFrom="paragraph">
              <wp:posOffset>323215</wp:posOffset>
            </wp:positionV>
            <wp:extent cx="5496560" cy="173990"/>
            <wp:effectExtent l="0" t="0" r="8890" b="0"/>
            <wp:wrapNone/>
            <wp:docPr id="104" name="Imagem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6560" cy="173990"/>
                    </a:xfrm>
                    <a:prstGeom prst="rect">
                      <a:avLst/>
                    </a:prstGeom>
                    <a:noFill/>
                  </pic:spPr>
                </pic:pic>
              </a:graphicData>
            </a:graphic>
          </wp:anchor>
        </w:drawing>
      </w:r>
    </w:p>
    <w:p w:rsidR="00221FAA" w:rsidRPr="0017745D" w:rsidRDefault="00221FAA" w:rsidP="0017745D">
      <w:pPr>
        <w:widowControl w:val="0"/>
        <w:autoSpaceDE w:val="0"/>
        <w:autoSpaceDN w:val="0"/>
        <w:adjustRightInd w:val="0"/>
        <w:spacing w:line="313" w:lineRule="exact"/>
        <w:jc w:val="both"/>
        <w:rPr>
          <w:rFonts w:ascii="Arial" w:hAnsi="Arial" w:cs="Arial"/>
          <w:sz w:val="22"/>
          <w:szCs w:val="22"/>
        </w:rPr>
      </w:pPr>
    </w:p>
    <w:p w:rsidR="00221FAA" w:rsidRPr="001925FB" w:rsidRDefault="001925FB" w:rsidP="001925FB">
      <w:pPr>
        <w:pStyle w:val="PargrafodaLista"/>
        <w:widowControl w:val="0"/>
        <w:numPr>
          <w:ilvl w:val="0"/>
          <w:numId w:val="70"/>
        </w:numPr>
        <w:autoSpaceDE w:val="0"/>
        <w:autoSpaceDN w:val="0"/>
        <w:adjustRightInd w:val="0"/>
        <w:jc w:val="both"/>
        <w:rPr>
          <w:rFonts w:ascii="Arial" w:hAnsi="Arial" w:cs="Arial"/>
          <w:sz w:val="22"/>
          <w:szCs w:val="22"/>
        </w:rPr>
      </w:pPr>
      <w:r>
        <w:rPr>
          <w:rFonts w:ascii="Arial" w:hAnsi="Arial" w:cs="Arial"/>
          <w:sz w:val="22"/>
          <w:szCs w:val="22"/>
        </w:rPr>
        <w:t>–</w:t>
      </w:r>
      <w:r w:rsidR="00221FAA" w:rsidRPr="001925FB">
        <w:rPr>
          <w:rFonts w:ascii="Arial" w:hAnsi="Arial" w:cs="Arial"/>
          <w:b/>
          <w:bCs/>
          <w:sz w:val="22"/>
          <w:szCs w:val="22"/>
        </w:rPr>
        <w:t xml:space="preserve"> DO CREDENCIAMENTO</w:t>
      </w:r>
    </w:p>
    <w:p w:rsidR="00221FAA" w:rsidRPr="0017745D" w:rsidRDefault="00221FAA" w:rsidP="0017745D">
      <w:pPr>
        <w:widowControl w:val="0"/>
        <w:overflowPunct w:val="0"/>
        <w:autoSpaceDE w:val="0"/>
        <w:autoSpaceDN w:val="0"/>
        <w:adjustRightInd w:val="0"/>
        <w:spacing w:line="229" w:lineRule="auto"/>
        <w:ind w:left="2" w:right="20"/>
        <w:jc w:val="both"/>
        <w:rPr>
          <w:rFonts w:ascii="Arial" w:hAnsi="Arial" w:cs="Arial"/>
          <w:sz w:val="22"/>
          <w:szCs w:val="22"/>
        </w:rPr>
      </w:pPr>
    </w:p>
    <w:p w:rsidR="00221FAA" w:rsidRPr="0017745D" w:rsidRDefault="001925FB" w:rsidP="0017745D">
      <w:pPr>
        <w:widowControl w:val="0"/>
        <w:numPr>
          <w:ilvl w:val="0"/>
          <w:numId w:val="6"/>
        </w:numPr>
        <w:tabs>
          <w:tab w:val="clear" w:pos="720"/>
          <w:tab w:val="num" w:pos="394"/>
        </w:tabs>
        <w:overflowPunct w:val="0"/>
        <w:autoSpaceDE w:val="0"/>
        <w:autoSpaceDN w:val="0"/>
        <w:adjustRightInd w:val="0"/>
        <w:spacing w:line="229" w:lineRule="auto"/>
        <w:ind w:left="0" w:right="20" w:firstLine="2"/>
        <w:jc w:val="both"/>
        <w:rPr>
          <w:rFonts w:ascii="Arial" w:hAnsi="Arial" w:cs="Arial"/>
          <w:sz w:val="22"/>
          <w:szCs w:val="22"/>
        </w:rPr>
      </w:pPr>
      <w:r>
        <w:rPr>
          <w:rFonts w:ascii="Arial" w:hAnsi="Arial" w:cs="Arial"/>
          <w:sz w:val="22"/>
          <w:szCs w:val="22"/>
        </w:rPr>
        <w:t>–</w:t>
      </w:r>
      <w:r w:rsidR="00221FAA" w:rsidRPr="0017745D">
        <w:rPr>
          <w:rFonts w:ascii="Arial" w:hAnsi="Arial" w:cs="Arial"/>
          <w:sz w:val="22"/>
          <w:szCs w:val="22"/>
        </w:rPr>
        <w:t xml:space="preserve"> Quando a interessada for representada por pessoa que estatutariamente tenha poder para tal, esta deverá apresentar Certidão Simplificada emitida pela Junta Comercial do Estado, com emissão não superior a 30 (trinta) dias da abertura da licitação. </w:t>
      </w:r>
    </w:p>
    <w:p w:rsidR="00221FAA" w:rsidRPr="0017745D" w:rsidRDefault="00221FAA" w:rsidP="0017745D">
      <w:pPr>
        <w:widowControl w:val="0"/>
        <w:autoSpaceDE w:val="0"/>
        <w:autoSpaceDN w:val="0"/>
        <w:adjustRightInd w:val="0"/>
        <w:spacing w:line="299" w:lineRule="exact"/>
        <w:jc w:val="both"/>
        <w:rPr>
          <w:rFonts w:ascii="Arial" w:hAnsi="Arial" w:cs="Arial"/>
          <w:sz w:val="22"/>
          <w:szCs w:val="22"/>
        </w:rPr>
      </w:pPr>
    </w:p>
    <w:p w:rsidR="00221FAA" w:rsidRPr="0017745D" w:rsidRDefault="001925FB" w:rsidP="0017745D">
      <w:pPr>
        <w:widowControl w:val="0"/>
        <w:numPr>
          <w:ilvl w:val="0"/>
          <w:numId w:val="6"/>
        </w:numPr>
        <w:tabs>
          <w:tab w:val="clear" w:pos="720"/>
          <w:tab w:val="num" w:pos="430"/>
        </w:tabs>
        <w:overflowPunct w:val="0"/>
        <w:autoSpaceDE w:val="0"/>
        <w:autoSpaceDN w:val="0"/>
        <w:adjustRightInd w:val="0"/>
        <w:spacing w:line="232" w:lineRule="auto"/>
        <w:ind w:left="0" w:right="20" w:firstLine="2"/>
        <w:jc w:val="both"/>
        <w:rPr>
          <w:rFonts w:ascii="Arial" w:hAnsi="Arial" w:cs="Arial"/>
          <w:b/>
          <w:sz w:val="22"/>
          <w:szCs w:val="22"/>
        </w:rPr>
      </w:pPr>
      <w:r>
        <w:rPr>
          <w:rFonts w:ascii="Arial" w:hAnsi="Arial" w:cs="Arial"/>
          <w:b/>
          <w:sz w:val="22"/>
          <w:szCs w:val="22"/>
        </w:rPr>
        <w:t>–</w:t>
      </w:r>
      <w:r w:rsidR="00221FAA" w:rsidRPr="0017745D">
        <w:rPr>
          <w:rFonts w:ascii="Arial" w:hAnsi="Arial" w:cs="Arial"/>
          <w:b/>
          <w:sz w:val="22"/>
          <w:szCs w:val="22"/>
        </w:rPr>
        <w:t xml:space="preserve"> Caso seja representada por procurador, este deverá apresentar procuração (podendo utilizar o ANEXO I como modelo) ou documento equivalente, com firma reconhecida do Outorgante, cópia do respectivo RG </w:t>
      </w:r>
      <w:r>
        <w:rPr>
          <w:rFonts w:ascii="Arial" w:hAnsi="Arial" w:cs="Arial"/>
          <w:b/>
          <w:sz w:val="22"/>
          <w:szCs w:val="22"/>
        </w:rPr>
        <w:t>–</w:t>
      </w:r>
      <w:r w:rsidR="00221FAA" w:rsidRPr="0017745D">
        <w:rPr>
          <w:rFonts w:ascii="Arial" w:hAnsi="Arial" w:cs="Arial"/>
          <w:b/>
          <w:sz w:val="22"/>
          <w:szCs w:val="22"/>
        </w:rPr>
        <w:t xml:space="preserve"> Registro Geral e CPF/MF </w:t>
      </w:r>
      <w:r>
        <w:rPr>
          <w:rFonts w:ascii="Arial" w:hAnsi="Arial" w:cs="Arial"/>
          <w:b/>
          <w:sz w:val="22"/>
          <w:szCs w:val="22"/>
        </w:rPr>
        <w:t>–</w:t>
      </w:r>
      <w:r w:rsidR="00221FAA" w:rsidRPr="0017745D">
        <w:rPr>
          <w:rFonts w:ascii="Arial" w:hAnsi="Arial" w:cs="Arial"/>
          <w:b/>
          <w:sz w:val="22"/>
          <w:szCs w:val="22"/>
        </w:rPr>
        <w:t xml:space="preserve"> Cadastro de Pessoa Física do Ministério da Fazenda, devendo apresentar, também, a mesma documentação constante do item 4.1. deste capítulo, a fim de comprovar os poderes do outorgante.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303" w:lineRule="exact"/>
        <w:jc w:val="both"/>
        <w:rPr>
          <w:rFonts w:ascii="Arial" w:hAnsi="Arial" w:cs="Arial"/>
          <w:sz w:val="22"/>
          <w:szCs w:val="22"/>
        </w:rPr>
      </w:pPr>
    </w:p>
    <w:p w:rsidR="00221FAA" w:rsidRPr="0017745D" w:rsidRDefault="001925FB" w:rsidP="0017745D">
      <w:pPr>
        <w:widowControl w:val="0"/>
        <w:numPr>
          <w:ilvl w:val="0"/>
          <w:numId w:val="6"/>
        </w:numPr>
        <w:tabs>
          <w:tab w:val="clear" w:pos="720"/>
          <w:tab w:val="num" w:pos="403"/>
        </w:tabs>
        <w:overflowPunct w:val="0"/>
        <w:autoSpaceDE w:val="0"/>
        <w:autoSpaceDN w:val="0"/>
        <w:adjustRightInd w:val="0"/>
        <w:spacing w:line="234" w:lineRule="auto"/>
        <w:ind w:left="0" w:firstLine="2"/>
        <w:jc w:val="both"/>
        <w:rPr>
          <w:rFonts w:ascii="Arial" w:hAnsi="Arial" w:cs="Arial"/>
          <w:sz w:val="22"/>
          <w:szCs w:val="22"/>
        </w:rPr>
      </w:pPr>
      <w:r>
        <w:rPr>
          <w:rFonts w:ascii="Arial" w:hAnsi="Arial" w:cs="Arial"/>
          <w:sz w:val="22"/>
          <w:szCs w:val="22"/>
        </w:rPr>
        <w:t>–</w:t>
      </w:r>
      <w:r w:rsidR="00221FAA" w:rsidRPr="0017745D">
        <w:rPr>
          <w:rFonts w:ascii="Arial" w:hAnsi="Arial" w:cs="Arial"/>
          <w:sz w:val="22"/>
          <w:szCs w:val="22"/>
        </w:rPr>
        <w:t xml:space="preserve"> Não poderá atuar como procurador da proponente, servidor público efetivo ou não, ainda que licenciado do cargo, que mantenha vínculo de qualquer espécie com o bem como, pessoa terceirizada cuja atividade esteja relacionada com o setor Jurídico, Contábil, Financeiro, Compras, Obras, Educação ou qualquer outro setor cujo objeto licitado seja afeto. Excetua-se desta vedação o servidor público municipal no gozo de licença não remunerada para tratar de interesses particulares, nos termos da legislação municipal vigente.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297" w:lineRule="exact"/>
        <w:jc w:val="both"/>
        <w:rPr>
          <w:rFonts w:ascii="Arial" w:hAnsi="Arial" w:cs="Arial"/>
          <w:sz w:val="22"/>
          <w:szCs w:val="22"/>
        </w:rPr>
      </w:pPr>
    </w:p>
    <w:p w:rsidR="00221FAA" w:rsidRPr="0017745D" w:rsidRDefault="001925FB" w:rsidP="0017745D">
      <w:pPr>
        <w:widowControl w:val="0"/>
        <w:numPr>
          <w:ilvl w:val="0"/>
          <w:numId w:val="6"/>
        </w:numPr>
        <w:tabs>
          <w:tab w:val="clear" w:pos="720"/>
          <w:tab w:val="num" w:pos="473"/>
        </w:tabs>
        <w:overflowPunct w:val="0"/>
        <w:autoSpaceDE w:val="0"/>
        <w:autoSpaceDN w:val="0"/>
        <w:adjustRightInd w:val="0"/>
        <w:spacing w:line="219" w:lineRule="auto"/>
        <w:ind w:left="0" w:right="20" w:firstLine="2"/>
        <w:jc w:val="both"/>
        <w:rPr>
          <w:rFonts w:ascii="Arial" w:hAnsi="Arial" w:cs="Arial"/>
          <w:b/>
          <w:sz w:val="22"/>
          <w:szCs w:val="22"/>
        </w:rPr>
      </w:pPr>
      <w:r>
        <w:rPr>
          <w:rFonts w:ascii="Arial" w:hAnsi="Arial" w:cs="Arial"/>
          <w:b/>
          <w:sz w:val="22"/>
          <w:szCs w:val="22"/>
        </w:rPr>
        <w:t>–</w:t>
      </w:r>
      <w:r w:rsidR="00221FAA" w:rsidRPr="0017745D">
        <w:rPr>
          <w:rFonts w:ascii="Arial" w:hAnsi="Arial" w:cs="Arial"/>
          <w:b/>
          <w:sz w:val="22"/>
          <w:szCs w:val="22"/>
        </w:rPr>
        <w:t xml:space="preserve"> Os documentos de credenciamento deverão vir fora dos envelopes de documentação e proposta e ficarão retidos nos autos.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299" w:lineRule="exact"/>
        <w:jc w:val="both"/>
        <w:rPr>
          <w:rFonts w:ascii="Arial" w:hAnsi="Arial" w:cs="Arial"/>
          <w:sz w:val="22"/>
          <w:szCs w:val="22"/>
        </w:rPr>
      </w:pPr>
    </w:p>
    <w:p w:rsidR="00221FAA" w:rsidRPr="0017745D" w:rsidRDefault="00221FAA" w:rsidP="0017745D">
      <w:pPr>
        <w:widowControl w:val="0"/>
        <w:numPr>
          <w:ilvl w:val="0"/>
          <w:numId w:val="6"/>
        </w:numPr>
        <w:tabs>
          <w:tab w:val="clear" w:pos="720"/>
          <w:tab w:val="num" w:pos="391"/>
        </w:tabs>
        <w:overflowPunct w:val="0"/>
        <w:autoSpaceDE w:val="0"/>
        <w:autoSpaceDN w:val="0"/>
        <w:adjustRightInd w:val="0"/>
        <w:spacing w:line="229" w:lineRule="auto"/>
        <w:ind w:left="0" w:right="20" w:firstLine="2"/>
        <w:jc w:val="both"/>
        <w:rPr>
          <w:rFonts w:ascii="Arial" w:hAnsi="Arial" w:cs="Arial"/>
          <w:sz w:val="22"/>
          <w:szCs w:val="22"/>
        </w:rPr>
      </w:pPr>
      <w:r w:rsidRPr="0017745D">
        <w:rPr>
          <w:rFonts w:ascii="Arial" w:hAnsi="Arial" w:cs="Arial"/>
          <w:sz w:val="22"/>
          <w:szCs w:val="22"/>
        </w:rPr>
        <w:t xml:space="preserve">– Havendo remessa via postal dos envelopes ou defeito no credenciamento pela ausência de algum dos documentos tratados nos itens 5.1 e 5.2, a licitante não poderá participar da </w:t>
      </w:r>
      <w:r w:rsidRPr="0017745D">
        <w:rPr>
          <w:rFonts w:ascii="Arial" w:hAnsi="Arial" w:cs="Arial"/>
          <w:sz w:val="22"/>
          <w:szCs w:val="22"/>
        </w:rPr>
        <w:lastRenderedPageBreak/>
        <w:t xml:space="preserve">fase de lances, permanecendo com sua proposta fixa, bem como não poderá se manifestar acerca da interposição de recurso quando declarado o vencedor.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299" w:lineRule="exact"/>
        <w:jc w:val="both"/>
        <w:rPr>
          <w:rFonts w:ascii="Arial" w:hAnsi="Arial" w:cs="Arial"/>
          <w:sz w:val="22"/>
          <w:szCs w:val="22"/>
        </w:rPr>
      </w:pPr>
    </w:p>
    <w:p w:rsidR="00221FAA" w:rsidRPr="0017745D" w:rsidRDefault="001925FB" w:rsidP="0017745D">
      <w:pPr>
        <w:widowControl w:val="0"/>
        <w:numPr>
          <w:ilvl w:val="0"/>
          <w:numId w:val="6"/>
        </w:numPr>
        <w:tabs>
          <w:tab w:val="clear" w:pos="720"/>
          <w:tab w:val="num" w:pos="437"/>
        </w:tabs>
        <w:overflowPunct w:val="0"/>
        <w:autoSpaceDE w:val="0"/>
        <w:autoSpaceDN w:val="0"/>
        <w:adjustRightInd w:val="0"/>
        <w:spacing w:line="229" w:lineRule="auto"/>
        <w:ind w:left="0" w:right="20" w:firstLine="2"/>
        <w:jc w:val="both"/>
        <w:rPr>
          <w:rFonts w:ascii="Arial" w:hAnsi="Arial" w:cs="Arial"/>
          <w:sz w:val="22"/>
          <w:szCs w:val="22"/>
        </w:rPr>
      </w:pPr>
      <w:r>
        <w:rPr>
          <w:rFonts w:ascii="Arial" w:hAnsi="Arial" w:cs="Arial"/>
          <w:sz w:val="22"/>
          <w:szCs w:val="22"/>
        </w:rPr>
        <w:t>–</w:t>
      </w:r>
      <w:r w:rsidR="00221FAA" w:rsidRPr="0017745D">
        <w:rPr>
          <w:rFonts w:ascii="Arial" w:hAnsi="Arial" w:cs="Arial"/>
          <w:sz w:val="22"/>
          <w:szCs w:val="22"/>
        </w:rPr>
        <w:t xml:space="preserve"> Os documentos devem apresentar prazo de validade, conforme o caso, e poderão ser entregues em original, por processo de cópia devidamente autenticada, ou cópia não autenticada, desde que sejam exibidos os originais para autenticação pelo Pregoeiro e/ou Equipe de Apoio. </w:t>
      </w:r>
    </w:p>
    <w:p w:rsidR="001925FB" w:rsidRDefault="001925FB" w:rsidP="001925FB">
      <w:pPr>
        <w:pStyle w:val="PargrafodaLista"/>
        <w:rPr>
          <w:rFonts w:ascii="Arial" w:hAnsi="Arial" w:cs="Arial"/>
          <w:sz w:val="22"/>
          <w:szCs w:val="22"/>
        </w:rPr>
      </w:pPr>
    </w:p>
    <w:p w:rsidR="00F82AF6" w:rsidRPr="00FF6C49" w:rsidRDefault="00F82AF6" w:rsidP="00F82AF6">
      <w:pPr>
        <w:spacing w:line="360" w:lineRule="auto"/>
        <w:jc w:val="both"/>
        <w:rPr>
          <w:rFonts w:ascii="Arial" w:eastAsia="Times New Roman" w:hAnsi="Arial" w:cs="Arial"/>
          <w:b/>
        </w:rPr>
      </w:pPr>
      <w:r>
        <w:rPr>
          <w:rFonts w:ascii="Arial" w:hAnsi="Arial" w:cs="Arial"/>
          <w:sz w:val="22"/>
          <w:szCs w:val="22"/>
        </w:rPr>
        <w:t xml:space="preserve">4.7 </w:t>
      </w:r>
      <w:r w:rsidRPr="00FF6C49">
        <w:rPr>
          <w:rFonts w:ascii="Arial" w:eastAsia="Times New Roman" w:hAnsi="Arial" w:cs="Arial"/>
          <w:b/>
        </w:rPr>
        <w:t>– Apresentar os anexos:</w:t>
      </w:r>
    </w:p>
    <w:p w:rsidR="00F82AF6" w:rsidRDefault="00F82AF6" w:rsidP="00F82AF6">
      <w:pPr>
        <w:spacing w:line="360" w:lineRule="auto"/>
        <w:ind w:left="720"/>
        <w:jc w:val="both"/>
        <w:rPr>
          <w:rFonts w:ascii="Arial" w:eastAsia="Times New Roman" w:hAnsi="Arial" w:cs="Arial"/>
        </w:rPr>
      </w:pPr>
      <w:r w:rsidRPr="00FF6C49">
        <w:rPr>
          <w:rFonts w:ascii="Arial" w:eastAsia="Times New Roman" w:hAnsi="Arial" w:cs="Arial"/>
          <w:b/>
        </w:rPr>
        <w:t xml:space="preserve">IV </w:t>
      </w:r>
      <w:r w:rsidR="001925FB">
        <w:rPr>
          <w:rFonts w:ascii="Arial" w:eastAsia="Times New Roman" w:hAnsi="Arial" w:cs="Arial"/>
        </w:rPr>
        <w:t>–</w:t>
      </w:r>
      <w:r w:rsidRPr="00FF6C49">
        <w:rPr>
          <w:rFonts w:ascii="Arial" w:eastAsia="Times New Roman" w:hAnsi="Arial" w:cs="Arial"/>
        </w:rPr>
        <w:t xml:space="preserve"> Modelo de declaração de atendimento ao art. 4º, VII da Lei nº 10.520/2002; </w:t>
      </w:r>
      <w:r w:rsidRPr="00FF6C49">
        <w:rPr>
          <w:rFonts w:ascii="Arial" w:eastAsia="Times New Roman" w:hAnsi="Arial" w:cs="Arial"/>
          <w:b/>
        </w:rPr>
        <w:t xml:space="preserve">V – </w:t>
      </w:r>
      <w:r w:rsidRPr="00FF6C49">
        <w:rPr>
          <w:rFonts w:ascii="Arial" w:eastAsia="Times New Roman" w:hAnsi="Arial" w:cs="Arial"/>
        </w:rPr>
        <w:t>Modelo de declaração de inexistência de fato impeditivo, fora dos envelopes juntamente com o credenciamento.</w:t>
      </w:r>
    </w:p>
    <w:p w:rsidR="00F82AF6" w:rsidRPr="005C15A7" w:rsidRDefault="00F82AF6" w:rsidP="00F82AF6">
      <w:pPr>
        <w:spacing w:line="360" w:lineRule="auto"/>
        <w:ind w:left="720"/>
        <w:jc w:val="both"/>
        <w:rPr>
          <w:rFonts w:ascii="Arial" w:eastAsia="Times New Roman" w:hAnsi="Arial" w:cs="Arial"/>
        </w:rPr>
      </w:pPr>
      <w:r>
        <w:rPr>
          <w:rFonts w:ascii="Arial" w:eastAsia="Times New Roman" w:hAnsi="Arial" w:cs="Arial"/>
          <w:b/>
        </w:rPr>
        <w:t>Certidão simplificada</w:t>
      </w:r>
    </w:p>
    <w:p w:rsidR="00221FAA" w:rsidRPr="0017745D" w:rsidRDefault="00221FAA" w:rsidP="0017745D">
      <w:pPr>
        <w:widowControl w:val="0"/>
        <w:autoSpaceDE w:val="0"/>
        <w:autoSpaceDN w:val="0"/>
        <w:adjustRightInd w:val="0"/>
        <w:spacing w:line="314" w:lineRule="exact"/>
        <w:jc w:val="both"/>
        <w:rPr>
          <w:rFonts w:ascii="Arial" w:hAnsi="Arial" w:cs="Arial"/>
          <w:sz w:val="22"/>
          <w:szCs w:val="22"/>
        </w:rPr>
      </w:pPr>
    </w:p>
    <w:p w:rsidR="00F82AF6" w:rsidRDefault="00F82AF6" w:rsidP="00F82AF6">
      <w:pPr>
        <w:widowControl w:val="0"/>
        <w:autoSpaceDE w:val="0"/>
        <w:autoSpaceDN w:val="0"/>
        <w:adjustRightInd w:val="0"/>
        <w:jc w:val="both"/>
        <w:rPr>
          <w:rFonts w:ascii="Arial" w:hAnsi="Arial" w:cs="Arial"/>
          <w:b/>
          <w:bCs/>
          <w:sz w:val="22"/>
          <w:szCs w:val="22"/>
        </w:rPr>
      </w:pPr>
    </w:p>
    <w:p w:rsidR="00221FAA" w:rsidRPr="001925FB" w:rsidRDefault="001925FB" w:rsidP="001925FB">
      <w:pPr>
        <w:pStyle w:val="PargrafodaLista"/>
        <w:widowControl w:val="0"/>
        <w:numPr>
          <w:ilvl w:val="0"/>
          <w:numId w:val="71"/>
        </w:numPr>
        <w:autoSpaceDE w:val="0"/>
        <w:autoSpaceDN w:val="0"/>
        <w:adjustRightInd w:val="0"/>
        <w:jc w:val="center"/>
        <w:rPr>
          <w:rFonts w:ascii="Arial" w:hAnsi="Arial" w:cs="Arial"/>
          <w:sz w:val="22"/>
          <w:szCs w:val="22"/>
        </w:rPr>
      </w:pPr>
      <w:r>
        <w:rPr>
          <w:rFonts w:ascii="Arial" w:hAnsi="Arial" w:cs="Arial"/>
          <w:b/>
          <w:bCs/>
          <w:sz w:val="22"/>
          <w:szCs w:val="22"/>
        </w:rPr>
        <w:t>–</w:t>
      </w:r>
      <w:r w:rsidR="00221FAA" w:rsidRPr="001925FB">
        <w:rPr>
          <w:rFonts w:ascii="Arial" w:hAnsi="Arial" w:cs="Arial"/>
          <w:b/>
          <w:bCs/>
          <w:sz w:val="22"/>
          <w:szCs w:val="22"/>
        </w:rPr>
        <w:t xml:space="preserve"> DA PROPOSTA DE PREÇOS</w:t>
      </w:r>
    </w:p>
    <w:p w:rsidR="00221FAA" w:rsidRPr="0017745D" w:rsidRDefault="00221FAA" w:rsidP="0017745D">
      <w:pPr>
        <w:widowControl w:val="0"/>
        <w:autoSpaceDE w:val="0"/>
        <w:autoSpaceDN w:val="0"/>
        <w:adjustRightInd w:val="0"/>
        <w:spacing w:line="310" w:lineRule="exact"/>
        <w:jc w:val="both"/>
        <w:rPr>
          <w:rFonts w:ascii="Arial" w:hAnsi="Arial" w:cs="Arial"/>
          <w:sz w:val="22"/>
          <w:szCs w:val="22"/>
        </w:rPr>
      </w:pPr>
    </w:p>
    <w:p w:rsidR="00221FAA" w:rsidRPr="0017745D" w:rsidRDefault="00221FAA" w:rsidP="0017745D">
      <w:pPr>
        <w:widowControl w:val="0"/>
        <w:overflowPunct w:val="0"/>
        <w:autoSpaceDE w:val="0"/>
        <w:autoSpaceDN w:val="0"/>
        <w:adjustRightInd w:val="0"/>
        <w:spacing w:line="219" w:lineRule="auto"/>
        <w:ind w:right="20"/>
        <w:jc w:val="both"/>
        <w:rPr>
          <w:rFonts w:ascii="Arial" w:hAnsi="Arial" w:cs="Arial"/>
          <w:sz w:val="22"/>
          <w:szCs w:val="22"/>
        </w:rPr>
      </w:pPr>
      <w:r w:rsidRPr="0017745D">
        <w:rPr>
          <w:rFonts w:ascii="Arial" w:hAnsi="Arial" w:cs="Arial"/>
          <w:sz w:val="22"/>
          <w:szCs w:val="22"/>
        </w:rPr>
        <w:t xml:space="preserve">5.1 </w:t>
      </w:r>
      <w:r w:rsidR="001925FB">
        <w:rPr>
          <w:rFonts w:ascii="Arial" w:hAnsi="Arial" w:cs="Arial"/>
          <w:sz w:val="22"/>
          <w:szCs w:val="22"/>
        </w:rPr>
        <w:t>–</w:t>
      </w:r>
      <w:r w:rsidRPr="0017745D">
        <w:rPr>
          <w:rFonts w:ascii="Arial" w:hAnsi="Arial" w:cs="Arial"/>
          <w:sz w:val="22"/>
          <w:szCs w:val="22"/>
        </w:rPr>
        <w:t xml:space="preserve"> A proposta deverá ser entregue em envelope fechado, contendo a seguinte indicação:</w:t>
      </w:r>
    </w:p>
    <w:p w:rsidR="00221FAA" w:rsidRPr="0017745D" w:rsidRDefault="00221FAA" w:rsidP="0017745D">
      <w:pPr>
        <w:widowControl w:val="0"/>
        <w:overflowPunct w:val="0"/>
        <w:autoSpaceDE w:val="0"/>
        <w:autoSpaceDN w:val="0"/>
        <w:adjustRightInd w:val="0"/>
        <w:spacing w:line="219" w:lineRule="auto"/>
        <w:ind w:right="20"/>
        <w:jc w:val="both"/>
        <w:rPr>
          <w:rFonts w:ascii="Arial" w:hAnsi="Arial" w:cs="Arial"/>
          <w:sz w:val="22"/>
          <w:szCs w:val="22"/>
        </w:rPr>
      </w:pPr>
    </w:p>
    <w:p w:rsidR="00221FAA" w:rsidRPr="0017745D" w:rsidRDefault="00221FAA" w:rsidP="0017745D">
      <w:pPr>
        <w:widowControl w:val="0"/>
        <w:overflowPunct w:val="0"/>
        <w:autoSpaceDE w:val="0"/>
        <w:autoSpaceDN w:val="0"/>
        <w:adjustRightInd w:val="0"/>
        <w:spacing w:line="219" w:lineRule="auto"/>
        <w:ind w:right="20"/>
        <w:jc w:val="both"/>
        <w:rPr>
          <w:rFonts w:ascii="Arial" w:hAnsi="Arial" w:cs="Arial"/>
          <w:sz w:val="22"/>
          <w:szCs w:val="22"/>
        </w:rPr>
      </w:pPr>
      <w:r w:rsidRPr="0017745D">
        <w:rPr>
          <w:rFonts w:ascii="Arial" w:hAnsi="Arial" w:cs="Arial"/>
          <w:bCs/>
          <w:sz w:val="22"/>
          <w:szCs w:val="22"/>
        </w:rPr>
        <w:t xml:space="preserve">PREFEITURA MUNICIPAL DE CELSO RAMOS </w:t>
      </w:r>
      <w:r w:rsidR="001925FB">
        <w:rPr>
          <w:rFonts w:ascii="Arial" w:hAnsi="Arial" w:cs="Arial"/>
          <w:bCs/>
          <w:sz w:val="22"/>
          <w:szCs w:val="22"/>
        </w:rPr>
        <w:t>–</w:t>
      </w:r>
      <w:r w:rsidRPr="0017745D">
        <w:rPr>
          <w:rFonts w:ascii="Arial" w:hAnsi="Arial" w:cs="Arial"/>
          <w:bCs/>
          <w:sz w:val="22"/>
          <w:szCs w:val="22"/>
        </w:rPr>
        <w:t xml:space="preserve"> SC</w:t>
      </w:r>
    </w:p>
    <w:p w:rsidR="00221FAA" w:rsidRPr="0017745D" w:rsidRDefault="00221FAA" w:rsidP="0017745D">
      <w:pPr>
        <w:jc w:val="both"/>
        <w:rPr>
          <w:rFonts w:ascii="Arial" w:hAnsi="Arial" w:cs="Arial"/>
          <w:sz w:val="22"/>
          <w:szCs w:val="22"/>
        </w:rPr>
      </w:pPr>
      <w:r w:rsidRPr="0017745D">
        <w:rPr>
          <w:rFonts w:ascii="Arial" w:hAnsi="Arial" w:cs="Arial"/>
          <w:bCs/>
          <w:sz w:val="22"/>
          <w:szCs w:val="22"/>
        </w:rPr>
        <w:t xml:space="preserve">PROCESSO DE LICITAÇÃO Nº </w:t>
      </w:r>
      <w:r w:rsidR="00F82AF6">
        <w:rPr>
          <w:rFonts w:ascii="Arial" w:hAnsi="Arial" w:cs="Arial"/>
          <w:bCs/>
          <w:sz w:val="22"/>
          <w:szCs w:val="22"/>
        </w:rPr>
        <w:t>45/2018</w:t>
      </w:r>
    </w:p>
    <w:p w:rsidR="00221FAA" w:rsidRPr="0017745D" w:rsidRDefault="00221FAA" w:rsidP="0017745D">
      <w:pPr>
        <w:jc w:val="both"/>
        <w:rPr>
          <w:rFonts w:ascii="Arial" w:hAnsi="Arial" w:cs="Arial"/>
          <w:sz w:val="22"/>
          <w:szCs w:val="22"/>
        </w:rPr>
      </w:pPr>
      <w:r w:rsidRPr="0017745D">
        <w:rPr>
          <w:rFonts w:ascii="Arial" w:hAnsi="Arial" w:cs="Arial"/>
          <w:bCs/>
          <w:sz w:val="22"/>
          <w:szCs w:val="22"/>
        </w:rPr>
        <w:t xml:space="preserve">PREGÃO Nº </w:t>
      </w:r>
      <w:r w:rsidR="00F82AF6">
        <w:rPr>
          <w:rFonts w:ascii="Arial" w:hAnsi="Arial" w:cs="Arial"/>
          <w:bCs/>
          <w:sz w:val="22"/>
          <w:szCs w:val="22"/>
        </w:rPr>
        <w:t>32/2018</w:t>
      </w:r>
    </w:p>
    <w:p w:rsidR="00221FAA" w:rsidRPr="0017745D" w:rsidRDefault="00221FAA" w:rsidP="0017745D">
      <w:pPr>
        <w:jc w:val="both"/>
        <w:rPr>
          <w:rFonts w:ascii="Arial" w:hAnsi="Arial" w:cs="Arial"/>
          <w:b/>
          <w:sz w:val="22"/>
          <w:szCs w:val="22"/>
        </w:rPr>
      </w:pPr>
      <w:r w:rsidRPr="0017745D">
        <w:rPr>
          <w:rFonts w:ascii="Arial" w:hAnsi="Arial" w:cs="Arial"/>
          <w:b/>
          <w:bCs/>
          <w:sz w:val="22"/>
          <w:szCs w:val="22"/>
        </w:rPr>
        <w:t>ENVELOPE Nº 01 – PROPOSTA COMERCIAL</w:t>
      </w:r>
    </w:p>
    <w:p w:rsidR="00221FAA" w:rsidRPr="0017745D" w:rsidRDefault="00221FAA" w:rsidP="0017745D">
      <w:pPr>
        <w:jc w:val="both"/>
        <w:rPr>
          <w:rFonts w:ascii="Arial" w:hAnsi="Arial" w:cs="Arial"/>
          <w:sz w:val="22"/>
          <w:szCs w:val="22"/>
        </w:rPr>
      </w:pPr>
      <w:r w:rsidRPr="0017745D">
        <w:rPr>
          <w:rFonts w:ascii="Arial" w:hAnsi="Arial" w:cs="Arial"/>
          <w:bCs/>
          <w:sz w:val="22"/>
          <w:szCs w:val="22"/>
        </w:rPr>
        <w:t>PROPONENTE: (RAZÃO SOCIAL)</w:t>
      </w:r>
    </w:p>
    <w:p w:rsidR="00221FAA" w:rsidRPr="0017745D" w:rsidRDefault="00221FAA" w:rsidP="0017745D">
      <w:pPr>
        <w:jc w:val="both"/>
        <w:rPr>
          <w:rFonts w:ascii="Arial" w:hAnsi="Arial" w:cs="Arial"/>
          <w:bCs/>
          <w:sz w:val="22"/>
          <w:szCs w:val="22"/>
        </w:rPr>
      </w:pPr>
    </w:p>
    <w:p w:rsidR="00221FAA" w:rsidRPr="0017745D" w:rsidRDefault="00221FAA" w:rsidP="0017745D">
      <w:pPr>
        <w:widowControl w:val="0"/>
        <w:autoSpaceDE w:val="0"/>
        <w:autoSpaceDN w:val="0"/>
        <w:adjustRightInd w:val="0"/>
        <w:spacing w:line="256" w:lineRule="exact"/>
        <w:jc w:val="both"/>
        <w:rPr>
          <w:rFonts w:ascii="Arial" w:hAnsi="Arial" w:cs="Arial"/>
          <w:sz w:val="22"/>
          <w:szCs w:val="22"/>
        </w:rPr>
      </w:pPr>
    </w:p>
    <w:p w:rsidR="00221FAA" w:rsidRPr="0017745D" w:rsidRDefault="00221FAA" w:rsidP="0017745D">
      <w:pPr>
        <w:widowControl w:val="0"/>
        <w:autoSpaceDE w:val="0"/>
        <w:autoSpaceDN w:val="0"/>
        <w:adjustRightInd w:val="0"/>
        <w:jc w:val="both"/>
        <w:rPr>
          <w:rFonts w:ascii="Arial" w:hAnsi="Arial" w:cs="Arial"/>
          <w:sz w:val="22"/>
          <w:szCs w:val="22"/>
        </w:rPr>
      </w:pPr>
      <w:r w:rsidRPr="0017745D">
        <w:rPr>
          <w:rFonts w:ascii="Arial" w:hAnsi="Arial" w:cs="Arial"/>
          <w:sz w:val="22"/>
          <w:szCs w:val="22"/>
        </w:rPr>
        <w:t xml:space="preserve">5.2 </w:t>
      </w:r>
      <w:r w:rsidR="001925FB">
        <w:rPr>
          <w:rFonts w:ascii="Arial" w:hAnsi="Arial" w:cs="Arial"/>
          <w:sz w:val="22"/>
          <w:szCs w:val="22"/>
        </w:rPr>
        <w:t>–</w:t>
      </w:r>
      <w:r w:rsidRPr="0017745D">
        <w:rPr>
          <w:rFonts w:ascii="Arial" w:hAnsi="Arial" w:cs="Arial"/>
          <w:sz w:val="22"/>
          <w:szCs w:val="22"/>
        </w:rPr>
        <w:t xml:space="preserve"> A proposta necessariamente deverá preencher os seguintes requisitos:</w:t>
      </w:r>
    </w:p>
    <w:p w:rsidR="00221FAA" w:rsidRPr="0017745D" w:rsidRDefault="00221FAA" w:rsidP="0017745D">
      <w:pPr>
        <w:widowControl w:val="0"/>
        <w:autoSpaceDE w:val="0"/>
        <w:autoSpaceDN w:val="0"/>
        <w:adjustRightInd w:val="0"/>
        <w:spacing w:line="295" w:lineRule="exact"/>
        <w:jc w:val="both"/>
        <w:rPr>
          <w:rFonts w:ascii="Arial" w:hAnsi="Arial" w:cs="Arial"/>
          <w:sz w:val="22"/>
          <w:szCs w:val="22"/>
        </w:rPr>
      </w:pPr>
    </w:p>
    <w:p w:rsidR="00221FAA" w:rsidRPr="001925FB" w:rsidRDefault="00221FAA" w:rsidP="001925FB">
      <w:pPr>
        <w:pStyle w:val="PargrafodaLista"/>
        <w:widowControl w:val="0"/>
        <w:numPr>
          <w:ilvl w:val="0"/>
          <w:numId w:val="72"/>
        </w:numPr>
        <w:overflowPunct w:val="0"/>
        <w:autoSpaceDE w:val="0"/>
        <w:autoSpaceDN w:val="0"/>
        <w:adjustRightInd w:val="0"/>
        <w:spacing w:line="234" w:lineRule="auto"/>
        <w:ind w:right="20"/>
        <w:jc w:val="both"/>
        <w:rPr>
          <w:rFonts w:ascii="Arial" w:hAnsi="Arial" w:cs="Arial"/>
          <w:sz w:val="22"/>
          <w:szCs w:val="22"/>
        </w:rPr>
      </w:pPr>
      <w:r w:rsidRPr="001925FB">
        <w:rPr>
          <w:rFonts w:ascii="Arial" w:hAnsi="Arial" w:cs="Arial"/>
          <w:sz w:val="22"/>
          <w:szCs w:val="22"/>
        </w:rPr>
        <w:t xml:space="preserve">ser apresentada no formulário </w:t>
      </w:r>
      <w:r w:rsidRPr="001925FB">
        <w:rPr>
          <w:rFonts w:ascii="Arial" w:hAnsi="Arial" w:cs="Arial"/>
          <w:b/>
          <w:bCs/>
          <w:sz w:val="22"/>
          <w:szCs w:val="22"/>
        </w:rPr>
        <w:t>ANEXO II</w:t>
      </w:r>
      <w:r w:rsidRPr="001925FB">
        <w:rPr>
          <w:rFonts w:ascii="Arial" w:hAnsi="Arial" w:cs="Arial"/>
          <w:sz w:val="22"/>
          <w:szCs w:val="22"/>
        </w:rPr>
        <w:t xml:space="preserve"> ou segundo seu modelo, com prazo de validade mínima de 60 (sessenta) dias, contendo especificação detalhada dos serviços segundo às exigências mínimas apresentadas no Capítulo 1 deste Edital. Não serão permitidas alternativas, emendas, rasuras ou entrelinhas. Recomenda-se aos senhores licitantes que, dentro do possível, utilizem o formulário anexo ao edital, pois agiliza a análise das propostas e reduz os erros de elaboração das mesmas;</w:t>
      </w:r>
    </w:p>
    <w:p w:rsidR="00221FAA" w:rsidRPr="0017745D" w:rsidRDefault="00221FAA" w:rsidP="0017745D">
      <w:pPr>
        <w:widowControl w:val="0"/>
        <w:autoSpaceDE w:val="0"/>
        <w:autoSpaceDN w:val="0"/>
        <w:adjustRightInd w:val="0"/>
        <w:spacing w:line="231" w:lineRule="exact"/>
        <w:jc w:val="both"/>
        <w:rPr>
          <w:rFonts w:ascii="Arial" w:hAnsi="Arial" w:cs="Arial"/>
          <w:sz w:val="22"/>
          <w:szCs w:val="22"/>
        </w:rPr>
      </w:pPr>
      <w:bookmarkStart w:id="0" w:name="page4"/>
      <w:bookmarkEnd w:id="0"/>
    </w:p>
    <w:p w:rsidR="00221FAA" w:rsidRPr="0017745D" w:rsidRDefault="00221FAA" w:rsidP="0017745D">
      <w:pPr>
        <w:widowControl w:val="0"/>
        <w:overflowPunct w:val="0"/>
        <w:autoSpaceDE w:val="0"/>
        <w:autoSpaceDN w:val="0"/>
        <w:adjustRightInd w:val="0"/>
        <w:spacing w:line="219" w:lineRule="auto"/>
        <w:ind w:firstLine="1440"/>
        <w:jc w:val="both"/>
        <w:rPr>
          <w:rFonts w:ascii="Arial" w:hAnsi="Arial" w:cs="Arial"/>
          <w:sz w:val="22"/>
          <w:szCs w:val="22"/>
        </w:rPr>
      </w:pPr>
      <w:r w:rsidRPr="0017745D">
        <w:rPr>
          <w:rFonts w:ascii="Arial" w:hAnsi="Arial" w:cs="Arial"/>
          <w:sz w:val="22"/>
          <w:szCs w:val="22"/>
        </w:rPr>
        <w:t>b) conter o nome do proponente, endereço, identificação (individual ou social), o nº do CNPJ;</w:t>
      </w:r>
    </w:p>
    <w:p w:rsidR="00221FAA" w:rsidRPr="0017745D" w:rsidRDefault="00221FAA" w:rsidP="0017745D">
      <w:pPr>
        <w:widowControl w:val="0"/>
        <w:autoSpaceDE w:val="0"/>
        <w:autoSpaceDN w:val="0"/>
        <w:adjustRightInd w:val="0"/>
        <w:spacing w:line="45" w:lineRule="exact"/>
        <w:jc w:val="both"/>
        <w:rPr>
          <w:rFonts w:ascii="Arial" w:hAnsi="Arial" w:cs="Arial"/>
          <w:sz w:val="22"/>
          <w:szCs w:val="22"/>
        </w:rPr>
      </w:pPr>
    </w:p>
    <w:p w:rsidR="00221FAA" w:rsidRPr="0017745D" w:rsidRDefault="00221FAA" w:rsidP="0017745D">
      <w:pPr>
        <w:widowControl w:val="0"/>
        <w:overflowPunct w:val="0"/>
        <w:autoSpaceDE w:val="0"/>
        <w:autoSpaceDN w:val="0"/>
        <w:adjustRightInd w:val="0"/>
        <w:spacing w:line="218" w:lineRule="auto"/>
        <w:ind w:firstLine="1440"/>
        <w:jc w:val="both"/>
        <w:rPr>
          <w:rFonts w:ascii="Arial" w:hAnsi="Arial" w:cs="Arial"/>
          <w:sz w:val="22"/>
          <w:szCs w:val="22"/>
        </w:rPr>
      </w:pPr>
      <w:r w:rsidRPr="0017745D">
        <w:rPr>
          <w:rFonts w:ascii="Arial" w:hAnsi="Arial" w:cs="Arial"/>
          <w:sz w:val="22"/>
          <w:szCs w:val="22"/>
        </w:rPr>
        <w:t>c) suas folhas devem estar assinadas e rubricadas pelo seu representante legal;</w:t>
      </w:r>
    </w:p>
    <w:p w:rsidR="00221FAA" w:rsidRPr="0017745D" w:rsidRDefault="00221FAA" w:rsidP="0017745D">
      <w:pPr>
        <w:widowControl w:val="0"/>
        <w:autoSpaceDE w:val="0"/>
        <w:autoSpaceDN w:val="0"/>
        <w:adjustRightInd w:val="0"/>
        <w:spacing w:line="47" w:lineRule="exact"/>
        <w:jc w:val="both"/>
        <w:rPr>
          <w:rFonts w:ascii="Arial" w:hAnsi="Arial" w:cs="Arial"/>
          <w:sz w:val="22"/>
          <w:szCs w:val="22"/>
        </w:rPr>
      </w:pPr>
    </w:p>
    <w:p w:rsidR="00221FAA" w:rsidRPr="0017745D" w:rsidRDefault="00221FAA" w:rsidP="0017745D">
      <w:pPr>
        <w:widowControl w:val="0"/>
        <w:overflowPunct w:val="0"/>
        <w:autoSpaceDE w:val="0"/>
        <w:autoSpaceDN w:val="0"/>
        <w:adjustRightInd w:val="0"/>
        <w:spacing w:line="226" w:lineRule="auto"/>
        <w:ind w:firstLine="1440"/>
        <w:jc w:val="both"/>
        <w:rPr>
          <w:rFonts w:ascii="Arial" w:hAnsi="Arial" w:cs="Arial"/>
          <w:sz w:val="22"/>
          <w:szCs w:val="22"/>
        </w:rPr>
      </w:pPr>
      <w:r w:rsidRPr="0017745D">
        <w:rPr>
          <w:rFonts w:ascii="Arial" w:hAnsi="Arial" w:cs="Arial"/>
          <w:sz w:val="22"/>
          <w:szCs w:val="22"/>
        </w:rPr>
        <w:t>d) conter declaração de que os preços apresentados compreendem todas as despesas incidentes sobre o objeto licitado, tais como impostos, taxas, encargos sociais e trabalhistas, fretes e seguros;</w:t>
      </w:r>
    </w:p>
    <w:p w:rsidR="00221FAA" w:rsidRPr="0017745D" w:rsidRDefault="00221FAA" w:rsidP="0017745D">
      <w:pPr>
        <w:widowControl w:val="0"/>
        <w:autoSpaceDE w:val="0"/>
        <w:autoSpaceDN w:val="0"/>
        <w:adjustRightInd w:val="0"/>
        <w:spacing w:line="44" w:lineRule="exact"/>
        <w:jc w:val="both"/>
        <w:rPr>
          <w:rFonts w:ascii="Arial" w:hAnsi="Arial" w:cs="Arial"/>
          <w:sz w:val="22"/>
          <w:szCs w:val="22"/>
        </w:rPr>
      </w:pPr>
    </w:p>
    <w:p w:rsidR="00221FAA" w:rsidRPr="0017745D" w:rsidRDefault="00221FAA" w:rsidP="0017745D">
      <w:pPr>
        <w:widowControl w:val="0"/>
        <w:overflowPunct w:val="0"/>
        <w:autoSpaceDE w:val="0"/>
        <w:autoSpaceDN w:val="0"/>
        <w:adjustRightInd w:val="0"/>
        <w:spacing w:line="218" w:lineRule="auto"/>
        <w:ind w:firstLine="1440"/>
        <w:jc w:val="both"/>
        <w:rPr>
          <w:rFonts w:ascii="Arial" w:hAnsi="Arial" w:cs="Arial"/>
          <w:sz w:val="22"/>
          <w:szCs w:val="22"/>
        </w:rPr>
      </w:pPr>
      <w:r w:rsidRPr="0017745D">
        <w:rPr>
          <w:rFonts w:ascii="Arial" w:hAnsi="Arial" w:cs="Arial"/>
          <w:sz w:val="22"/>
          <w:szCs w:val="22"/>
        </w:rPr>
        <w:t>e) conter o preço unitário de cada item, limitado a 02 (duas) casas decimais para os centavos;</w:t>
      </w:r>
    </w:p>
    <w:p w:rsidR="00221FAA" w:rsidRPr="0017745D" w:rsidRDefault="00221FAA" w:rsidP="0017745D">
      <w:pPr>
        <w:widowControl w:val="0"/>
        <w:overflowPunct w:val="0"/>
        <w:autoSpaceDE w:val="0"/>
        <w:autoSpaceDN w:val="0"/>
        <w:adjustRightInd w:val="0"/>
        <w:spacing w:line="218" w:lineRule="auto"/>
        <w:ind w:firstLine="1440"/>
        <w:jc w:val="both"/>
        <w:rPr>
          <w:rFonts w:ascii="Arial" w:hAnsi="Arial" w:cs="Arial"/>
          <w:sz w:val="22"/>
          <w:szCs w:val="22"/>
        </w:rPr>
      </w:pPr>
      <w:r w:rsidRPr="0017745D">
        <w:rPr>
          <w:rFonts w:ascii="Arial" w:hAnsi="Arial" w:cs="Arial"/>
          <w:sz w:val="22"/>
          <w:szCs w:val="22"/>
        </w:rPr>
        <w:t xml:space="preserve">f) conter o preço global de cada lote, limitado a 02 (duas) casas decimais para </w:t>
      </w:r>
      <w:r w:rsidRPr="0017745D">
        <w:rPr>
          <w:rFonts w:ascii="Arial" w:hAnsi="Arial" w:cs="Arial"/>
          <w:sz w:val="22"/>
          <w:szCs w:val="22"/>
        </w:rPr>
        <w:lastRenderedPageBreak/>
        <w:t>os centavos;</w:t>
      </w:r>
    </w:p>
    <w:p w:rsidR="00221FAA" w:rsidRPr="0017745D" w:rsidRDefault="00221FAA" w:rsidP="0017745D">
      <w:pPr>
        <w:widowControl w:val="0"/>
        <w:autoSpaceDE w:val="0"/>
        <w:autoSpaceDN w:val="0"/>
        <w:adjustRightInd w:val="0"/>
        <w:spacing w:line="2" w:lineRule="exact"/>
        <w:jc w:val="both"/>
        <w:rPr>
          <w:rFonts w:ascii="Arial" w:hAnsi="Arial" w:cs="Arial"/>
          <w:sz w:val="22"/>
          <w:szCs w:val="22"/>
        </w:rPr>
      </w:pPr>
    </w:p>
    <w:p w:rsidR="00221FAA" w:rsidRPr="0017745D" w:rsidRDefault="00221FAA" w:rsidP="0017745D">
      <w:pPr>
        <w:widowControl w:val="0"/>
        <w:numPr>
          <w:ilvl w:val="0"/>
          <w:numId w:val="55"/>
        </w:numPr>
        <w:tabs>
          <w:tab w:val="num" w:pos="1778"/>
        </w:tabs>
        <w:overflowPunct w:val="0"/>
        <w:autoSpaceDE w:val="0"/>
        <w:autoSpaceDN w:val="0"/>
        <w:adjustRightInd w:val="0"/>
        <w:spacing w:line="239" w:lineRule="auto"/>
        <w:jc w:val="both"/>
        <w:rPr>
          <w:rFonts w:ascii="Arial" w:hAnsi="Arial" w:cs="Arial"/>
          <w:sz w:val="22"/>
          <w:szCs w:val="22"/>
        </w:rPr>
      </w:pPr>
      <w:r w:rsidRPr="0017745D">
        <w:rPr>
          <w:rFonts w:ascii="Arial" w:hAnsi="Arial" w:cs="Arial"/>
          <w:sz w:val="22"/>
          <w:szCs w:val="22"/>
        </w:rPr>
        <w:t>conter</w:t>
      </w:r>
      <w:r w:rsidR="00131DA0" w:rsidRPr="0017745D">
        <w:rPr>
          <w:rFonts w:ascii="Arial" w:hAnsi="Arial" w:cs="Arial"/>
          <w:sz w:val="22"/>
          <w:szCs w:val="22"/>
        </w:rPr>
        <w:t>prazo de validade da Ata de  jul</w:t>
      </w:r>
      <w:r w:rsidRPr="0017745D">
        <w:rPr>
          <w:rFonts w:ascii="Arial" w:hAnsi="Arial" w:cs="Arial"/>
          <w:sz w:val="22"/>
          <w:szCs w:val="22"/>
        </w:rPr>
        <w:t>ho/</w:t>
      </w:r>
      <w:r w:rsidR="00F82AF6">
        <w:rPr>
          <w:rFonts w:ascii="Arial" w:hAnsi="Arial" w:cs="Arial"/>
          <w:sz w:val="22"/>
          <w:szCs w:val="22"/>
        </w:rPr>
        <w:t>2018</w:t>
      </w:r>
      <w:r w:rsidRPr="0017745D">
        <w:rPr>
          <w:rFonts w:ascii="Arial" w:hAnsi="Arial" w:cs="Arial"/>
          <w:sz w:val="22"/>
          <w:szCs w:val="22"/>
        </w:rPr>
        <w:t xml:space="preserve"> à  </w:t>
      </w:r>
      <w:r w:rsidR="00131DA0" w:rsidRPr="0017745D">
        <w:rPr>
          <w:rFonts w:ascii="Arial" w:hAnsi="Arial" w:cs="Arial"/>
          <w:sz w:val="22"/>
          <w:szCs w:val="22"/>
        </w:rPr>
        <w:t>julho</w:t>
      </w:r>
      <w:r w:rsidRPr="0017745D">
        <w:rPr>
          <w:rFonts w:ascii="Arial" w:hAnsi="Arial" w:cs="Arial"/>
          <w:sz w:val="22"/>
          <w:szCs w:val="22"/>
        </w:rPr>
        <w:t>/</w:t>
      </w:r>
      <w:r w:rsidR="00131DA0" w:rsidRPr="0017745D">
        <w:rPr>
          <w:rFonts w:ascii="Arial" w:hAnsi="Arial" w:cs="Arial"/>
          <w:sz w:val="22"/>
          <w:szCs w:val="22"/>
        </w:rPr>
        <w:t>2018.</w:t>
      </w:r>
    </w:p>
    <w:p w:rsidR="00221FAA" w:rsidRPr="0017745D" w:rsidRDefault="00221FAA" w:rsidP="0017745D">
      <w:pPr>
        <w:widowControl w:val="0"/>
        <w:autoSpaceDE w:val="0"/>
        <w:autoSpaceDN w:val="0"/>
        <w:adjustRightInd w:val="0"/>
        <w:spacing w:line="298" w:lineRule="exact"/>
        <w:jc w:val="both"/>
        <w:rPr>
          <w:rFonts w:ascii="Arial" w:hAnsi="Arial" w:cs="Arial"/>
          <w:sz w:val="22"/>
          <w:szCs w:val="22"/>
        </w:rPr>
      </w:pPr>
    </w:p>
    <w:p w:rsidR="00221FAA" w:rsidRPr="0017745D" w:rsidRDefault="001925FB" w:rsidP="0017745D">
      <w:pPr>
        <w:widowControl w:val="0"/>
        <w:numPr>
          <w:ilvl w:val="0"/>
          <w:numId w:val="7"/>
        </w:numPr>
        <w:tabs>
          <w:tab w:val="clear" w:pos="720"/>
          <w:tab w:val="num" w:pos="396"/>
        </w:tabs>
        <w:overflowPunct w:val="0"/>
        <w:autoSpaceDE w:val="0"/>
        <w:autoSpaceDN w:val="0"/>
        <w:adjustRightInd w:val="0"/>
        <w:spacing w:line="218" w:lineRule="auto"/>
        <w:ind w:left="0" w:firstLine="2"/>
        <w:jc w:val="both"/>
        <w:rPr>
          <w:rFonts w:ascii="Arial" w:hAnsi="Arial" w:cs="Arial"/>
          <w:sz w:val="22"/>
          <w:szCs w:val="22"/>
        </w:rPr>
      </w:pPr>
      <w:r>
        <w:rPr>
          <w:rFonts w:ascii="Arial" w:hAnsi="Arial" w:cs="Arial"/>
          <w:sz w:val="22"/>
          <w:szCs w:val="22"/>
        </w:rPr>
        <w:t>–</w:t>
      </w:r>
      <w:r w:rsidR="00221FAA" w:rsidRPr="0017745D">
        <w:rPr>
          <w:rFonts w:ascii="Arial" w:hAnsi="Arial" w:cs="Arial"/>
          <w:sz w:val="22"/>
          <w:szCs w:val="22"/>
        </w:rPr>
        <w:t xml:space="preserve"> Anexar à proposta, os dados bancários: nome do banco, nº da conta corrente, indicando a agência bancária para recebimento dos créditos (conforme modelo no</w:t>
      </w:r>
    </w:p>
    <w:p w:rsidR="00221FAA" w:rsidRPr="0017745D" w:rsidRDefault="00221FAA" w:rsidP="0017745D">
      <w:pPr>
        <w:widowControl w:val="0"/>
        <w:overflowPunct w:val="0"/>
        <w:autoSpaceDE w:val="0"/>
        <w:autoSpaceDN w:val="0"/>
        <w:adjustRightInd w:val="0"/>
        <w:spacing w:line="239" w:lineRule="auto"/>
        <w:jc w:val="both"/>
        <w:rPr>
          <w:rFonts w:ascii="Arial" w:hAnsi="Arial" w:cs="Arial"/>
          <w:sz w:val="22"/>
          <w:szCs w:val="22"/>
        </w:rPr>
      </w:pPr>
      <w:r w:rsidRPr="0017745D">
        <w:rPr>
          <w:rFonts w:ascii="Arial" w:hAnsi="Arial" w:cs="Arial"/>
          <w:b/>
          <w:bCs/>
          <w:sz w:val="22"/>
          <w:szCs w:val="22"/>
        </w:rPr>
        <w:t>ANEXO III</w:t>
      </w:r>
      <w:r w:rsidRPr="0017745D">
        <w:rPr>
          <w:rFonts w:ascii="Arial" w:hAnsi="Arial" w:cs="Arial"/>
          <w:sz w:val="22"/>
          <w:szCs w:val="22"/>
        </w:rPr>
        <w:t>).</w:t>
      </w:r>
    </w:p>
    <w:p w:rsidR="00221FAA" w:rsidRPr="0017745D" w:rsidRDefault="00221FAA" w:rsidP="0017745D">
      <w:pPr>
        <w:widowControl w:val="0"/>
        <w:autoSpaceDE w:val="0"/>
        <w:autoSpaceDN w:val="0"/>
        <w:adjustRightInd w:val="0"/>
        <w:spacing w:line="298" w:lineRule="exact"/>
        <w:jc w:val="both"/>
        <w:rPr>
          <w:rFonts w:ascii="Arial" w:hAnsi="Arial" w:cs="Arial"/>
          <w:sz w:val="22"/>
          <w:szCs w:val="22"/>
        </w:rPr>
      </w:pPr>
    </w:p>
    <w:p w:rsidR="00221FAA" w:rsidRDefault="001925FB" w:rsidP="0017745D">
      <w:pPr>
        <w:widowControl w:val="0"/>
        <w:numPr>
          <w:ilvl w:val="0"/>
          <w:numId w:val="7"/>
        </w:numPr>
        <w:tabs>
          <w:tab w:val="clear" w:pos="720"/>
          <w:tab w:val="num" w:pos="410"/>
        </w:tabs>
        <w:overflowPunct w:val="0"/>
        <w:autoSpaceDE w:val="0"/>
        <w:autoSpaceDN w:val="0"/>
        <w:adjustRightInd w:val="0"/>
        <w:spacing w:line="225" w:lineRule="auto"/>
        <w:ind w:left="0" w:firstLine="2"/>
        <w:jc w:val="both"/>
        <w:rPr>
          <w:rFonts w:ascii="Arial" w:hAnsi="Arial" w:cs="Arial"/>
          <w:sz w:val="22"/>
          <w:szCs w:val="22"/>
        </w:rPr>
      </w:pPr>
      <w:r>
        <w:rPr>
          <w:rFonts w:ascii="Arial" w:hAnsi="Arial" w:cs="Arial"/>
          <w:sz w:val="22"/>
          <w:szCs w:val="22"/>
        </w:rPr>
        <w:t>–</w:t>
      </w:r>
      <w:r w:rsidR="00221FAA" w:rsidRPr="0017745D">
        <w:rPr>
          <w:rFonts w:ascii="Arial" w:hAnsi="Arial" w:cs="Arial"/>
          <w:sz w:val="22"/>
          <w:szCs w:val="22"/>
        </w:rPr>
        <w:t xml:space="preserve"> Anexar à proposta os dados do representante legal da empresa (aquele que assina a proposta): nome completo, cargo ou função, número de identidade e número do CPF/MF (conforme modelo no </w:t>
      </w:r>
      <w:r w:rsidR="00221FAA" w:rsidRPr="0017745D">
        <w:rPr>
          <w:rFonts w:ascii="Arial" w:hAnsi="Arial" w:cs="Arial"/>
          <w:b/>
          <w:bCs/>
          <w:sz w:val="22"/>
          <w:szCs w:val="22"/>
        </w:rPr>
        <w:t>ANEXO III</w:t>
      </w:r>
      <w:r w:rsidR="00221FAA" w:rsidRPr="0017745D">
        <w:rPr>
          <w:rFonts w:ascii="Arial" w:hAnsi="Arial" w:cs="Arial"/>
          <w:sz w:val="22"/>
          <w:szCs w:val="22"/>
        </w:rPr>
        <w:t xml:space="preserve">). </w:t>
      </w:r>
    </w:p>
    <w:p w:rsidR="00F82AF6" w:rsidRDefault="00F82AF6" w:rsidP="00F82AF6">
      <w:pPr>
        <w:pStyle w:val="Padro"/>
        <w:numPr>
          <w:ilvl w:val="0"/>
          <w:numId w:val="7"/>
        </w:numPr>
        <w:jc w:val="both"/>
        <w:rPr>
          <w:rFonts w:ascii="Arial" w:hAnsi="Arial" w:cs="Arial"/>
          <w:b/>
          <w:sz w:val="22"/>
          <w:szCs w:val="22"/>
          <w:u w:val="single"/>
          <w:shd w:val="clear" w:color="auto" w:fill="FFFF00"/>
        </w:rPr>
      </w:pPr>
      <w:r w:rsidRPr="00E71075">
        <w:rPr>
          <w:rFonts w:ascii="Arial" w:hAnsi="Arial" w:cs="Arial"/>
          <w:b/>
          <w:sz w:val="22"/>
          <w:szCs w:val="22"/>
          <w:u w:val="single"/>
          <w:shd w:val="clear" w:color="auto" w:fill="FFFF00"/>
        </w:rPr>
        <w:t>Somente serão aceitas as propost</w:t>
      </w:r>
      <w:r>
        <w:rPr>
          <w:rFonts w:ascii="Arial" w:hAnsi="Arial" w:cs="Arial"/>
          <w:b/>
          <w:sz w:val="22"/>
          <w:szCs w:val="22"/>
          <w:u w:val="single"/>
          <w:shd w:val="clear" w:color="auto" w:fill="FFFF00"/>
        </w:rPr>
        <w:t>as que tiverem cópia anexa de CD ou PEN DRIVE</w:t>
      </w:r>
      <w:r w:rsidRPr="00E71075">
        <w:rPr>
          <w:rFonts w:ascii="Arial" w:hAnsi="Arial" w:cs="Arial"/>
          <w:b/>
          <w:sz w:val="22"/>
          <w:szCs w:val="22"/>
          <w:u w:val="single"/>
          <w:shd w:val="clear" w:color="auto" w:fill="FFFF00"/>
        </w:rPr>
        <w:t xml:space="preserve"> com o Programa Betha Auto Cotação, contendo todos os itens desde processo licitatório.</w:t>
      </w:r>
      <w:r>
        <w:rPr>
          <w:rFonts w:ascii="Arial" w:hAnsi="Arial" w:cs="Arial"/>
          <w:b/>
          <w:sz w:val="22"/>
          <w:szCs w:val="22"/>
          <w:u w:val="single"/>
          <w:shd w:val="clear" w:color="auto" w:fill="FFFF00"/>
        </w:rPr>
        <w:t xml:space="preserve"> – Versão a ser utilizada: 20.25 – Disponível para download no site:</w:t>
      </w:r>
    </w:p>
    <w:p w:rsidR="00F82AF6" w:rsidRPr="001925FB" w:rsidRDefault="001925FB" w:rsidP="00F82AF6">
      <w:pPr>
        <w:pStyle w:val="Padro"/>
        <w:ind w:left="360" w:firstLine="348"/>
        <w:jc w:val="both"/>
        <w:rPr>
          <w:rFonts w:ascii="Arial" w:hAnsi="Arial" w:cs="Arial"/>
          <w:b/>
          <w:sz w:val="22"/>
          <w:szCs w:val="22"/>
          <w:u w:val="single"/>
          <w:shd w:val="clear" w:color="auto" w:fill="FFFF00"/>
          <w:lang w:val="en-US"/>
        </w:rPr>
      </w:pPr>
      <w:hyperlink w:history="1">
        <w:r w:rsidRPr="001925FB">
          <w:rPr>
            <w:rStyle w:val="Hyperlink"/>
            <w:rFonts w:ascii="Arial" w:eastAsia="Times New Roman" w:hAnsi="Arial" w:cs="Arial"/>
            <w:sz w:val="20"/>
            <w:szCs w:val="20"/>
            <w:lang w:val="en-US"/>
          </w:rPr>
          <w:pgNum/>
          <w:t>ons://download</w:t>
        </w:r>
      </w:hyperlink>
      <w:r w:rsidR="00F82AF6" w:rsidRPr="001925FB">
        <w:rPr>
          <w:rFonts w:ascii="Arial" w:eastAsia="Times New Roman" w:hAnsi="Arial" w:cs="Arial"/>
          <w:sz w:val="20"/>
          <w:szCs w:val="20"/>
          <w:lang w:val="en-US"/>
        </w:rPr>
        <w:t>.betha.com.br/termodeuso.jsp?rdn=100118104050&amp;s=33&amp;v=2.0.25&amp;t=1</w:t>
      </w:r>
    </w:p>
    <w:p w:rsidR="00221FAA" w:rsidRPr="001925FB" w:rsidRDefault="008B5F31" w:rsidP="00F82AF6">
      <w:pPr>
        <w:pStyle w:val="Default"/>
        <w:tabs>
          <w:tab w:val="left" w:pos="1995"/>
        </w:tabs>
        <w:ind w:left="720"/>
        <w:jc w:val="both"/>
        <w:rPr>
          <w:rFonts w:ascii="Tahoma" w:hAnsi="Tahoma" w:cs="Tahoma"/>
          <w:color w:val="auto"/>
          <w:sz w:val="22"/>
          <w:szCs w:val="22"/>
          <w:lang w:val="en-US"/>
        </w:rPr>
      </w:pPr>
      <w:r w:rsidRPr="001925FB">
        <w:rPr>
          <w:rFonts w:ascii="Tahoma" w:hAnsi="Tahoma" w:cs="Tahoma"/>
          <w:color w:val="auto"/>
          <w:sz w:val="22"/>
          <w:szCs w:val="22"/>
          <w:lang w:val="en-US"/>
        </w:rPr>
        <w:tab/>
      </w:r>
    </w:p>
    <w:p w:rsidR="00221FAA" w:rsidRPr="001925FB" w:rsidRDefault="00221FAA" w:rsidP="0017745D">
      <w:pPr>
        <w:widowControl w:val="0"/>
        <w:autoSpaceDE w:val="0"/>
        <w:autoSpaceDN w:val="0"/>
        <w:adjustRightInd w:val="0"/>
        <w:spacing w:line="319" w:lineRule="exact"/>
        <w:jc w:val="both"/>
        <w:rPr>
          <w:rFonts w:ascii="Arial" w:hAnsi="Arial" w:cs="Arial"/>
          <w:sz w:val="22"/>
          <w:szCs w:val="22"/>
          <w:lang w:val="en-US"/>
        </w:rPr>
      </w:pPr>
    </w:p>
    <w:p w:rsidR="00F82AF6" w:rsidRPr="001925FB" w:rsidRDefault="00F82AF6" w:rsidP="0017745D">
      <w:pPr>
        <w:widowControl w:val="0"/>
        <w:autoSpaceDE w:val="0"/>
        <w:autoSpaceDN w:val="0"/>
        <w:adjustRightInd w:val="0"/>
        <w:spacing w:line="319" w:lineRule="exact"/>
        <w:jc w:val="both"/>
        <w:rPr>
          <w:rFonts w:ascii="Arial" w:hAnsi="Arial" w:cs="Arial"/>
          <w:sz w:val="22"/>
          <w:szCs w:val="22"/>
          <w:lang w:val="en-US"/>
        </w:rPr>
      </w:pPr>
    </w:p>
    <w:p w:rsidR="00221FAA" w:rsidRPr="0017745D" w:rsidRDefault="00221FAA" w:rsidP="0017745D">
      <w:pPr>
        <w:widowControl w:val="0"/>
        <w:autoSpaceDE w:val="0"/>
        <w:autoSpaceDN w:val="0"/>
        <w:adjustRightInd w:val="0"/>
        <w:ind w:left="3120"/>
        <w:jc w:val="both"/>
        <w:rPr>
          <w:rFonts w:ascii="Arial" w:hAnsi="Arial" w:cs="Arial"/>
          <w:sz w:val="22"/>
          <w:szCs w:val="22"/>
        </w:rPr>
      </w:pPr>
      <w:r w:rsidRPr="0017745D">
        <w:rPr>
          <w:rFonts w:ascii="Arial" w:hAnsi="Arial" w:cs="Arial"/>
          <w:b/>
          <w:bCs/>
          <w:sz w:val="22"/>
          <w:szCs w:val="22"/>
        </w:rPr>
        <w:t xml:space="preserve">6 </w:t>
      </w:r>
      <w:r w:rsidR="001925FB">
        <w:rPr>
          <w:rFonts w:ascii="Arial" w:hAnsi="Arial" w:cs="Arial"/>
          <w:sz w:val="22"/>
          <w:szCs w:val="22"/>
        </w:rPr>
        <w:t>–</w:t>
      </w:r>
      <w:r w:rsidRPr="0017745D">
        <w:rPr>
          <w:rFonts w:ascii="Arial" w:hAnsi="Arial" w:cs="Arial"/>
          <w:b/>
          <w:bCs/>
          <w:sz w:val="22"/>
          <w:szCs w:val="22"/>
        </w:rPr>
        <w:t xml:space="preserve"> DA HABILITAÇÃO</w:t>
      </w:r>
    </w:p>
    <w:p w:rsidR="00221FAA" w:rsidRPr="0017745D" w:rsidRDefault="00221FAA" w:rsidP="0017745D">
      <w:pPr>
        <w:widowControl w:val="0"/>
        <w:autoSpaceDE w:val="0"/>
        <w:autoSpaceDN w:val="0"/>
        <w:adjustRightInd w:val="0"/>
        <w:spacing w:line="310" w:lineRule="exact"/>
        <w:jc w:val="both"/>
        <w:rPr>
          <w:rFonts w:ascii="Arial" w:hAnsi="Arial" w:cs="Arial"/>
          <w:sz w:val="22"/>
          <w:szCs w:val="22"/>
        </w:rPr>
      </w:pPr>
    </w:p>
    <w:p w:rsidR="00221FAA" w:rsidRPr="0017745D" w:rsidRDefault="00221FAA" w:rsidP="0017745D">
      <w:pPr>
        <w:widowControl w:val="0"/>
        <w:overflowPunct w:val="0"/>
        <w:autoSpaceDE w:val="0"/>
        <w:autoSpaceDN w:val="0"/>
        <w:adjustRightInd w:val="0"/>
        <w:spacing w:line="218" w:lineRule="auto"/>
        <w:jc w:val="both"/>
        <w:rPr>
          <w:rFonts w:ascii="Arial" w:hAnsi="Arial" w:cs="Arial"/>
          <w:sz w:val="22"/>
          <w:szCs w:val="22"/>
        </w:rPr>
      </w:pPr>
      <w:r w:rsidRPr="0017745D">
        <w:rPr>
          <w:rFonts w:ascii="Arial" w:hAnsi="Arial" w:cs="Arial"/>
          <w:sz w:val="22"/>
          <w:szCs w:val="22"/>
        </w:rPr>
        <w:t>6.1 – Para habilitação na presente licitação, deverá ser entregue em envelope fechado, contendo a seguinte indicação:</w:t>
      </w:r>
    </w:p>
    <w:p w:rsidR="00221FAA" w:rsidRPr="0017745D" w:rsidRDefault="00221FAA" w:rsidP="0017745D">
      <w:pPr>
        <w:widowControl w:val="0"/>
        <w:autoSpaceDE w:val="0"/>
        <w:autoSpaceDN w:val="0"/>
        <w:adjustRightInd w:val="0"/>
        <w:spacing w:line="296" w:lineRule="exact"/>
        <w:jc w:val="both"/>
        <w:rPr>
          <w:rFonts w:ascii="Arial" w:hAnsi="Arial" w:cs="Arial"/>
          <w:sz w:val="22"/>
          <w:szCs w:val="22"/>
        </w:rPr>
      </w:pPr>
    </w:p>
    <w:p w:rsidR="00221FAA" w:rsidRPr="0017745D" w:rsidRDefault="00221FAA" w:rsidP="0017745D">
      <w:pPr>
        <w:jc w:val="both"/>
        <w:rPr>
          <w:rFonts w:ascii="Arial" w:hAnsi="Arial" w:cs="Arial"/>
          <w:sz w:val="22"/>
          <w:szCs w:val="22"/>
        </w:rPr>
      </w:pPr>
      <w:r w:rsidRPr="0017745D">
        <w:rPr>
          <w:rFonts w:ascii="Arial" w:hAnsi="Arial" w:cs="Arial"/>
          <w:bCs/>
          <w:sz w:val="22"/>
          <w:szCs w:val="22"/>
        </w:rPr>
        <w:t xml:space="preserve">PREFEITURA MUNICIPAL DE CELSO RAMOS </w:t>
      </w:r>
      <w:r w:rsidR="001925FB">
        <w:rPr>
          <w:rFonts w:ascii="Arial" w:hAnsi="Arial" w:cs="Arial"/>
          <w:bCs/>
          <w:sz w:val="22"/>
          <w:szCs w:val="22"/>
        </w:rPr>
        <w:t>–</w:t>
      </w:r>
      <w:r w:rsidRPr="0017745D">
        <w:rPr>
          <w:rFonts w:ascii="Arial" w:hAnsi="Arial" w:cs="Arial"/>
          <w:bCs/>
          <w:sz w:val="22"/>
          <w:szCs w:val="22"/>
        </w:rPr>
        <w:t xml:space="preserve"> SC</w:t>
      </w:r>
    </w:p>
    <w:p w:rsidR="00221FAA" w:rsidRPr="0017745D" w:rsidRDefault="00221FAA" w:rsidP="0017745D">
      <w:pPr>
        <w:jc w:val="both"/>
        <w:rPr>
          <w:rFonts w:ascii="Arial" w:hAnsi="Arial" w:cs="Arial"/>
          <w:sz w:val="22"/>
          <w:szCs w:val="22"/>
        </w:rPr>
      </w:pPr>
      <w:r w:rsidRPr="0017745D">
        <w:rPr>
          <w:rFonts w:ascii="Arial" w:hAnsi="Arial" w:cs="Arial"/>
          <w:bCs/>
          <w:sz w:val="22"/>
          <w:szCs w:val="22"/>
        </w:rPr>
        <w:t>PROCESSO DE LICITAÇÃO Nº</w:t>
      </w:r>
      <w:r w:rsidR="00F82AF6">
        <w:rPr>
          <w:rFonts w:ascii="Arial" w:hAnsi="Arial" w:cs="Arial"/>
          <w:bCs/>
          <w:sz w:val="22"/>
          <w:szCs w:val="22"/>
        </w:rPr>
        <w:t>45/2018</w:t>
      </w:r>
    </w:p>
    <w:p w:rsidR="00221FAA" w:rsidRPr="0017745D" w:rsidRDefault="00221FAA" w:rsidP="0017745D">
      <w:pPr>
        <w:jc w:val="both"/>
        <w:rPr>
          <w:rFonts w:ascii="Arial" w:hAnsi="Arial" w:cs="Arial"/>
          <w:sz w:val="22"/>
          <w:szCs w:val="22"/>
        </w:rPr>
      </w:pPr>
      <w:r w:rsidRPr="0017745D">
        <w:rPr>
          <w:rFonts w:ascii="Arial" w:hAnsi="Arial" w:cs="Arial"/>
          <w:bCs/>
          <w:sz w:val="22"/>
          <w:szCs w:val="22"/>
        </w:rPr>
        <w:t xml:space="preserve">PREGÃO Nº </w:t>
      </w:r>
      <w:r w:rsidR="00F82AF6">
        <w:rPr>
          <w:rFonts w:ascii="Arial" w:hAnsi="Arial" w:cs="Arial"/>
          <w:bCs/>
          <w:sz w:val="22"/>
          <w:szCs w:val="22"/>
        </w:rPr>
        <w:t>32/2018</w:t>
      </w:r>
    </w:p>
    <w:p w:rsidR="00221FAA" w:rsidRPr="0017745D" w:rsidRDefault="00221FAA" w:rsidP="0017745D">
      <w:pPr>
        <w:jc w:val="both"/>
        <w:rPr>
          <w:rFonts w:ascii="Arial" w:hAnsi="Arial" w:cs="Arial"/>
          <w:b/>
          <w:sz w:val="22"/>
          <w:szCs w:val="22"/>
        </w:rPr>
      </w:pPr>
      <w:r w:rsidRPr="0017745D">
        <w:rPr>
          <w:rFonts w:ascii="Arial" w:hAnsi="Arial" w:cs="Arial"/>
          <w:b/>
          <w:bCs/>
          <w:sz w:val="22"/>
          <w:szCs w:val="22"/>
        </w:rPr>
        <w:t>ENVELOPE Nº 02 – DOCUMENTAÇÃO</w:t>
      </w:r>
    </w:p>
    <w:p w:rsidR="00221FAA" w:rsidRPr="0017745D" w:rsidRDefault="00221FAA" w:rsidP="0017745D">
      <w:pPr>
        <w:jc w:val="both"/>
        <w:rPr>
          <w:rFonts w:ascii="Arial" w:hAnsi="Arial" w:cs="Arial"/>
          <w:sz w:val="22"/>
          <w:szCs w:val="22"/>
        </w:rPr>
      </w:pPr>
      <w:r w:rsidRPr="0017745D">
        <w:rPr>
          <w:rFonts w:ascii="Arial" w:hAnsi="Arial" w:cs="Arial"/>
          <w:bCs/>
          <w:sz w:val="22"/>
          <w:szCs w:val="22"/>
        </w:rPr>
        <w:t>PROPONENTE: (RAZÃO SOCIAL)</w:t>
      </w:r>
    </w:p>
    <w:p w:rsidR="00221FAA" w:rsidRPr="0017745D" w:rsidRDefault="00221FAA" w:rsidP="0017745D">
      <w:pPr>
        <w:widowControl w:val="0"/>
        <w:autoSpaceDE w:val="0"/>
        <w:autoSpaceDN w:val="0"/>
        <w:adjustRightInd w:val="0"/>
        <w:spacing w:line="257" w:lineRule="exact"/>
        <w:jc w:val="both"/>
        <w:rPr>
          <w:rFonts w:ascii="Arial" w:hAnsi="Arial" w:cs="Arial"/>
          <w:sz w:val="22"/>
          <w:szCs w:val="22"/>
        </w:rPr>
      </w:pPr>
    </w:p>
    <w:p w:rsidR="00221FAA" w:rsidRPr="0017745D" w:rsidRDefault="00221FAA" w:rsidP="0017745D">
      <w:pPr>
        <w:widowControl w:val="0"/>
        <w:autoSpaceDE w:val="0"/>
        <w:autoSpaceDN w:val="0"/>
        <w:adjustRightInd w:val="0"/>
        <w:jc w:val="both"/>
        <w:rPr>
          <w:rFonts w:ascii="Arial" w:hAnsi="Arial" w:cs="Arial"/>
          <w:sz w:val="22"/>
          <w:szCs w:val="22"/>
        </w:rPr>
      </w:pPr>
      <w:r w:rsidRPr="0017745D">
        <w:rPr>
          <w:rFonts w:ascii="Arial" w:hAnsi="Arial" w:cs="Arial"/>
          <w:sz w:val="22"/>
          <w:szCs w:val="22"/>
        </w:rPr>
        <w:t>Que consistirá de:</w:t>
      </w:r>
    </w:p>
    <w:p w:rsidR="00221FAA" w:rsidRPr="0017745D" w:rsidRDefault="00221FAA" w:rsidP="0017745D">
      <w:pPr>
        <w:widowControl w:val="0"/>
        <w:autoSpaceDE w:val="0"/>
        <w:autoSpaceDN w:val="0"/>
        <w:adjustRightInd w:val="0"/>
        <w:spacing w:line="298" w:lineRule="exact"/>
        <w:jc w:val="both"/>
        <w:rPr>
          <w:rFonts w:ascii="Arial" w:hAnsi="Arial" w:cs="Arial"/>
          <w:sz w:val="22"/>
          <w:szCs w:val="22"/>
        </w:rPr>
      </w:pPr>
    </w:p>
    <w:p w:rsidR="00221FAA" w:rsidRPr="0017745D" w:rsidRDefault="00221FAA" w:rsidP="0017745D">
      <w:pPr>
        <w:widowControl w:val="0"/>
        <w:overflowPunct w:val="0"/>
        <w:autoSpaceDE w:val="0"/>
        <w:autoSpaceDN w:val="0"/>
        <w:adjustRightInd w:val="0"/>
        <w:spacing w:line="219" w:lineRule="auto"/>
        <w:jc w:val="both"/>
        <w:rPr>
          <w:rFonts w:ascii="Arial" w:hAnsi="Arial" w:cs="Arial"/>
          <w:sz w:val="22"/>
          <w:szCs w:val="22"/>
        </w:rPr>
      </w:pPr>
    </w:p>
    <w:p w:rsidR="00221FAA" w:rsidRPr="0017745D" w:rsidRDefault="00221FAA" w:rsidP="0017745D">
      <w:pPr>
        <w:pStyle w:val="western"/>
        <w:spacing w:before="0" w:after="0" w:line="360" w:lineRule="auto"/>
        <w:jc w:val="both"/>
        <w:rPr>
          <w:rFonts w:ascii="Arial" w:hAnsi="Arial" w:cs="Arial"/>
          <w:color w:val="auto"/>
          <w:sz w:val="22"/>
          <w:szCs w:val="22"/>
        </w:rPr>
      </w:pPr>
      <w:r w:rsidRPr="0017745D">
        <w:rPr>
          <w:rFonts w:ascii="Arial" w:hAnsi="Arial" w:cs="Arial"/>
          <w:color w:val="auto"/>
          <w:sz w:val="22"/>
          <w:szCs w:val="22"/>
        </w:rPr>
        <w:t xml:space="preserve">6.1.1 </w:t>
      </w:r>
      <w:r w:rsidR="001925FB">
        <w:rPr>
          <w:rFonts w:ascii="Arial" w:hAnsi="Arial" w:cs="Arial"/>
          <w:color w:val="auto"/>
          <w:sz w:val="22"/>
          <w:szCs w:val="22"/>
        </w:rPr>
        <w:t>–</w:t>
      </w:r>
      <w:r w:rsidRPr="0017745D">
        <w:rPr>
          <w:rFonts w:ascii="Arial" w:hAnsi="Arial" w:cs="Arial"/>
          <w:color w:val="auto"/>
          <w:sz w:val="22"/>
          <w:szCs w:val="22"/>
        </w:rPr>
        <w:t xml:space="preserve"> No Envelope n° 02 </w:t>
      </w:r>
      <w:r w:rsidR="001925FB">
        <w:rPr>
          <w:rFonts w:ascii="Arial" w:hAnsi="Arial" w:cs="Arial"/>
          <w:color w:val="auto"/>
          <w:sz w:val="22"/>
          <w:szCs w:val="22"/>
        </w:rPr>
        <w:t>–</w:t>
      </w:r>
      <w:r w:rsidRPr="0017745D">
        <w:rPr>
          <w:rFonts w:ascii="Arial" w:hAnsi="Arial" w:cs="Arial"/>
          <w:color w:val="auto"/>
          <w:sz w:val="22"/>
          <w:szCs w:val="22"/>
        </w:rPr>
        <w:t xml:space="preserve"> Documentação da empresa proponente deverá apresentar os seguintes documentos de habilitação:</w:t>
      </w:r>
    </w:p>
    <w:p w:rsidR="00221FAA" w:rsidRPr="0017745D" w:rsidRDefault="00221FAA" w:rsidP="0017745D">
      <w:pPr>
        <w:pStyle w:val="western"/>
        <w:jc w:val="both"/>
        <w:rPr>
          <w:rFonts w:ascii="Arial" w:hAnsi="Arial" w:cs="Arial"/>
          <w:b/>
          <w:bCs/>
          <w:sz w:val="22"/>
          <w:szCs w:val="22"/>
        </w:rPr>
      </w:pPr>
      <w:r w:rsidRPr="0017745D">
        <w:rPr>
          <w:rFonts w:ascii="Arial" w:hAnsi="Arial" w:cs="Arial"/>
          <w:b/>
          <w:bCs/>
          <w:sz w:val="22"/>
          <w:szCs w:val="22"/>
        </w:rPr>
        <w:t>Quanto à Qualificação Jurídica:</w:t>
      </w:r>
    </w:p>
    <w:p w:rsidR="00221FAA" w:rsidRPr="0017745D" w:rsidRDefault="00221FAA" w:rsidP="0017745D">
      <w:pPr>
        <w:pStyle w:val="western"/>
        <w:numPr>
          <w:ilvl w:val="0"/>
          <w:numId w:val="2"/>
        </w:numPr>
        <w:suppressAutoHyphens w:val="0"/>
        <w:spacing w:before="100" w:beforeAutospacing="1" w:line="360" w:lineRule="auto"/>
        <w:jc w:val="both"/>
        <w:rPr>
          <w:rFonts w:ascii="Arial" w:hAnsi="Arial" w:cs="Arial"/>
          <w:sz w:val="22"/>
          <w:szCs w:val="22"/>
        </w:rPr>
      </w:pPr>
      <w:r w:rsidRPr="0017745D">
        <w:rPr>
          <w:rFonts w:ascii="Arial" w:hAnsi="Arial" w:cs="Arial"/>
          <w:sz w:val="22"/>
          <w:szCs w:val="22"/>
        </w:rPr>
        <w:t xml:space="preserve">Registro Comercial, no caso de empresa individual </w:t>
      </w:r>
      <w:r w:rsidRPr="0017745D">
        <w:rPr>
          <w:rFonts w:ascii="Arial" w:hAnsi="Arial" w:cs="Arial"/>
          <w:b/>
          <w:i/>
          <w:sz w:val="22"/>
          <w:szCs w:val="22"/>
        </w:rPr>
        <w:t>(dispensável em caso de apresentação deste documento para o credenciamento do proponente durante a sessão pública);</w:t>
      </w:r>
    </w:p>
    <w:p w:rsidR="00221FAA" w:rsidRPr="0017745D" w:rsidRDefault="00221FAA" w:rsidP="0017745D">
      <w:pPr>
        <w:pStyle w:val="western"/>
        <w:numPr>
          <w:ilvl w:val="0"/>
          <w:numId w:val="2"/>
        </w:numPr>
        <w:suppressAutoHyphens w:val="0"/>
        <w:spacing w:before="100" w:beforeAutospacing="1" w:line="360" w:lineRule="auto"/>
        <w:jc w:val="both"/>
        <w:rPr>
          <w:rFonts w:ascii="Arial" w:hAnsi="Arial" w:cs="Arial"/>
          <w:sz w:val="22"/>
          <w:szCs w:val="22"/>
        </w:rPr>
      </w:pPr>
      <w:r w:rsidRPr="0017745D">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221FAA" w:rsidRPr="0017745D" w:rsidRDefault="00221FAA" w:rsidP="0017745D">
      <w:pPr>
        <w:pStyle w:val="western"/>
        <w:numPr>
          <w:ilvl w:val="0"/>
          <w:numId w:val="2"/>
        </w:numPr>
        <w:suppressAutoHyphens w:val="0"/>
        <w:spacing w:before="100" w:beforeAutospacing="1" w:line="360" w:lineRule="auto"/>
        <w:jc w:val="both"/>
        <w:rPr>
          <w:rFonts w:ascii="Arial" w:hAnsi="Arial" w:cs="Arial"/>
          <w:sz w:val="22"/>
          <w:szCs w:val="22"/>
        </w:rPr>
      </w:pPr>
      <w:r w:rsidRPr="0017745D">
        <w:rPr>
          <w:rFonts w:ascii="Arial" w:hAnsi="Arial" w:cs="Arial"/>
          <w:sz w:val="22"/>
          <w:szCs w:val="22"/>
        </w:rPr>
        <w:lastRenderedPageBreak/>
        <w:t>Documentos de eleição dos atuais administradores, tratando-se de sociedades por ações, (dispensável em caso de apresentação deste documento para o credenciamento do proponente durante a sessão pública);</w:t>
      </w:r>
    </w:p>
    <w:p w:rsidR="00221FAA" w:rsidRPr="002C01BA" w:rsidRDefault="00221FAA" w:rsidP="002C01BA">
      <w:pPr>
        <w:pStyle w:val="western"/>
        <w:numPr>
          <w:ilvl w:val="0"/>
          <w:numId w:val="2"/>
        </w:numPr>
        <w:suppressAutoHyphens w:val="0"/>
        <w:spacing w:before="100" w:beforeAutospacing="1" w:line="360" w:lineRule="auto"/>
        <w:jc w:val="both"/>
        <w:rPr>
          <w:rFonts w:ascii="Arial" w:hAnsi="Arial" w:cs="Arial"/>
          <w:sz w:val="22"/>
          <w:szCs w:val="22"/>
        </w:rPr>
      </w:pPr>
      <w:r w:rsidRPr="0017745D">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221FAA" w:rsidRPr="0017745D" w:rsidRDefault="00221FAA" w:rsidP="0017745D">
      <w:pPr>
        <w:pStyle w:val="NormalWeb"/>
        <w:spacing w:after="0" w:line="360" w:lineRule="auto"/>
        <w:jc w:val="both"/>
        <w:rPr>
          <w:rFonts w:ascii="Arial" w:hAnsi="Arial" w:cs="Arial"/>
          <w:color w:val="auto"/>
          <w:sz w:val="22"/>
          <w:szCs w:val="22"/>
        </w:rPr>
      </w:pPr>
      <w:r w:rsidRPr="0017745D">
        <w:rPr>
          <w:rFonts w:ascii="Arial" w:hAnsi="Arial" w:cs="Arial"/>
          <w:color w:val="auto"/>
          <w:sz w:val="22"/>
          <w:szCs w:val="22"/>
        </w:rPr>
        <w:t xml:space="preserve">6.1.2 – Para comprovação da </w:t>
      </w:r>
      <w:r w:rsidRPr="0017745D">
        <w:rPr>
          <w:rFonts w:ascii="Arial" w:hAnsi="Arial" w:cs="Arial"/>
          <w:b/>
          <w:bCs/>
          <w:color w:val="auto"/>
          <w:sz w:val="22"/>
          <w:szCs w:val="22"/>
        </w:rPr>
        <w:t>qualificação Fiscal e Trabalhista</w:t>
      </w:r>
      <w:r w:rsidRPr="0017745D">
        <w:rPr>
          <w:rFonts w:ascii="Arial" w:hAnsi="Arial" w:cs="Arial"/>
          <w:color w:val="auto"/>
          <w:sz w:val="22"/>
          <w:szCs w:val="22"/>
        </w:rPr>
        <w:t>:</w:t>
      </w:r>
    </w:p>
    <w:p w:rsidR="00221FAA" w:rsidRPr="0017745D" w:rsidRDefault="00221FAA" w:rsidP="0017745D">
      <w:pPr>
        <w:pStyle w:val="western"/>
        <w:spacing w:before="0" w:after="0" w:line="360" w:lineRule="auto"/>
        <w:jc w:val="both"/>
        <w:rPr>
          <w:rFonts w:ascii="Arial" w:hAnsi="Arial" w:cs="Arial"/>
          <w:color w:val="auto"/>
          <w:sz w:val="22"/>
          <w:szCs w:val="22"/>
        </w:rPr>
      </w:pPr>
    </w:p>
    <w:p w:rsidR="00221FAA" w:rsidRPr="0017745D" w:rsidRDefault="00221FAA" w:rsidP="00F82AF6">
      <w:pPr>
        <w:pStyle w:val="NormalWeb"/>
        <w:numPr>
          <w:ilvl w:val="0"/>
          <w:numId w:val="1"/>
        </w:numPr>
        <w:spacing w:after="0" w:line="360" w:lineRule="auto"/>
        <w:jc w:val="both"/>
        <w:rPr>
          <w:rFonts w:ascii="Arial" w:hAnsi="Arial" w:cs="Arial"/>
          <w:b/>
          <w:color w:val="auto"/>
          <w:sz w:val="22"/>
          <w:szCs w:val="22"/>
        </w:rPr>
      </w:pPr>
      <w:r w:rsidRPr="0017745D">
        <w:rPr>
          <w:rFonts w:ascii="Arial" w:hAnsi="Arial" w:cs="Arial"/>
          <w:b/>
          <w:color w:val="auto"/>
          <w:sz w:val="22"/>
          <w:szCs w:val="22"/>
        </w:rPr>
        <w:t>Prova de inscrição no Cadastro Nacional de Pessoa Jurídica – CNPJ;</w:t>
      </w:r>
    </w:p>
    <w:p w:rsidR="00221FAA" w:rsidRPr="0017745D" w:rsidRDefault="00221FAA" w:rsidP="00F82AF6">
      <w:pPr>
        <w:pStyle w:val="PargrafodaLista"/>
        <w:numPr>
          <w:ilvl w:val="0"/>
          <w:numId w:val="1"/>
        </w:numPr>
        <w:autoSpaceDE w:val="0"/>
        <w:autoSpaceDN w:val="0"/>
        <w:adjustRightInd w:val="0"/>
        <w:spacing w:line="360" w:lineRule="auto"/>
        <w:jc w:val="both"/>
        <w:rPr>
          <w:rFonts w:ascii="Arial" w:hAnsi="Arial" w:cs="Arial"/>
          <w:sz w:val="22"/>
          <w:szCs w:val="22"/>
        </w:rPr>
      </w:pPr>
      <w:r w:rsidRPr="0017745D">
        <w:rPr>
          <w:rFonts w:ascii="Arial" w:hAnsi="Arial" w:cs="Arial"/>
          <w:sz w:val="22"/>
          <w:szCs w:val="22"/>
        </w:rPr>
        <w:t>Certidão Negativa da Dívida Ativa da União e Certidão de Quitação de Tributos e Contribuições Federais (</w:t>
      </w:r>
      <w:r w:rsidRPr="0017745D">
        <w:rPr>
          <w:rFonts w:ascii="Arial" w:hAnsi="Arial" w:cs="Arial"/>
          <w:color w:val="000000"/>
          <w:sz w:val="22"/>
          <w:szCs w:val="22"/>
          <w:shd w:val="clear" w:color="auto" w:fill="FFFFFF"/>
        </w:rPr>
        <w:t>com base na Portaria Conjunta RFB/PGFN n</w:t>
      </w:r>
      <w:r w:rsidRPr="0017745D">
        <w:rPr>
          <w:rFonts w:ascii="Arial" w:hAnsi="Arial" w:cs="Arial"/>
          <w:color w:val="000000"/>
          <w:sz w:val="22"/>
          <w:szCs w:val="22"/>
          <w:u w:val="single"/>
          <w:shd w:val="clear" w:color="auto" w:fill="FFFFFF"/>
          <w:vertAlign w:val="superscript"/>
        </w:rPr>
        <w:t>o</w:t>
      </w:r>
      <w:r w:rsidRPr="0017745D">
        <w:rPr>
          <w:rStyle w:val="apple-converted-space"/>
          <w:rFonts w:ascii="Arial" w:hAnsi="Arial" w:cs="Arial"/>
          <w:color w:val="000000"/>
          <w:sz w:val="22"/>
          <w:szCs w:val="22"/>
          <w:shd w:val="clear" w:color="auto" w:fill="FFFFFF"/>
        </w:rPr>
        <w:t> </w:t>
      </w:r>
      <w:r w:rsidRPr="0017745D">
        <w:rPr>
          <w:rFonts w:ascii="Arial" w:hAnsi="Arial" w:cs="Arial"/>
          <w:color w:val="000000"/>
          <w:sz w:val="22"/>
          <w:szCs w:val="22"/>
          <w:shd w:val="clear" w:color="auto" w:fill="FFFFFF"/>
        </w:rPr>
        <w:t>1.751, de 02/10/2014)</w:t>
      </w:r>
      <w:r w:rsidRPr="0017745D">
        <w:rPr>
          <w:rFonts w:ascii="Arial" w:hAnsi="Arial" w:cs="Arial"/>
          <w:sz w:val="22"/>
          <w:szCs w:val="22"/>
        </w:rPr>
        <w:t>;</w:t>
      </w:r>
    </w:p>
    <w:p w:rsidR="00221FAA" w:rsidRPr="0017745D" w:rsidRDefault="00221FAA" w:rsidP="00F82AF6">
      <w:pPr>
        <w:pStyle w:val="PargrafodaLista"/>
        <w:numPr>
          <w:ilvl w:val="0"/>
          <w:numId w:val="1"/>
        </w:numPr>
        <w:autoSpaceDE w:val="0"/>
        <w:autoSpaceDN w:val="0"/>
        <w:adjustRightInd w:val="0"/>
        <w:spacing w:line="360" w:lineRule="auto"/>
        <w:jc w:val="both"/>
        <w:rPr>
          <w:rFonts w:ascii="Arial" w:hAnsi="Arial" w:cs="Arial"/>
          <w:sz w:val="22"/>
          <w:szCs w:val="22"/>
        </w:rPr>
      </w:pPr>
      <w:r w:rsidRPr="0017745D">
        <w:rPr>
          <w:rFonts w:ascii="Arial" w:hAnsi="Arial" w:cs="Arial"/>
          <w:sz w:val="22"/>
          <w:szCs w:val="22"/>
        </w:rPr>
        <w:t>Certidão de Regularidade relativa ao Fundo de Garantia por Tempo de Serviços (F.G.T.S.);</w:t>
      </w:r>
    </w:p>
    <w:p w:rsidR="00221FAA" w:rsidRPr="0017745D" w:rsidRDefault="00221FAA" w:rsidP="00F82AF6">
      <w:pPr>
        <w:pStyle w:val="PargrafodaLista"/>
        <w:numPr>
          <w:ilvl w:val="0"/>
          <w:numId w:val="1"/>
        </w:numPr>
        <w:autoSpaceDE w:val="0"/>
        <w:autoSpaceDN w:val="0"/>
        <w:adjustRightInd w:val="0"/>
        <w:spacing w:line="360" w:lineRule="auto"/>
        <w:jc w:val="both"/>
        <w:rPr>
          <w:rFonts w:ascii="Arial" w:hAnsi="Arial" w:cs="Arial"/>
          <w:sz w:val="22"/>
          <w:szCs w:val="22"/>
        </w:rPr>
      </w:pPr>
      <w:r w:rsidRPr="0017745D">
        <w:rPr>
          <w:rFonts w:ascii="Arial" w:hAnsi="Arial" w:cs="Arial"/>
          <w:sz w:val="22"/>
          <w:szCs w:val="22"/>
        </w:rPr>
        <w:t>Prova de regularidade para com a Fazenda Estadual através de Certidão (CND) expedida pela Secretaria de Estado de Fazenda do domicílio ou sede do licitante;</w:t>
      </w:r>
    </w:p>
    <w:p w:rsidR="00221FAA" w:rsidRPr="0017745D" w:rsidRDefault="00221FAA" w:rsidP="00F82AF6">
      <w:pPr>
        <w:pStyle w:val="PargrafodaLista"/>
        <w:numPr>
          <w:ilvl w:val="0"/>
          <w:numId w:val="1"/>
        </w:numPr>
        <w:autoSpaceDE w:val="0"/>
        <w:autoSpaceDN w:val="0"/>
        <w:adjustRightInd w:val="0"/>
        <w:spacing w:line="360" w:lineRule="auto"/>
        <w:jc w:val="both"/>
        <w:rPr>
          <w:rFonts w:ascii="Arial" w:hAnsi="Arial" w:cs="Arial"/>
          <w:sz w:val="22"/>
          <w:szCs w:val="22"/>
        </w:rPr>
      </w:pPr>
      <w:r w:rsidRPr="0017745D">
        <w:rPr>
          <w:rFonts w:ascii="Arial" w:hAnsi="Arial" w:cs="Arial"/>
          <w:sz w:val="22"/>
          <w:szCs w:val="22"/>
        </w:rPr>
        <w:t>Certidão Negativa de Débitos Municipais do domicílio ou sede do licitante;</w:t>
      </w:r>
    </w:p>
    <w:p w:rsidR="00221FAA" w:rsidRPr="0017745D" w:rsidRDefault="00221FAA" w:rsidP="00F82AF6">
      <w:pPr>
        <w:pStyle w:val="PargrafodaLista"/>
        <w:numPr>
          <w:ilvl w:val="0"/>
          <w:numId w:val="1"/>
        </w:numPr>
        <w:autoSpaceDE w:val="0"/>
        <w:autoSpaceDN w:val="0"/>
        <w:adjustRightInd w:val="0"/>
        <w:spacing w:line="360" w:lineRule="auto"/>
        <w:jc w:val="both"/>
        <w:rPr>
          <w:rFonts w:ascii="Arial" w:hAnsi="Arial" w:cs="Arial"/>
          <w:sz w:val="22"/>
          <w:szCs w:val="22"/>
        </w:rPr>
      </w:pPr>
      <w:r w:rsidRPr="0017745D">
        <w:rPr>
          <w:rFonts w:ascii="Arial" w:hAnsi="Arial" w:cs="Arial"/>
          <w:sz w:val="22"/>
          <w:szCs w:val="22"/>
        </w:rPr>
        <w:t xml:space="preserve"> Prova de inexistência de débitos inadimplidos, perante a Justiça do Trabalho, mediante a apresentação de Certidão Negativa de Débitos Trabalhistas – CNDT;</w:t>
      </w:r>
    </w:p>
    <w:p w:rsidR="00221FAA" w:rsidRPr="0017745D" w:rsidRDefault="00221FAA" w:rsidP="00F82AF6">
      <w:pPr>
        <w:pStyle w:val="PargrafodaLista"/>
        <w:numPr>
          <w:ilvl w:val="0"/>
          <w:numId w:val="1"/>
        </w:numPr>
        <w:autoSpaceDE w:val="0"/>
        <w:autoSpaceDN w:val="0"/>
        <w:adjustRightInd w:val="0"/>
        <w:spacing w:line="360" w:lineRule="auto"/>
        <w:jc w:val="both"/>
        <w:rPr>
          <w:rFonts w:ascii="Arial" w:hAnsi="Arial" w:cs="Arial"/>
          <w:sz w:val="22"/>
          <w:szCs w:val="22"/>
        </w:rPr>
      </w:pPr>
      <w:r w:rsidRPr="0017745D">
        <w:rPr>
          <w:rFonts w:ascii="Arial" w:hAnsi="Arial" w:cs="Arial"/>
          <w:sz w:val="22"/>
          <w:szCs w:val="22"/>
        </w:rPr>
        <w:t>Certidão Negativa de Falência ou Concordata expedida pelo distribuidor da sede da pessoa jurídica, dentro do prazo de validade quando expresso na própria certidão;</w:t>
      </w:r>
    </w:p>
    <w:p w:rsidR="00221FAA" w:rsidRPr="0017745D" w:rsidRDefault="00221FAA" w:rsidP="00F82AF6">
      <w:pPr>
        <w:pStyle w:val="PargrafodaLista"/>
        <w:numPr>
          <w:ilvl w:val="0"/>
          <w:numId w:val="1"/>
        </w:numPr>
        <w:autoSpaceDE w:val="0"/>
        <w:autoSpaceDN w:val="0"/>
        <w:adjustRightInd w:val="0"/>
        <w:spacing w:line="360" w:lineRule="auto"/>
        <w:contextualSpacing w:val="0"/>
        <w:jc w:val="both"/>
        <w:rPr>
          <w:rFonts w:ascii="Arial" w:hAnsi="Arial" w:cs="Arial"/>
          <w:sz w:val="22"/>
          <w:szCs w:val="22"/>
        </w:rPr>
      </w:pPr>
      <w:r w:rsidRPr="0017745D">
        <w:rPr>
          <w:rFonts w:ascii="Arial" w:hAnsi="Arial" w:cs="Arial"/>
          <w:bCs/>
          <w:sz w:val="22"/>
          <w:szCs w:val="22"/>
        </w:rPr>
        <w:t>Declaração em cumprimento ao disposto no inciso XXXIII do artigo 7º da Constituição Federal, Lei nº. 9854/99 e no Decreto nº.4358/2002, de que não emprega menor de 16 anos, salvo na condição de aprendiz, a partir dos 14 anos</w:t>
      </w:r>
      <w:r w:rsidRPr="0017745D">
        <w:rPr>
          <w:rFonts w:ascii="Arial" w:hAnsi="Arial" w:cs="Arial"/>
          <w:sz w:val="22"/>
          <w:szCs w:val="22"/>
        </w:rPr>
        <w:t xml:space="preserve">; </w:t>
      </w:r>
    </w:p>
    <w:p w:rsidR="00221FAA" w:rsidRPr="0017745D" w:rsidRDefault="00221FAA" w:rsidP="00F82AF6">
      <w:pPr>
        <w:pStyle w:val="NormalWeb"/>
        <w:numPr>
          <w:ilvl w:val="0"/>
          <w:numId w:val="1"/>
        </w:numPr>
        <w:spacing w:after="0" w:line="360" w:lineRule="auto"/>
        <w:jc w:val="both"/>
        <w:rPr>
          <w:rFonts w:ascii="Arial" w:hAnsi="Arial" w:cs="Arial"/>
          <w:b/>
          <w:sz w:val="22"/>
          <w:szCs w:val="22"/>
          <w:u w:val="single"/>
        </w:rPr>
      </w:pPr>
      <w:r w:rsidRPr="0017745D">
        <w:rPr>
          <w:rFonts w:ascii="Arial" w:hAnsi="Arial" w:cs="Arial"/>
          <w:b/>
          <w:sz w:val="22"/>
          <w:szCs w:val="22"/>
          <w:u w:val="single"/>
        </w:rPr>
        <w:t>Comprovação de aptidão para desempenho de atividade pertinente e compatível com as características e quantidades do objeto da licitação, através da apresentação de 02 (dois) atestados de desempenho anterior, fornecidos por pessoa jurídica de direito público ou privado, comprobatório da capacidade técnica para atendimento ao objeto da presente licitação.</w:t>
      </w:r>
    </w:p>
    <w:p w:rsidR="00221FAA" w:rsidRPr="0017745D" w:rsidRDefault="00221FAA" w:rsidP="00F82AF6">
      <w:pPr>
        <w:widowControl w:val="0"/>
        <w:overflowPunct w:val="0"/>
        <w:autoSpaceDE w:val="0"/>
        <w:autoSpaceDN w:val="0"/>
        <w:adjustRightInd w:val="0"/>
        <w:ind w:left="1620"/>
        <w:jc w:val="both"/>
        <w:rPr>
          <w:rFonts w:ascii="Arial" w:hAnsi="Arial" w:cs="Arial"/>
          <w:sz w:val="22"/>
          <w:szCs w:val="22"/>
        </w:rPr>
      </w:pPr>
    </w:p>
    <w:p w:rsidR="00221FAA" w:rsidRPr="0017745D" w:rsidRDefault="00221FAA" w:rsidP="0017745D">
      <w:pPr>
        <w:widowControl w:val="0"/>
        <w:autoSpaceDE w:val="0"/>
        <w:autoSpaceDN w:val="0"/>
        <w:adjustRightInd w:val="0"/>
        <w:spacing w:line="297" w:lineRule="exact"/>
        <w:jc w:val="both"/>
        <w:rPr>
          <w:rFonts w:ascii="Arial" w:hAnsi="Arial" w:cs="Arial"/>
          <w:sz w:val="22"/>
          <w:szCs w:val="22"/>
        </w:rPr>
      </w:pPr>
    </w:p>
    <w:p w:rsidR="00221FAA" w:rsidRPr="0017745D" w:rsidRDefault="001925FB" w:rsidP="0017745D">
      <w:pPr>
        <w:widowControl w:val="0"/>
        <w:numPr>
          <w:ilvl w:val="0"/>
          <w:numId w:val="8"/>
        </w:numPr>
        <w:tabs>
          <w:tab w:val="clear" w:pos="720"/>
          <w:tab w:val="num" w:pos="418"/>
        </w:tabs>
        <w:overflowPunct w:val="0"/>
        <w:autoSpaceDE w:val="0"/>
        <w:autoSpaceDN w:val="0"/>
        <w:adjustRightInd w:val="0"/>
        <w:spacing w:line="218" w:lineRule="auto"/>
        <w:ind w:left="0" w:firstLine="2"/>
        <w:jc w:val="both"/>
        <w:rPr>
          <w:rFonts w:ascii="Arial" w:hAnsi="Arial" w:cs="Arial"/>
          <w:sz w:val="22"/>
          <w:szCs w:val="22"/>
        </w:rPr>
      </w:pPr>
      <w:r>
        <w:rPr>
          <w:rFonts w:ascii="Arial" w:hAnsi="Arial" w:cs="Arial"/>
          <w:sz w:val="22"/>
          <w:szCs w:val="22"/>
        </w:rPr>
        <w:t>–</w:t>
      </w:r>
      <w:r w:rsidR="00221FAA" w:rsidRPr="0017745D">
        <w:rPr>
          <w:rFonts w:ascii="Arial" w:hAnsi="Arial" w:cs="Arial"/>
          <w:sz w:val="22"/>
          <w:szCs w:val="22"/>
        </w:rPr>
        <w:t xml:space="preserve"> Para comprovação de </w:t>
      </w:r>
      <w:r w:rsidR="00221FAA" w:rsidRPr="0017745D">
        <w:rPr>
          <w:rFonts w:ascii="Arial" w:hAnsi="Arial" w:cs="Arial"/>
          <w:b/>
          <w:sz w:val="22"/>
          <w:szCs w:val="22"/>
        </w:rPr>
        <w:t>QUALIFICAÇÃO TÉCNI</w:t>
      </w:r>
      <w:r w:rsidR="00F927C5">
        <w:rPr>
          <w:rFonts w:ascii="Arial" w:hAnsi="Arial" w:cs="Arial"/>
          <w:b/>
          <w:sz w:val="22"/>
          <w:szCs w:val="22"/>
        </w:rPr>
        <w:t>CA (LOTE 02</w:t>
      </w:r>
      <w:r w:rsidR="00221FAA" w:rsidRPr="0017745D">
        <w:rPr>
          <w:rFonts w:ascii="Arial" w:hAnsi="Arial" w:cs="Arial"/>
          <w:b/>
          <w:sz w:val="22"/>
          <w:szCs w:val="22"/>
        </w:rPr>
        <w:t xml:space="preserve"> </w:t>
      </w:r>
      <w:r>
        <w:rPr>
          <w:rFonts w:ascii="Arial" w:hAnsi="Arial" w:cs="Arial"/>
          <w:b/>
          <w:sz w:val="22"/>
          <w:szCs w:val="22"/>
        </w:rPr>
        <w:t>–</w:t>
      </w:r>
      <w:r w:rsidR="00221FAA" w:rsidRPr="0017745D">
        <w:rPr>
          <w:rFonts w:ascii="Arial" w:hAnsi="Arial" w:cs="Arial"/>
          <w:b/>
          <w:sz w:val="22"/>
          <w:szCs w:val="22"/>
        </w:rPr>
        <w:t>MANUTENÇÃO DO SISTEMA DE ILUMINAÇÃO PÚBLICA EM RUAS E VIAS DO MUNICÍPIO DE CELSO RAMOS)</w:t>
      </w:r>
      <w:r w:rsidR="00221FAA" w:rsidRPr="0017745D">
        <w:rPr>
          <w:rFonts w:ascii="Arial" w:hAnsi="Arial" w:cs="Arial"/>
          <w:sz w:val="22"/>
          <w:szCs w:val="22"/>
        </w:rPr>
        <w:t xml:space="preserve"> na presente licitação será exigida a entrega dos seguintes documentos: </w:t>
      </w:r>
    </w:p>
    <w:p w:rsidR="00221FAA" w:rsidRPr="0017745D" w:rsidRDefault="00221FAA" w:rsidP="0017745D">
      <w:pPr>
        <w:widowControl w:val="0"/>
        <w:overflowPunct w:val="0"/>
        <w:autoSpaceDE w:val="0"/>
        <w:autoSpaceDN w:val="0"/>
        <w:adjustRightInd w:val="0"/>
        <w:spacing w:line="218" w:lineRule="auto"/>
        <w:ind w:left="2"/>
        <w:jc w:val="both"/>
        <w:rPr>
          <w:rFonts w:ascii="Arial" w:hAnsi="Arial" w:cs="Arial"/>
          <w:sz w:val="22"/>
          <w:szCs w:val="22"/>
        </w:rPr>
      </w:pPr>
    </w:p>
    <w:p w:rsidR="00221FAA" w:rsidRPr="0017745D" w:rsidRDefault="00221FAA" w:rsidP="0017745D">
      <w:pPr>
        <w:widowControl w:val="0"/>
        <w:autoSpaceDE w:val="0"/>
        <w:autoSpaceDN w:val="0"/>
        <w:adjustRightInd w:val="0"/>
        <w:spacing w:line="2" w:lineRule="exact"/>
        <w:jc w:val="both"/>
        <w:rPr>
          <w:rFonts w:ascii="Arial" w:hAnsi="Arial" w:cs="Arial"/>
          <w:sz w:val="22"/>
          <w:szCs w:val="22"/>
        </w:rPr>
      </w:pPr>
    </w:p>
    <w:p w:rsidR="00221FAA" w:rsidRPr="001925FB" w:rsidRDefault="00221FAA" w:rsidP="001925FB">
      <w:pPr>
        <w:pStyle w:val="PargrafodaLista"/>
        <w:widowControl w:val="0"/>
        <w:numPr>
          <w:ilvl w:val="0"/>
          <w:numId w:val="73"/>
        </w:numPr>
        <w:overflowPunct w:val="0"/>
        <w:autoSpaceDE w:val="0"/>
        <w:autoSpaceDN w:val="0"/>
        <w:adjustRightInd w:val="0"/>
        <w:jc w:val="both"/>
        <w:rPr>
          <w:rFonts w:ascii="Arial" w:hAnsi="Arial" w:cs="Arial"/>
          <w:b/>
          <w:sz w:val="22"/>
          <w:szCs w:val="22"/>
          <w:u w:val="single"/>
        </w:rPr>
      </w:pPr>
      <w:r w:rsidRPr="001925FB">
        <w:rPr>
          <w:rFonts w:ascii="Arial" w:hAnsi="Arial" w:cs="Arial"/>
          <w:b/>
          <w:sz w:val="22"/>
          <w:szCs w:val="22"/>
          <w:u w:val="single"/>
        </w:rPr>
        <w:t xml:space="preserve">Comprovante de credenciamento junto a CELESC para execução de serviços de manutenção de iluminação </w:t>
      </w:r>
      <w:r w:rsidRPr="001925FB">
        <w:rPr>
          <w:rFonts w:ascii="Arial" w:hAnsi="Arial" w:cs="Arial"/>
          <w:b/>
          <w:sz w:val="22"/>
          <w:szCs w:val="22"/>
          <w:u w:val="single"/>
        </w:rPr>
        <w:lastRenderedPageBreak/>
        <w:t>pública.</w:t>
      </w:r>
    </w:p>
    <w:p w:rsidR="00221FAA" w:rsidRPr="0017745D" w:rsidRDefault="00221FAA" w:rsidP="0017745D">
      <w:pPr>
        <w:widowControl w:val="0"/>
        <w:autoSpaceDE w:val="0"/>
        <w:autoSpaceDN w:val="0"/>
        <w:adjustRightInd w:val="0"/>
        <w:spacing w:line="47" w:lineRule="exact"/>
        <w:jc w:val="both"/>
        <w:rPr>
          <w:rFonts w:ascii="Arial" w:hAnsi="Arial" w:cs="Arial"/>
          <w:sz w:val="22"/>
          <w:szCs w:val="22"/>
        </w:rPr>
      </w:pPr>
    </w:p>
    <w:p w:rsidR="00221FAA" w:rsidRPr="0017745D" w:rsidRDefault="00221FAA" w:rsidP="0017745D">
      <w:pPr>
        <w:widowControl w:val="0"/>
        <w:numPr>
          <w:ilvl w:val="0"/>
          <w:numId w:val="9"/>
        </w:numPr>
        <w:tabs>
          <w:tab w:val="clear" w:pos="720"/>
          <w:tab w:val="num" w:pos="1672"/>
        </w:tabs>
        <w:overflowPunct w:val="0"/>
        <w:autoSpaceDE w:val="0"/>
        <w:autoSpaceDN w:val="0"/>
        <w:adjustRightInd w:val="0"/>
        <w:spacing w:line="218" w:lineRule="auto"/>
        <w:ind w:left="1660" w:right="120" w:hanging="247"/>
        <w:jc w:val="both"/>
        <w:rPr>
          <w:rFonts w:ascii="Arial" w:hAnsi="Arial" w:cs="Arial"/>
          <w:sz w:val="22"/>
          <w:szCs w:val="22"/>
        </w:rPr>
      </w:pPr>
      <w:r w:rsidRPr="0017745D">
        <w:rPr>
          <w:rFonts w:ascii="Arial" w:hAnsi="Arial" w:cs="Arial"/>
          <w:sz w:val="22"/>
          <w:szCs w:val="22"/>
        </w:rPr>
        <w:t xml:space="preserve">Prova de registro da empresa junto ao CREA-SC ou visto do mesmo para empresas não sediadas em Santa Catarina. </w:t>
      </w:r>
    </w:p>
    <w:p w:rsidR="00221FAA" w:rsidRPr="0017745D" w:rsidRDefault="00221FAA" w:rsidP="0017745D">
      <w:pPr>
        <w:widowControl w:val="0"/>
        <w:numPr>
          <w:ilvl w:val="0"/>
          <w:numId w:val="9"/>
        </w:numPr>
        <w:tabs>
          <w:tab w:val="clear" w:pos="720"/>
          <w:tab w:val="num" w:pos="1660"/>
        </w:tabs>
        <w:overflowPunct w:val="0"/>
        <w:autoSpaceDE w:val="0"/>
        <w:autoSpaceDN w:val="0"/>
        <w:adjustRightInd w:val="0"/>
        <w:spacing w:line="239" w:lineRule="auto"/>
        <w:ind w:left="1660" w:hanging="247"/>
        <w:jc w:val="both"/>
        <w:rPr>
          <w:rFonts w:ascii="Arial" w:hAnsi="Arial" w:cs="Arial"/>
          <w:sz w:val="22"/>
          <w:szCs w:val="22"/>
        </w:rPr>
      </w:pPr>
      <w:r w:rsidRPr="0017745D">
        <w:rPr>
          <w:rFonts w:ascii="Arial" w:hAnsi="Arial" w:cs="Arial"/>
          <w:sz w:val="22"/>
          <w:szCs w:val="22"/>
        </w:rPr>
        <w:t xml:space="preserve">Comprovante de possuir em seu quadro permanente, mediante juntada do Contrato Social no caso de sócio ou cópia da </w:t>
      </w:r>
      <w:r w:rsidRPr="0017745D">
        <w:rPr>
          <w:rFonts w:ascii="Arial" w:hAnsi="Arial" w:cs="Arial"/>
          <w:b/>
          <w:sz w:val="22"/>
          <w:szCs w:val="22"/>
          <w:u w:val="single"/>
        </w:rPr>
        <w:t>Carteira de Trabalho OU Contrato Particular de Prestação de Serviço</w:t>
      </w:r>
      <w:r w:rsidRPr="0017745D">
        <w:rPr>
          <w:rFonts w:ascii="Arial" w:hAnsi="Arial" w:cs="Arial"/>
          <w:sz w:val="22"/>
          <w:szCs w:val="22"/>
        </w:rPr>
        <w:t xml:space="preserve"> no caso de empregado, no mínimo um engenheiro eletricista, detentor de atestado de capacidade técnica por execução de serviços com características semelhantes ao objeto deste Edital.</w:t>
      </w:r>
    </w:p>
    <w:p w:rsidR="00221FAA" w:rsidRPr="0017745D" w:rsidRDefault="00221FAA" w:rsidP="0017745D">
      <w:pPr>
        <w:widowControl w:val="0"/>
        <w:autoSpaceDE w:val="0"/>
        <w:autoSpaceDN w:val="0"/>
        <w:adjustRightInd w:val="0"/>
        <w:spacing w:line="45" w:lineRule="exact"/>
        <w:jc w:val="both"/>
        <w:rPr>
          <w:rFonts w:ascii="Arial" w:hAnsi="Arial" w:cs="Arial"/>
          <w:sz w:val="22"/>
          <w:szCs w:val="22"/>
        </w:rPr>
      </w:pPr>
    </w:p>
    <w:p w:rsidR="00221FAA" w:rsidRPr="0017745D" w:rsidRDefault="00221FAA" w:rsidP="0017745D">
      <w:pPr>
        <w:widowControl w:val="0"/>
        <w:numPr>
          <w:ilvl w:val="0"/>
          <w:numId w:val="10"/>
        </w:numPr>
        <w:tabs>
          <w:tab w:val="num" w:pos="1670"/>
        </w:tabs>
        <w:overflowPunct w:val="0"/>
        <w:autoSpaceDE w:val="0"/>
        <w:autoSpaceDN w:val="0"/>
        <w:adjustRightInd w:val="0"/>
        <w:spacing w:line="231" w:lineRule="auto"/>
        <w:ind w:left="1660" w:right="20" w:hanging="247"/>
        <w:jc w:val="both"/>
        <w:rPr>
          <w:rFonts w:ascii="Arial" w:hAnsi="Arial" w:cs="Arial"/>
          <w:sz w:val="22"/>
          <w:szCs w:val="22"/>
        </w:rPr>
      </w:pPr>
      <w:r w:rsidRPr="0017745D">
        <w:rPr>
          <w:rFonts w:ascii="Arial" w:hAnsi="Arial" w:cs="Arial"/>
          <w:sz w:val="22"/>
          <w:szCs w:val="22"/>
        </w:rPr>
        <w:t xml:space="preserve">Indicação do pessoal técnico para o gerenciamento dos serviços, que se responsabilizará diretamente pelos trabalhos, cuja equipe deverá ser formada por no mínimo, pelo profissional exigido no item “c” acima e, ainda por um profissional com treinamento NR-10 e NR-35 do </w:t>
      </w:r>
      <w:r w:rsidR="001925FB">
        <w:rPr>
          <w:rFonts w:ascii="Arial" w:hAnsi="Arial" w:cs="Arial"/>
          <w:sz w:val="22"/>
          <w:szCs w:val="22"/>
        </w:rPr>
        <w:t>TEM</w:t>
      </w:r>
      <w:r w:rsidRPr="0017745D">
        <w:rPr>
          <w:rFonts w:ascii="Arial" w:hAnsi="Arial" w:cs="Arial"/>
          <w:sz w:val="22"/>
          <w:szCs w:val="22"/>
        </w:rPr>
        <w:t xml:space="preserve">, através de vinculo trabalhista com registro em carteira- CTPS e mais um motorista com CNH categoria “C” no mínimo, com comprovação de vinculo trabalhista com registro em carteira-CTPS, ou declaração destes, de sua disponibilidade no caso de eventual contratação. </w:t>
      </w:r>
    </w:p>
    <w:p w:rsidR="00221FAA" w:rsidRPr="0017745D" w:rsidRDefault="00221FAA" w:rsidP="0017745D">
      <w:pPr>
        <w:widowControl w:val="0"/>
        <w:autoSpaceDE w:val="0"/>
        <w:autoSpaceDN w:val="0"/>
        <w:adjustRightInd w:val="0"/>
        <w:spacing w:line="45" w:lineRule="exact"/>
        <w:jc w:val="both"/>
        <w:rPr>
          <w:rFonts w:ascii="Arial" w:hAnsi="Arial" w:cs="Arial"/>
          <w:sz w:val="22"/>
          <w:szCs w:val="22"/>
        </w:rPr>
      </w:pPr>
    </w:p>
    <w:p w:rsidR="00221FAA" w:rsidRPr="0017745D" w:rsidRDefault="00221FAA" w:rsidP="0017745D">
      <w:pPr>
        <w:widowControl w:val="0"/>
        <w:numPr>
          <w:ilvl w:val="0"/>
          <w:numId w:val="10"/>
        </w:numPr>
        <w:overflowPunct w:val="0"/>
        <w:autoSpaceDE w:val="0"/>
        <w:autoSpaceDN w:val="0"/>
        <w:adjustRightInd w:val="0"/>
        <w:spacing w:line="230" w:lineRule="auto"/>
        <w:ind w:left="1660" w:right="160" w:hanging="247"/>
        <w:jc w:val="both"/>
        <w:rPr>
          <w:rFonts w:ascii="Arial" w:hAnsi="Arial" w:cs="Arial"/>
          <w:sz w:val="22"/>
          <w:szCs w:val="22"/>
        </w:rPr>
      </w:pPr>
      <w:r w:rsidRPr="0017745D">
        <w:rPr>
          <w:rFonts w:ascii="Arial" w:hAnsi="Arial" w:cs="Arial"/>
          <w:sz w:val="22"/>
          <w:szCs w:val="22"/>
        </w:rPr>
        <w:t>Declaração formal e expressa, que sendo vencedor, se compromete a dispor da equipe de trabalho habilitada e qualificada para a execução dos serviços, dispondo de todas as ferramentas de uso individual e coletivo.</w:t>
      </w:r>
    </w:p>
    <w:p w:rsidR="001925FB" w:rsidRDefault="001925FB" w:rsidP="001925FB">
      <w:pPr>
        <w:pStyle w:val="PargrafodaLista"/>
        <w:rPr>
          <w:rFonts w:ascii="Arial" w:hAnsi="Arial" w:cs="Arial"/>
          <w:sz w:val="22"/>
          <w:szCs w:val="22"/>
          <w:u w:val="single"/>
        </w:rPr>
      </w:pPr>
    </w:p>
    <w:p w:rsidR="00221FAA" w:rsidRPr="0017745D" w:rsidRDefault="00221FAA" w:rsidP="0017745D">
      <w:pPr>
        <w:widowControl w:val="0"/>
        <w:numPr>
          <w:ilvl w:val="0"/>
          <w:numId w:val="10"/>
        </w:numPr>
        <w:tabs>
          <w:tab w:val="num" w:pos="1672"/>
        </w:tabs>
        <w:overflowPunct w:val="0"/>
        <w:autoSpaceDE w:val="0"/>
        <w:autoSpaceDN w:val="0"/>
        <w:adjustRightInd w:val="0"/>
        <w:spacing w:line="230" w:lineRule="auto"/>
        <w:ind w:left="1660" w:right="160" w:hanging="247"/>
        <w:jc w:val="both"/>
        <w:rPr>
          <w:rFonts w:ascii="Arial" w:hAnsi="Arial" w:cs="Arial"/>
          <w:sz w:val="22"/>
          <w:szCs w:val="22"/>
          <w:u w:val="single"/>
        </w:rPr>
      </w:pPr>
      <w:r w:rsidRPr="0017745D">
        <w:rPr>
          <w:rFonts w:ascii="Arial" w:hAnsi="Arial" w:cs="Arial"/>
          <w:sz w:val="22"/>
          <w:szCs w:val="22"/>
          <w:u w:val="single"/>
        </w:rPr>
        <w:t>Comprovação de possuir no mínimo 01 (um) veículo com escada giratória e cesto aéreo, de acordo com as normas do DETRAN e em PERFEITO ESTADO DE CONSERVAÇÃO E FUNCIONAMENTO. Obs: trazer cópia do documento do veículo para comprovação (EX FORD F 350 /</w:t>
      </w:r>
      <w:r w:rsidRPr="0017745D">
        <w:rPr>
          <w:rFonts w:ascii="Arial" w:hAnsi="Arial" w:cs="Arial"/>
          <w:b/>
          <w:sz w:val="22"/>
          <w:szCs w:val="22"/>
          <w:u w:val="single"/>
        </w:rPr>
        <w:t>MEC.OP</w:t>
      </w:r>
      <w:r w:rsidRPr="0017745D">
        <w:rPr>
          <w:rFonts w:ascii="Arial" w:hAnsi="Arial" w:cs="Arial"/>
          <w:sz w:val="22"/>
          <w:szCs w:val="22"/>
          <w:u w:val="single"/>
        </w:rPr>
        <w:t>)</w:t>
      </w:r>
    </w:p>
    <w:p w:rsidR="00221FAA" w:rsidRPr="0017745D" w:rsidRDefault="00221FAA" w:rsidP="0017745D">
      <w:pPr>
        <w:widowControl w:val="0"/>
        <w:autoSpaceDE w:val="0"/>
        <w:autoSpaceDN w:val="0"/>
        <w:adjustRightInd w:val="0"/>
        <w:spacing w:line="353" w:lineRule="exact"/>
        <w:jc w:val="both"/>
        <w:rPr>
          <w:rFonts w:ascii="Arial" w:hAnsi="Arial" w:cs="Arial"/>
          <w:sz w:val="22"/>
          <w:szCs w:val="22"/>
        </w:rPr>
      </w:pPr>
    </w:p>
    <w:p w:rsidR="00221FAA" w:rsidRPr="0017745D" w:rsidRDefault="00221FAA" w:rsidP="0017745D">
      <w:pPr>
        <w:widowControl w:val="0"/>
        <w:overflowPunct w:val="0"/>
        <w:autoSpaceDE w:val="0"/>
        <w:autoSpaceDN w:val="0"/>
        <w:adjustRightInd w:val="0"/>
        <w:spacing w:line="231" w:lineRule="auto"/>
        <w:jc w:val="both"/>
        <w:rPr>
          <w:rFonts w:ascii="Arial" w:hAnsi="Arial" w:cs="Arial"/>
          <w:sz w:val="22"/>
          <w:szCs w:val="22"/>
        </w:rPr>
      </w:pPr>
      <w:r w:rsidRPr="0017745D">
        <w:rPr>
          <w:rFonts w:ascii="Arial" w:hAnsi="Arial" w:cs="Arial"/>
          <w:sz w:val="22"/>
          <w:szCs w:val="22"/>
        </w:rPr>
        <w:t xml:space="preserve">6.4 </w:t>
      </w:r>
      <w:r w:rsidR="001925FB">
        <w:rPr>
          <w:rFonts w:ascii="Arial" w:hAnsi="Arial" w:cs="Arial"/>
          <w:sz w:val="22"/>
          <w:szCs w:val="22"/>
        </w:rPr>
        <w:t>–</w:t>
      </w:r>
      <w:r w:rsidRPr="0017745D">
        <w:rPr>
          <w:rFonts w:ascii="Arial" w:hAnsi="Arial" w:cs="Arial"/>
          <w:sz w:val="22"/>
          <w:szCs w:val="22"/>
        </w:rPr>
        <w:t xml:space="preserve"> Os documentos devem apresentar prazo de validade, e poderão ser entregues em original, por processo de cópia devidamente autenticada, ou cópia não autenticada, desde que sejam exibidos os originais para autenticação pelo Pregoeiro/Equipe de Apoio. Não serão aceitas cópias de documentos obtidas por meio de aparelho fac-símile (FAX). Não serão aceitas cópias de documentos ilegíveis.</w:t>
      </w: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r w:rsidRPr="0017745D">
        <w:rPr>
          <w:rFonts w:ascii="Arial" w:hAnsi="Arial" w:cs="Arial"/>
          <w:noProof/>
          <w:sz w:val="22"/>
          <w:szCs w:val="22"/>
        </w:rPr>
        <w:drawing>
          <wp:anchor distT="0" distB="0" distL="114300" distR="114300" simplePos="0" relativeHeight="251667456" behindDoc="1" locked="0" layoutInCell="0" allowOverlap="1">
            <wp:simplePos x="0" y="0"/>
            <wp:positionH relativeFrom="column">
              <wp:posOffset>-69850</wp:posOffset>
            </wp:positionH>
            <wp:positionV relativeFrom="paragraph">
              <wp:posOffset>323850</wp:posOffset>
            </wp:positionV>
            <wp:extent cx="5496560" cy="173990"/>
            <wp:effectExtent l="0" t="0" r="8890" b="0"/>
            <wp:wrapNone/>
            <wp:docPr id="101" name="Imagem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6560" cy="173990"/>
                    </a:xfrm>
                    <a:prstGeom prst="rect">
                      <a:avLst/>
                    </a:prstGeom>
                    <a:noFill/>
                  </pic:spPr>
                </pic:pic>
              </a:graphicData>
            </a:graphic>
          </wp:anchor>
        </w:drawing>
      </w:r>
    </w:p>
    <w:p w:rsidR="00221FAA" w:rsidRPr="0017745D" w:rsidRDefault="00221FAA" w:rsidP="0017745D">
      <w:pPr>
        <w:widowControl w:val="0"/>
        <w:autoSpaceDE w:val="0"/>
        <w:autoSpaceDN w:val="0"/>
        <w:adjustRightInd w:val="0"/>
        <w:spacing w:line="317" w:lineRule="exact"/>
        <w:jc w:val="both"/>
        <w:rPr>
          <w:rFonts w:ascii="Arial" w:hAnsi="Arial" w:cs="Arial"/>
          <w:sz w:val="22"/>
          <w:szCs w:val="22"/>
        </w:rPr>
      </w:pPr>
    </w:p>
    <w:p w:rsidR="00221FAA" w:rsidRPr="0017745D" w:rsidRDefault="00221FAA" w:rsidP="0017745D">
      <w:pPr>
        <w:widowControl w:val="0"/>
        <w:autoSpaceDE w:val="0"/>
        <w:autoSpaceDN w:val="0"/>
        <w:adjustRightInd w:val="0"/>
        <w:ind w:left="2120"/>
        <w:jc w:val="both"/>
        <w:rPr>
          <w:rFonts w:ascii="Arial" w:hAnsi="Arial" w:cs="Arial"/>
          <w:sz w:val="22"/>
          <w:szCs w:val="22"/>
        </w:rPr>
      </w:pPr>
      <w:r w:rsidRPr="0017745D">
        <w:rPr>
          <w:rFonts w:ascii="Arial" w:hAnsi="Arial" w:cs="Arial"/>
          <w:b/>
          <w:bCs/>
          <w:sz w:val="22"/>
          <w:szCs w:val="22"/>
        </w:rPr>
        <w:t xml:space="preserve">7 </w:t>
      </w:r>
      <w:r w:rsidR="001925FB">
        <w:rPr>
          <w:rFonts w:ascii="Arial" w:hAnsi="Arial" w:cs="Arial"/>
          <w:b/>
          <w:bCs/>
          <w:sz w:val="22"/>
          <w:szCs w:val="22"/>
        </w:rPr>
        <w:t>–</w:t>
      </w:r>
      <w:r w:rsidRPr="0017745D">
        <w:rPr>
          <w:rFonts w:ascii="Arial" w:hAnsi="Arial" w:cs="Arial"/>
          <w:b/>
          <w:bCs/>
          <w:sz w:val="22"/>
          <w:szCs w:val="22"/>
        </w:rPr>
        <w:t xml:space="preserve"> DAS OBRIGAÇÕES DA VENCEDORA</w:t>
      </w:r>
    </w:p>
    <w:p w:rsidR="00221FAA" w:rsidRPr="0017745D" w:rsidRDefault="00221FAA" w:rsidP="0017745D">
      <w:pPr>
        <w:widowControl w:val="0"/>
        <w:autoSpaceDE w:val="0"/>
        <w:autoSpaceDN w:val="0"/>
        <w:adjustRightInd w:val="0"/>
        <w:spacing w:line="265" w:lineRule="exact"/>
        <w:jc w:val="both"/>
        <w:rPr>
          <w:rFonts w:ascii="Arial" w:hAnsi="Arial" w:cs="Arial"/>
          <w:sz w:val="22"/>
          <w:szCs w:val="22"/>
        </w:rPr>
      </w:pPr>
    </w:p>
    <w:p w:rsidR="00221FAA" w:rsidRPr="0017745D" w:rsidRDefault="00221FAA" w:rsidP="0017745D">
      <w:pPr>
        <w:widowControl w:val="0"/>
        <w:autoSpaceDE w:val="0"/>
        <w:autoSpaceDN w:val="0"/>
        <w:adjustRightInd w:val="0"/>
        <w:jc w:val="both"/>
        <w:rPr>
          <w:rFonts w:ascii="Arial" w:hAnsi="Arial" w:cs="Arial"/>
          <w:sz w:val="22"/>
          <w:szCs w:val="22"/>
        </w:rPr>
      </w:pPr>
      <w:r w:rsidRPr="0017745D">
        <w:rPr>
          <w:rFonts w:ascii="Arial" w:hAnsi="Arial" w:cs="Arial"/>
          <w:sz w:val="22"/>
          <w:szCs w:val="22"/>
        </w:rPr>
        <w:t>7.1 – Será de responsabilidade da licitante vencedora:</w:t>
      </w:r>
    </w:p>
    <w:p w:rsidR="00221FAA" w:rsidRPr="0017745D" w:rsidRDefault="00221FAA" w:rsidP="0017745D">
      <w:pPr>
        <w:widowControl w:val="0"/>
        <w:autoSpaceDE w:val="0"/>
        <w:autoSpaceDN w:val="0"/>
        <w:adjustRightInd w:val="0"/>
        <w:spacing w:line="295" w:lineRule="exact"/>
        <w:jc w:val="both"/>
        <w:rPr>
          <w:rFonts w:ascii="Arial" w:hAnsi="Arial" w:cs="Arial"/>
          <w:sz w:val="22"/>
          <w:szCs w:val="22"/>
        </w:rPr>
      </w:pPr>
    </w:p>
    <w:p w:rsidR="00221FAA" w:rsidRPr="0017745D" w:rsidRDefault="001925FB" w:rsidP="0017745D">
      <w:pPr>
        <w:widowControl w:val="0"/>
        <w:numPr>
          <w:ilvl w:val="0"/>
          <w:numId w:val="11"/>
        </w:numPr>
        <w:tabs>
          <w:tab w:val="clear" w:pos="720"/>
          <w:tab w:val="num" w:pos="379"/>
        </w:tabs>
        <w:overflowPunct w:val="0"/>
        <w:autoSpaceDE w:val="0"/>
        <w:autoSpaceDN w:val="0"/>
        <w:adjustRightInd w:val="0"/>
        <w:spacing w:line="226" w:lineRule="auto"/>
        <w:ind w:left="0" w:firstLine="2"/>
        <w:jc w:val="both"/>
        <w:rPr>
          <w:rFonts w:ascii="Arial" w:hAnsi="Arial" w:cs="Arial"/>
          <w:sz w:val="22"/>
          <w:szCs w:val="22"/>
        </w:rPr>
      </w:pPr>
      <w:r>
        <w:rPr>
          <w:rFonts w:ascii="Arial" w:hAnsi="Arial" w:cs="Arial"/>
          <w:sz w:val="22"/>
          <w:szCs w:val="22"/>
        </w:rPr>
        <w:t>–</w:t>
      </w:r>
      <w:r w:rsidR="00221FAA" w:rsidRPr="0017745D">
        <w:rPr>
          <w:rFonts w:ascii="Arial" w:hAnsi="Arial" w:cs="Arial"/>
          <w:sz w:val="22"/>
          <w:szCs w:val="22"/>
        </w:rPr>
        <w:t xml:space="preserve"> Entregar e/ou prestar os serviços nas condições e formas previstas no presente Edital, vindo a responder pelos danos eventuais que comprovadamente vier a causar, em decorrência de descumprimento a quaisquer das cláusulas nele previstas; </w:t>
      </w:r>
    </w:p>
    <w:p w:rsidR="00221FAA" w:rsidRPr="0017745D" w:rsidRDefault="00221FAA" w:rsidP="0017745D">
      <w:pPr>
        <w:widowControl w:val="0"/>
        <w:autoSpaceDE w:val="0"/>
        <w:autoSpaceDN w:val="0"/>
        <w:adjustRightInd w:val="0"/>
        <w:spacing w:line="298" w:lineRule="exact"/>
        <w:jc w:val="both"/>
        <w:rPr>
          <w:rFonts w:ascii="Arial" w:hAnsi="Arial" w:cs="Arial"/>
          <w:sz w:val="22"/>
          <w:szCs w:val="22"/>
        </w:rPr>
      </w:pPr>
    </w:p>
    <w:p w:rsidR="00221FAA" w:rsidRPr="0017745D" w:rsidRDefault="001925FB" w:rsidP="0017745D">
      <w:pPr>
        <w:widowControl w:val="0"/>
        <w:numPr>
          <w:ilvl w:val="0"/>
          <w:numId w:val="11"/>
        </w:numPr>
        <w:tabs>
          <w:tab w:val="clear" w:pos="720"/>
          <w:tab w:val="num" w:pos="413"/>
        </w:tabs>
        <w:overflowPunct w:val="0"/>
        <w:autoSpaceDE w:val="0"/>
        <w:autoSpaceDN w:val="0"/>
        <w:adjustRightInd w:val="0"/>
        <w:spacing w:line="218" w:lineRule="auto"/>
        <w:ind w:left="0" w:firstLine="2"/>
        <w:jc w:val="both"/>
        <w:rPr>
          <w:rFonts w:ascii="Arial" w:hAnsi="Arial" w:cs="Arial"/>
          <w:sz w:val="22"/>
          <w:szCs w:val="22"/>
        </w:rPr>
      </w:pPr>
      <w:r>
        <w:rPr>
          <w:rFonts w:ascii="Arial" w:hAnsi="Arial" w:cs="Arial"/>
          <w:sz w:val="22"/>
          <w:szCs w:val="22"/>
        </w:rPr>
        <w:t>–</w:t>
      </w:r>
      <w:r w:rsidR="00221FAA" w:rsidRPr="0017745D">
        <w:rPr>
          <w:rFonts w:ascii="Arial" w:hAnsi="Arial" w:cs="Arial"/>
          <w:sz w:val="22"/>
          <w:szCs w:val="22"/>
        </w:rPr>
        <w:t xml:space="preserve"> Realizar os serviços na sede do município, diretamente nos locais a que for autorizado o serviços;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298" w:lineRule="exact"/>
        <w:jc w:val="both"/>
        <w:rPr>
          <w:rFonts w:ascii="Arial" w:hAnsi="Arial" w:cs="Arial"/>
          <w:sz w:val="22"/>
          <w:szCs w:val="22"/>
        </w:rPr>
      </w:pPr>
    </w:p>
    <w:p w:rsidR="00221FAA" w:rsidRPr="0017745D" w:rsidRDefault="001925FB" w:rsidP="0017745D">
      <w:pPr>
        <w:widowControl w:val="0"/>
        <w:numPr>
          <w:ilvl w:val="0"/>
          <w:numId w:val="11"/>
        </w:numPr>
        <w:tabs>
          <w:tab w:val="clear" w:pos="720"/>
          <w:tab w:val="num" w:pos="410"/>
        </w:tabs>
        <w:overflowPunct w:val="0"/>
        <w:autoSpaceDE w:val="0"/>
        <w:autoSpaceDN w:val="0"/>
        <w:adjustRightInd w:val="0"/>
        <w:spacing w:line="230" w:lineRule="auto"/>
        <w:ind w:left="0" w:firstLine="2"/>
        <w:jc w:val="both"/>
        <w:rPr>
          <w:rFonts w:ascii="Arial" w:hAnsi="Arial" w:cs="Arial"/>
          <w:b/>
          <w:sz w:val="22"/>
          <w:szCs w:val="22"/>
        </w:rPr>
      </w:pPr>
      <w:r>
        <w:rPr>
          <w:rFonts w:ascii="Arial" w:hAnsi="Arial" w:cs="Arial"/>
          <w:b/>
          <w:sz w:val="22"/>
          <w:szCs w:val="22"/>
        </w:rPr>
        <w:t>–</w:t>
      </w:r>
      <w:r w:rsidR="00221FAA" w:rsidRPr="0017745D">
        <w:rPr>
          <w:rFonts w:ascii="Arial" w:hAnsi="Arial" w:cs="Arial"/>
          <w:b/>
          <w:sz w:val="22"/>
          <w:szCs w:val="22"/>
        </w:rPr>
        <w:t xml:space="preserve"> Prestar os serviços licitados, somente com autorização expressa e formal do Chefe do Departamento de Compras do município, através de apresentação do documento assinado por ele, no dia e hora que o mesmo solicitar, salvo por motivo de força maior ou urgência comprovada;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295" w:lineRule="exact"/>
        <w:jc w:val="both"/>
        <w:rPr>
          <w:rFonts w:ascii="Arial" w:hAnsi="Arial" w:cs="Arial"/>
          <w:sz w:val="22"/>
          <w:szCs w:val="22"/>
        </w:rPr>
      </w:pPr>
    </w:p>
    <w:p w:rsidR="00221FAA" w:rsidRPr="0017745D" w:rsidRDefault="001925FB" w:rsidP="0017745D">
      <w:pPr>
        <w:widowControl w:val="0"/>
        <w:numPr>
          <w:ilvl w:val="0"/>
          <w:numId w:val="11"/>
        </w:numPr>
        <w:tabs>
          <w:tab w:val="clear" w:pos="720"/>
          <w:tab w:val="num" w:pos="382"/>
        </w:tabs>
        <w:overflowPunct w:val="0"/>
        <w:autoSpaceDE w:val="0"/>
        <w:autoSpaceDN w:val="0"/>
        <w:adjustRightInd w:val="0"/>
        <w:spacing w:line="226" w:lineRule="auto"/>
        <w:ind w:left="0" w:firstLine="2"/>
        <w:jc w:val="both"/>
        <w:rPr>
          <w:rFonts w:ascii="Arial" w:hAnsi="Arial" w:cs="Arial"/>
          <w:b/>
          <w:sz w:val="22"/>
          <w:szCs w:val="22"/>
        </w:rPr>
      </w:pPr>
      <w:r>
        <w:rPr>
          <w:rFonts w:ascii="Arial" w:hAnsi="Arial" w:cs="Arial"/>
          <w:b/>
          <w:sz w:val="22"/>
          <w:szCs w:val="22"/>
        </w:rPr>
        <w:t>–</w:t>
      </w:r>
      <w:r w:rsidR="00221FAA" w:rsidRPr="0017745D">
        <w:rPr>
          <w:rFonts w:ascii="Arial" w:hAnsi="Arial" w:cs="Arial"/>
          <w:b/>
          <w:sz w:val="22"/>
          <w:szCs w:val="22"/>
        </w:rPr>
        <w:t xml:space="preserve"> Enviar, juntamente com a Nota Fiscal, o documento referido no item anterior, ou </w:t>
      </w:r>
      <w:r w:rsidR="00221FAA" w:rsidRPr="0017745D">
        <w:rPr>
          <w:rFonts w:ascii="Arial" w:hAnsi="Arial" w:cs="Arial"/>
          <w:b/>
          <w:sz w:val="22"/>
          <w:szCs w:val="22"/>
        </w:rPr>
        <w:lastRenderedPageBreak/>
        <w:t xml:space="preserve">fazer constar na NF em campo específico para informações adicionais o número da Ordem de Fornecimento. </w:t>
      </w:r>
    </w:p>
    <w:p w:rsidR="001925FB" w:rsidRDefault="001925FB" w:rsidP="001925FB">
      <w:pPr>
        <w:pStyle w:val="PargrafodaLista"/>
        <w:rPr>
          <w:rFonts w:ascii="Arial" w:hAnsi="Arial" w:cs="Arial"/>
          <w:b/>
          <w:sz w:val="22"/>
          <w:szCs w:val="22"/>
        </w:rPr>
      </w:pPr>
    </w:p>
    <w:p w:rsidR="00221FAA" w:rsidRPr="0017745D" w:rsidRDefault="00221FAA" w:rsidP="0017745D">
      <w:pPr>
        <w:widowControl w:val="0"/>
        <w:autoSpaceDE w:val="0"/>
        <w:autoSpaceDN w:val="0"/>
        <w:adjustRightInd w:val="0"/>
        <w:spacing w:line="298" w:lineRule="exact"/>
        <w:jc w:val="both"/>
        <w:rPr>
          <w:rFonts w:ascii="Arial" w:hAnsi="Arial" w:cs="Arial"/>
          <w:b/>
          <w:sz w:val="22"/>
          <w:szCs w:val="22"/>
        </w:rPr>
      </w:pPr>
    </w:p>
    <w:p w:rsidR="00221FAA" w:rsidRPr="0017745D" w:rsidRDefault="001925FB" w:rsidP="0017745D">
      <w:pPr>
        <w:widowControl w:val="0"/>
        <w:numPr>
          <w:ilvl w:val="0"/>
          <w:numId w:val="11"/>
        </w:numPr>
        <w:tabs>
          <w:tab w:val="clear" w:pos="720"/>
          <w:tab w:val="num" w:pos="410"/>
        </w:tabs>
        <w:overflowPunct w:val="0"/>
        <w:autoSpaceDE w:val="0"/>
        <w:autoSpaceDN w:val="0"/>
        <w:adjustRightInd w:val="0"/>
        <w:spacing w:line="218" w:lineRule="auto"/>
        <w:ind w:left="0" w:firstLine="2"/>
        <w:jc w:val="both"/>
        <w:rPr>
          <w:rFonts w:ascii="Arial" w:hAnsi="Arial" w:cs="Arial"/>
          <w:b/>
          <w:sz w:val="22"/>
          <w:szCs w:val="22"/>
        </w:rPr>
      </w:pPr>
      <w:r>
        <w:rPr>
          <w:rFonts w:ascii="Arial" w:hAnsi="Arial" w:cs="Arial"/>
          <w:b/>
          <w:sz w:val="22"/>
          <w:szCs w:val="22"/>
        </w:rPr>
        <w:t>–</w:t>
      </w:r>
      <w:r w:rsidR="00221FAA" w:rsidRPr="0017745D">
        <w:rPr>
          <w:rFonts w:ascii="Arial" w:hAnsi="Arial" w:cs="Arial"/>
          <w:b/>
          <w:sz w:val="22"/>
          <w:szCs w:val="22"/>
        </w:rPr>
        <w:t xml:space="preserve"> Entregar os produtos e serviços licitados com qualidade e que cumpram as determinações da legislação vigente; </w:t>
      </w:r>
    </w:p>
    <w:p w:rsidR="001925FB" w:rsidRDefault="001925FB" w:rsidP="001925FB">
      <w:pPr>
        <w:pStyle w:val="PargrafodaLista"/>
        <w:rPr>
          <w:rFonts w:ascii="Arial" w:hAnsi="Arial" w:cs="Arial"/>
          <w:sz w:val="22"/>
          <w:szCs w:val="22"/>
        </w:rPr>
      </w:pPr>
    </w:p>
    <w:p w:rsidR="00221FAA" w:rsidRPr="0017745D" w:rsidRDefault="00221FAA" w:rsidP="0017745D">
      <w:pPr>
        <w:widowControl w:val="0"/>
        <w:overflowPunct w:val="0"/>
        <w:autoSpaceDE w:val="0"/>
        <w:autoSpaceDN w:val="0"/>
        <w:adjustRightInd w:val="0"/>
        <w:spacing w:line="218" w:lineRule="auto"/>
        <w:ind w:left="2"/>
        <w:jc w:val="both"/>
        <w:rPr>
          <w:rFonts w:ascii="Arial" w:hAnsi="Arial" w:cs="Arial"/>
          <w:sz w:val="22"/>
          <w:szCs w:val="22"/>
        </w:rPr>
      </w:pPr>
    </w:p>
    <w:p w:rsidR="00221FAA" w:rsidRPr="0017745D" w:rsidRDefault="001925FB" w:rsidP="0017745D">
      <w:pPr>
        <w:widowControl w:val="0"/>
        <w:numPr>
          <w:ilvl w:val="0"/>
          <w:numId w:val="12"/>
        </w:numPr>
        <w:tabs>
          <w:tab w:val="clear" w:pos="720"/>
          <w:tab w:val="num" w:pos="384"/>
        </w:tabs>
        <w:overflowPunct w:val="0"/>
        <w:autoSpaceDE w:val="0"/>
        <w:autoSpaceDN w:val="0"/>
        <w:adjustRightInd w:val="0"/>
        <w:spacing w:line="218" w:lineRule="auto"/>
        <w:ind w:left="0" w:firstLine="2"/>
        <w:jc w:val="both"/>
        <w:rPr>
          <w:rFonts w:ascii="Arial" w:hAnsi="Arial" w:cs="Arial"/>
          <w:sz w:val="22"/>
          <w:szCs w:val="22"/>
        </w:rPr>
      </w:pPr>
      <w:r>
        <w:rPr>
          <w:rFonts w:ascii="Arial" w:hAnsi="Arial" w:cs="Arial"/>
          <w:sz w:val="22"/>
          <w:szCs w:val="22"/>
        </w:rPr>
        <w:t>–</w:t>
      </w:r>
      <w:r w:rsidR="00221FAA" w:rsidRPr="0017745D">
        <w:rPr>
          <w:rFonts w:ascii="Arial" w:hAnsi="Arial" w:cs="Arial"/>
          <w:sz w:val="22"/>
          <w:szCs w:val="22"/>
        </w:rPr>
        <w:t xml:space="preserve"> Manter, durante toda a execução da Ata, em compatibilidade com as obrigações por ela assumidas, todas as condições de habilitação e qualificação exigidas na licitação, conforme art. 55 inciso XIII, da Lei 8666/93.</w:t>
      </w:r>
    </w:p>
    <w:p w:rsidR="00221FAA" w:rsidRPr="0017745D" w:rsidRDefault="00221FAA" w:rsidP="0017745D">
      <w:pPr>
        <w:widowControl w:val="0"/>
        <w:overflowPunct w:val="0"/>
        <w:autoSpaceDE w:val="0"/>
        <w:autoSpaceDN w:val="0"/>
        <w:adjustRightInd w:val="0"/>
        <w:spacing w:line="218" w:lineRule="auto"/>
        <w:ind w:left="2"/>
        <w:jc w:val="both"/>
        <w:rPr>
          <w:rFonts w:ascii="Arial" w:hAnsi="Arial" w:cs="Arial"/>
          <w:sz w:val="22"/>
          <w:szCs w:val="22"/>
        </w:rPr>
      </w:pPr>
    </w:p>
    <w:p w:rsidR="00221FAA" w:rsidRPr="0017745D" w:rsidRDefault="00221FAA" w:rsidP="0017745D">
      <w:pPr>
        <w:widowControl w:val="0"/>
        <w:numPr>
          <w:ilvl w:val="0"/>
          <w:numId w:val="12"/>
        </w:numPr>
        <w:tabs>
          <w:tab w:val="clear" w:pos="720"/>
          <w:tab w:val="num" w:pos="384"/>
        </w:tabs>
        <w:overflowPunct w:val="0"/>
        <w:autoSpaceDE w:val="0"/>
        <w:autoSpaceDN w:val="0"/>
        <w:adjustRightInd w:val="0"/>
        <w:spacing w:line="218" w:lineRule="auto"/>
        <w:ind w:left="0" w:firstLine="2"/>
        <w:jc w:val="both"/>
        <w:rPr>
          <w:rFonts w:ascii="Arial" w:hAnsi="Arial" w:cs="Arial"/>
          <w:sz w:val="22"/>
          <w:szCs w:val="22"/>
        </w:rPr>
      </w:pPr>
      <w:r w:rsidRPr="0017745D">
        <w:rPr>
          <w:rFonts w:ascii="Arial" w:hAnsi="Arial" w:cs="Arial"/>
          <w:sz w:val="22"/>
          <w:szCs w:val="22"/>
        </w:rPr>
        <w:t xml:space="preserve">É obrigação da contratada manter seu pessoal uniformizado e provendo-os dos EPIs – Equipamento de Proteção Individual.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298" w:lineRule="exact"/>
        <w:jc w:val="both"/>
        <w:rPr>
          <w:rFonts w:ascii="Arial" w:hAnsi="Arial" w:cs="Arial"/>
          <w:sz w:val="22"/>
          <w:szCs w:val="22"/>
        </w:rPr>
      </w:pPr>
    </w:p>
    <w:p w:rsidR="00221FAA" w:rsidRPr="0017745D" w:rsidRDefault="00221FAA" w:rsidP="0017745D">
      <w:pPr>
        <w:widowControl w:val="0"/>
        <w:numPr>
          <w:ilvl w:val="0"/>
          <w:numId w:val="12"/>
        </w:numPr>
        <w:tabs>
          <w:tab w:val="clear" w:pos="720"/>
          <w:tab w:val="num" w:pos="403"/>
        </w:tabs>
        <w:overflowPunct w:val="0"/>
        <w:autoSpaceDE w:val="0"/>
        <w:autoSpaceDN w:val="0"/>
        <w:adjustRightInd w:val="0"/>
        <w:spacing w:line="231" w:lineRule="auto"/>
        <w:ind w:left="0" w:firstLine="2"/>
        <w:jc w:val="both"/>
        <w:rPr>
          <w:rFonts w:ascii="Arial" w:hAnsi="Arial" w:cs="Arial"/>
          <w:sz w:val="22"/>
          <w:szCs w:val="22"/>
        </w:rPr>
      </w:pPr>
      <w:r w:rsidRPr="0017745D">
        <w:rPr>
          <w:rFonts w:ascii="Arial" w:hAnsi="Arial" w:cs="Arial"/>
          <w:sz w:val="22"/>
          <w:szCs w:val="22"/>
        </w:rPr>
        <w:t xml:space="preserve">– Indicar obrigatoriamente, telefone fixo, celular de contato do representante da contratada, endereço fixo do escritório da empresa para que mantenha-se permanente contato com o fiscal do contrato e este preposto indicado para que se adote providências requeridas relativas a execução dos serviços pelos empregados, assim como comande, coordene e controle a execução dos serviços contratados.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257" w:lineRule="exact"/>
        <w:jc w:val="both"/>
        <w:rPr>
          <w:rFonts w:ascii="Arial" w:hAnsi="Arial" w:cs="Arial"/>
          <w:sz w:val="22"/>
          <w:szCs w:val="22"/>
        </w:rPr>
      </w:pPr>
    </w:p>
    <w:p w:rsidR="00221FAA" w:rsidRPr="0017745D" w:rsidRDefault="00221FAA" w:rsidP="0017745D">
      <w:pPr>
        <w:widowControl w:val="0"/>
        <w:numPr>
          <w:ilvl w:val="0"/>
          <w:numId w:val="12"/>
        </w:numPr>
        <w:tabs>
          <w:tab w:val="clear" w:pos="720"/>
          <w:tab w:val="num" w:pos="380"/>
        </w:tabs>
        <w:overflowPunct w:val="0"/>
        <w:autoSpaceDE w:val="0"/>
        <w:autoSpaceDN w:val="0"/>
        <w:adjustRightInd w:val="0"/>
        <w:spacing w:line="239" w:lineRule="auto"/>
        <w:ind w:left="380" w:hanging="378"/>
        <w:jc w:val="both"/>
        <w:rPr>
          <w:rFonts w:ascii="Arial" w:hAnsi="Arial" w:cs="Arial"/>
          <w:sz w:val="22"/>
          <w:szCs w:val="22"/>
        </w:rPr>
      </w:pPr>
      <w:r w:rsidRPr="0017745D">
        <w:rPr>
          <w:rFonts w:ascii="Arial" w:hAnsi="Arial" w:cs="Arial"/>
          <w:sz w:val="22"/>
          <w:szCs w:val="22"/>
        </w:rPr>
        <w:t xml:space="preserve">– Administrar todo e qualquer assunto relativo aos seus empregados.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252" w:lineRule="exact"/>
        <w:jc w:val="both"/>
        <w:rPr>
          <w:rFonts w:ascii="Arial" w:hAnsi="Arial" w:cs="Arial"/>
          <w:sz w:val="22"/>
          <w:szCs w:val="22"/>
        </w:rPr>
      </w:pPr>
    </w:p>
    <w:p w:rsidR="00221FAA" w:rsidRPr="0017745D" w:rsidRDefault="00221FAA" w:rsidP="0017745D">
      <w:pPr>
        <w:widowControl w:val="0"/>
        <w:numPr>
          <w:ilvl w:val="0"/>
          <w:numId w:val="12"/>
        </w:numPr>
        <w:tabs>
          <w:tab w:val="clear" w:pos="720"/>
          <w:tab w:val="num" w:pos="500"/>
        </w:tabs>
        <w:overflowPunct w:val="0"/>
        <w:autoSpaceDE w:val="0"/>
        <w:autoSpaceDN w:val="0"/>
        <w:adjustRightInd w:val="0"/>
        <w:spacing w:line="239" w:lineRule="auto"/>
        <w:ind w:left="500" w:hanging="498"/>
        <w:jc w:val="both"/>
        <w:rPr>
          <w:rFonts w:ascii="Arial" w:hAnsi="Arial" w:cs="Arial"/>
          <w:sz w:val="22"/>
          <w:szCs w:val="22"/>
        </w:rPr>
      </w:pPr>
      <w:r w:rsidRPr="0017745D">
        <w:rPr>
          <w:rFonts w:ascii="Arial" w:hAnsi="Arial" w:cs="Arial"/>
          <w:sz w:val="22"/>
          <w:szCs w:val="22"/>
        </w:rPr>
        <w:t xml:space="preserve">– Fazer seguro de seus empregados contra riscos de acidentes de trabalho.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296" w:lineRule="exact"/>
        <w:jc w:val="both"/>
        <w:rPr>
          <w:rFonts w:ascii="Arial" w:hAnsi="Arial" w:cs="Arial"/>
          <w:sz w:val="22"/>
          <w:szCs w:val="22"/>
        </w:rPr>
      </w:pPr>
    </w:p>
    <w:p w:rsidR="00221FAA" w:rsidRPr="0017745D" w:rsidRDefault="00221FAA" w:rsidP="0017745D">
      <w:pPr>
        <w:widowControl w:val="0"/>
        <w:numPr>
          <w:ilvl w:val="0"/>
          <w:numId w:val="12"/>
        </w:numPr>
        <w:tabs>
          <w:tab w:val="clear" w:pos="720"/>
          <w:tab w:val="num" w:pos="528"/>
        </w:tabs>
        <w:overflowPunct w:val="0"/>
        <w:autoSpaceDE w:val="0"/>
        <w:autoSpaceDN w:val="0"/>
        <w:adjustRightInd w:val="0"/>
        <w:spacing w:line="219" w:lineRule="auto"/>
        <w:ind w:left="0" w:firstLine="2"/>
        <w:jc w:val="both"/>
        <w:rPr>
          <w:rFonts w:ascii="Arial" w:hAnsi="Arial" w:cs="Arial"/>
          <w:sz w:val="22"/>
          <w:szCs w:val="22"/>
        </w:rPr>
      </w:pPr>
      <w:r w:rsidRPr="0017745D">
        <w:rPr>
          <w:rFonts w:ascii="Arial" w:hAnsi="Arial" w:cs="Arial"/>
          <w:sz w:val="22"/>
          <w:szCs w:val="22"/>
        </w:rPr>
        <w:t xml:space="preserve">– Executar diretamente o contrato, sem transferência de responsabilidades ou subcontratações.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298" w:lineRule="exact"/>
        <w:jc w:val="both"/>
        <w:rPr>
          <w:rFonts w:ascii="Arial" w:hAnsi="Arial" w:cs="Arial"/>
          <w:sz w:val="22"/>
          <w:szCs w:val="22"/>
        </w:rPr>
      </w:pPr>
    </w:p>
    <w:p w:rsidR="00221FAA" w:rsidRPr="0017745D" w:rsidRDefault="00221FAA" w:rsidP="0017745D">
      <w:pPr>
        <w:widowControl w:val="0"/>
        <w:numPr>
          <w:ilvl w:val="0"/>
          <w:numId w:val="12"/>
        </w:numPr>
        <w:tabs>
          <w:tab w:val="clear" w:pos="720"/>
          <w:tab w:val="num" w:pos="523"/>
        </w:tabs>
        <w:overflowPunct w:val="0"/>
        <w:autoSpaceDE w:val="0"/>
        <w:autoSpaceDN w:val="0"/>
        <w:adjustRightInd w:val="0"/>
        <w:spacing w:line="219" w:lineRule="auto"/>
        <w:ind w:left="0" w:firstLine="2"/>
        <w:jc w:val="both"/>
        <w:rPr>
          <w:rFonts w:ascii="Arial" w:hAnsi="Arial" w:cs="Arial"/>
          <w:sz w:val="22"/>
          <w:szCs w:val="22"/>
        </w:rPr>
      </w:pPr>
      <w:r w:rsidRPr="0017745D">
        <w:rPr>
          <w:rFonts w:ascii="Arial" w:hAnsi="Arial" w:cs="Arial"/>
          <w:sz w:val="22"/>
          <w:szCs w:val="22"/>
        </w:rPr>
        <w:t xml:space="preserve">– Reembolsar a CELESC quaisquer danos aos materiais, equipamentos ou ao seu patrimônio durante a execução dos serviços.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297" w:lineRule="exact"/>
        <w:jc w:val="both"/>
        <w:rPr>
          <w:rFonts w:ascii="Arial" w:hAnsi="Arial" w:cs="Arial"/>
          <w:sz w:val="22"/>
          <w:szCs w:val="22"/>
        </w:rPr>
      </w:pPr>
    </w:p>
    <w:p w:rsidR="00221FAA" w:rsidRPr="0017745D" w:rsidRDefault="00221FAA" w:rsidP="0017745D">
      <w:pPr>
        <w:widowControl w:val="0"/>
        <w:numPr>
          <w:ilvl w:val="0"/>
          <w:numId w:val="12"/>
        </w:numPr>
        <w:tabs>
          <w:tab w:val="clear" w:pos="720"/>
          <w:tab w:val="num" w:pos="530"/>
        </w:tabs>
        <w:overflowPunct w:val="0"/>
        <w:autoSpaceDE w:val="0"/>
        <w:autoSpaceDN w:val="0"/>
        <w:adjustRightInd w:val="0"/>
        <w:spacing w:line="226" w:lineRule="auto"/>
        <w:ind w:left="0" w:firstLine="2"/>
        <w:jc w:val="both"/>
        <w:rPr>
          <w:rFonts w:ascii="Arial" w:hAnsi="Arial" w:cs="Arial"/>
          <w:sz w:val="22"/>
          <w:szCs w:val="22"/>
        </w:rPr>
      </w:pPr>
      <w:r w:rsidRPr="0017745D">
        <w:rPr>
          <w:rFonts w:ascii="Arial" w:hAnsi="Arial" w:cs="Arial"/>
          <w:sz w:val="22"/>
          <w:szCs w:val="22"/>
        </w:rPr>
        <w:t xml:space="preserve">– Responsabilizar-se pela obtenção de autorização para entrar no sistema de distribuição da CELESC, solicitando com devida antecedência os desligamentos quando necessários e respeitando os prazos interpostos pela Concessionária.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298" w:lineRule="exact"/>
        <w:jc w:val="both"/>
        <w:rPr>
          <w:rFonts w:ascii="Arial" w:hAnsi="Arial" w:cs="Arial"/>
          <w:sz w:val="22"/>
          <w:szCs w:val="22"/>
        </w:rPr>
      </w:pPr>
    </w:p>
    <w:p w:rsidR="00221FAA" w:rsidRPr="0017745D" w:rsidRDefault="00221FAA" w:rsidP="0017745D">
      <w:pPr>
        <w:widowControl w:val="0"/>
        <w:numPr>
          <w:ilvl w:val="0"/>
          <w:numId w:val="12"/>
        </w:numPr>
        <w:tabs>
          <w:tab w:val="clear" w:pos="720"/>
          <w:tab w:val="num" w:pos="526"/>
        </w:tabs>
        <w:overflowPunct w:val="0"/>
        <w:autoSpaceDE w:val="0"/>
        <w:autoSpaceDN w:val="0"/>
        <w:adjustRightInd w:val="0"/>
        <w:spacing w:line="226" w:lineRule="auto"/>
        <w:ind w:left="0" w:firstLine="2"/>
        <w:jc w:val="both"/>
        <w:rPr>
          <w:rFonts w:ascii="Arial" w:hAnsi="Arial" w:cs="Arial"/>
          <w:sz w:val="22"/>
          <w:szCs w:val="22"/>
        </w:rPr>
      </w:pPr>
      <w:r w:rsidRPr="0017745D">
        <w:rPr>
          <w:rFonts w:ascii="Arial" w:hAnsi="Arial" w:cs="Arial"/>
          <w:sz w:val="22"/>
          <w:szCs w:val="22"/>
        </w:rPr>
        <w:t xml:space="preserve">– Informar á Concessionária, todas as intervenções no sistema de distribuição que possam determinar mudanças no diagrama unifiliar e na operação das redes de distribuição.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r w:rsidRPr="0017745D">
        <w:rPr>
          <w:rFonts w:ascii="Arial" w:hAnsi="Arial" w:cs="Arial"/>
          <w:noProof/>
          <w:sz w:val="22"/>
          <w:szCs w:val="22"/>
        </w:rPr>
        <w:drawing>
          <wp:anchor distT="0" distB="0" distL="114300" distR="114300" simplePos="0" relativeHeight="251668480" behindDoc="1" locked="0" layoutInCell="0" allowOverlap="1">
            <wp:simplePos x="0" y="0"/>
            <wp:positionH relativeFrom="column">
              <wp:posOffset>-69850</wp:posOffset>
            </wp:positionH>
            <wp:positionV relativeFrom="paragraph">
              <wp:posOffset>323215</wp:posOffset>
            </wp:positionV>
            <wp:extent cx="5496560" cy="173990"/>
            <wp:effectExtent l="0" t="0" r="8890" b="0"/>
            <wp:wrapNone/>
            <wp:docPr id="100" name="Imagem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6560" cy="173990"/>
                    </a:xfrm>
                    <a:prstGeom prst="rect">
                      <a:avLst/>
                    </a:prstGeom>
                    <a:noFill/>
                  </pic:spPr>
                </pic:pic>
              </a:graphicData>
            </a:graphic>
          </wp:anchor>
        </w:drawing>
      </w:r>
    </w:p>
    <w:p w:rsidR="00221FAA" w:rsidRPr="0017745D" w:rsidRDefault="00221FAA" w:rsidP="0017745D">
      <w:pPr>
        <w:widowControl w:val="0"/>
        <w:autoSpaceDE w:val="0"/>
        <w:autoSpaceDN w:val="0"/>
        <w:adjustRightInd w:val="0"/>
        <w:spacing w:line="314" w:lineRule="exact"/>
        <w:jc w:val="both"/>
        <w:rPr>
          <w:rFonts w:ascii="Arial" w:hAnsi="Arial" w:cs="Arial"/>
          <w:sz w:val="22"/>
          <w:szCs w:val="22"/>
        </w:rPr>
      </w:pPr>
    </w:p>
    <w:p w:rsidR="00221FAA" w:rsidRPr="0017745D" w:rsidRDefault="00221FAA" w:rsidP="0017745D">
      <w:pPr>
        <w:widowControl w:val="0"/>
        <w:autoSpaceDE w:val="0"/>
        <w:autoSpaceDN w:val="0"/>
        <w:adjustRightInd w:val="0"/>
        <w:ind w:left="2220"/>
        <w:jc w:val="both"/>
        <w:rPr>
          <w:rFonts w:ascii="Arial" w:hAnsi="Arial" w:cs="Arial"/>
          <w:sz w:val="22"/>
          <w:szCs w:val="22"/>
        </w:rPr>
      </w:pPr>
      <w:r w:rsidRPr="0017745D">
        <w:rPr>
          <w:rFonts w:ascii="Arial" w:hAnsi="Arial" w:cs="Arial"/>
          <w:b/>
          <w:bCs/>
          <w:sz w:val="22"/>
          <w:szCs w:val="22"/>
        </w:rPr>
        <w:t>8 – OBRIGAÇÕES DA CONTRATANTE</w:t>
      </w:r>
    </w:p>
    <w:p w:rsidR="00221FAA" w:rsidRPr="0017745D" w:rsidRDefault="00221FAA" w:rsidP="0017745D">
      <w:pPr>
        <w:widowControl w:val="0"/>
        <w:autoSpaceDE w:val="0"/>
        <w:autoSpaceDN w:val="0"/>
        <w:adjustRightInd w:val="0"/>
        <w:spacing w:line="231" w:lineRule="exact"/>
        <w:jc w:val="both"/>
        <w:rPr>
          <w:rFonts w:ascii="Arial" w:hAnsi="Arial" w:cs="Arial"/>
          <w:sz w:val="22"/>
          <w:szCs w:val="22"/>
        </w:rPr>
      </w:pPr>
    </w:p>
    <w:p w:rsidR="00221FAA" w:rsidRPr="0017745D" w:rsidRDefault="00221FAA" w:rsidP="0017745D">
      <w:pPr>
        <w:widowControl w:val="0"/>
        <w:numPr>
          <w:ilvl w:val="0"/>
          <w:numId w:val="13"/>
        </w:numPr>
        <w:tabs>
          <w:tab w:val="clear" w:pos="720"/>
          <w:tab w:val="num" w:pos="391"/>
        </w:tabs>
        <w:overflowPunct w:val="0"/>
        <w:autoSpaceDE w:val="0"/>
        <w:autoSpaceDN w:val="0"/>
        <w:adjustRightInd w:val="0"/>
        <w:spacing w:line="219" w:lineRule="auto"/>
        <w:ind w:left="0" w:firstLine="2"/>
        <w:jc w:val="both"/>
        <w:rPr>
          <w:rFonts w:ascii="Arial" w:hAnsi="Arial" w:cs="Arial"/>
          <w:sz w:val="22"/>
          <w:szCs w:val="22"/>
        </w:rPr>
      </w:pPr>
      <w:r w:rsidRPr="0017745D">
        <w:rPr>
          <w:rFonts w:ascii="Arial" w:hAnsi="Arial" w:cs="Arial"/>
          <w:sz w:val="22"/>
          <w:szCs w:val="22"/>
        </w:rPr>
        <w:t xml:space="preserve">– Cumprir com todas as obrigações em conformidade com as Disposições deste Edital, da Ata de Registro de Preços e de seus Anexos. </w:t>
      </w:r>
    </w:p>
    <w:p w:rsidR="00221FAA" w:rsidRPr="0017745D" w:rsidRDefault="00221FAA" w:rsidP="0017745D">
      <w:pPr>
        <w:widowControl w:val="0"/>
        <w:autoSpaceDE w:val="0"/>
        <w:autoSpaceDN w:val="0"/>
        <w:adjustRightInd w:val="0"/>
        <w:spacing w:line="252" w:lineRule="exact"/>
        <w:jc w:val="both"/>
        <w:rPr>
          <w:rFonts w:ascii="Arial" w:hAnsi="Arial" w:cs="Arial"/>
          <w:sz w:val="22"/>
          <w:szCs w:val="22"/>
        </w:rPr>
      </w:pPr>
    </w:p>
    <w:p w:rsidR="00221FAA" w:rsidRPr="0017745D" w:rsidRDefault="00221FAA" w:rsidP="0017745D">
      <w:pPr>
        <w:widowControl w:val="0"/>
        <w:numPr>
          <w:ilvl w:val="0"/>
          <w:numId w:val="13"/>
        </w:numPr>
        <w:tabs>
          <w:tab w:val="clear" w:pos="720"/>
          <w:tab w:val="num" w:pos="380"/>
        </w:tabs>
        <w:overflowPunct w:val="0"/>
        <w:autoSpaceDE w:val="0"/>
        <w:autoSpaceDN w:val="0"/>
        <w:adjustRightInd w:val="0"/>
        <w:spacing w:line="239" w:lineRule="auto"/>
        <w:ind w:left="380" w:hanging="378"/>
        <w:jc w:val="both"/>
        <w:rPr>
          <w:rFonts w:ascii="Arial" w:hAnsi="Arial" w:cs="Arial"/>
          <w:sz w:val="22"/>
          <w:szCs w:val="22"/>
        </w:rPr>
      </w:pPr>
      <w:r w:rsidRPr="0017745D">
        <w:rPr>
          <w:rFonts w:ascii="Arial" w:hAnsi="Arial" w:cs="Arial"/>
          <w:sz w:val="22"/>
          <w:szCs w:val="22"/>
        </w:rPr>
        <w:t xml:space="preserve">– Aplicar as sanções administrativas, quando se façam necessárias.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299" w:lineRule="exact"/>
        <w:jc w:val="both"/>
        <w:rPr>
          <w:rFonts w:ascii="Arial" w:hAnsi="Arial" w:cs="Arial"/>
          <w:sz w:val="22"/>
          <w:szCs w:val="22"/>
        </w:rPr>
      </w:pPr>
    </w:p>
    <w:p w:rsidR="00221FAA" w:rsidRPr="0017745D" w:rsidRDefault="00221FAA" w:rsidP="0017745D">
      <w:pPr>
        <w:widowControl w:val="0"/>
        <w:overflowPunct w:val="0"/>
        <w:autoSpaceDE w:val="0"/>
        <w:autoSpaceDN w:val="0"/>
        <w:adjustRightInd w:val="0"/>
        <w:spacing w:line="219" w:lineRule="auto"/>
        <w:jc w:val="both"/>
        <w:rPr>
          <w:rFonts w:ascii="Arial" w:hAnsi="Arial" w:cs="Arial"/>
          <w:sz w:val="22"/>
          <w:szCs w:val="22"/>
        </w:rPr>
      </w:pPr>
      <w:r w:rsidRPr="0017745D">
        <w:rPr>
          <w:rFonts w:ascii="Arial" w:hAnsi="Arial" w:cs="Arial"/>
          <w:sz w:val="22"/>
          <w:szCs w:val="22"/>
        </w:rPr>
        <w:t>8.3. – Manifestar-se formalmente em todos os atos relativos á execução do objeto, em especial quanto a aplicação de sanções, alterações e repactuações do mesmo.</w:t>
      </w:r>
    </w:p>
    <w:p w:rsidR="00221FAA" w:rsidRPr="0017745D" w:rsidRDefault="00221FAA" w:rsidP="0017745D">
      <w:pPr>
        <w:widowControl w:val="0"/>
        <w:autoSpaceDE w:val="0"/>
        <w:autoSpaceDN w:val="0"/>
        <w:adjustRightInd w:val="0"/>
        <w:spacing w:line="297" w:lineRule="exact"/>
        <w:jc w:val="both"/>
        <w:rPr>
          <w:rFonts w:ascii="Arial" w:hAnsi="Arial" w:cs="Arial"/>
          <w:sz w:val="22"/>
          <w:szCs w:val="22"/>
        </w:rPr>
      </w:pPr>
    </w:p>
    <w:p w:rsidR="00221FAA" w:rsidRPr="0017745D" w:rsidRDefault="00221FAA" w:rsidP="0017745D">
      <w:pPr>
        <w:widowControl w:val="0"/>
        <w:numPr>
          <w:ilvl w:val="0"/>
          <w:numId w:val="14"/>
        </w:numPr>
        <w:tabs>
          <w:tab w:val="clear" w:pos="720"/>
          <w:tab w:val="num" w:pos="389"/>
        </w:tabs>
        <w:overflowPunct w:val="0"/>
        <w:autoSpaceDE w:val="0"/>
        <w:autoSpaceDN w:val="0"/>
        <w:adjustRightInd w:val="0"/>
        <w:spacing w:line="231" w:lineRule="auto"/>
        <w:ind w:left="0" w:firstLine="2"/>
        <w:jc w:val="both"/>
        <w:rPr>
          <w:rFonts w:ascii="Arial" w:hAnsi="Arial" w:cs="Arial"/>
          <w:sz w:val="22"/>
          <w:szCs w:val="22"/>
        </w:rPr>
      </w:pPr>
      <w:r w:rsidRPr="0017745D">
        <w:rPr>
          <w:rFonts w:ascii="Arial" w:hAnsi="Arial" w:cs="Arial"/>
          <w:sz w:val="22"/>
          <w:szCs w:val="22"/>
        </w:rPr>
        <w:t xml:space="preserve">– Acompanhar a execução do contrato, nos termos do inciso III do art. 58 e com art. 67 da Lei nº 8666/93, através dos fiscais do contrato, que exercerão ampla e irrestrita fiscalização e gestão do objeto, a qualquer hora, determinando o que for necessário a regularização das faltas ou defeitos observados, inclusive às obrigações da contratada constantes deste Edital e contrato. </w:t>
      </w:r>
    </w:p>
    <w:p w:rsidR="00221FAA" w:rsidRPr="0017745D" w:rsidRDefault="00221FAA" w:rsidP="0017745D">
      <w:pPr>
        <w:widowControl w:val="0"/>
        <w:autoSpaceDE w:val="0"/>
        <w:autoSpaceDN w:val="0"/>
        <w:adjustRightInd w:val="0"/>
        <w:spacing w:line="301" w:lineRule="exact"/>
        <w:jc w:val="both"/>
        <w:rPr>
          <w:rFonts w:ascii="Arial" w:hAnsi="Arial" w:cs="Arial"/>
          <w:sz w:val="22"/>
          <w:szCs w:val="22"/>
        </w:rPr>
      </w:pPr>
    </w:p>
    <w:p w:rsidR="00221FAA" w:rsidRPr="0017745D" w:rsidRDefault="00221FAA" w:rsidP="0017745D">
      <w:pPr>
        <w:widowControl w:val="0"/>
        <w:numPr>
          <w:ilvl w:val="0"/>
          <w:numId w:val="14"/>
        </w:numPr>
        <w:tabs>
          <w:tab w:val="clear" w:pos="720"/>
          <w:tab w:val="num" w:pos="374"/>
        </w:tabs>
        <w:overflowPunct w:val="0"/>
        <w:autoSpaceDE w:val="0"/>
        <w:autoSpaceDN w:val="0"/>
        <w:adjustRightInd w:val="0"/>
        <w:spacing w:line="218" w:lineRule="auto"/>
        <w:ind w:left="0" w:firstLine="2"/>
        <w:jc w:val="both"/>
        <w:rPr>
          <w:rFonts w:ascii="Arial" w:hAnsi="Arial" w:cs="Arial"/>
          <w:sz w:val="22"/>
          <w:szCs w:val="22"/>
        </w:rPr>
      </w:pPr>
      <w:r w:rsidRPr="0017745D">
        <w:rPr>
          <w:rFonts w:ascii="Arial" w:hAnsi="Arial" w:cs="Arial"/>
          <w:sz w:val="22"/>
          <w:szCs w:val="22"/>
        </w:rPr>
        <w:t xml:space="preserve">– Efetuar juntada aos autos do processo das irregularidades observadas durante a execução da relação contratual.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299" w:lineRule="exact"/>
        <w:jc w:val="both"/>
        <w:rPr>
          <w:rFonts w:ascii="Arial" w:hAnsi="Arial" w:cs="Arial"/>
          <w:sz w:val="22"/>
          <w:szCs w:val="22"/>
        </w:rPr>
      </w:pPr>
    </w:p>
    <w:p w:rsidR="00221FAA" w:rsidRPr="0017745D" w:rsidRDefault="00221FAA" w:rsidP="0017745D">
      <w:pPr>
        <w:widowControl w:val="0"/>
        <w:numPr>
          <w:ilvl w:val="0"/>
          <w:numId w:val="14"/>
        </w:numPr>
        <w:tabs>
          <w:tab w:val="clear" w:pos="720"/>
          <w:tab w:val="num" w:pos="410"/>
        </w:tabs>
        <w:overflowPunct w:val="0"/>
        <w:autoSpaceDE w:val="0"/>
        <w:autoSpaceDN w:val="0"/>
        <w:adjustRightInd w:val="0"/>
        <w:spacing w:line="219" w:lineRule="auto"/>
        <w:ind w:left="0" w:firstLine="2"/>
        <w:jc w:val="both"/>
        <w:rPr>
          <w:rFonts w:ascii="Arial" w:hAnsi="Arial" w:cs="Arial"/>
          <w:sz w:val="22"/>
          <w:szCs w:val="22"/>
        </w:rPr>
      </w:pPr>
      <w:r w:rsidRPr="0017745D">
        <w:rPr>
          <w:rFonts w:ascii="Arial" w:hAnsi="Arial" w:cs="Arial"/>
          <w:sz w:val="22"/>
          <w:szCs w:val="22"/>
        </w:rPr>
        <w:t xml:space="preserve">– Proporcionar todas as facilidades para que a contratada possa cumprir suas obrigações dentro dos prazos e condições estabelecidas em Contrato e Edital.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296" w:lineRule="exact"/>
        <w:jc w:val="both"/>
        <w:rPr>
          <w:rFonts w:ascii="Arial" w:hAnsi="Arial" w:cs="Arial"/>
          <w:sz w:val="22"/>
          <w:szCs w:val="22"/>
        </w:rPr>
      </w:pPr>
    </w:p>
    <w:p w:rsidR="00221FAA" w:rsidRPr="0017745D" w:rsidRDefault="00221FAA" w:rsidP="0017745D">
      <w:pPr>
        <w:widowControl w:val="0"/>
        <w:numPr>
          <w:ilvl w:val="0"/>
          <w:numId w:val="14"/>
        </w:numPr>
        <w:tabs>
          <w:tab w:val="clear" w:pos="720"/>
          <w:tab w:val="num" w:pos="386"/>
        </w:tabs>
        <w:overflowPunct w:val="0"/>
        <w:autoSpaceDE w:val="0"/>
        <w:autoSpaceDN w:val="0"/>
        <w:adjustRightInd w:val="0"/>
        <w:spacing w:line="219" w:lineRule="auto"/>
        <w:ind w:left="0" w:firstLine="2"/>
        <w:jc w:val="both"/>
        <w:rPr>
          <w:rFonts w:ascii="Arial" w:hAnsi="Arial" w:cs="Arial"/>
          <w:sz w:val="22"/>
          <w:szCs w:val="22"/>
        </w:rPr>
      </w:pPr>
      <w:r w:rsidRPr="0017745D">
        <w:rPr>
          <w:rFonts w:ascii="Arial" w:hAnsi="Arial" w:cs="Arial"/>
          <w:sz w:val="22"/>
          <w:szCs w:val="22"/>
        </w:rPr>
        <w:t xml:space="preserve">– Rejeitar, no todo ou em parte, a execução do objeto do contrato em desacordo com as respectivas especificações.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299" w:lineRule="exact"/>
        <w:jc w:val="both"/>
        <w:rPr>
          <w:rFonts w:ascii="Arial" w:hAnsi="Arial" w:cs="Arial"/>
          <w:sz w:val="22"/>
          <w:szCs w:val="22"/>
        </w:rPr>
      </w:pPr>
    </w:p>
    <w:p w:rsidR="00221FAA" w:rsidRPr="0017745D" w:rsidRDefault="00221FAA" w:rsidP="0017745D">
      <w:pPr>
        <w:widowControl w:val="0"/>
        <w:numPr>
          <w:ilvl w:val="0"/>
          <w:numId w:val="14"/>
        </w:numPr>
        <w:tabs>
          <w:tab w:val="clear" w:pos="720"/>
          <w:tab w:val="num" w:pos="370"/>
        </w:tabs>
        <w:overflowPunct w:val="0"/>
        <w:autoSpaceDE w:val="0"/>
        <w:autoSpaceDN w:val="0"/>
        <w:adjustRightInd w:val="0"/>
        <w:spacing w:line="218" w:lineRule="auto"/>
        <w:ind w:left="0" w:firstLine="2"/>
        <w:jc w:val="both"/>
        <w:rPr>
          <w:rFonts w:ascii="Arial" w:hAnsi="Arial" w:cs="Arial"/>
          <w:sz w:val="22"/>
          <w:szCs w:val="22"/>
        </w:rPr>
      </w:pPr>
      <w:r w:rsidRPr="0017745D">
        <w:rPr>
          <w:rFonts w:ascii="Arial" w:hAnsi="Arial" w:cs="Arial"/>
          <w:sz w:val="22"/>
          <w:szCs w:val="22"/>
        </w:rPr>
        <w:t xml:space="preserve">– Comunicar à contratada as ocorrências ou problemas verificados para que efetue medidas corretivas.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298" w:lineRule="exact"/>
        <w:jc w:val="both"/>
        <w:rPr>
          <w:rFonts w:ascii="Arial" w:hAnsi="Arial" w:cs="Arial"/>
          <w:sz w:val="22"/>
          <w:szCs w:val="22"/>
        </w:rPr>
      </w:pPr>
    </w:p>
    <w:p w:rsidR="00221FAA" w:rsidRPr="0017745D" w:rsidRDefault="00221FAA" w:rsidP="0017745D">
      <w:pPr>
        <w:widowControl w:val="0"/>
        <w:numPr>
          <w:ilvl w:val="0"/>
          <w:numId w:val="14"/>
        </w:numPr>
        <w:tabs>
          <w:tab w:val="clear" w:pos="720"/>
          <w:tab w:val="num" w:pos="391"/>
        </w:tabs>
        <w:overflowPunct w:val="0"/>
        <w:autoSpaceDE w:val="0"/>
        <w:autoSpaceDN w:val="0"/>
        <w:adjustRightInd w:val="0"/>
        <w:spacing w:line="226" w:lineRule="auto"/>
        <w:ind w:left="0" w:firstLine="2"/>
        <w:jc w:val="both"/>
        <w:rPr>
          <w:rFonts w:ascii="Arial" w:hAnsi="Arial" w:cs="Arial"/>
          <w:sz w:val="22"/>
          <w:szCs w:val="22"/>
        </w:rPr>
      </w:pPr>
      <w:r w:rsidRPr="0017745D">
        <w:rPr>
          <w:rFonts w:ascii="Arial" w:hAnsi="Arial" w:cs="Arial"/>
          <w:sz w:val="22"/>
          <w:szCs w:val="22"/>
        </w:rPr>
        <w:t xml:space="preserve">– Verificar, durante toda a execução do contrato, a manutenção pela contratada, de todas as condições de habilitação e qualificação exigidas na Licitação em compatibilidade com as obrigações assumidas.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296" w:lineRule="exact"/>
        <w:jc w:val="both"/>
        <w:rPr>
          <w:rFonts w:ascii="Arial" w:hAnsi="Arial" w:cs="Arial"/>
          <w:sz w:val="22"/>
          <w:szCs w:val="22"/>
        </w:rPr>
      </w:pPr>
    </w:p>
    <w:p w:rsidR="00221FAA" w:rsidRPr="0017745D" w:rsidRDefault="00221FAA" w:rsidP="0017745D">
      <w:pPr>
        <w:widowControl w:val="0"/>
        <w:numPr>
          <w:ilvl w:val="0"/>
          <w:numId w:val="14"/>
        </w:numPr>
        <w:tabs>
          <w:tab w:val="clear" w:pos="720"/>
          <w:tab w:val="num" w:pos="581"/>
        </w:tabs>
        <w:overflowPunct w:val="0"/>
        <w:autoSpaceDE w:val="0"/>
        <w:autoSpaceDN w:val="0"/>
        <w:adjustRightInd w:val="0"/>
        <w:spacing w:line="219" w:lineRule="auto"/>
        <w:ind w:left="0" w:firstLine="2"/>
        <w:jc w:val="both"/>
        <w:rPr>
          <w:rFonts w:ascii="Arial" w:hAnsi="Arial" w:cs="Arial"/>
          <w:sz w:val="22"/>
          <w:szCs w:val="22"/>
        </w:rPr>
      </w:pPr>
      <w:r w:rsidRPr="0017745D">
        <w:rPr>
          <w:rFonts w:ascii="Arial" w:hAnsi="Arial" w:cs="Arial"/>
          <w:sz w:val="22"/>
          <w:szCs w:val="22"/>
        </w:rPr>
        <w:t xml:space="preserve">– Impedir que terceiros estranhos à contratação forneçam objeto licitado, ressalvados os casos de subcontratação admitidos no ato convocatório e no contrato.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299" w:lineRule="exact"/>
        <w:jc w:val="both"/>
        <w:rPr>
          <w:rFonts w:ascii="Arial" w:hAnsi="Arial" w:cs="Arial"/>
          <w:sz w:val="22"/>
          <w:szCs w:val="22"/>
        </w:rPr>
      </w:pPr>
    </w:p>
    <w:p w:rsidR="00221FAA" w:rsidRPr="0017745D" w:rsidRDefault="00221FAA" w:rsidP="0017745D">
      <w:pPr>
        <w:widowControl w:val="0"/>
        <w:numPr>
          <w:ilvl w:val="0"/>
          <w:numId w:val="14"/>
        </w:numPr>
        <w:tabs>
          <w:tab w:val="clear" w:pos="720"/>
          <w:tab w:val="num" w:pos="521"/>
        </w:tabs>
        <w:overflowPunct w:val="0"/>
        <w:autoSpaceDE w:val="0"/>
        <w:autoSpaceDN w:val="0"/>
        <w:adjustRightInd w:val="0"/>
        <w:spacing w:line="218" w:lineRule="auto"/>
        <w:ind w:left="0" w:firstLine="2"/>
        <w:jc w:val="both"/>
        <w:rPr>
          <w:rFonts w:ascii="Arial" w:hAnsi="Arial" w:cs="Arial"/>
          <w:sz w:val="22"/>
          <w:szCs w:val="22"/>
        </w:rPr>
      </w:pPr>
      <w:r w:rsidRPr="0017745D">
        <w:rPr>
          <w:rFonts w:ascii="Arial" w:hAnsi="Arial" w:cs="Arial"/>
          <w:sz w:val="22"/>
          <w:szCs w:val="22"/>
        </w:rPr>
        <w:t xml:space="preserve">– Prestar informações e os esclarecimentos atinentes ao objeto que venham a ser solicitados pela contratada.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298" w:lineRule="exact"/>
        <w:jc w:val="both"/>
        <w:rPr>
          <w:rFonts w:ascii="Arial" w:hAnsi="Arial" w:cs="Arial"/>
          <w:sz w:val="22"/>
          <w:szCs w:val="22"/>
        </w:rPr>
      </w:pPr>
    </w:p>
    <w:p w:rsidR="00221FAA" w:rsidRPr="0017745D" w:rsidRDefault="00221FAA" w:rsidP="0017745D">
      <w:pPr>
        <w:widowControl w:val="0"/>
        <w:numPr>
          <w:ilvl w:val="0"/>
          <w:numId w:val="14"/>
        </w:numPr>
        <w:tabs>
          <w:tab w:val="clear" w:pos="720"/>
          <w:tab w:val="num" w:pos="499"/>
        </w:tabs>
        <w:overflowPunct w:val="0"/>
        <w:autoSpaceDE w:val="0"/>
        <w:autoSpaceDN w:val="0"/>
        <w:adjustRightInd w:val="0"/>
        <w:spacing w:line="218" w:lineRule="auto"/>
        <w:ind w:left="0" w:firstLine="2"/>
        <w:jc w:val="both"/>
        <w:rPr>
          <w:rFonts w:ascii="Arial" w:hAnsi="Arial" w:cs="Arial"/>
          <w:sz w:val="22"/>
          <w:szCs w:val="22"/>
        </w:rPr>
      </w:pPr>
      <w:r w:rsidRPr="0017745D">
        <w:rPr>
          <w:rFonts w:ascii="Arial" w:hAnsi="Arial" w:cs="Arial"/>
          <w:sz w:val="22"/>
          <w:szCs w:val="22"/>
        </w:rPr>
        <w:t xml:space="preserve">– Solicitar a reparação ou substituição do objeto que esteja em desacordo com a especificação apresentada e aceita, ou que apresente defeito.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298" w:lineRule="exact"/>
        <w:jc w:val="both"/>
        <w:rPr>
          <w:rFonts w:ascii="Arial" w:hAnsi="Arial" w:cs="Arial"/>
          <w:sz w:val="22"/>
          <w:szCs w:val="22"/>
        </w:rPr>
      </w:pPr>
    </w:p>
    <w:p w:rsidR="00221FAA" w:rsidRPr="0017745D" w:rsidRDefault="00221FAA" w:rsidP="0017745D">
      <w:pPr>
        <w:widowControl w:val="0"/>
        <w:numPr>
          <w:ilvl w:val="0"/>
          <w:numId w:val="14"/>
        </w:numPr>
        <w:tabs>
          <w:tab w:val="clear" w:pos="720"/>
          <w:tab w:val="num" w:pos="535"/>
        </w:tabs>
        <w:overflowPunct w:val="0"/>
        <w:autoSpaceDE w:val="0"/>
        <w:autoSpaceDN w:val="0"/>
        <w:adjustRightInd w:val="0"/>
        <w:spacing w:line="226" w:lineRule="auto"/>
        <w:ind w:left="0" w:firstLine="2"/>
        <w:jc w:val="both"/>
        <w:rPr>
          <w:rFonts w:ascii="Arial" w:hAnsi="Arial" w:cs="Arial"/>
          <w:sz w:val="22"/>
          <w:szCs w:val="22"/>
        </w:rPr>
      </w:pPr>
      <w:r w:rsidRPr="0017745D">
        <w:rPr>
          <w:rFonts w:ascii="Arial" w:hAnsi="Arial" w:cs="Arial"/>
          <w:sz w:val="22"/>
          <w:szCs w:val="22"/>
        </w:rPr>
        <w:t xml:space="preserve">– Fiscalizar e acompanhar a execução do objeto, alertando a contratada das falhas que porventura ocorram, exigindo sua imediata correção. Tal fiscalização, em hipótese alguma, atenua ou exime de responsabilidade a contratada.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299" w:lineRule="exact"/>
        <w:jc w:val="both"/>
        <w:rPr>
          <w:rFonts w:ascii="Arial" w:hAnsi="Arial" w:cs="Arial"/>
          <w:sz w:val="22"/>
          <w:szCs w:val="22"/>
        </w:rPr>
      </w:pPr>
    </w:p>
    <w:p w:rsidR="00221FAA" w:rsidRPr="0017745D" w:rsidRDefault="00221FAA" w:rsidP="0017745D">
      <w:pPr>
        <w:widowControl w:val="0"/>
        <w:overflowPunct w:val="0"/>
        <w:autoSpaceDE w:val="0"/>
        <w:autoSpaceDN w:val="0"/>
        <w:adjustRightInd w:val="0"/>
        <w:spacing w:line="218" w:lineRule="auto"/>
        <w:jc w:val="both"/>
        <w:rPr>
          <w:rFonts w:ascii="Arial" w:hAnsi="Arial" w:cs="Arial"/>
          <w:sz w:val="22"/>
          <w:szCs w:val="22"/>
        </w:rPr>
      </w:pPr>
      <w:r w:rsidRPr="0017745D">
        <w:rPr>
          <w:rFonts w:ascii="Arial" w:hAnsi="Arial" w:cs="Arial"/>
          <w:sz w:val="22"/>
          <w:szCs w:val="22"/>
        </w:rPr>
        <w:t>8.13.1 – Para fiscalização dos contratos oriundos do presente processo licitatório, será definida a pessoa responsável, na Ata de Registro de Preços em sua cláusula 7.13.1;</w:t>
      </w:r>
    </w:p>
    <w:p w:rsidR="00221FAA" w:rsidRPr="0017745D" w:rsidRDefault="00221FAA" w:rsidP="0017745D">
      <w:pPr>
        <w:widowControl w:val="0"/>
        <w:autoSpaceDE w:val="0"/>
        <w:autoSpaceDN w:val="0"/>
        <w:adjustRightInd w:val="0"/>
        <w:spacing w:line="299" w:lineRule="exact"/>
        <w:jc w:val="both"/>
        <w:rPr>
          <w:rFonts w:ascii="Arial" w:hAnsi="Arial" w:cs="Arial"/>
          <w:sz w:val="22"/>
          <w:szCs w:val="22"/>
        </w:rPr>
      </w:pPr>
    </w:p>
    <w:p w:rsidR="00221FAA" w:rsidRPr="0017745D" w:rsidRDefault="00221FAA" w:rsidP="0017745D">
      <w:pPr>
        <w:widowControl w:val="0"/>
        <w:numPr>
          <w:ilvl w:val="0"/>
          <w:numId w:val="15"/>
        </w:numPr>
        <w:tabs>
          <w:tab w:val="clear" w:pos="720"/>
          <w:tab w:val="num" w:pos="504"/>
        </w:tabs>
        <w:overflowPunct w:val="0"/>
        <w:autoSpaceDE w:val="0"/>
        <w:autoSpaceDN w:val="0"/>
        <w:adjustRightInd w:val="0"/>
        <w:spacing w:line="218" w:lineRule="auto"/>
        <w:ind w:left="0" w:firstLine="2"/>
        <w:jc w:val="both"/>
        <w:rPr>
          <w:rFonts w:ascii="Arial" w:hAnsi="Arial" w:cs="Arial"/>
          <w:sz w:val="22"/>
          <w:szCs w:val="22"/>
        </w:rPr>
      </w:pPr>
      <w:r w:rsidRPr="0017745D">
        <w:rPr>
          <w:rFonts w:ascii="Arial" w:hAnsi="Arial" w:cs="Arial"/>
          <w:sz w:val="22"/>
          <w:szCs w:val="22"/>
        </w:rPr>
        <w:lastRenderedPageBreak/>
        <w:t xml:space="preserve">– Efetuar os pagamentos devidos nas condições estabelecidas neste Edital e no Contrato. </w:t>
      </w:r>
    </w:p>
    <w:p w:rsidR="00221FAA" w:rsidRPr="0017745D" w:rsidRDefault="00221FAA" w:rsidP="0017745D">
      <w:pPr>
        <w:widowControl w:val="0"/>
        <w:autoSpaceDE w:val="0"/>
        <w:autoSpaceDN w:val="0"/>
        <w:adjustRightInd w:val="0"/>
        <w:spacing w:line="298" w:lineRule="exact"/>
        <w:jc w:val="both"/>
        <w:rPr>
          <w:rFonts w:ascii="Arial" w:hAnsi="Arial" w:cs="Arial"/>
          <w:sz w:val="22"/>
          <w:szCs w:val="22"/>
        </w:rPr>
      </w:pPr>
    </w:p>
    <w:p w:rsidR="00221FAA" w:rsidRPr="0017745D" w:rsidRDefault="00221FAA" w:rsidP="0017745D">
      <w:pPr>
        <w:widowControl w:val="0"/>
        <w:numPr>
          <w:ilvl w:val="0"/>
          <w:numId w:val="15"/>
        </w:numPr>
        <w:tabs>
          <w:tab w:val="clear" w:pos="720"/>
          <w:tab w:val="num" w:pos="530"/>
        </w:tabs>
        <w:overflowPunct w:val="0"/>
        <w:autoSpaceDE w:val="0"/>
        <w:autoSpaceDN w:val="0"/>
        <w:adjustRightInd w:val="0"/>
        <w:spacing w:line="219" w:lineRule="auto"/>
        <w:ind w:left="0" w:firstLine="2"/>
        <w:jc w:val="both"/>
        <w:rPr>
          <w:rFonts w:ascii="Arial" w:hAnsi="Arial" w:cs="Arial"/>
          <w:sz w:val="22"/>
          <w:szCs w:val="22"/>
        </w:rPr>
      </w:pPr>
      <w:r w:rsidRPr="0017745D">
        <w:rPr>
          <w:rFonts w:ascii="Arial" w:hAnsi="Arial" w:cs="Arial"/>
          <w:sz w:val="22"/>
          <w:szCs w:val="22"/>
        </w:rPr>
        <w:t xml:space="preserve">– Rejeitar a prestação dos serviços para execução do objeto do contrato, por terceiros, sem autorização.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314" w:lineRule="exact"/>
        <w:jc w:val="both"/>
        <w:rPr>
          <w:rFonts w:ascii="Arial" w:hAnsi="Arial" w:cs="Arial"/>
          <w:sz w:val="22"/>
          <w:szCs w:val="22"/>
        </w:rPr>
      </w:pPr>
    </w:p>
    <w:p w:rsidR="00221FAA" w:rsidRPr="0017745D" w:rsidRDefault="002C01BA" w:rsidP="0017745D">
      <w:pPr>
        <w:widowControl w:val="0"/>
        <w:autoSpaceDE w:val="0"/>
        <w:autoSpaceDN w:val="0"/>
        <w:adjustRightInd w:val="0"/>
        <w:ind w:left="780"/>
        <w:jc w:val="both"/>
        <w:rPr>
          <w:rFonts w:ascii="Arial" w:hAnsi="Arial" w:cs="Arial"/>
          <w:sz w:val="22"/>
          <w:szCs w:val="22"/>
        </w:rPr>
      </w:pPr>
      <w:r>
        <w:rPr>
          <w:rFonts w:ascii="Arial" w:hAnsi="Arial" w:cs="Arial"/>
          <w:b/>
          <w:bCs/>
          <w:noProof/>
          <w:sz w:val="22"/>
          <w:szCs w:val="22"/>
        </w:rPr>
        <w:drawing>
          <wp:anchor distT="0" distB="0" distL="114300" distR="114300" simplePos="0" relativeHeight="251669504" behindDoc="1" locked="0" layoutInCell="0" allowOverlap="1">
            <wp:simplePos x="0" y="0"/>
            <wp:positionH relativeFrom="column">
              <wp:posOffset>130175</wp:posOffset>
            </wp:positionH>
            <wp:positionV relativeFrom="paragraph">
              <wp:posOffset>3175</wp:posOffset>
            </wp:positionV>
            <wp:extent cx="5496560" cy="333375"/>
            <wp:effectExtent l="19050" t="0" r="8890" b="0"/>
            <wp:wrapNone/>
            <wp:docPr id="99" name="Imagem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6560" cy="333375"/>
                    </a:xfrm>
                    <a:prstGeom prst="rect">
                      <a:avLst/>
                    </a:prstGeom>
                    <a:noFill/>
                  </pic:spPr>
                </pic:pic>
              </a:graphicData>
            </a:graphic>
          </wp:anchor>
        </w:drawing>
      </w:r>
      <w:r w:rsidR="00221FAA" w:rsidRPr="0017745D">
        <w:rPr>
          <w:rFonts w:ascii="Arial" w:hAnsi="Arial" w:cs="Arial"/>
          <w:b/>
          <w:bCs/>
          <w:sz w:val="22"/>
          <w:szCs w:val="22"/>
        </w:rPr>
        <w:t xml:space="preserve">9 </w:t>
      </w:r>
      <w:r w:rsidR="001925FB">
        <w:rPr>
          <w:rFonts w:ascii="Arial" w:hAnsi="Arial" w:cs="Arial"/>
          <w:sz w:val="22"/>
          <w:szCs w:val="22"/>
        </w:rPr>
        <w:t>–</w:t>
      </w:r>
      <w:r w:rsidR="00221FAA" w:rsidRPr="0017745D">
        <w:rPr>
          <w:rFonts w:ascii="Arial" w:hAnsi="Arial" w:cs="Arial"/>
          <w:b/>
          <w:bCs/>
          <w:sz w:val="22"/>
          <w:szCs w:val="22"/>
        </w:rPr>
        <w:t xml:space="preserve"> DO RECEBIMENTO E JULGAMENTO DAS PROPOSTAS E DOS</w:t>
      </w:r>
    </w:p>
    <w:p w:rsidR="00221FAA" w:rsidRPr="0017745D" w:rsidRDefault="00221FAA" w:rsidP="0017745D">
      <w:pPr>
        <w:widowControl w:val="0"/>
        <w:autoSpaceDE w:val="0"/>
        <w:autoSpaceDN w:val="0"/>
        <w:adjustRightInd w:val="0"/>
        <w:spacing w:line="239" w:lineRule="auto"/>
        <w:ind w:left="2460"/>
        <w:jc w:val="both"/>
        <w:rPr>
          <w:rFonts w:ascii="Arial" w:hAnsi="Arial" w:cs="Arial"/>
          <w:sz w:val="22"/>
          <w:szCs w:val="22"/>
        </w:rPr>
      </w:pPr>
      <w:r w:rsidRPr="0017745D">
        <w:rPr>
          <w:rFonts w:ascii="Arial" w:hAnsi="Arial" w:cs="Arial"/>
          <w:b/>
          <w:bCs/>
          <w:sz w:val="22"/>
          <w:szCs w:val="22"/>
        </w:rPr>
        <w:t>DOCUMENTOS DE HABILITAÇÃO</w:t>
      </w:r>
    </w:p>
    <w:p w:rsidR="00221FAA" w:rsidRPr="0017745D" w:rsidRDefault="00221FAA" w:rsidP="0017745D">
      <w:pPr>
        <w:widowControl w:val="0"/>
        <w:overflowPunct w:val="0"/>
        <w:autoSpaceDE w:val="0"/>
        <w:autoSpaceDN w:val="0"/>
        <w:adjustRightInd w:val="0"/>
        <w:spacing w:line="226" w:lineRule="auto"/>
        <w:ind w:right="20"/>
        <w:jc w:val="both"/>
        <w:rPr>
          <w:rFonts w:ascii="Arial" w:hAnsi="Arial" w:cs="Arial"/>
          <w:sz w:val="22"/>
          <w:szCs w:val="22"/>
        </w:rPr>
      </w:pPr>
      <w:bookmarkStart w:id="1" w:name="page8"/>
      <w:bookmarkEnd w:id="1"/>
    </w:p>
    <w:p w:rsidR="00221FAA" w:rsidRPr="0017745D" w:rsidRDefault="00221FAA" w:rsidP="0017745D">
      <w:pPr>
        <w:widowControl w:val="0"/>
        <w:numPr>
          <w:ilvl w:val="0"/>
          <w:numId w:val="16"/>
        </w:numPr>
        <w:tabs>
          <w:tab w:val="clear" w:pos="720"/>
          <w:tab w:val="num" w:pos="394"/>
        </w:tabs>
        <w:overflowPunct w:val="0"/>
        <w:autoSpaceDE w:val="0"/>
        <w:autoSpaceDN w:val="0"/>
        <w:adjustRightInd w:val="0"/>
        <w:spacing w:line="226" w:lineRule="auto"/>
        <w:ind w:left="0" w:right="20" w:firstLine="2"/>
        <w:jc w:val="both"/>
        <w:rPr>
          <w:rFonts w:ascii="Arial" w:hAnsi="Arial" w:cs="Arial"/>
          <w:sz w:val="22"/>
          <w:szCs w:val="22"/>
        </w:rPr>
      </w:pPr>
      <w:r w:rsidRPr="0017745D">
        <w:rPr>
          <w:rFonts w:ascii="Arial" w:hAnsi="Arial" w:cs="Arial"/>
          <w:sz w:val="22"/>
          <w:szCs w:val="22"/>
        </w:rPr>
        <w:t xml:space="preserve"> No dia, hora e local designados no Edital, na presença das licitantes e demais pessoas presentes ao ato público, o Pregoeiro, juntamente com a Equipe de Apoio, executará a rotina de credenciamento, conforme disposto no Capítulo 4. </w:t>
      </w:r>
    </w:p>
    <w:p w:rsidR="00221FAA" w:rsidRPr="0017745D" w:rsidRDefault="00221FAA" w:rsidP="0017745D">
      <w:pPr>
        <w:widowControl w:val="0"/>
        <w:autoSpaceDE w:val="0"/>
        <w:autoSpaceDN w:val="0"/>
        <w:adjustRightInd w:val="0"/>
        <w:spacing w:line="298" w:lineRule="exact"/>
        <w:jc w:val="both"/>
        <w:rPr>
          <w:rFonts w:ascii="Arial" w:hAnsi="Arial" w:cs="Arial"/>
          <w:sz w:val="22"/>
          <w:szCs w:val="22"/>
        </w:rPr>
      </w:pPr>
    </w:p>
    <w:p w:rsidR="00221FAA" w:rsidRPr="0017745D" w:rsidRDefault="001925FB" w:rsidP="0017745D">
      <w:pPr>
        <w:widowControl w:val="0"/>
        <w:numPr>
          <w:ilvl w:val="0"/>
          <w:numId w:val="16"/>
        </w:numPr>
        <w:tabs>
          <w:tab w:val="clear" w:pos="720"/>
          <w:tab w:val="num" w:pos="386"/>
        </w:tabs>
        <w:overflowPunct w:val="0"/>
        <w:autoSpaceDE w:val="0"/>
        <w:autoSpaceDN w:val="0"/>
        <w:adjustRightInd w:val="0"/>
        <w:spacing w:line="226" w:lineRule="auto"/>
        <w:ind w:left="0" w:right="20" w:firstLine="2"/>
        <w:jc w:val="both"/>
        <w:rPr>
          <w:rFonts w:ascii="Arial" w:hAnsi="Arial" w:cs="Arial"/>
          <w:sz w:val="22"/>
          <w:szCs w:val="22"/>
        </w:rPr>
      </w:pPr>
      <w:r>
        <w:rPr>
          <w:rFonts w:ascii="Arial" w:hAnsi="Arial" w:cs="Arial"/>
          <w:sz w:val="22"/>
          <w:szCs w:val="22"/>
        </w:rPr>
        <w:t>–</w:t>
      </w:r>
      <w:r w:rsidR="00221FAA" w:rsidRPr="0017745D">
        <w:rPr>
          <w:rFonts w:ascii="Arial" w:hAnsi="Arial" w:cs="Arial"/>
          <w:sz w:val="22"/>
          <w:szCs w:val="22"/>
        </w:rPr>
        <w:t xml:space="preserve"> Verificadas as credenciais e declarada aberta a sessão, o Pregoeiro solicitará e receberá, em envelopes devidamente lacrados, a proposta e os documentos exigidos para habilitação.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295" w:lineRule="exact"/>
        <w:jc w:val="both"/>
        <w:rPr>
          <w:rFonts w:ascii="Arial" w:hAnsi="Arial" w:cs="Arial"/>
          <w:sz w:val="22"/>
          <w:szCs w:val="22"/>
        </w:rPr>
      </w:pPr>
    </w:p>
    <w:p w:rsidR="00221FAA" w:rsidRPr="0017745D" w:rsidRDefault="001925FB" w:rsidP="0017745D">
      <w:pPr>
        <w:widowControl w:val="0"/>
        <w:numPr>
          <w:ilvl w:val="0"/>
          <w:numId w:val="16"/>
        </w:numPr>
        <w:tabs>
          <w:tab w:val="clear" w:pos="720"/>
          <w:tab w:val="num" w:pos="437"/>
        </w:tabs>
        <w:overflowPunct w:val="0"/>
        <w:autoSpaceDE w:val="0"/>
        <w:autoSpaceDN w:val="0"/>
        <w:adjustRightInd w:val="0"/>
        <w:spacing w:line="219" w:lineRule="auto"/>
        <w:ind w:left="0" w:right="20" w:firstLine="2"/>
        <w:jc w:val="both"/>
        <w:rPr>
          <w:rFonts w:ascii="Arial" w:hAnsi="Arial" w:cs="Arial"/>
          <w:sz w:val="22"/>
          <w:szCs w:val="22"/>
        </w:rPr>
      </w:pPr>
      <w:r>
        <w:rPr>
          <w:rFonts w:ascii="Arial" w:hAnsi="Arial" w:cs="Arial"/>
          <w:sz w:val="22"/>
          <w:szCs w:val="22"/>
        </w:rPr>
        <w:t>–</w:t>
      </w:r>
      <w:r w:rsidR="00221FAA" w:rsidRPr="0017745D">
        <w:rPr>
          <w:rFonts w:ascii="Arial" w:hAnsi="Arial" w:cs="Arial"/>
          <w:sz w:val="22"/>
          <w:szCs w:val="22"/>
        </w:rPr>
        <w:t xml:space="preserve"> Em nenhuma hipótese serão recebidos envelopes contendo proposta e os documentos de habilitação fora do prazo estabelecido neste Edital.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299" w:lineRule="exact"/>
        <w:jc w:val="both"/>
        <w:rPr>
          <w:rFonts w:ascii="Arial" w:hAnsi="Arial" w:cs="Arial"/>
          <w:sz w:val="22"/>
          <w:szCs w:val="22"/>
        </w:rPr>
      </w:pPr>
    </w:p>
    <w:p w:rsidR="00221FAA" w:rsidRPr="0017745D" w:rsidRDefault="001925FB" w:rsidP="0017745D">
      <w:pPr>
        <w:widowControl w:val="0"/>
        <w:numPr>
          <w:ilvl w:val="0"/>
          <w:numId w:val="16"/>
        </w:numPr>
        <w:tabs>
          <w:tab w:val="clear" w:pos="720"/>
          <w:tab w:val="num" w:pos="406"/>
        </w:tabs>
        <w:overflowPunct w:val="0"/>
        <w:autoSpaceDE w:val="0"/>
        <w:autoSpaceDN w:val="0"/>
        <w:adjustRightInd w:val="0"/>
        <w:spacing w:line="229" w:lineRule="auto"/>
        <w:ind w:left="0" w:firstLine="2"/>
        <w:jc w:val="both"/>
        <w:rPr>
          <w:rFonts w:ascii="Arial" w:hAnsi="Arial" w:cs="Arial"/>
          <w:sz w:val="22"/>
          <w:szCs w:val="22"/>
        </w:rPr>
      </w:pPr>
      <w:r>
        <w:rPr>
          <w:rFonts w:ascii="Arial" w:hAnsi="Arial" w:cs="Arial"/>
          <w:sz w:val="22"/>
          <w:szCs w:val="22"/>
        </w:rPr>
        <w:t>–</w:t>
      </w:r>
      <w:r w:rsidR="00221FAA" w:rsidRPr="0017745D">
        <w:rPr>
          <w:rFonts w:ascii="Arial" w:hAnsi="Arial" w:cs="Arial"/>
          <w:sz w:val="22"/>
          <w:szCs w:val="22"/>
        </w:rPr>
        <w:t xml:space="preserve"> Serão abertos primeiramente os envelopes contendo as propostas de preços, ocasião em que será procedida à verificação da conformidade das mesmas com os requisitos estabelecidos neste instrumento, com exceção do preço, desclassificando-se as incompatíveis.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299" w:lineRule="exact"/>
        <w:jc w:val="both"/>
        <w:rPr>
          <w:rFonts w:ascii="Arial" w:hAnsi="Arial" w:cs="Arial"/>
          <w:sz w:val="22"/>
          <w:szCs w:val="22"/>
        </w:rPr>
      </w:pPr>
    </w:p>
    <w:p w:rsidR="00221FAA" w:rsidRPr="0017745D" w:rsidRDefault="001925FB" w:rsidP="0017745D">
      <w:pPr>
        <w:widowControl w:val="0"/>
        <w:numPr>
          <w:ilvl w:val="0"/>
          <w:numId w:val="16"/>
        </w:numPr>
        <w:tabs>
          <w:tab w:val="clear" w:pos="720"/>
          <w:tab w:val="num" w:pos="456"/>
        </w:tabs>
        <w:overflowPunct w:val="0"/>
        <w:autoSpaceDE w:val="0"/>
        <w:autoSpaceDN w:val="0"/>
        <w:adjustRightInd w:val="0"/>
        <w:spacing w:line="229" w:lineRule="auto"/>
        <w:ind w:left="0" w:right="20" w:firstLine="2"/>
        <w:jc w:val="both"/>
        <w:rPr>
          <w:rFonts w:ascii="Arial" w:hAnsi="Arial" w:cs="Arial"/>
          <w:sz w:val="22"/>
          <w:szCs w:val="22"/>
        </w:rPr>
      </w:pPr>
      <w:r>
        <w:rPr>
          <w:rFonts w:ascii="Arial" w:hAnsi="Arial" w:cs="Arial"/>
          <w:sz w:val="22"/>
          <w:szCs w:val="22"/>
        </w:rPr>
        <w:t>–</w:t>
      </w:r>
      <w:r w:rsidR="00221FAA" w:rsidRPr="0017745D">
        <w:rPr>
          <w:rFonts w:ascii="Arial" w:hAnsi="Arial" w:cs="Arial"/>
          <w:sz w:val="22"/>
          <w:szCs w:val="22"/>
        </w:rPr>
        <w:t xml:space="preserve">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 </w:t>
      </w:r>
    </w:p>
    <w:p w:rsidR="001925FB" w:rsidRDefault="001925FB" w:rsidP="001925FB">
      <w:pPr>
        <w:pStyle w:val="PargrafodaLista"/>
        <w:rPr>
          <w:rFonts w:ascii="Arial" w:hAnsi="Arial" w:cs="Arial"/>
          <w:sz w:val="22"/>
          <w:szCs w:val="22"/>
        </w:rPr>
      </w:pPr>
    </w:p>
    <w:p w:rsidR="00221FAA" w:rsidRPr="0017745D" w:rsidRDefault="00221FAA" w:rsidP="0017745D">
      <w:pPr>
        <w:widowControl w:val="0"/>
        <w:overflowPunct w:val="0"/>
        <w:autoSpaceDE w:val="0"/>
        <w:autoSpaceDN w:val="0"/>
        <w:adjustRightInd w:val="0"/>
        <w:spacing w:line="229" w:lineRule="auto"/>
        <w:ind w:right="20"/>
        <w:jc w:val="both"/>
        <w:rPr>
          <w:rFonts w:ascii="Arial" w:hAnsi="Arial" w:cs="Arial"/>
          <w:sz w:val="22"/>
          <w:szCs w:val="22"/>
        </w:rPr>
      </w:pPr>
    </w:p>
    <w:p w:rsidR="00221FAA" w:rsidRPr="0017745D" w:rsidRDefault="00221FAA" w:rsidP="0017745D">
      <w:pPr>
        <w:widowControl w:val="0"/>
        <w:autoSpaceDE w:val="0"/>
        <w:autoSpaceDN w:val="0"/>
        <w:adjustRightInd w:val="0"/>
        <w:spacing w:line="44" w:lineRule="exact"/>
        <w:jc w:val="both"/>
        <w:rPr>
          <w:rFonts w:ascii="Arial" w:hAnsi="Arial" w:cs="Arial"/>
          <w:sz w:val="22"/>
          <w:szCs w:val="22"/>
        </w:rPr>
      </w:pPr>
    </w:p>
    <w:p w:rsidR="00221FAA" w:rsidRPr="0017745D" w:rsidRDefault="001925FB" w:rsidP="0017745D">
      <w:pPr>
        <w:widowControl w:val="0"/>
        <w:numPr>
          <w:ilvl w:val="0"/>
          <w:numId w:val="16"/>
        </w:numPr>
        <w:tabs>
          <w:tab w:val="clear" w:pos="720"/>
          <w:tab w:val="num" w:pos="389"/>
        </w:tabs>
        <w:overflowPunct w:val="0"/>
        <w:autoSpaceDE w:val="0"/>
        <w:autoSpaceDN w:val="0"/>
        <w:adjustRightInd w:val="0"/>
        <w:spacing w:line="226" w:lineRule="auto"/>
        <w:ind w:left="0" w:right="20" w:firstLine="2"/>
        <w:jc w:val="both"/>
        <w:rPr>
          <w:rFonts w:ascii="Arial" w:hAnsi="Arial" w:cs="Arial"/>
          <w:sz w:val="22"/>
          <w:szCs w:val="22"/>
        </w:rPr>
      </w:pPr>
      <w:r>
        <w:rPr>
          <w:rFonts w:ascii="Arial" w:hAnsi="Arial" w:cs="Arial"/>
          <w:sz w:val="22"/>
          <w:szCs w:val="22"/>
        </w:rPr>
        <w:t>–</w:t>
      </w:r>
      <w:r w:rsidR="00221FAA" w:rsidRPr="0017745D">
        <w:rPr>
          <w:rFonts w:ascii="Arial" w:hAnsi="Arial" w:cs="Arial"/>
          <w:sz w:val="22"/>
          <w:szCs w:val="22"/>
        </w:rPr>
        <w:t xml:space="preserve"> Não havendo pelo menos três ofertas nas condições definidas no item anterior, poderão os autores das melhores propostas, até o máximo de três, oferecerem lances verbais e sucessivos, quaisquer que sejam os preços oferecidos. </w:t>
      </w:r>
    </w:p>
    <w:p w:rsidR="00221FAA" w:rsidRPr="0017745D" w:rsidRDefault="00221FAA" w:rsidP="0017745D">
      <w:pPr>
        <w:widowControl w:val="0"/>
        <w:autoSpaceDE w:val="0"/>
        <w:autoSpaceDN w:val="0"/>
        <w:adjustRightInd w:val="0"/>
        <w:spacing w:line="298" w:lineRule="exact"/>
        <w:jc w:val="both"/>
        <w:rPr>
          <w:rFonts w:ascii="Arial" w:hAnsi="Arial" w:cs="Arial"/>
          <w:sz w:val="22"/>
          <w:szCs w:val="22"/>
        </w:rPr>
      </w:pPr>
    </w:p>
    <w:p w:rsidR="00221FAA" w:rsidRPr="0017745D" w:rsidRDefault="001925FB" w:rsidP="0017745D">
      <w:pPr>
        <w:widowControl w:val="0"/>
        <w:numPr>
          <w:ilvl w:val="0"/>
          <w:numId w:val="16"/>
        </w:numPr>
        <w:tabs>
          <w:tab w:val="clear" w:pos="720"/>
          <w:tab w:val="num" w:pos="401"/>
        </w:tabs>
        <w:overflowPunct w:val="0"/>
        <w:autoSpaceDE w:val="0"/>
        <w:autoSpaceDN w:val="0"/>
        <w:adjustRightInd w:val="0"/>
        <w:spacing w:line="218" w:lineRule="auto"/>
        <w:ind w:left="0" w:right="20" w:firstLine="2"/>
        <w:jc w:val="both"/>
        <w:rPr>
          <w:rFonts w:ascii="Arial" w:hAnsi="Arial" w:cs="Arial"/>
          <w:sz w:val="22"/>
          <w:szCs w:val="22"/>
        </w:rPr>
      </w:pPr>
      <w:r>
        <w:rPr>
          <w:rFonts w:ascii="Arial" w:hAnsi="Arial" w:cs="Arial"/>
          <w:sz w:val="22"/>
          <w:szCs w:val="22"/>
        </w:rPr>
        <w:t>–</w:t>
      </w:r>
      <w:r w:rsidR="00221FAA" w:rsidRPr="0017745D">
        <w:rPr>
          <w:rFonts w:ascii="Arial" w:hAnsi="Arial" w:cs="Arial"/>
          <w:sz w:val="22"/>
          <w:szCs w:val="22"/>
        </w:rPr>
        <w:t xml:space="preserve"> A oferta dos lances deverá ser efetuada, no momento em que for conferida a palavra ao licitante, na ordem decrescente dos preços;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254" w:lineRule="exact"/>
        <w:jc w:val="both"/>
        <w:rPr>
          <w:rFonts w:ascii="Arial" w:hAnsi="Arial" w:cs="Arial"/>
          <w:sz w:val="22"/>
          <w:szCs w:val="22"/>
        </w:rPr>
      </w:pPr>
    </w:p>
    <w:p w:rsidR="00221FAA" w:rsidRPr="0017745D" w:rsidRDefault="001925FB" w:rsidP="0017745D">
      <w:pPr>
        <w:widowControl w:val="0"/>
        <w:numPr>
          <w:ilvl w:val="0"/>
          <w:numId w:val="16"/>
        </w:numPr>
        <w:tabs>
          <w:tab w:val="clear" w:pos="720"/>
          <w:tab w:val="num" w:pos="360"/>
        </w:tabs>
        <w:overflowPunct w:val="0"/>
        <w:autoSpaceDE w:val="0"/>
        <w:autoSpaceDN w:val="0"/>
        <w:adjustRightInd w:val="0"/>
        <w:ind w:left="360" w:hanging="358"/>
        <w:jc w:val="both"/>
        <w:rPr>
          <w:rFonts w:ascii="Arial" w:hAnsi="Arial" w:cs="Arial"/>
          <w:sz w:val="22"/>
          <w:szCs w:val="22"/>
        </w:rPr>
      </w:pPr>
      <w:r>
        <w:rPr>
          <w:rFonts w:ascii="Arial" w:hAnsi="Arial" w:cs="Arial"/>
          <w:sz w:val="22"/>
          <w:szCs w:val="22"/>
        </w:rPr>
        <w:t>–</w:t>
      </w:r>
      <w:r w:rsidR="00221FAA" w:rsidRPr="0017745D">
        <w:rPr>
          <w:rFonts w:ascii="Arial" w:hAnsi="Arial" w:cs="Arial"/>
          <w:sz w:val="22"/>
          <w:szCs w:val="22"/>
        </w:rPr>
        <w:t xml:space="preserve"> Dos lances ofertados não caberá retratação.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298" w:lineRule="exact"/>
        <w:jc w:val="both"/>
        <w:rPr>
          <w:rFonts w:ascii="Arial" w:hAnsi="Arial" w:cs="Arial"/>
          <w:sz w:val="22"/>
          <w:szCs w:val="22"/>
        </w:rPr>
      </w:pPr>
    </w:p>
    <w:p w:rsidR="00221FAA" w:rsidRPr="0017745D" w:rsidRDefault="001925FB" w:rsidP="0017745D">
      <w:pPr>
        <w:widowControl w:val="0"/>
        <w:numPr>
          <w:ilvl w:val="0"/>
          <w:numId w:val="16"/>
        </w:numPr>
        <w:tabs>
          <w:tab w:val="clear" w:pos="720"/>
          <w:tab w:val="num" w:pos="408"/>
        </w:tabs>
        <w:overflowPunct w:val="0"/>
        <w:autoSpaceDE w:val="0"/>
        <w:autoSpaceDN w:val="0"/>
        <w:adjustRightInd w:val="0"/>
        <w:spacing w:line="226" w:lineRule="auto"/>
        <w:ind w:left="0" w:right="20" w:firstLine="2"/>
        <w:jc w:val="both"/>
        <w:rPr>
          <w:rFonts w:ascii="Arial" w:hAnsi="Arial" w:cs="Arial"/>
          <w:sz w:val="22"/>
          <w:szCs w:val="22"/>
        </w:rPr>
      </w:pPr>
      <w:r>
        <w:rPr>
          <w:rFonts w:ascii="Arial" w:hAnsi="Arial" w:cs="Arial"/>
          <w:sz w:val="22"/>
          <w:szCs w:val="22"/>
        </w:rPr>
        <w:t>–</w:t>
      </w:r>
      <w:r w:rsidR="00221FAA" w:rsidRPr="0017745D">
        <w:rPr>
          <w:rFonts w:ascii="Arial" w:hAnsi="Arial" w:cs="Arial"/>
          <w:sz w:val="22"/>
          <w:szCs w:val="22"/>
        </w:rPr>
        <w:t xml:space="preserve"> A desistência em apresentar lance verbal, quando convocado pelo Pregoeiro, implicará a exclusão do licitante da fase de lances e na manutenção do último preço apresentado pelo licitante.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298" w:lineRule="exact"/>
        <w:jc w:val="both"/>
        <w:rPr>
          <w:rFonts w:ascii="Arial" w:hAnsi="Arial" w:cs="Arial"/>
          <w:sz w:val="22"/>
          <w:szCs w:val="22"/>
        </w:rPr>
      </w:pPr>
    </w:p>
    <w:p w:rsidR="00221FAA" w:rsidRPr="0017745D" w:rsidRDefault="001925FB" w:rsidP="0017745D">
      <w:pPr>
        <w:widowControl w:val="0"/>
        <w:numPr>
          <w:ilvl w:val="0"/>
          <w:numId w:val="16"/>
        </w:numPr>
        <w:tabs>
          <w:tab w:val="clear" w:pos="720"/>
          <w:tab w:val="num" w:pos="581"/>
        </w:tabs>
        <w:overflowPunct w:val="0"/>
        <w:autoSpaceDE w:val="0"/>
        <w:autoSpaceDN w:val="0"/>
        <w:adjustRightInd w:val="0"/>
        <w:spacing w:line="218" w:lineRule="auto"/>
        <w:ind w:left="0" w:right="20" w:firstLine="2"/>
        <w:jc w:val="both"/>
        <w:rPr>
          <w:rFonts w:ascii="Arial" w:hAnsi="Arial" w:cs="Arial"/>
          <w:sz w:val="22"/>
          <w:szCs w:val="22"/>
        </w:rPr>
      </w:pPr>
      <w:r>
        <w:rPr>
          <w:rFonts w:ascii="Arial" w:hAnsi="Arial" w:cs="Arial"/>
          <w:sz w:val="22"/>
          <w:szCs w:val="22"/>
        </w:rPr>
        <w:lastRenderedPageBreak/>
        <w:t>–</w:t>
      </w:r>
      <w:r w:rsidR="00221FAA" w:rsidRPr="0017745D">
        <w:rPr>
          <w:rFonts w:ascii="Arial" w:hAnsi="Arial" w:cs="Arial"/>
          <w:sz w:val="22"/>
          <w:szCs w:val="22"/>
        </w:rPr>
        <w:t xml:space="preserve"> O encerramento da etapa competitiva dar-se-á quando, indagados pelo Pregoeiro, os licitantes manifestarem seu desinteresse em apresentar novos lances. </w:t>
      </w:r>
    </w:p>
    <w:p w:rsidR="001925FB" w:rsidRDefault="001925FB" w:rsidP="001925FB">
      <w:pPr>
        <w:pStyle w:val="PargrafodaLista"/>
        <w:rPr>
          <w:rFonts w:ascii="Arial" w:hAnsi="Arial" w:cs="Arial"/>
          <w:sz w:val="22"/>
          <w:szCs w:val="22"/>
        </w:rPr>
      </w:pPr>
    </w:p>
    <w:p w:rsidR="00221FAA" w:rsidRPr="0017745D" w:rsidRDefault="00221FAA" w:rsidP="0017745D">
      <w:pPr>
        <w:widowControl w:val="0"/>
        <w:overflowPunct w:val="0"/>
        <w:autoSpaceDE w:val="0"/>
        <w:autoSpaceDN w:val="0"/>
        <w:adjustRightInd w:val="0"/>
        <w:spacing w:line="218" w:lineRule="auto"/>
        <w:ind w:right="20"/>
        <w:jc w:val="both"/>
        <w:rPr>
          <w:rFonts w:ascii="Arial" w:hAnsi="Arial" w:cs="Arial"/>
          <w:sz w:val="22"/>
          <w:szCs w:val="22"/>
        </w:rPr>
      </w:pPr>
    </w:p>
    <w:p w:rsidR="00221FAA" w:rsidRPr="0017745D" w:rsidRDefault="00221FAA" w:rsidP="0017745D">
      <w:pPr>
        <w:widowControl w:val="0"/>
        <w:autoSpaceDE w:val="0"/>
        <w:autoSpaceDN w:val="0"/>
        <w:adjustRightInd w:val="0"/>
        <w:spacing w:line="46" w:lineRule="exact"/>
        <w:jc w:val="both"/>
        <w:rPr>
          <w:rFonts w:ascii="Arial" w:hAnsi="Arial" w:cs="Arial"/>
          <w:sz w:val="22"/>
          <w:szCs w:val="22"/>
        </w:rPr>
      </w:pPr>
    </w:p>
    <w:p w:rsidR="00221FAA" w:rsidRPr="0017745D" w:rsidRDefault="001925FB" w:rsidP="0017745D">
      <w:pPr>
        <w:widowControl w:val="0"/>
        <w:numPr>
          <w:ilvl w:val="0"/>
          <w:numId w:val="16"/>
        </w:numPr>
        <w:tabs>
          <w:tab w:val="clear" w:pos="720"/>
          <w:tab w:val="num" w:pos="521"/>
        </w:tabs>
        <w:overflowPunct w:val="0"/>
        <w:autoSpaceDE w:val="0"/>
        <w:autoSpaceDN w:val="0"/>
        <w:adjustRightInd w:val="0"/>
        <w:spacing w:line="231" w:lineRule="auto"/>
        <w:ind w:left="0" w:right="20" w:firstLine="2"/>
        <w:jc w:val="both"/>
        <w:rPr>
          <w:rFonts w:ascii="Arial" w:hAnsi="Arial" w:cs="Arial"/>
          <w:sz w:val="22"/>
          <w:szCs w:val="22"/>
        </w:rPr>
      </w:pPr>
      <w:r>
        <w:rPr>
          <w:rFonts w:ascii="Arial" w:hAnsi="Arial" w:cs="Arial"/>
          <w:sz w:val="22"/>
          <w:szCs w:val="22"/>
        </w:rPr>
        <w:t>–</w:t>
      </w:r>
      <w:r w:rsidR="00221FAA" w:rsidRPr="0017745D">
        <w:rPr>
          <w:rFonts w:ascii="Arial" w:hAnsi="Arial" w:cs="Arial"/>
          <w:sz w:val="22"/>
          <w:szCs w:val="22"/>
        </w:rPr>
        <w:t xml:space="preserve"> 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considerados aqueles acima do preço de mercado. </w:t>
      </w:r>
    </w:p>
    <w:p w:rsidR="00221FAA" w:rsidRPr="0017745D" w:rsidRDefault="00221FAA" w:rsidP="0017745D">
      <w:pPr>
        <w:widowControl w:val="0"/>
        <w:autoSpaceDE w:val="0"/>
        <w:autoSpaceDN w:val="0"/>
        <w:adjustRightInd w:val="0"/>
        <w:spacing w:line="299" w:lineRule="exact"/>
        <w:jc w:val="both"/>
        <w:rPr>
          <w:rFonts w:ascii="Arial" w:hAnsi="Arial" w:cs="Arial"/>
          <w:sz w:val="22"/>
          <w:szCs w:val="22"/>
        </w:rPr>
      </w:pPr>
    </w:p>
    <w:p w:rsidR="00221FAA" w:rsidRPr="0017745D" w:rsidRDefault="001925FB" w:rsidP="0017745D">
      <w:pPr>
        <w:widowControl w:val="0"/>
        <w:numPr>
          <w:ilvl w:val="0"/>
          <w:numId w:val="16"/>
        </w:numPr>
        <w:tabs>
          <w:tab w:val="clear" w:pos="720"/>
          <w:tab w:val="num" w:pos="559"/>
        </w:tabs>
        <w:overflowPunct w:val="0"/>
        <w:autoSpaceDE w:val="0"/>
        <w:autoSpaceDN w:val="0"/>
        <w:adjustRightInd w:val="0"/>
        <w:spacing w:line="234" w:lineRule="auto"/>
        <w:ind w:left="0" w:right="20" w:firstLine="2"/>
        <w:jc w:val="both"/>
        <w:rPr>
          <w:rFonts w:ascii="Arial" w:hAnsi="Arial" w:cs="Arial"/>
          <w:sz w:val="22"/>
          <w:szCs w:val="22"/>
        </w:rPr>
      </w:pPr>
      <w:r>
        <w:rPr>
          <w:rFonts w:ascii="Arial" w:hAnsi="Arial" w:cs="Arial"/>
          <w:sz w:val="22"/>
          <w:szCs w:val="22"/>
        </w:rPr>
        <w:t>–</w:t>
      </w:r>
      <w:r w:rsidR="00221FAA" w:rsidRPr="0017745D">
        <w:rPr>
          <w:rFonts w:ascii="Arial" w:hAnsi="Arial" w:cs="Arial"/>
          <w:sz w:val="22"/>
          <w:szCs w:val="22"/>
        </w:rPr>
        <w:t xml:space="preserve"> Neste momento, após finalizada os lances, será concedido a LICITANTE Microempresa ou Empresa de Pequeno Porte, que no início se credenciou como tal, o direito de preferência, conforme parágrafo 3º do Artigo 45 da LC Nº 123/2006, desde que esteja com proposta dentro do preço compreendido entre a menor proposta apresentada mais 5%(cinco por cento), apresentar no prazo máximo de 05(cinco) minutos, nova proposta menor que a menor proposta até então apresentada. O disposto neste item somente ser aplicará quando a melhor oferta inicial não tiver sido apresentada por microempresa ou empresa de pequeno porte.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305" w:lineRule="exact"/>
        <w:jc w:val="both"/>
        <w:rPr>
          <w:rFonts w:ascii="Arial" w:hAnsi="Arial" w:cs="Arial"/>
          <w:sz w:val="22"/>
          <w:szCs w:val="22"/>
        </w:rPr>
      </w:pPr>
    </w:p>
    <w:p w:rsidR="00221FAA" w:rsidRPr="0017745D" w:rsidRDefault="001925FB" w:rsidP="0017745D">
      <w:pPr>
        <w:widowControl w:val="0"/>
        <w:numPr>
          <w:ilvl w:val="0"/>
          <w:numId w:val="16"/>
        </w:numPr>
        <w:tabs>
          <w:tab w:val="clear" w:pos="720"/>
          <w:tab w:val="num" w:pos="509"/>
        </w:tabs>
        <w:overflowPunct w:val="0"/>
        <w:autoSpaceDE w:val="0"/>
        <w:autoSpaceDN w:val="0"/>
        <w:adjustRightInd w:val="0"/>
        <w:spacing w:line="218" w:lineRule="auto"/>
        <w:ind w:left="0" w:right="20" w:firstLine="2"/>
        <w:jc w:val="both"/>
        <w:rPr>
          <w:rFonts w:ascii="Arial" w:hAnsi="Arial" w:cs="Arial"/>
          <w:sz w:val="22"/>
          <w:szCs w:val="22"/>
        </w:rPr>
      </w:pPr>
      <w:r>
        <w:rPr>
          <w:rFonts w:ascii="Arial" w:hAnsi="Arial" w:cs="Arial"/>
          <w:sz w:val="22"/>
          <w:szCs w:val="22"/>
        </w:rPr>
        <w:t>–</w:t>
      </w:r>
      <w:r w:rsidR="00221FAA" w:rsidRPr="0017745D">
        <w:rPr>
          <w:rFonts w:ascii="Arial" w:hAnsi="Arial" w:cs="Arial"/>
          <w:sz w:val="22"/>
          <w:szCs w:val="22"/>
        </w:rPr>
        <w:t xml:space="preserve"> O Pregoeiro poderá negociar diretamente com o proponente que apresentou o menor preço para que seja obtido preço ainda melhor. </w:t>
      </w:r>
    </w:p>
    <w:p w:rsidR="001925FB" w:rsidRDefault="001925FB" w:rsidP="001925FB">
      <w:pPr>
        <w:pStyle w:val="PargrafodaLista"/>
        <w:rPr>
          <w:rFonts w:ascii="Arial" w:hAnsi="Arial" w:cs="Arial"/>
          <w:sz w:val="22"/>
          <w:szCs w:val="22"/>
        </w:rPr>
      </w:pPr>
    </w:p>
    <w:p w:rsidR="00221FAA" w:rsidRPr="0017745D" w:rsidRDefault="00221FAA" w:rsidP="0017745D">
      <w:pPr>
        <w:widowControl w:val="0"/>
        <w:overflowPunct w:val="0"/>
        <w:autoSpaceDE w:val="0"/>
        <w:autoSpaceDN w:val="0"/>
        <w:adjustRightInd w:val="0"/>
        <w:spacing w:line="218" w:lineRule="auto"/>
        <w:ind w:right="20"/>
        <w:jc w:val="both"/>
        <w:rPr>
          <w:rFonts w:ascii="Arial" w:hAnsi="Arial" w:cs="Arial"/>
          <w:sz w:val="22"/>
          <w:szCs w:val="22"/>
        </w:rPr>
      </w:pPr>
    </w:p>
    <w:p w:rsidR="00221FAA" w:rsidRPr="0017745D" w:rsidRDefault="00221FAA" w:rsidP="0017745D">
      <w:pPr>
        <w:widowControl w:val="0"/>
        <w:numPr>
          <w:ilvl w:val="0"/>
          <w:numId w:val="16"/>
        </w:numPr>
        <w:tabs>
          <w:tab w:val="clear" w:pos="720"/>
          <w:tab w:val="num" w:pos="509"/>
        </w:tabs>
        <w:overflowPunct w:val="0"/>
        <w:autoSpaceDE w:val="0"/>
        <w:autoSpaceDN w:val="0"/>
        <w:adjustRightInd w:val="0"/>
        <w:spacing w:line="218" w:lineRule="auto"/>
        <w:ind w:left="0" w:right="20" w:firstLine="2"/>
        <w:jc w:val="both"/>
        <w:rPr>
          <w:rFonts w:ascii="Arial" w:hAnsi="Arial" w:cs="Arial"/>
          <w:sz w:val="22"/>
          <w:szCs w:val="22"/>
        </w:rPr>
      </w:pPr>
      <w:r w:rsidRPr="0017745D">
        <w:rPr>
          <w:rFonts w:ascii="Arial" w:hAnsi="Arial" w:cs="Arial"/>
          <w:sz w:val="22"/>
          <w:szCs w:val="22"/>
        </w:rPr>
        <w:t>Será aberto o envelope contendo a documentação de habilitação do licitante que tiver formulado a proposta de menor preço, para confirmação das suas condições habilitatórias.</w:t>
      </w:r>
    </w:p>
    <w:p w:rsidR="001925FB" w:rsidRDefault="001925FB" w:rsidP="001925FB">
      <w:pPr>
        <w:pStyle w:val="PargrafodaLista"/>
        <w:rPr>
          <w:rFonts w:ascii="Arial" w:hAnsi="Arial" w:cs="Arial"/>
          <w:sz w:val="22"/>
          <w:szCs w:val="22"/>
        </w:rPr>
      </w:pPr>
    </w:p>
    <w:p w:rsidR="00221FAA" w:rsidRPr="0017745D" w:rsidRDefault="00221FAA" w:rsidP="0017745D">
      <w:pPr>
        <w:widowControl w:val="0"/>
        <w:overflowPunct w:val="0"/>
        <w:autoSpaceDE w:val="0"/>
        <w:autoSpaceDN w:val="0"/>
        <w:adjustRightInd w:val="0"/>
        <w:spacing w:line="218" w:lineRule="auto"/>
        <w:ind w:right="20"/>
        <w:jc w:val="both"/>
        <w:rPr>
          <w:rFonts w:ascii="Arial" w:hAnsi="Arial" w:cs="Arial"/>
          <w:sz w:val="22"/>
          <w:szCs w:val="22"/>
        </w:rPr>
      </w:pPr>
    </w:p>
    <w:p w:rsidR="00221FAA" w:rsidRPr="0017745D" w:rsidRDefault="001925FB" w:rsidP="0017745D">
      <w:pPr>
        <w:widowControl w:val="0"/>
        <w:numPr>
          <w:ilvl w:val="0"/>
          <w:numId w:val="16"/>
        </w:numPr>
        <w:tabs>
          <w:tab w:val="clear" w:pos="720"/>
          <w:tab w:val="num" w:pos="509"/>
        </w:tabs>
        <w:overflowPunct w:val="0"/>
        <w:autoSpaceDE w:val="0"/>
        <w:autoSpaceDN w:val="0"/>
        <w:adjustRightInd w:val="0"/>
        <w:spacing w:line="218" w:lineRule="auto"/>
        <w:ind w:left="0" w:right="20" w:firstLine="2"/>
        <w:jc w:val="both"/>
        <w:rPr>
          <w:rFonts w:ascii="Arial" w:hAnsi="Arial" w:cs="Arial"/>
          <w:sz w:val="22"/>
          <w:szCs w:val="22"/>
        </w:rPr>
      </w:pPr>
      <w:r>
        <w:rPr>
          <w:rFonts w:ascii="Arial" w:hAnsi="Arial" w:cs="Arial"/>
          <w:sz w:val="22"/>
          <w:szCs w:val="22"/>
        </w:rPr>
        <w:t>–</w:t>
      </w:r>
      <w:r w:rsidR="00221FAA" w:rsidRPr="0017745D">
        <w:rPr>
          <w:rFonts w:ascii="Arial" w:hAnsi="Arial" w:cs="Arial"/>
          <w:sz w:val="22"/>
          <w:szCs w:val="22"/>
        </w:rPr>
        <w:t xml:space="preserve"> Neste ínterim será concedido novamente o direito de preferência, no caso de ter sido vencedora na etapa de lances uma Microempresa ou Empresa de Pequeno Porte, para havendo irregularidades na documentação de Regularidade Fiscal, apresentar as devidas correções e ou substituições no prazo máximo de 02 (dois) dias, prorrogáveis por mais 02(dois), conforme parágrafo 1º do Art. 43 da LC 123/2006, para regularização da documentação. </w:t>
      </w:r>
    </w:p>
    <w:p w:rsidR="001925FB" w:rsidRDefault="001925FB" w:rsidP="001925FB">
      <w:pPr>
        <w:pStyle w:val="PargrafodaLista"/>
        <w:rPr>
          <w:rFonts w:ascii="Arial" w:hAnsi="Arial" w:cs="Arial"/>
          <w:sz w:val="22"/>
          <w:szCs w:val="22"/>
        </w:rPr>
      </w:pPr>
    </w:p>
    <w:p w:rsidR="00221FAA" w:rsidRPr="0017745D" w:rsidRDefault="00221FAA" w:rsidP="0017745D">
      <w:pPr>
        <w:widowControl w:val="0"/>
        <w:numPr>
          <w:ilvl w:val="0"/>
          <w:numId w:val="16"/>
        </w:numPr>
        <w:tabs>
          <w:tab w:val="clear" w:pos="720"/>
          <w:tab w:val="num" w:pos="509"/>
        </w:tabs>
        <w:overflowPunct w:val="0"/>
        <w:autoSpaceDE w:val="0"/>
        <w:autoSpaceDN w:val="0"/>
        <w:adjustRightInd w:val="0"/>
        <w:spacing w:line="218" w:lineRule="auto"/>
        <w:ind w:left="0" w:right="20" w:firstLine="2"/>
        <w:jc w:val="both"/>
        <w:rPr>
          <w:rFonts w:ascii="Arial" w:hAnsi="Arial" w:cs="Arial"/>
          <w:sz w:val="22"/>
          <w:szCs w:val="22"/>
        </w:rPr>
      </w:pPr>
      <w:r w:rsidRPr="0017745D">
        <w:rPr>
          <w:rFonts w:ascii="Arial" w:hAnsi="Arial" w:cs="Arial"/>
          <w:sz w:val="22"/>
          <w:szCs w:val="22"/>
        </w:rPr>
        <w:t xml:space="preserve"> -No caso de inabilitação do proponente que tiver apresentado a melhor oferta, serão analisados os documentos habilitatórios do licitante da proposta de segundo menor preço, e assim sucessivamente, até que um licitante atenda às condições fixadas neste instrumento convocatório. </w:t>
      </w:r>
    </w:p>
    <w:p w:rsidR="00221FAA" w:rsidRPr="0017745D" w:rsidRDefault="00221FAA" w:rsidP="0017745D">
      <w:pPr>
        <w:pStyle w:val="PargrafodaLista"/>
        <w:jc w:val="both"/>
        <w:rPr>
          <w:rFonts w:ascii="Arial" w:hAnsi="Arial" w:cs="Arial"/>
          <w:sz w:val="22"/>
          <w:szCs w:val="22"/>
        </w:rPr>
      </w:pPr>
    </w:p>
    <w:p w:rsidR="00221FAA" w:rsidRPr="0017745D" w:rsidRDefault="001925FB" w:rsidP="0017745D">
      <w:pPr>
        <w:widowControl w:val="0"/>
        <w:numPr>
          <w:ilvl w:val="0"/>
          <w:numId w:val="16"/>
        </w:numPr>
        <w:tabs>
          <w:tab w:val="clear" w:pos="720"/>
          <w:tab w:val="num" w:pos="509"/>
        </w:tabs>
        <w:overflowPunct w:val="0"/>
        <w:autoSpaceDE w:val="0"/>
        <w:autoSpaceDN w:val="0"/>
        <w:adjustRightInd w:val="0"/>
        <w:spacing w:line="218" w:lineRule="auto"/>
        <w:ind w:left="0" w:right="20" w:firstLine="2"/>
        <w:jc w:val="both"/>
        <w:rPr>
          <w:rFonts w:ascii="Arial" w:hAnsi="Arial" w:cs="Arial"/>
          <w:sz w:val="22"/>
          <w:szCs w:val="22"/>
        </w:rPr>
      </w:pPr>
      <w:r>
        <w:rPr>
          <w:rFonts w:ascii="Arial" w:hAnsi="Arial" w:cs="Arial"/>
          <w:sz w:val="22"/>
          <w:szCs w:val="22"/>
        </w:rPr>
        <w:t>–</w:t>
      </w:r>
      <w:r w:rsidR="00221FAA" w:rsidRPr="0017745D">
        <w:rPr>
          <w:rFonts w:ascii="Arial" w:hAnsi="Arial" w:cs="Arial"/>
          <w:sz w:val="22"/>
          <w:szCs w:val="22"/>
        </w:rPr>
        <w:t xml:space="preserve"> Verificado o atendimento das exigências habilitatórias, será declarada a ordem de classificação dos licitantes.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299" w:lineRule="exact"/>
        <w:jc w:val="both"/>
        <w:rPr>
          <w:rFonts w:ascii="Arial" w:hAnsi="Arial" w:cs="Arial"/>
          <w:sz w:val="22"/>
          <w:szCs w:val="22"/>
        </w:rPr>
      </w:pPr>
    </w:p>
    <w:p w:rsidR="00221FAA" w:rsidRPr="0017745D" w:rsidRDefault="00221FAA" w:rsidP="0017745D">
      <w:pPr>
        <w:widowControl w:val="0"/>
        <w:overflowPunct w:val="0"/>
        <w:autoSpaceDE w:val="0"/>
        <w:autoSpaceDN w:val="0"/>
        <w:adjustRightInd w:val="0"/>
        <w:spacing w:line="226" w:lineRule="auto"/>
        <w:jc w:val="both"/>
        <w:rPr>
          <w:rFonts w:ascii="Arial" w:hAnsi="Arial" w:cs="Arial"/>
          <w:sz w:val="22"/>
          <w:szCs w:val="22"/>
        </w:rPr>
      </w:pPr>
      <w:r w:rsidRPr="0017745D">
        <w:rPr>
          <w:rFonts w:ascii="Arial" w:hAnsi="Arial" w:cs="Arial"/>
          <w:sz w:val="22"/>
          <w:szCs w:val="22"/>
        </w:rPr>
        <w:t xml:space="preserve">9.17.1 </w:t>
      </w:r>
      <w:r w:rsidR="001925FB">
        <w:rPr>
          <w:rFonts w:ascii="Arial" w:hAnsi="Arial" w:cs="Arial"/>
          <w:sz w:val="22"/>
          <w:szCs w:val="22"/>
        </w:rPr>
        <w:t>–</w:t>
      </w:r>
      <w:r w:rsidRPr="0017745D">
        <w:rPr>
          <w:rFonts w:ascii="Arial" w:hAnsi="Arial" w:cs="Arial"/>
          <w:sz w:val="22"/>
          <w:szCs w:val="22"/>
        </w:rPr>
        <w:t xml:space="preserve"> Será declarado vencedor o licitante que ocupar o primeiro lugar. Serão registrados os fornecedores na ordem de sua classificação, para fins de convocação remanescente na forma do art. 64, § 2°, da Lei n° 8.666/93.</w:t>
      </w:r>
    </w:p>
    <w:p w:rsidR="00221FAA" w:rsidRPr="0017745D" w:rsidRDefault="00221FAA" w:rsidP="0017745D">
      <w:pPr>
        <w:widowControl w:val="0"/>
        <w:autoSpaceDE w:val="0"/>
        <w:autoSpaceDN w:val="0"/>
        <w:adjustRightInd w:val="0"/>
        <w:spacing w:line="298" w:lineRule="exact"/>
        <w:jc w:val="both"/>
        <w:rPr>
          <w:rFonts w:ascii="Arial" w:hAnsi="Arial" w:cs="Arial"/>
          <w:sz w:val="22"/>
          <w:szCs w:val="22"/>
        </w:rPr>
      </w:pPr>
    </w:p>
    <w:p w:rsidR="00221FAA" w:rsidRPr="0017745D" w:rsidRDefault="001925FB" w:rsidP="0017745D">
      <w:pPr>
        <w:widowControl w:val="0"/>
        <w:numPr>
          <w:ilvl w:val="0"/>
          <w:numId w:val="17"/>
        </w:numPr>
        <w:tabs>
          <w:tab w:val="clear" w:pos="720"/>
          <w:tab w:val="num" w:pos="614"/>
        </w:tabs>
        <w:overflowPunct w:val="0"/>
        <w:autoSpaceDE w:val="0"/>
        <w:autoSpaceDN w:val="0"/>
        <w:adjustRightInd w:val="0"/>
        <w:spacing w:line="225" w:lineRule="auto"/>
        <w:ind w:left="0" w:firstLine="2"/>
        <w:jc w:val="both"/>
        <w:rPr>
          <w:rFonts w:ascii="Arial" w:hAnsi="Arial" w:cs="Arial"/>
          <w:sz w:val="22"/>
          <w:szCs w:val="22"/>
        </w:rPr>
      </w:pPr>
      <w:r>
        <w:rPr>
          <w:rFonts w:ascii="Arial" w:hAnsi="Arial" w:cs="Arial"/>
          <w:sz w:val="22"/>
          <w:szCs w:val="22"/>
        </w:rPr>
        <w:t>–</w:t>
      </w:r>
      <w:r w:rsidR="00221FAA" w:rsidRPr="0017745D">
        <w:rPr>
          <w:rFonts w:ascii="Arial" w:hAnsi="Arial" w:cs="Arial"/>
          <w:sz w:val="22"/>
          <w:szCs w:val="22"/>
        </w:rPr>
        <w:t xml:space="preserve"> O Pregoeiro somente manterá em seu poder os envelopes com a documentação dos licitantes perdedores quando houver manifestação de recurso previsto no item 14.1 deste Edital; </w:t>
      </w:r>
    </w:p>
    <w:p w:rsidR="00221FAA" w:rsidRPr="0017745D" w:rsidRDefault="00221FAA" w:rsidP="0017745D">
      <w:pPr>
        <w:widowControl w:val="0"/>
        <w:autoSpaceDE w:val="0"/>
        <w:autoSpaceDN w:val="0"/>
        <w:adjustRightInd w:val="0"/>
        <w:spacing w:line="298" w:lineRule="exact"/>
        <w:jc w:val="both"/>
        <w:rPr>
          <w:rFonts w:ascii="Arial" w:hAnsi="Arial" w:cs="Arial"/>
          <w:sz w:val="22"/>
          <w:szCs w:val="22"/>
        </w:rPr>
      </w:pPr>
    </w:p>
    <w:p w:rsidR="00221FAA" w:rsidRPr="0017745D" w:rsidRDefault="001925FB" w:rsidP="0017745D">
      <w:pPr>
        <w:widowControl w:val="0"/>
        <w:numPr>
          <w:ilvl w:val="0"/>
          <w:numId w:val="17"/>
        </w:numPr>
        <w:tabs>
          <w:tab w:val="clear" w:pos="720"/>
          <w:tab w:val="num" w:pos="497"/>
        </w:tabs>
        <w:overflowPunct w:val="0"/>
        <w:autoSpaceDE w:val="0"/>
        <w:autoSpaceDN w:val="0"/>
        <w:adjustRightInd w:val="0"/>
        <w:spacing w:line="219" w:lineRule="auto"/>
        <w:ind w:left="0" w:firstLine="2"/>
        <w:jc w:val="both"/>
        <w:rPr>
          <w:rFonts w:ascii="Arial" w:hAnsi="Arial" w:cs="Arial"/>
          <w:sz w:val="22"/>
          <w:szCs w:val="22"/>
        </w:rPr>
      </w:pPr>
      <w:r>
        <w:rPr>
          <w:rFonts w:ascii="Arial" w:hAnsi="Arial" w:cs="Arial"/>
          <w:sz w:val="22"/>
          <w:szCs w:val="22"/>
        </w:rPr>
        <w:t>–</w:t>
      </w:r>
      <w:r w:rsidR="00221FAA" w:rsidRPr="0017745D">
        <w:rPr>
          <w:rFonts w:ascii="Arial" w:hAnsi="Arial" w:cs="Arial"/>
          <w:sz w:val="22"/>
          <w:szCs w:val="22"/>
        </w:rPr>
        <w:t xml:space="preserve"> Da sessão pública será lavrada Ata circunstanciada, devendo esta ser assinada pelo Pregoeiro, pela Equipe de Apoio e por todos os licitantes presentes.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297" w:lineRule="exact"/>
        <w:jc w:val="both"/>
        <w:rPr>
          <w:rFonts w:ascii="Arial" w:hAnsi="Arial" w:cs="Arial"/>
          <w:sz w:val="22"/>
          <w:szCs w:val="22"/>
        </w:rPr>
      </w:pPr>
    </w:p>
    <w:p w:rsidR="00221FAA" w:rsidRPr="0017745D" w:rsidRDefault="001925FB" w:rsidP="0017745D">
      <w:pPr>
        <w:widowControl w:val="0"/>
        <w:numPr>
          <w:ilvl w:val="0"/>
          <w:numId w:val="17"/>
        </w:numPr>
        <w:tabs>
          <w:tab w:val="clear" w:pos="720"/>
          <w:tab w:val="num" w:pos="518"/>
        </w:tabs>
        <w:overflowPunct w:val="0"/>
        <w:autoSpaceDE w:val="0"/>
        <w:autoSpaceDN w:val="0"/>
        <w:adjustRightInd w:val="0"/>
        <w:spacing w:line="219" w:lineRule="auto"/>
        <w:ind w:left="0" w:firstLine="2"/>
        <w:jc w:val="both"/>
        <w:rPr>
          <w:rFonts w:ascii="Arial" w:hAnsi="Arial" w:cs="Arial"/>
          <w:sz w:val="22"/>
          <w:szCs w:val="22"/>
        </w:rPr>
      </w:pPr>
      <w:r>
        <w:rPr>
          <w:rFonts w:ascii="Arial" w:hAnsi="Arial" w:cs="Arial"/>
          <w:sz w:val="22"/>
          <w:szCs w:val="22"/>
        </w:rPr>
        <w:t>–</w:t>
      </w:r>
      <w:r w:rsidR="00221FAA" w:rsidRPr="0017745D">
        <w:rPr>
          <w:rFonts w:ascii="Arial" w:hAnsi="Arial" w:cs="Arial"/>
          <w:sz w:val="22"/>
          <w:szCs w:val="22"/>
        </w:rPr>
        <w:t xml:space="preserve"> Todos os documentos e as propostas deverão ser rubricados pelo Pregoeiro, pela Equipe de Apoio e pelos representantes das licitantes que estiverem presentes.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r w:rsidRPr="0017745D">
        <w:rPr>
          <w:rFonts w:ascii="Arial" w:hAnsi="Arial" w:cs="Arial"/>
          <w:noProof/>
          <w:sz w:val="22"/>
          <w:szCs w:val="22"/>
        </w:rPr>
        <w:drawing>
          <wp:anchor distT="0" distB="0" distL="114300" distR="114300" simplePos="0" relativeHeight="251670528" behindDoc="1" locked="0" layoutInCell="0" allowOverlap="1">
            <wp:simplePos x="0" y="0"/>
            <wp:positionH relativeFrom="column">
              <wp:posOffset>-69850</wp:posOffset>
            </wp:positionH>
            <wp:positionV relativeFrom="paragraph">
              <wp:posOffset>323850</wp:posOffset>
            </wp:positionV>
            <wp:extent cx="5496560" cy="173990"/>
            <wp:effectExtent l="0" t="0" r="8890" b="0"/>
            <wp:wrapNone/>
            <wp:docPr id="98" name="Imagem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6560" cy="173990"/>
                    </a:xfrm>
                    <a:prstGeom prst="rect">
                      <a:avLst/>
                    </a:prstGeom>
                    <a:noFill/>
                  </pic:spPr>
                </pic:pic>
              </a:graphicData>
            </a:graphic>
          </wp:anchor>
        </w:drawing>
      </w:r>
    </w:p>
    <w:p w:rsidR="00221FAA" w:rsidRPr="0017745D" w:rsidRDefault="00221FAA" w:rsidP="0017745D">
      <w:pPr>
        <w:widowControl w:val="0"/>
        <w:autoSpaceDE w:val="0"/>
        <w:autoSpaceDN w:val="0"/>
        <w:adjustRightInd w:val="0"/>
        <w:spacing w:line="314" w:lineRule="exact"/>
        <w:jc w:val="both"/>
        <w:rPr>
          <w:rFonts w:ascii="Arial" w:hAnsi="Arial" w:cs="Arial"/>
          <w:sz w:val="22"/>
          <w:szCs w:val="22"/>
        </w:rPr>
      </w:pPr>
    </w:p>
    <w:p w:rsidR="00221FAA" w:rsidRPr="0017745D" w:rsidRDefault="00221FAA" w:rsidP="0017745D">
      <w:pPr>
        <w:widowControl w:val="0"/>
        <w:autoSpaceDE w:val="0"/>
        <w:autoSpaceDN w:val="0"/>
        <w:adjustRightInd w:val="0"/>
        <w:ind w:left="1200"/>
        <w:jc w:val="both"/>
        <w:rPr>
          <w:rFonts w:ascii="Arial" w:hAnsi="Arial" w:cs="Arial"/>
          <w:sz w:val="22"/>
          <w:szCs w:val="22"/>
        </w:rPr>
      </w:pPr>
      <w:r w:rsidRPr="0017745D">
        <w:rPr>
          <w:rFonts w:ascii="Arial" w:hAnsi="Arial" w:cs="Arial"/>
          <w:b/>
          <w:bCs/>
          <w:sz w:val="22"/>
          <w:szCs w:val="22"/>
        </w:rPr>
        <w:t xml:space="preserve">10 </w:t>
      </w:r>
      <w:r w:rsidR="001925FB">
        <w:rPr>
          <w:rFonts w:ascii="Arial" w:hAnsi="Arial" w:cs="Arial"/>
          <w:sz w:val="22"/>
          <w:szCs w:val="22"/>
        </w:rPr>
        <w:t>–</w:t>
      </w:r>
      <w:r w:rsidRPr="0017745D">
        <w:rPr>
          <w:rFonts w:ascii="Arial" w:hAnsi="Arial" w:cs="Arial"/>
          <w:b/>
          <w:bCs/>
          <w:sz w:val="22"/>
          <w:szCs w:val="22"/>
        </w:rPr>
        <w:t xml:space="preserve"> DOS CRITÉRIOS DE JULGAMENTO E ADJUDICAÇÃO</w:t>
      </w:r>
    </w:p>
    <w:p w:rsidR="00221FAA" w:rsidRPr="0017745D" w:rsidRDefault="00221FAA" w:rsidP="0017745D">
      <w:pPr>
        <w:widowControl w:val="0"/>
        <w:autoSpaceDE w:val="0"/>
        <w:autoSpaceDN w:val="0"/>
        <w:adjustRightInd w:val="0"/>
        <w:spacing w:line="310" w:lineRule="exact"/>
        <w:jc w:val="both"/>
        <w:rPr>
          <w:rFonts w:ascii="Arial" w:hAnsi="Arial" w:cs="Arial"/>
          <w:sz w:val="22"/>
          <w:szCs w:val="22"/>
        </w:rPr>
      </w:pPr>
    </w:p>
    <w:p w:rsidR="00221FAA" w:rsidRPr="0017745D" w:rsidRDefault="00221FAA" w:rsidP="0017745D">
      <w:pPr>
        <w:widowControl w:val="0"/>
        <w:overflowPunct w:val="0"/>
        <w:autoSpaceDE w:val="0"/>
        <w:autoSpaceDN w:val="0"/>
        <w:adjustRightInd w:val="0"/>
        <w:spacing w:line="226" w:lineRule="auto"/>
        <w:jc w:val="both"/>
        <w:rPr>
          <w:rFonts w:ascii="Arial" w:hAnsi="Arial" w:cs="Arial"/>
          <w:sz w:val="22"/>
          <w:szCs w:val="22"/>
        </w:rPr>
      </w:pPr>
      <w:r w:rsidRPr="0017745D">
        <w:rPr>
          <w:rFonts w:ascii="Arial" w:hAnsi="Arial" w:cs="Arial"/>
          <w:sz w:val="22"/>
          <w:szCs w:val="22"/>
        </w:rPr>
        <w:t xml:space="preserve">10.1 </w:t>
      </w:r>
      <w:r w:rsidR="001925FB">
        <w:rPr>
          <w:rFonts w:ascii="Arial" w:hAnsi="Arial" w:cs="Arial"/>
          <w:sz w:val="22"/>
          <w:szCs w:val="22"/>
        </w:rPr>
        <w:t>–</w:t>
      </w:r>
      <w:r w:rsidRPr="0017745D">
        <w:rPr>
          <w:rFonts w:ascii="Arial" w:hAnsi="Arial" w:cs="Arial"/>
          <w:sz w:val="22"/>
          <w:szCs w:val="22"/>
        </w:rPr>
        <w:t xml:space="preserve"> A presente licitação será adjudicada à licitante que apresentar proposta de MENOR PREÇO, JULGAMENTO POR LOTE, desde que atendidas às exigências deste Edital.</w:t>
      </w: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r w:rsidRPr="0017745D">
        <w:rPr>
          <w:rFonts w:ascii="Arial" w:hAnsi="Arial" w:cs="Arial"/>
          <w:noProof/>
          <w:sz w:val="22"/>
          <w:szCs w:val="22"/>
        </w:rPr>
        <w:drawing>
          <wp:anchor distT="0" distB="0" distL="114300" distR="114300" simplePos="0" relativeHeight="251671552" behindDoc="1" locked="0" layoutInCell="0" allowOverlap="1">
            <wp:simplePos x="0" y="0"/>
            <wp:positionH relativeFrom="column">
              <wp:posOffset>-69850</wp:posOffset>
            </wp:positionH>
            <wp:positionV relativeFrom="paragraph">
              <wp:posOffset>323215</wp:posOffset>
            </wp:positionV>
            <wp:extent cx="5496560" cy="173990"/>
            <wp:effectExtent l="0" t="0" r="8890" b="0"/>
            <wp:wrapNone/>
            <wp:docPr id="97" name="Imagem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6560" cy="173990"/>
                    </a:xfrm>
                    <a:prstGeom prst="rect">
                      <a:avLst/>
                    </a:prstGeom>
                    <a:noFill/>
                  </pic:spPr>
                </pic:pic>
              </a:graphicData>
            </a:graphic>
          </wp:anchor>
        </w:drawing>
      </w:r>
    </w:p>
    <w:p w:rsidR="00221FAA" w:rsidRPr="0017745D" w:rsidRDefault="00221FAA" w:rsidP="0017745D">
      <w:pPr>
        <w:widowControl w:val="0"/>
        <w:autoSpaceDE w:val="0"/>
        <w:autoSpaceDN w:val="0"/>
        <w:adjustRightInd w:val="0"/>
        <w:spacing w:line="313" w:lineRule="exact"/>
        <w:jc w:val="both"/>
        <w:rPr>
          <w:rFonts w:ascii="Arial" w:hAnsi="Arial" w:cs="Arial"/>
          <w:sz w:val="22"/>
          <w:szCs w:val="22"/>
        </w:rPr>
      </w:pPr>
    </w:p>
    <w:p w:rsidR="00221FAA" w:rsidRPr="0017745D" w:rsidRDefault="00221FAA" w:rsidP="0017745D">
      <w:pPr>
        <w:widowControl w:val="0"/>
        <w:autoSpaceDE w:val="0"/>
        <w:autoSpaceDN w:val="0"/>
        <w:adjustRightInd w:val="0"/>
        <w:ind w:left="2400"/>
        <w:jc w:val="both"/>
        <w:rPr>
          <w:rFonts w:ascii="Arial" w:hAnsi="Arial" w:cs="Arial"/>
          <w:sz w:val="22"/>
          <w:szCs w:val="22"/>
        </w:rPr>
      </w:pPr>
      <w:r w:rsidRPr="0017745D">
        <w:rPr>
          <w:rFonts w:ascii="Arial" w:hAnsi="Arial" w:cs="Arial"/>
          <w:b/>
          <w:bCs/>
          <w:sz w:val="22"/>
          <w:szCs w:val="22"/>
        </w:rPr>
        <w:t>11 – DA IMPUGNAÇÃO DO EDITAL</w:t>
      </w:r>
    </w:p>
    <w:p w:rsidR="00221FAA" w:rsidRPr="0017745D" w:rsidRDefault="00221FAA" w:rsidP="0017745D">
      <w:pPr>
        <w:widowControl w:val="0"/>
        <w:autoSpaceDE w:val="0"/>
        <w:autoSpaceDN w:val="0"/>
        <w:adjustRightInd w:val="0"/>
        <w:spacing w:line="310" w:lineRule="exact"/>
        <w:jc w:val="both"/>
        <w:rPr>
          <w:rFonts w:ascii="Arial" w:hAnsi="Arial" w:cs="Arial"/>
          <w:sz w:val="22"/>
          <w:szCs w:val="22"/>
        </w:rPr>
      </w:pPr>
    </w:p>
    <w:p w:rsidR="00221FAA" w:rsidRPr="0017745D" w:rsidRDefault="00221FAA" w:rsidP="0017745D">
      <w:pPr>
        <w:widowControl w:val="0"/>
        <w:numPr>
          <w:ilvl w:val="0"/>
          <w:numId w:val="18"/>
        </w:numPr>
        <w:tabs>
          <w:tab w:val="clear" w:pos="720"/>
          <w:tab w:val="num" w:pos="593"/>
        </w:tabs>
        <w:overflowPunct w:val="0"/>
        <w:autoSpaceDE w:val="0"/>
        <w:autoSpaceDN w:val="0"/>
        <w:adjustRightInd w:val="0"/>
        <w:spacing w:line="229" w:lineRule="auto"/>
        <w:ind w:left="0" w:firstLine="2"/>
        <w:jc w:val="both"/>
        <w:rPr>
          <w:rFonts w:ascii="Arial" w:hAnsi="Arial" w:cs="Arial"/>
          <w:sz w:val="22"/>
          <w:szCs w:val="22"/>
        </w:rPr>
      </w:pPr>
      <w:r w:rsidRPr="0017745D">
        <w:rPr>
          <w:rFonts w:ascii="Arial" w:hAnsi="Arial" w:cs="Arial"/>
          <w:sz w:val="22"/>
          <w:szCs w:val="22"/>
        </w:rPr>
        <w:t xml:space="preserve">– </w:t>
      </w:r>
      <w:r w:rsidRPr="0017745D">
        <w:rPr>
          <w:rFonts w:ascii="Arial" w:hAnsi="Arial" w:cs="Arial"/>
          <w:b/>
          <w:sz w:val="22"/>
          <w:szCs w:val="22"/>
          <w:u w:val="single"/>
        </w:rPr>
        <w:t>Decairão do direito de impugnar os termos desta licitação perante à Administração, os licitante</w:t>
      </w:r>
      <w:r w:rsidR="00131DA0" w:rsidRPr="0017745D">
        <w:rPr>
          <w:rFonts w:ascii="Arial" w:hAnsi="Arial" w:cs="Arial"/>
          <w:b/>
          <w:sz w:val="22"/>
          <w:szCs w:val="22"/>
          <w:u w:val="single"/>
        </w:rPr>
        <w:t>s que não o fizerem até o dia 02 de junho</w:t>
      </w:r>
      <w:r w:rsidRPr="0017745D">
        <w:rPr>
          <w:rFonts w:ascii="Arial" w:hAnsi="Arial" w:cs="Arial"/>
          <w:b/>
          <w:sz w:val="22"/>
          <w:szCs w:val="22"/>
          <w:u w:val="single"/>
        </w:rPr>
        <w:t xml:space="preserve"> de </w:t>
      </w:r>
      <w:r w:rsidR="00F82AF6">
        <w:rPr>
          <w:rFonts w:ascii="Arial" w:hAnsi="Arial" w:cs="Arial"/>
          <w:b/>
          <w:sz w:val="22"/>
          <w:szCs w:val="22"/>
          <w:u w:val="single"/>
        </w:rPr>
        <w:t>2018</w:t>
      </w:r>
      <w:r w:rsidRPr="0017745D">
        <w:rPr>
          <w:rFonts w:ascii="Arial" w:hAnsi="Arial" w:cs="Arial"/>
          <w:sz w:val="22"/>
          <w:szCs w:val="22"/>
        </w:rPr>
        <w:t xml:space="preserve">, conforme art. 41, § 2º da Lei n° 8.666/93, hipótese que tal comunicação posterior não terá efeito de recurso. </w:t>
      </w:r>
    </w:p>
    <w:p w:rsidR="00221FAA" w:rsidRPr="0017745D" w:rsidRDefault="00221FAA" w:rsidP="0017745D">
      <w:pPr>
        <w:widowControl w:val="0"/>
        <w:autoSpaceDE w:val="0"/>
        <w:autoSpaceDN w:val="0"/>
        <w:adjustRightInd w:val="0"/>
        <w:spacing w:line="299" w:lineRule="exact"/>
        <w:jc w:val="both"/>
        <w:rPr>
          <w:rFonts w:ascii="Arial" w:hAnsi="Arial" w:cs="Arial"/>
          <w:sz w:val="22"/>
          <w:szCs w:val="22"/>
        </w:rPr>
      </w:pPr>
    </w:p>
    <w:p w:rsidR="00221FAA" w:rsidRPr="0017745D" w:rsidRDefault="00221FAA" w:rsidP="0017745D">
      <w:pPr>
        <w:widowControl w:val="0"/>
        <w:numPr>
          <w:ilvl w:val="0"/>
          <w:numId w:val="18"/>
        </w:numPr>
        <w:tabs>
          <w:tab w:val="clear" w:pos="720"/>
          <w:tab w:val="num" w:pos="514"/>
        </w:tabs>
        <w:overflowPunct w:val="0"/>
        <w:autoSpaceDE w:val="0"/>
        <w:autoSpaceDN w:val="0"/>
        <w:adjustRightInd w:val="0"/>
        <w:spacing w:line="229" w:lineRule="auto"/>
        <w:ind w:left="0" w:firstLine="2"/>
        <w:jc w:val="both"/>
        <w:rPr>
          <w:rFonts w:ascii="Arial" w:hAnsi="Arial" w:cs="Arial"/>
          <w:sz w:val="22"/>
          <w:szCs w:val="22"/>
        </w:rPr>
      </w:pPr>
      <w:r w:rsidRPr="0017745D">
        <w:rPr>
          <w:rFonts w:ascii="Arial" w:hAnsi="Arial" w:cs="Arial"/>
          <w:sz w:val="22"/>
          <w:szCs w:val="22"/>
        </w:rPr>
        <w:t xml:space="preserve">– A propositura de impugnação ou esclarecimento por via postal, não impede a realização do certame, ficando a cargo da proponente, certificar-se que o pedido deverá ser entregue na sede da Prefeitura Municipal, até o prazo previsto no item 11.1, sob pena de não conhecimento do mesmo.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301" w:lineRule="exact"/>
        <w:jc w:val="both"/>
        <w:rPr>
          <w:rFonts w:ascii="Arial" w:hAnsi="Arial" w:cs="Arial"/>
          <w:sz w:val="22"/>
          <w:szCs w:val="22"/>
        </w:rPr>
      </w:pPr>
    </w:p>
    <w:p w:rsidR="00221FAA" w:rsidRPr="0017745D" w:rsidRDefault="00221FAA" w:rsidP="0017745D">
      <w:pPr>
        <w:widowControl w:val="0"/>
        <w:numPr>
          <w:ilvl w:val="0"/>
          <w:numId w:val="18"/>
        </w:numPr>
        <w:tabs>
          <w:tab w:val="clear" w:pos="720"/>
          <w:tab w:val="num" w:pos="619"/>
        </w:tabs>
        <w:overflowPunct w:val="0"/>
        <w:autoSpaceDE w:val="0"/>
        <w:autoSpaceDN w:val="0"/>
        <w:adjustRightInd w:val="0"/>
        <w:spacing w:line="218" w:lineRule="auto"/>
        <w:ind w:left="0" w:firstLine="2"/>
        <w:jc w:val="both"/>
        <w:rPr>
          <w:rFonts w:ascii="Arial" w:hAnsi="Arial" w:cs="Arial"/>
          <w:sz w:val="22"/>
          <w:szCs w:val="22"/>
        </w:rPr>
      </w:pPr>
      <w:r w:rsidRPr="0017745D">
        <w:rPr>
          <w:rFonts w:ascii="Arial" w:hAnsi="Arial" w:cs="Arial"/>
          <w:sz w:val="22"/>
          <w:szCs w:val="22"/>
        </w:rPr>
        <w:t xml:space="preserve">– Somente serão aceitos pedidos de esclarecimento ou impugnações, devidamente formalizados por escrito, pelos proponentes interessados, e regularmente </w:t>
      </w:r>
      <w:bookmarkStart w:id="2" w:name="page10"/>
      <w:bookmarkEnd w:id="2"/>
      <w:r w:rsidRPr="0017745D">
        <w:rPr>
          <w:rFonts w:ascii="Arial" w:hAnsi="Arial" w:cs="Arial"/>
          <w:sz w:val="22"/>
          <w:szCs w:val="22"/>
        </w:rPr>
        <w:t>protocolados perante o Setor de Compras e Licitações.</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297" w:lineRule="exact"/>
        <w:jc w:val="both"/>
        <w:rPr>
          <w:rFonts w:ascii="Arial" w:hAnsi="Arial" w:cs="Arial"/>
          <w:sz w:val="22"/>
          <w:szCs w:val="22"/>
        </w:rPr>
      </w:pPr>
    </w:p>
    <w:p w:rsidR="00221FAA" w:rsidRPr="0017745D" w:rsidRDefault="00221FAA" w:rsidP="0017745D">
      <w:pPr>
        <w:widowControl w:val="0"/>
        <w:overflowPunct w:val="0"/>
        <w:autoSpaceDE w:val="0"/>
        <w:autoSpaceDN w:val="0"/>
        <w:adjustRightInd w:val="0"/>
        <w:spacing w:line="219" w:lineRule="auto"/>
        <w:jc w:val="both"/>
        <w:rPr>
          <w:rFonts w:ascii="Arial" w:hAnsi="Arial" w:cs="Arial"/>
          <w:sz w:val="22"/>
          <w:szCs w:val="22"/>
        </w:rPr>
      </w:pPr>
      <w:r w:rsidRPr="0017745D">
        <w:rPr>
          <w:rFonts w:ascii="Arial" w:hAnsi="Arial" w:cs="Arial"/>
          <w:sz w:val="22"/>
          <w:szCs w:val="22"/>
        </w:rPr>
        <w:t>11.3.1 – Pelo recebimento do pedido de esclarecimento ou impugnação, terá o Pregoeiro que promover sua resposta.</w:t>
      </w:r>
    </w:p>
    <w:p w:rsidR="00221FAA" w:rsidRPr="0017745D" w:rsidRDefault="00221FAA" w:rsidP="0017745D">
      <w:pPr>
        <w:widowControl w:val="0"/>
        <w:autoSpaceDE w:val="0"/>
        <w:autoSpaceDN w:val="0"/>
        <w:adjustRightInd w:val="0"/>
        <w:spacing w:line="299" w:lineRule="exact"/>
        <w:jc w:val="both"/>
        <w:rPr>
          <w:rFonts w:ascii="Arial" w:hAnsi="Arial" w:cs="Arial"/>
          <w:sz w:val="22"/>
          <w:szCs w:val="22"/>
        </w:rPr>
      </w:pPr>
    </w:p>
    <w:p w:rsidR="00221FAA" w:rsidRPr="0017745D" w:rsidRDefault="001925FB" w:rsidP="0017745D">
      <w:pPr>
        <w:widowControl w:val="0"/>
        <w:numPr>
          <w:ilvl w:val="0"/>
          <w:numId w:val="19"/>
        </w:numPr>
        <w:tabs>
          <w:tab w:val="clear" w:pos="720"/>
          <w:tab w:val="num" w:pos="492"/>
        </w:tabs>
        <w:overflowPunct w:val="0"/>
        <w:autoSpaceDE w:val="0"/>
        <w:autoSpaceDN w:val="0"/>
        <w:adjustRightInd w:val="0"/>
        <w:spacing w:line="225" w:lineRule="auto"/>
        <w:ind w:left="0" w:firstLine="2"/>
        <w:jc w:val="both"/>
        <w:rPr>
          <w:rFonts w:ascii="Arial" w:hAnsi="Arial" w:cs="Arial"/>
          <w:sz w:val="22"/>
          <w:szCs w:val="22"/>
        </w:rPr>
      </w:pPr>
      <w:r>
        <w:rPr>
          <w:rFonts w:ascii="Arial" w:hAnsi="Arial" w:cs="Arial"/>
          <w:sz w:val="22"/>
          <w:szCs w:val="22"/>
        </w:rPr>
        <w:t>–</w:t>
      </w:r>
      <w:r w:rsidR="00221FAA" w:rsidRPr="0017745D">
        <w:rPr>
          <w:rFonts w:ascii="Arial" w:hAnsi="Arial" w:cs="Arial"/>
          <w:sz w:val="22"/>
          <w:szCs w:val="22"/>
        </w:rPr>
        <w:t xml:space="preserve"> Os pedidos de impugnação ou esclarecimento deverão indicar obrigatoriamente, um endereço eletrônico para onde serão remetidas as respostas e decisões, pelo Setor de Compras e Licitações. </w:t>
      </w:r>
    </w:p>
    <w:p w:rsidR="00221FAA" w:rsidRPr="0017745D" w:rsidRDefault="00221FAA" w:rsidP="0017745D">
      <w:pPr>
        <w:widowControl w:val="0"/>
        <w:autoSpaceDE w:val="0"/>
        <w:autoSpaceDN w:val="0"/>
        <w:adjustRightInd w:val="0"/>
        <w:spacing w:line="298" w:lineRule="exact"/>
        <w:jc w:val="both"/>
        <w:rPr>
          <w:rFonts w:ascii="Arial" w:hAnsi="Arial" w:cs="Arial"/>
          <w:sz w:val="22"/>
          <w:szCs w:val="22"/>
        </w:rPr>
      </w:pPr>
    </w:p>
    <w:p w:rsidR="00221FAA" w:rsidRPr="0017745D" w:rsidRDefault="001925FB" w:rsidP="0017745D">
      <w:pPr>
        <w:widowControl w:val="0"/>
        <w:numPr>
          <w:ilvl w:val="0"/>
          <w:numId w:val="19"/>
        </w:numPr>
        <w:tabs>
          <w:tab w:val="clear" w:pos="720"/>
          <w:tab w:val="num" w:pos="518"/>
        </w:tabs>
        <w:overflowPunct w:val="0"/>
        <w:autoSpaceDE w:val="0"/>
        <w:autoSpaceDN w:val="0"/>
        <w:adjustRightInd w:val="0"/>
        <w:spacing w:line="226" w:lineRule="auto"/>
        <w:ind w:left="0" w:firstLine="2"/>
        <w:jc w:val="both"/>
        <w:rPr>
          <w:rFonts w:ascii="Arial" w:hAnsi="Arial" w:cs="Arial"/>
          <w:sz w:val="22"/>
          <w:szCs w:val="22"/>
        </w:rPr>
      </w:pPr>
      <w:r>
        <w:rPr>
          <w:rFonts w:ascii="Arial" w:hAnsi="Arial" w:cs="Arial"/>
          <w:sz w:val="22"/>
          <w:szCs w:val="22"/>
        </w:rPr>
        <w:t>–</w:t>
      </w:r>
      <w:r w:rsidR="00221FAA" w:rsidRPr="0017745D">
        <w:rPr>
          <w:rFonts w:ascii="Arial" w:hAnsi="Arial" w:cs="Arial"/>
          <w:sz w:val="22"/>
          <w:szCs w:val="22"/>
        </w:rPr>
        <w:t xml:space="preserve"> Pedidos de esclarecimento ou impugnações formuladas em desacordo com o previsto nos itens 11.1 a 11.4, e seus subitens, deste Edital, serão tidos como inexistentes, e não receberão resposta, sob nenhuma justificativa. </w:t>
      </w:r>
    </w:p>
    <w:p w:rsidR="001925FB" w:rsidRDefault="001925FB" w:rsidP="001925FB">
      <w:pPr>
        <w:pStyle w:val="PargrafodaLista"/>
        <w:rPr>
          <w:rFonts w:ascii="Arial" w:hAnsi="Arial" w:cs="Arial"/>
          <w:sz w:val="22"/>
          <w:szCs w:val="22"/>
        </w:rPr>
      </w:pPr>
    </w:p>
    <w:p w:rsidR="00221FAA" w:rsidRPr="0017745D" w:rsidRDefault="00221FAA" w:rsidP="0017745D">
      <w:pPr>
        <w:widowControl w:val="0"/>
        <w:overflowPunct w:val="0"/>
        <w:autoSpaceDE w:val="0"/>
        <w:autoSpaceDN w:val="0"/>
        <w:adjustRightInd w:val="0"/>
        <w:spacing w:line="226" w:lineRule="auto"/>
        <w:jc w:val="both"/>
        <w:rPr>
          <w:rFonts w:ascii="Arial" w:hAnsi="Arial" w:cs="Arial"/>
          <w:sz w:val="22"/>
          <w:szCs w:val="22"/>
        </w:rPr>
      </w:pPr>
      <w:r w:rsidRPr="0017745D">
        <w:rPr>
          <w:rFonts w:ascii="Arial" w:hAnsi="Arial" w:cs="Arial"/>
          <w:noProof/>
          <w:sz w:val="22"/>
          <w:szCs w:val="22"/>
        </w:rPr>
        <w:drawing>
          <wp:anchor distT="0" distB="0" distL="114300" distR="114300" simplePos="0" relativeHeight="251672576" behindDoc="1" locked="0" layoutInCell="0" allowOverlap="1">
            <wp:simplePos x="0" y="0"/>
            <wp:positionH relativeFrom="column">
              <wp:posOffset>-69850</wp:posOffset>
            </wp:positionH>
            <wp:positionV relativeFrom="paragraph">
              <wp:posOffset>485140</wp:posOffset>
            </wp:positionV>
            <wp:extent cx="5496560" cy="187325"/>
            <wp:effectExtent l="0" t="0" r="8890" b="3175"/>
            <wp:wrapNone/>
            <wp:docPr id="96" name="Imagem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6560" cy="187325"/>
                    </a:xfrm>
                    <a:prstGeom prst="rect">
                      <a:avLst/>
                    </a:prstGeom>
                    <a:noFill/>
                  </pic:spPr>
                </pic:pic>
              </a:graphicData>
            </a:graphic>
          </wp:anchor>
        </w:drawing>
      </w: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368" w:lineRule="exact"/>
        <w:jc w:val="both"/>
        <w:rPr>
          <w:rFonts w:ascii="Arial" w:hAnsi="Arial" w:cs="Arial"/>
          <w:sz w:val="22"/>
          <w:szCs w:val="22"/>
        </w:rPr>
      </w:pPr>
    </w:p>
    <w:p w:rsidR="00221FAA" w:rsidRPr="0017745D" w:rsidRDefault="00221FAA" w:rsidP="0017745D">
      <w:pPr>
        <w:widowControl w:val="0"/>
        <w:autoSpaceDE w:val="0"/>
        <w:autoSpaceDN w:val="0"/>
        <w:adjustRightInd w:val="0"/>
        <w:ind w:firstLine="1900"/>
        <w:jc w:val="both"/>
        <w:rPr>
          <w:rFonts w:ascii="Arial" w:hAnsi="Arial" w:cs="Arial"/>
          <w:sz w:val="22"/>
          <w:szCs w:val="22"/>
        </w:rPr>
      </w:pPr>
      <w:r w:rsidRPr="0017745D">
        <w:rPr>
          <w:rFonts w:ascii="Arial" w:hAnsi="Arial" w:cs="Arial"/>
          <w:b/>
          <w:bCs/>
          <w:sz w:val="22"/>
          <w:szCs w:val="22"/>
        </w:rPr>
        <w:t>12 – DA ATA DE REGISTRO DE PREÇOS</w:t>
      </w: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310" w:lineRule="exact"/>
        <w:jc w:val="both"/>
        <w:rPr>
          <w:rFonts w:ascii="Arial" w:hAnsi="Arial" w:cs="Arial"/>
          <w:sz w:val="22"/>
          <w:szCs w:val="22"/>
        </w:rPr>
      </w:pPr>
    </w:p>
    <w:p w:rsidR="00221FAA" w:rsidRPr="0017745D" w:rsidRDefault="00221FAA" w:rsidP="0017745D">
      <w:pPr>
        <w:widowControl w:val="0"/>
        <w:numPr>
          <w:ilvl w:val="0"/>
          <w:numId w:val="20"/>
        </w:numPr>
        <w:tabs>
          <w:tab w:val="clear" w:pos="720"/>
          <w:tab w:val="num" w:pos="514"/>
        </w:tabs>
        <w:overflowPunct w:val="0"/>
        <w:autoSpaceDE w:val="0"/>
        <w:autoSpaceDN w:val="0"/>
        <w:adjustRightInd w:val="0"/>
        <w:spacing w:line="231" w:lineRule="auto"/>
        <w:ind w:left="0" w:firstLine="2"/>
        <w:jc w:val="both"/>
        <w:rPr>
          <w:rFonts w:ascii="Arial" w:hAnsi="Arial" w:cs="Arial"/>
          <w:sz w:val="22"/>
          <w:szCs w:val="22"/>
        </w:rPr>
      </w:pPr>
      <w:r w:rsidRPr="0017745D">
        <w:rPr>
          <w:rFonts w:ascii="Arial" w:hAnsi="Arial" w:cs="Arial"/>
          <w:sz w:val="22"/>
          <w:szCs w:val="22"/>
        </w:rPr>
        <w:t>– As obrigações decorrentes da entrega dos produtos e serviços constantes no Registro de Preços a serem firmadas entre a Administração, os Órgãos Participantes e o Fornecedor serão formalizadas através da Ata de Registro de Preços, sendo que o prazo de valid</w:t>
      </w:r>
      <w:r w:rsidR="00131DA0" w:rsidRPr="0017745D">
        <w:rPr>
          <w:rFonts w:ascii="Arial" w:hAnsi="Arial" w:cs="Arial"/>
          <w:sz w:val="22"/>
          <w:szCs w:val="22"/>
        </w:rPr>
        <w:t>ade do Registro de Preços de jul</w:t>
      </w:r>
      <w:r w:rsidRPr="0017745D">
        <w:rPr>
          <w:rFonts w:ascii="Arial" w:hAnsi="Arial" w:cs="Arial"/>
          <w:sz w:val="22"/>
          <w:szCs w:val="22"/>
        </w:rPr>
        <w:t xml:space="preserve">ho de </w:t>
      </w:r>
      <w:r w:rsidR="00F82AF6">
        <w:rPr>
          <w:rFonts w:ascii="Arial" w:hAnsi="Arial" w:cs="Arial"/>
          <w:sz w:val="22"/>
          <w:szCs w:val="22"/>
        </w:rPr>
        <w:t>2018</w:t>
      </w:r>
      <w:r w:rsidR="00131DA0" w:rsidRPr="0017745D">
        <w:rPr>
          <w:rFonts w:ascii="Arial" w:hAnsi="Arial" w:cs="Arial"/>
          <w:sz w:val="22"/>
          <w:szCs w:val="22"/>
        </w:rPr>
        <w:t xml:space="preserve"> à julho de 2018</w:t>
      </w:r>
      <w:r w:rsidRPr="0017745D">
        <w:rPr>
          <w:rFonts w:ascii="Arial" w:hAnsi="Arial" w:cs="Arial"/>
          <w:sz w:val="22"/>
          <w:szCs w:val="22"/>
        </w:rPr>
        <w:t>.</w:t>
      </w:r>
    </w:p>
    <w:p w:rsidR="00221FAA" w:rsidRPr="0017745D" w:rsidRDefault="00221FAA" w:rsidP="0017745D">
      <w:pPr>
        <w:widowControl w:val="0"/>
        <w:autoSpaceDE w:val="0"/>
        <w:autoSpaceDN w:val="0"/>
        <w:adjustRightInd w:val="0"/>
        <w:spacing w:line="148" w:lineRule="exact"/>
        <w:jc w:val="both"/>
        <w:rPr>
          <w:rFonts w:ascii="Arial" w:hAnsi="Arial" w:cs="Arial"/>
          <w:sz w:val="22"/>
          <w:szCs w:val="22"/>
        </w:rPr>
      </w:pPr>
    </w:p>
    <w:p w:rsidR="00221FAA" w:rsidRPr="0017745D" w:rsidRDefault="00221FAA" w:rsidP="0017745D">
      <w:pPr>
        <w:widowControl w:val="0"/>
        <w:numPr>
          <w:ilvl w:val="0"/>
          <w:numId w:val="20"/>
        </w:numPr>
        <w:tabs>
          <w:tab w:val="clear" w:pos="720"/>
          <w:tab w:val="num" w:pos="518"/>
        </w:tabs>
        <w:overflowPunct w:val="0"/>
        <w:autoSpaceDE w:val="0"/>
        <w:autoSpaceDN w:val="0"/>
        <w:adjustRightInd w:val="0"/>
        <w:spacing w:line="231" w:lineRule="auto"/>
        <w:ind w:left="0" w:firstLine="2"/>
        <w:jc w:val="both"/>
        <w:rPr>
          <w:rFonts w:ascii="Arial" w:hAnsi="Arial" w:cs="Arial"/>
          <w:sz w:val="22"/>
          <w:szCs w:val="22"/>
        </w:rPr>
      </w:pPr>
      <w:r w:rsidRPr="0017745D">
        <w:rPr>
          <w:rFonts w:ascii="Arial" w:hAnsi="Arial" w:cs="Arial"/>
          <w:sz w:val="22"/>
          <w:szCs w:val="22"/>
        </w:rPr>
        <w:lastRenderedPageBreak/>
        <w:t xml:space="preserve">– O fornecedor classificado em 1° (primeiro) lugar nos preços registrados, será convocado através de publicação no DOM – Diário Oficial dos Municípios, a firmar a Ata de Registro de Preços no prazo máximo de até 5 (cinco) dias corridos, devendo o proponente manter-se nas mesmas condições da habilitação elencadas no item 6 bem como as do item 19 no que couber.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146" w:lineRule="exact"/>
        <w:jc w:val="both"/>
        <w:rPr>
          <w:rFonts w:ascii="Arial" w:hAnsi="Arial" w:cs="Arial"/>
          <w:sz w:val="22"/>
          <w:szCs w:val="22"/>
        </w:rPr>
      </w:pPr>
    </w:p>
    <w:p w:rsidR="00221FAA" w:rsidRPr="0017745D" w:rsidRDefault="00221FAA" w:rsidP="0017745D">
      <w:pPr>
        <w:widowControl w:val="0"/>
        <w:numPr>
          <w:ilvl w:val="0"/>
          <w:numId w:val="20"/>
        </w:numPr>
        <w:tabs>
          <w:tab w:val="clear" w:pos="720"/>
          <w:tab w:val="num" w:pos="492"/>
        </w:tabs>
        <w:overflowPunct w:val="0"/>
        <w:autoSpaceDE w:val="0"/>
        <w:autoSpaceDN w:val="0"/>
        <w:adjustRightInd w:val="0"/>
        <w:spacing w:line="219" w:lineRule="auto"/>
        <w:ind w:left="0" w:firstLine="2"/>
        <w:jc w:val="both"/>
        <w:rPr>
          <w:rFonts w:ascii="Arial" w:hAnsi="Arial" w:cs="Arial"/>
          <w:sz w:val="22"/>
          <w:szCs w:val="22"/>
        </w:rPr>
      </w:pPr>
      <w:r w:rsidRPr="0017745D">
        <w:rPr>
          <w:rFonts w:ascii="Arial" w:hAnsi="Arial" w:cs="Arial"/>
          <w:sz w:val="22"/>
          <w:szCs w:val="22"/>
        </w:rPr>
        <w:t xml:space="preserve">– O licitante que, convocado para assinar a Ata, deixar de fazê-lo no prazo fixado, dela será excluído.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145" w:lineRule="exact"/>
        <w:jc w:val="both"/>
        <w:rPr>
          <w:rFonts w:ascii="Arial" w:hAnsi="Arial" w:cs="Arial"/>
          <w:sz w:val="22"/>
          <w:szCs w:val="22"/>
        </w:rPr>
      </w:pPr>
    </w:p>
    <w:p w:rsidR="00221FAA" w:rsidRPr="0017745D" w:rsidRDefault="00221FAA" w:rsidP="0017745D">
      <w:pPr>
        <w:widowControl w:val="0"/>
        <w:numPr>
          <w:ilvl w:val="0"/>
          <w:numId w:val="20"/>
        </w:numPr>
        <w:tabs>
          <w:tab w:val="clear" w:pos="720"/>
          <w:tab w:val="num" w:pos="499"/>
        </w:tabs>
        <w:overflowPunct w:val="0"/>
        <w:autoSpaceDE w:val="0"/>
        <w:autoSpaceDN w:val="0"/>
        <w:adjustRightInd w:val="0"/>
        <w:spacing w:line="226" w:lineRule="auto"/>
        <w:ind w:left="0" w:firstLine="2"/>
        <w:jc w:val="both"/>
        <w:rPr>
          <w:rFonts w:ascii="Arial" w:hAnsi="Arial" w:cs="Arial"/>
          <w:sz w:val="22"/>
          <w:szCs w:val="22"/>
        </w:rPr>
      </w:pPr>
      <w:r w:rsidRPr="0017745D">
        <w:rPr>
          <w:rFonts w:ascii="Arial" w:hAnsi="Arial" w:cs="Arial"/>
          <w:sz w:val="22"/>
          <w:szCs w:val="22"/>
        </w:rPr>
        <w:t xml:space="preserve">– Na hipótese do fornecedor primeiro classificado ter seu registro cancelado, não assinar, não aceitar ou não retirar o contrato no prazo e condições estabelecidas, poderão ser convocados os fornecedores remanescentes, na ordem de classificação.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144" w:lineRule="exact"/>
        <w:jc w:val="both"/>
        <w:rPr>
          <w:rFonts w:ascii="Arial" w:hAnsi="Arial" w:cs="Arial"/>
          <w:sz w:val="22"/>
          <w:szCs w:val="22"/>
        </w:rPr>
      </w:pPr>
    </w:p>
    <w:p w:rsidR="00221FAA" w:rsidRPr="0017745D" w:rsidRDefault="00221FAA" w:rsidP="0017745D">
      <w:pPr>
        <w:widowControl w:val="0"/>
        <w:numPr>
          <w:ilvl w:val="0"/>
          <w:numId w:val="20"/>
        </w:numPr>
        <w:tabs>
          <w:tab w:val="clear" w:pos="720"/>
          <w:tab w:val="num" w:pos="547"/>
        </w:tabs>
        <w:overflowPunct w:val="0"/>
        <w:autoSpaceDE w:val="0"/>
        <w:autoSpaceDN w:val="0"/>
        <w:adjustRightInd w:val="0"/>
        <w:spacing w:line="231" w:lineRule="auto"/>
        <w:ind w:left="0" w:firstLine="2"/>
        <w:jc w:val="both"/>
        <w:rPr>
          <w:rFonts w:ascii="Arial" w:hAnsi="Arial" w:cs="Arial"/>
          <w:sz w:val="22"/>
          <w:szCs w:val="22"/>
        </w:rPr>
      </w:pPr>
      <w:r w:rsidRPr="0017745D">
        <w:rPr>
          <w:rFonts w:ascii="Arial" w:hAnsi="Arial" w:cs="Arial"/>
          <w:sz w:val="22"/>
          <w:szCs w:val="22"/>
        </w:rPr>
        <w:t xml:space="preserve">–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145" w:lineRule="exact"/>
        <w:jc w:val="both"/>
        <w:rPr>
          <w:rFonts w:ascii="Arial" w:hAnsi="Arial" w:cs="Arial"/>
          <w:sz w:val="22"/>
          <w:szCs w:val="22"/>
        </w:rPr>
      </w:pPr>
    </w:p>
    <w:p w:rsidR="00221FAA" w:rsidRPr="0017745D" w:rsidRDefault="00221FAA" w:rsidP="0017745D">
      <w:pPr>
        <w:widowControl w:val="0"/>
        <w:numPr>
          <w:ilvl w:val="0"/>
          <w:numId w:val="20"/>
        </w:numPr>
        <w:tabs>
          <w:tab w:val="clear" w:pos="720"/>
          <w:tab w:val="num" w:pos="540"/>
        </w:tabs>
        <w:overflowPunct w:val="0"/>
        <w:autoSpaceDE w:val="0"/>
        <w:autoSpaceDN w:val="0"/>
        <w:adjustRightInd w:val="0"/>
        <w:spacing w:line="230" w:lineRule="auto"/>
        <w:ind w:left="0" w:firstLine="2"/>
        <w:jc w:val="both"/>
        <w:rPr>
          <w:rFonts w:ascii="Arial" w:hAnsi="Arial" w:cs="Arial"/>
          <w:sz w:val="22"/>
          <w:szCs w:val="22"/>
        </w:rPr>
      </w:pPr>
      <w:r w:rsidRPr="0017745D">
        <w:rPr>
          <w:rFonts w:ascii="Arial" w:hAnsi="Arial" w:cs="Arial"/>
          <w:sz w:val="22"/>
          <w:szCs w:val="22"/>
        </w:rPr>
        <w:t xml:space="preserve">–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r w:rsidRPr="0017745D">
        <w:rPr>
          <w:rFonts w:ascii="Arial" w:hAnsi="Arial" w:cs="Arial"/>
          <w:noProof/>
          <w:sz w:val="22"/>
          <w:szCs w:val="22"/>
        </w:rPr>
        <w:drawing>
          <wp:anchor distT="0" distB="0" distL="114300" distR="114300" simplePos="0" relativeHeight="251673600" behindDoc="1" locked="0" layoutInCell="0" allowOverlap="1">
            <wp:simplePos x="0" y="0"/>
            <wp:positionH relativeFrom="column">
              <wp:posOffset>-69850</wp:posOffset>
            </wp:positionH>
            <wp:positionV relativeFrom="paragraph">
              <wp:posOffset>323215</wp:posOffset>
            </wp:positionV>
            <wp:extent cx="5496560" cy="172085"/>
            <wp:effectExtent l="0" t="0" r="8890" b="0"/>
            <wp:wrapNone/>
            <wp:docPr id="95" name="Imagem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6560" cy="172085"/>
                    </a:xfrm>
                    <a:prstGeom prst="rect">
                      <a:avLst/>
                    </a:prstGeom>
                    <a:noFill/>
                  </pic:spPr>
                </pic:pic>
              </a:graphicData>
            </a:graphic>
          </wp:anchor>
        </w:drawing>
      </w:r>
    </w:p>
    <w:p w:rsidR="00221FAA" w:rsidRPr="0017745D" w:rsidRDefault="00221FAA" w:rsidP="0017745D">
      <w:pPr>
        <w:widowControl w:val="0"/>
        <w:autoSpaceDE w:val="0"/>
        <w:autoSpaceDN w:val="0"/>
        <w:adjustRightInd w:val="0"/>
        <w:spacing w:line="313" w:lineRule="exact"/>
        <w:jc w:val="both"/>
        <w:rPr>
          <w:rFonts w:ascii="Arial" w:hAnsi="Arial" w:cs="Arial"/>
          <w:sz w:val="22"/>
          <w:szCs w:val="22"/>
        </w:rPr>
      </w:pPr>
    </w:p>
    <w:p w:rsidR="00221FAA" w:rsidRPr="0017745D" w:rsidRDefault="00221FAA" w:rsidP="0017745D">
      <w:pPr>
        <w:widowControl w:val="0"/>
        <w:autoSpaceDE w:val="0"/>
        <w:autoSpaceDN w:val="0"/>
        <w:adjustRightInd w:val="0"/>
        <w:ind w:left="1300"/>
        <w:jc w:val="both"/>
        <w:rPr>
          <w:rFonts w:ascii="Arial" w:hAnsi="Arial" w:cs="Arial"/>
          <w:sz w:val="22"/>
          <w:szCs w:val="22"/>
        </w:rPr>
      </w:pPr>
      <w:r w:rsidRPr="0017745D">
        <w:rPr>
          <w:rFonts w:ascii="Arial" w:hAnsi="Arial" w:cs="Arial"/>
          <w:b/>
          <w:bCs/>
          <w:sz w:val="22"/>
          <w:szCs w:val="22"/>
        </w:rPr>
        <w:t>13 – DO REAJUSTE E DA ATUALIZAÇÃO DOS PREÇOS</w:t>
      </w:r>
    </w:p>
    <w:p w:rsidR="00221FAA" w:rsidRPr="0017745D" w:rsidRDefault="00221FAA" w:rsidP="0017745D">
      <w:pPr>
        <w:widowControl w:val="0"/>
        <w:autoSpaceDE w:val="0"/>
        <w:autoSpaceDN w:val="0"/>
        <w:adjustRightInd w:val="0"/>
        <w:spacing w:line="310" w:lineRule="exact"/>
        <w:jc w:val="both"/>
        <w:rPr>
          <w:rFonts w:ascii="Arial" w:hAnsi="Arial" w:cs="Arial"/>
          <w:sz w:val="22"/>
          <w:szCs w:val="22"/>
        </w:rPr>
      </w:pPr>
    </w:p>
    <w:p w:rsidR="00221FAA" w:rsidRPr="0017745D" w:rsidRDefault="00221FAA" w:rsidP="0017745D">
      <w:pPr>
        <w:widowControl w:val="0"/>
        <w:overflowPunct w:val="0"/>
        <w:autoSpaceDE w:val="0"/>
        <w:autoSpaceDN w:val="0"/>
        <w:adjustRightInd w:val="0"/>
        <w:spacing w:line="218" w:lineRule="auto"/>
        <w:jc w:val="both"/>
        <w:rPr>
          <w:rFonts w:ascii="Arial" w:hAnsi="Arial" w:cs="Arial"/>
          <w:sz w:val="22"/>
          <w:szCs w:val="22"/>
        </w:rPr>
      </w:pPr>
      <w:r w:rsidRPr="0017745D">
        <w:rPr>
          <w:rFonts w:ascii="Arial" w:hAnsi="Arial" w:cs="Arial"/>
          <w:sz w:val="22"/>
          <w:szCs w:val="22"/>
        </w:rPr>
        <w:t xml:space="preserve">13.1 </w:t>
      </w:r>
      <w:r w:rsidR="001925FB">
        <w:rPr>
          <w:rFonts w:ascii="Arial" w:hAnsi="Arial" w:cs="Arial"/>
          <w:sz w:val="22"/>
          <w:szCs w:val="22"/>
        </w:rPr>
        <w:t>–</w:t>
      </w:r>
      <w:r w:rsidRPr="0017745D">
        <w:rPr>
          <w:rFonts w:ascii="Arial" w:hAnsi="Arial" w:cs="Arial"/>
          <w:sz w:val="22"/>
          <w:szCs w:val="22"/>
        </w:rPr>
        <w:t xml:space="preserve"> Os preços poderão ser revistos durante sua vigência, quando devidamente comprovado pelo contratado ou pelo contratante.</w:t>
      </w: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r w:rsidRPr="0017745D">
        <w:rPr>
          <w:rFonts w:ascii="Arial" w:hAnsi="Arial" w:cs="Arial"/>
          <w:noProof/>
          <w:sz w:val="22"/>
          <w:szCs w:val="22"/>
        </w:rPr>
        <w:drawing>
          <wp:anchor distT="0" distB="0" distL="114300" distR="114300" simplePos="0" relativeHeight="251674624" behindDoc="1" locked="0" layoutInCell="0" allowOverlap="1">
            <wp:simplePos x="0" y="0"/>
            <wp:positionH relativeFrom="column">
              <wp:posOffset>-69850</wp:posOffset>
            </wp:positionH>
            <wp:positionV relativeFrom="paragraph">
              <wp:posOffset>325120</wp:posOffset>
            </wp:positionV>
            <wp:extent cx="5496560" cy="172085"/>
            <wp:effectExtent l="0" t="0" r="8890" b="0"/>
            <wp:wrapNone/>
            <wp:docPr id="94" name="Imagem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6560" cy="172085"/>
                    </a:xfrm>
                    <a:prstGeom prst="rect">
                      <a:avLst/>
                    </a:prstGeom>
                    <a:noFill/>
                  </pic:spPr>
                </pic:pic>
              </a:graphicData>
            </a:graphic>
          </wp:anchor>
        </w:drawing>
      </w:r>
    </w:p>
    <w:p w:rsidR="00221FAA" w:rsidRPr="0017745D" w:rsidRDefault="00221FAA" w:rsidP="0017745D">
      <w:pPr>
        <w:widowControl w:val="0"/>
        <w:autoSpaceDE w:val="0"/>
        <w:autoSpaceDN w:val="0"/>
        <w:adjustRightInd w:val="0"/>
        <w:spacing w:line="316" w:lineRule="exact"/>
        <w:jc w:val="both"/>
        <w:rPr>
          <w:rFonts w:ascii="Arial" w:hAnsi="Arial" w:cs="Arial"/>
          <w:sz w:val="22"/>
          <w:szCs w:val="22"/>
        </w:rPr>
      </w:pPr>
    </w:p>
    <w:p w:rsidR="00221FAA" w:rsidRPr="0017745D" w:rsidRDefault="00221FAA" w:rsidP="0017745D">
      <w:pPr>
        <w:widowControl w:val="0"/>
        <w:autoSpaceDE w:val="0"/>
        <w:autoSpaceDN w:val="0"/>
        <w:adjustRightInd w:val="0"/>
        <w:ind w:left="1140"/>
        <w:jc w:val="both"/>
        <w:rPr>
          <w:rFonts w:ascii="Arial" w:hAnsi="Arial" w:cs="Arial"/>
          <w:sz w:val="22"/>
          <w:szCs w:val="22"/>
        </w:rPr>
      </w:pPr>
      <w:r w:rsidRPr="0017745D">
        <w:rPr>
          <w:rFonts w:ascii="Arial" w:hAnsi="Arial" w:cs="Arial"/>
          <w:b/>
          <w:bCs/>
          <w:sz w:val="22"/>
          <w:szCs w:val="22"/>
        </w:rPr>
        <w:t xml:space="preserve">14 </w:t>
      </w:r>
      <w:r w:rsidR="001925FB">
        <w:rPr>
          <w:rFonts w:ascii="Arial" w:hAnsi="Arial" w:cs="Arial"/>
          <w:sz w:val="22"/>
          <w:szCs w:val="22"/>
        </w:rPr>
        <w:t>–</w:t>
      </w:r>
      <w:r w:rsidRPr="0017745D">
        <w:rPr>
          <w:rFonts w:ascii="Arial" w:hAnsi="Arial" w:cs="Arial"/>
          <w:b/>
          <w:bCs/>
          <w:sz w:val="22"/>
          <w:szCs w:val="22"/>
        </w:rPr>
        <w:t xml:space="preserve"> DOS RECURSOS E PENALIDADES ADMINISTRATIVAS</w:t>
      </w:r>
    </w:p>
    <w:p w:rsidR="00221FAA" w:rsidRPr="0017745D" w:rsidRDefault="00221FAA" w:rsidP="0017745D">
      <w:pPr>
        <w:widowControl w:val="0"/>
        <w:autoSpaceDE w:val="0"/>
        <w:autoSpaceDN w:val="0"/>
        <w:adjustRightInd w:val="0"/>
        <w:spacing w:line="298" w:lineRule="exact"/>
        <w:jc w:val="both"/>
        <w:rPr>
          <w:rFonts w:ascii="Arial" w:hAnsi="Arial" w:cs="Arial"/>
          <w:sz w:val="22"/>
          <w:szCs w:val="22"/>
        </w:rPr>
      </w:pPr>
    </w:p>
    <w:p w:rsidR="00221FAA" w:rsidRPr="0017745D" w:rsidRDefault="001925FB" w:rsidP="0017745D">
      <w:pPr>
        <w:widowControl w:val="0"/>
        <w:numPr>
          <w:ilvl w:val="0"/>
          <w:numId w:val="21"/>
        </w:numPr>
        <w:tabs>
          <w:tab w:val="clear" w:pos="720"/>
          <w:tab w:val="num" w:pos="504"/>
        </w:tabs>
        <w:overflowPunct w:val="0"/>
        <w:autoSpaceDE w:val="0"/>
        <w:autoSpaceDN w:val="0"/>
        <w:adjustRightInd w:val="0"/>
        <w:spacing w:line="233" w:lineRule="auto"/>
        <w:ind w:left="0" w:firstLine="2"/>
        <w:jc w:val="both"/>
        <w:rPr>
          <w:rFonts w:ascii="Arial" w:hAnsi="Arial" w:cs="Arial"/>
          <w:sz w:val="22"/>
          <w:szCs w:val="22"/>
        </w:rPr>
      </w:pPr>
      <w:r>
        <w:rPr>
          <w:rFonts w:ascii="Arial" w:hAnsi="Arial" w:cs="Arial"/>
          <w:sz w:val="22"/>
          <w:szCs w:val="22"/>
        </w:rPr>
        <w:t>–</w:t>
      </w:r>
      <w:r w:rsidR="00221FAA" w:rsidRPr="0017745D">
        <w:rPr>
          <w:rFonts w:ascii="Arial" w:hAnsi="Arial" w:cs="Arial"/>
          <w:sz w:val="22"/>
          <w:szCs w:val="22"/>
        </w:rPr>
        <w:t xml:space="preserve"> Declarado(s) o(s) vencedor(</w:t>
      </w:r>
      <w:r>
        <w:rPr>
          <w:rFonts w:ascii="Arial" w:hAnsi="Arial" w:cs="Arial"/>
          <w:sz w:val="22"/>
          <w:szCs w:val="22"/>
        </w:rPr>
        <w:pgNum/>
        <w:t>o</w:t>
      </w:r>
      <w:r w:rsidR="00221FAA" w:rsidRPr="0017745D">
        <w:rPr>
          <w:rFonts w:ascii="Arial" w:hAnsi="Arial" w:cs="Arial"/>
          <w:sz w:val="22"/>
          <w:szCs w:val="22"/>
        </w:rPr>
        <w:t xml:space="preserve">), qualquer licitante poderá manifestar imediata e motivadamente a intenção de recorrer, quando lhe será concedido o prazo de 03 (três) dias úteis para a apresentação das razões do recurso, ficando os demais licitantes, desde logo, intimados para apresentar </w:t>
      </w:r>
      <w:r w:rsidR="0017745D" w:rsidRPr="0017745D">
        <w:rPr>
          <w:rFonts w:ascii="Arial" w:hAnsi="Arial" w:cs="Arial"/>
          <w:sz w:val="22"/>
          <w:szCs w:val="22"/>
        </w:rPr>
        <w:t>contrarrazões</w:t>
      </w:r>
      <w:r w:rsidR="00221FAA" w:rsidRPr="0017745D">
        <w:rPr>
          <w:rFonts w:ascii="Arial" w:hAnsi="Arial" w:cs="Arial"/>
          <w:sz w:val="22"/>
          <w:szCs w:val="22"/>
        </w:rPr>
        <w:t xml:space="preserve"> em igual número de dias, que começarão a correr do término do prazo do recorrente, sendo-lhes assegurada vista imediata dos autos. </w:t>
      </w:r>
    </w:p>
    <w:p w:rsidR="00221FAA" w:rsidRPr="0017745D" w:rsidRDefault="00221FAA" w:rsidP="0017745D">
      <w:pPr>
        <w:widowControl w:val="0"/>
        <w:autoSpaceDE w:val="0"/>
        <w:autoSpaceDN w:val="0"/>
        <w:adjustRightInd w:val="0"/>
        <w:spacing w:line="298" w:lineRule="exact"/>
        <w:jc w:val="both"/>
        <w:rPr>
          <w:rFonts w:ascii="Arial" w:hAnsi="Arial" w:cs="Arial"/>
          <w:sz w:val="22"/>
          <w:szCs w:val="22"/>
        </w:rPr>
      </w:pPr>
    </w:p>
    <w:p w:rsidR="00221FAA" w:rsidRPr="0017745D" w:rsidRDefault="001925FB" w:rsidP="0017745D">
      <w:pPr>
        <w:widowControl w:val="0"/>
        <w:numPr>
          <w:ilvl w:val="0"/>
          <w:numId w:val="21"/>
        </w:numPr>
        <w:tabs>
          <w:tab w:val="clear" w:pos="720"/>
          <w:tab w:val="num" w:pos="526"/>
        </w:tabs>
        <w:overflowPunct w:val="0"/>
        <w:autoSpaceDE w:val="0"/>
        <w:autoSpaceDN w:val="0"/>
        <w:adjustRightInd w:val="0"/>
        <w:spacing w:line="226" w:lineRule="auto"/>
        <w:ind w:left="0" w:firstLine="2"/>
        <w:jc w:val="both"/>
        <w:rPr>
          <w:rFonts w:ascii="Arial" w:hAnsi="Arial" w:cs="Arial"/>
          <w:sz w:val="22"/>
          <w:szCs w:val="22"/>
        </w:rPr>
      </w:pPr>
      <w:r>
        <w:rPr>
          <w:rFonts w:ascii="Arial" w:hAnsi="Arial" w:cs="Arial"/>
          <w:sz w:val="22"/>
          <w:szCs w:val="22"/>
        </w:rPr>
        <w:t>–</w:t>
      </w:r>
      <w:r w:rsidR="00221FAA" w:rsidRPr="0017745D">
        <w:rPr>
          <w:rFonts w:ascii="Arial" w:hAnsi="Arial" w:cs="Arial"/>
          <w:sz w:val="22"/>
          <w:szCs w:val="22"/>
        </w:rPr>
        <w:t xml:space="preserve"> Não sendo interpostos recursos, o Pregoeiro adjudicará o objeto do certame à(s) empresa(s) declarada(s) vencedora(s), sendo submetido este resultado ao Prefeito Municipal para homologação.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298" w:lineRule="exact"/>
        <w:jc w:val="both"/>
        <w:rPr>
          <w:rFonts w:ascii="Arial" w:hAnsi="Arial" w:cs="Arial"/>
          <w:sz w:val="22"/>
          <w:szCs w:val="22"/>
        </w:rPr>
      </w:pPr>
    </w:p>
    <w:p w:rsidR="00221FAA" w:rsidRPr="0017745D" w:rsidRDefault="001925FB" w:rsidP="0017745D">
      <w:pPr>
        <w:widowControl w:val="0"/>
        <w:numPr>
          <w:ilvl w:val="0"/>
          <w:numId w:val="21"/>
        </w:numPr>
        <w:tabs>
          <w:tab w:val="clear" w:pos="720"/>
          <w:tab w:val="num" w:pos="559"/>
        </w:tabs>
        <w:overflowPunct w:val="0"/>
        <w:autoSpaceDE w:val="0"/>
        <w:autoSpaceDN w:val="0"/>
        <w:adjustRightInd w:val="0"/>
        <w:spacing w:line="231" w:lineRule="auto"/>
        <w:ind w:left="0" w:firstLine="2"/>
        <w:jc w:val="both"/>
        <w:rPr>
          <w:rFonts w:ascii="Arial" w:hAnsi="Arial" w:cs="Arial"/>
          <w:sz w:val="22"/>
          <w:szCs w:val="22"/>
        </w:rPr>
      </w:pPr>
      <w:r>
        <w:rPr>
          <w:rFonts w:ascii="Arial" w:hAnsi="Arial" w:cs="Arial"/>
          <w:sz w:val="22"/>
          <w:szCs w:val="22"/>
        </w:rPr>
        <w:t>–</w:t>
      </w:r>
      <w:r w:rsidR="00221FAA" w:rsidRPr="0017745D">
        <w:rPr>
          <w:rFonts w:ascii="Arial" w:hAnsi="Arial" w:cs="Arial"/>
          <w:sz w:val="22"/>
          <w:szCs w:val="22"/>
        </w:rPr>
        <w:t xml:space="preserve"> O(s) recurso(s), porventura interposto(s), não terá(</w:t>
      </w:r>
      <w:r>
        <w:rPr>
          <w:rFonts w:ascii="Arial" w:hAnsi="Arial" w:cs="Arial"/>
          <w:sz w:val="22"/>
          <w:szCs w:val="22"/>
        </w:rPr>
        <w:pgNum/>
        <w:t>o</w:t>
      </w:r>
      <w:r w:rsidR="00221FAA" w:rsidRPr="0017745D">
        <w:rPr>
          <w:rFonts w:ascii="Arial" w:hAnsi="Arial" w:cs="Arial"/>
          <w:sz w:val="22"/>
          <w:szCs w:val="22"/>
        </w:rPr>
        <w:t>) efeito suspensivo e será(</w:t>
      </w:r>
      <w:r>
        <w:rPr>
          <w:rFonts w:ascii="Arial" w:hAnsi="Arial" w:cs="Arial"/>
          <w:sz w:val="22"/>
          <w:szCs w:val="22"/>
        </w:rPr>
        <w:pgNum/>
        <w:t>o</w:t>
      </w:r>
      <w:r w:rsidR="00221FAA" w:rsidRPr="0017745D">
        <w:rPr>
          <w:rFonts w:ascii="Arial" w:hAnsi="Arial" w:cs="Arial"/>
          <w:sz w:val="22"/>
          <w:szCs w:val="22"/>
        </w:rPr>
        <w:t xml:space="preserve">) dirigido(s) ao Exmo. Prefeito Municipal, por intermédio do Pregoeiro, a qual poderá reconsiderar sua decisão, em 05 (cinco) dias úteis ou, nesse período, encaminhá-lo(s) ao Prefeito Municipal, devidamente informado(s), para apreciação e decisão, no mesmo prazo.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300" w:lineRule="exact"/>
        <w:jc w:val="both"/>
        <w:rPr>
          <w:rFonts w:ascii="Arial" w:hAnsi="Arial" w:cs="Arial"/>
          <w:sz w:val="22"/>
          <w:szCs w:val="22"/>
        </w:rPr>
      </w:pPr>
    </w:p>
    <w:p w:rsidR="00221FAA" w:rsidRPr="0017745D" w:rsidRDefault="001925FB" w:rsidP="0017745D">
      <w:pPr>
        <w:widowControl w:val="0"/>
        <w:numPr>
          <w:ilvl w:val="0"/>
          <w:numId w:val="21"/>
        </w:numPr>
        <w:tabs>
          <w:tab w:val="clear" w:pos="720"/>
          <w:tab w:val="num" w:pos="509"/>
        </w:tabs>
        <w:overflowPunct w:val="0"/>
        <w:autoSpaceDE w:val="0"/>
        <w:autoSpaceDN w:val="0"/>
        <w:adjustRightInd w:val="0"/>
        <w:spacing w:line="226" w:lineRule="auto"/>
        <w:ind w:left="0" w:firstLine="2"/>
        <w:jc w:val="both"/>
        <w:rPr>
          <w:rFonts w:ascii="Arial" w:hAnsi="Arial" w:cs="Arial"/>
          <w:sz w:val="22"/>
          <w:szCs w:val="22"/>
        </w:rPr>
      </w:pPr>
      <w:r>
        <w:rPr>
          <w:rFonts w:ascii="Arial" w:hAnsi="Arial" w:cs="Arial"/>
          <w:sz w:val="22"/>
          <w:szCs w:val="22"/>
        </w:rPr>
        <w:lastRenderedPageBreak/>
        <w:t>–</w:t>
      </w:r>
      <w:r w:rsidR="00221FAA" w:rsidRPr="0017745D">
        <w:rPr>
          <w:rFonts w:ascii="Arial" w:hAnsi="Arial" w:cs="Arial"/>
          <w:sz w:val="22"/>
          <w:szCs w:val="22"/>
        </w:rPr>
        <w:t xml:space="preserve"> Decididos os recursos eventualmente interpostos, será o resultado da licitação submetido ao Exmo. Prefeito Municipal para o procedimento de homologação com a devida adjudicação do objeto desta licitação à(s) vencedora(s).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298" w:lineRule="exact"/>
        <w:jc w:val="both"/>
        <w:rPr>
          <w:rFonts w:ascii="Arial" w:hAnsi="Arial" w:cs="Arial"/>
          <w:sz w:val="22"/>
          <w:szCs w:val="22"/>
        </w:rPr>
      </w:pPr>
    </w:p>
    <w:p w:rsidR="00221FAA" w:rsidRPr="0017745D" w:rsidRDefault="001925FB" w:rsidP="0017745D">
      <w:pPr>
        <w:widowControl w:val="0"/>
        <w:numPr>
          <w:ilvl w:val="0"/>
          <w:numId w:val="21"/>
        </w:numPr>
        <w:tabs>
          <w:tab w:val="clear" w:pos="720"/>
          <w:tab w:val="num" w:pos="506"/>
        </w:tabs>
        <w:overflowPunct w:val="0"/>
        <w:autoSpaceDE w:val="0"/>
        <w:autoSpaceDN w:val="0"/>
        <w:adjustRightInd w:val="0"/>
        <w:spacing w:line="229" w:lineRule="auto"/>
        <w:ind w:left="0" w:firstLine="2"/>
        <w:jc w:val="both"/>
        <w:rPr>
          <w:rFonts w:ascii="Arial" w:hAnsi="Arial" w:cs="Arial"/>
          <w:sz w:val="22"/>
          <w:szCs w:val="22"/>
        </w:rPr>
      </w:pPr>
      <w:r>
        <w:rPr>
          <w:rFonts w:ascii="Arial" w:hAnsi="Arial" w:cs="Arial"/>
          <w:sz w:val="22"/>
          <w:szCs w:val="22"/>
        </w:rPr>
        <w:t>–</w:t>
      </w:r>
      <w:r w:rsidR="00221FAA" w:rsidRPr="0017745D">
        <w:rPr>
          <w:rFonts w:ascii="Arial" w:hAnsi="Arial" w:cs="Arial"/>
          <w:sz w:val="22"/>
          <w:szCs w:val="22"/>
        </w:rPr>
        <w:t xml:space="preserve"> A recusa injustificada da adjudicatária em assinar a Ata de Registro de Preços dentro do prazo estabelecido no item 12.2 a contar da convocação, caracteriza o descumprimento total da obrigação assumida, sujeitando a adjudicatária às penalidades legalmente estabelecidas.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299" w:lineRule="exact"/>
        <w:jc w:val="both"/>
        <w:rPr>
          <w:rFonts w:ascii="Arial" w:hAnsi="Arial" w:cs="Arial"/>
          <w:sz w:val="22"/>
          <w:szCs w:val="22"/>
        </w:rPr>
      </w:pPr>
    </w:p>
    <w:p w:rsidR="00221FAA" w:rsidRPr="0017745D" w:rsidRDefault="00221FAA" w:rsidP="0017745D">
      <w:pPr>
        <w:widowControl w:val="0"/>
        <w:numPr>
          <w:ilvl w:val="0"/>
          <w:numId w:val="21"/>
        </w:numPr>
        <w:tabs>
          <w:tab w:val="clear" w:pos="720"/>
          <w:tab w:val="num" w:pos="509"/>
        </w:tabs>
        <w:overflowPunct w:val="0"/>
        <w:autoSpaceDE w:val="0"/>
        <w:autoSpaceDN w:val="0"/>
        <w:adjustRightInd w:val="0"/>
        <w:spacing w:line="233" w:lineRule="auto"/>
        <w:ind w:left="0" w:firstLine="2"/>
        <w:jc w:val="both"/>
        <w:rPr>
          <w:rFonts w:ascii="Arial" w:hAnsi="Arial" w:cs="Arial"/>
          <w:sz w:val="22"/>
          <w:szCs w:val="22"/>
        </w:rPr>
      </w:pPr>
      <w:r w:rsidRPr="0017745D">
        <w:rPr>
          <w:rFonts w:ascii="Arial" w:hAnsi="Arial" w:cs="Arial"/>
          <w:sz w:val="22"/>
          <w:szCs w:val="22"/>
        </w:rPr>
        <w:t xml:space="preserve">– Pela inexecução total ou parcial do objeto ou falha na execução do contrato e verificado ao nexo causal devido a ação ou à omissão da CONTRATADA, relativamente as obrigações contratuais em questão, torna passível a aplicação das sanções previstas na Lei nº 10520/2002, no Decreto nº 5450/2005 e da Lei nº 8666/1993 e no contrato, observando o contraditório e a ampla defesa, conforme listado a seguir: </w:t>
      </w:r>
    </w:p>
    <w:p w:rsidR="001925FB" w:rsidRDefault="001925FB" w:rsidP="001925FB">
      <w:pPr>
        <w:pStyle w:val="PargrafodaLista"/>
        <w:rPr>
          <w:rFonts w:ascii="Arial" w:hAnsi="Arial" w:cs="Arial"/>
          <w:sz w:val="22"/>
          <w:szCs w:val="22"/>
        </w:rPr>
      </w:pPr>
    </w:p>
    <w:p w:rsidR="00221FAA" w:rsidRPr="0017745D" w:rsidRDefault="00221FAA" w:rsidP="0017745D">
      <w:pPr>
        <w:widowControl w:val="0"/>
        <w:numPr>
          <w:ilvl w:val="1"/>
          <w:numId w:val="21"/>
        </w:numPr>
        <w:tabs>
          <w:tab w:val="clear" w:pos="1440"/>
          <w:tab w:val="num" w:pos="1700"/>
        </w:tabs>
        <w:overflowPunct w:val="0"/>
        <w:autoSpaceDE w:val="0"/>
        <w:autoSpaceDN w:val="0"/>
        <w:adjustRightInd w:val="0"/>
        <w:spacing w:line="239" w:lineRule="auto"/>
        <w:ind w:left="1700" w:hanging="258"/>
        <w:jc w:val="both"/>
        <w:rPr>
          <w:rFonts w:ascii="Arial" w:hAnsi="Arial" w:cs="Arial"/>
          <w:sz w:val="22"/>
          <w:szCs w:val="22"/>
        </w:rPr>
      </w:pPr>
      <w:r w:rsidRPr="0017745D">
        <w:rPr>
          <w:rFonts w:ascii="Arial" w:hAnsi="Arial" w:cs="Arial"/>
          <w:sz w:val="22"/>
          <w:szCs w:val="22"/>
        </w:rPr>
        <w:t xml:space="preserve">advertência, </w:t>
      </w:r>
    </w:p>
    <w:p w:rsidR="00221FAA" w:rsidRPr="0017745D" w:rsidRDefault="00221FAA" w:rsidP="0017745D">
      <w:pPr>
        <w:widowControl w:val="0"/>
        <w:autoSpaceDE w:val="0"/>
        <w:autoSpaceDN w:val="0"/>
        <w:adjustRightInd w:val="0"/>
        <w:spacing w:line="1" w:lineRule="exact"/>
        <w:jc w:val="both"/>
        <w:rPr>
          <w:rFonts w:ascii="Arial" w:hAnsi="Arial" w:cs="Arial"/>
          <w:sz w:val="22"/>
          <w:szCs w:val="22"/>
        </w:rPr>
      </w:pPr>
    </w:p>
    <w:p w:rsidR="00221FAA" w:rsidRPr="0017745D" w:rsidRDefault="00221FAA" w:rsidP="0017745D">
      <w:pPr>
        <w:widowControl w:val="0"/>
        <w:numPr>
          <w:ilvl w:val="1"/>
          <w:numId w:val="21"/>
        </w:numPr>
        <w:tabs>
          <w:tab w:val="clear" w:pos="1440"/>
          <w:tab w:val="num" w:pos="1700"/>
        </w:tabs>
        <w:overflowPunct w:val="0"/>
        <w:autoSpaceDE w:val="0"/>
        <w:autoSpaceDN w:val="0"/>
        <w:adjustRightInd w:val="0"/>
        <w:ind w:left="1700" w:hanging="258"/>
        <w:jc w:val="both"/>
        <w:rPr>
          <w:rFonts w:ascii="Arial" w:hAnsi="Arial" w:cs="Arial"/>
          <w:sz w:val="22"/>
          <w:szCs w:val="22"/>
        </w:rPr>
      </w:pPr>
      <w:r w:rsidRPr="0017745D">
        <w:rPr>
          <w:rFonts w:ascii="Arial" w:hAnsi="Arial" w:cs="Arial"/>
          <w:sz w:val="22"/>
          <w:szCs w:val="22"/>
        </w:rPr>
        <w:t xml:space="preserve">multa, </w:t>
      </w:r>
    </w:p>
    <w:p w:rsidR="001925FB" w:rsidRDefault="001925FB" w:rsidP="001925FB">
      <w:pPr>
        <w:pStyle w:val="PargrafodaLista"/>
        <w:rPr>
          <w:rFonts w:ascii="Arial" w:hAnsi="Arial" w:cs="Arial"/>
          <w:sz w:val="22"/>
          <w:szCs w:val="22"/>
        </w:rPr>
      </w:pPr>
    </w:p>
    <w:p w:rsidR="00221FAA" w:rsidRPr="0017745D" w:rsidRDefault="00221FAA" w:rsidP="0017745D">
      <w:pPr>
        <w:widowControl w:val="0"/>
        <w:numPr>
          <w:ilvl w:val="1"/>
          <w:numId w:val="21"/>
        </w:numPr>
        <w:tabs>
          <w:tab w:val="clear" w:pos="1440"/>
          <w:tab w:val="num" w:pos="1700"/>
        </w:tabs>
        <w:overflowPunct w:val="0"/>
        <w:autoSpaceDE w:val="0"/>
        <w:autoSpaceDN w:val="0"/>
        <w:adjustRightInd w:val="0"/>
        <w:spacing w:line="239" w:lineRule="auto"/>
        <w:ind w:left="1700" w:hanging="258"/>
        <w:jc w:val="both"/>
        <w:rPr>
          <w:rFonts w:ascii="Arial" w:hAnsi="Arial" w:cs="Arial"/>
          <w:sz w:val="22"/>
          <w:szCs w:val="22"/>
        </w:rPr>
      </w:pPr>
      <w:r w:rsidRPr="0017745D">
        <w:rPr>
          <w:rFonts w:ascii="Arial" w:hAnsi="Arial" w:cs="Arial"/>
          <w:sz w:val="22"/>
          <w:szCs w:val="22"/>
        </w:rPr>
        <w:t xml:space="preserve">suspensão temporária de participar em licitação e de contratar com o </w:t>
      </w:r>
    </w:p>
    <w:p w:rsidR="00221FAA" w:rsidRPr="0017745D" w:rsidRDefault="00221FAA" w:rsidP="0017745D">
      <w:pPr>
        <w:widowControl w:val="0"/>
        <w:autoSpaceDE w:val="0"/>
        <w:autoSpaceDN w:val="0"/>
        <w:adjustRightInd w:val="0"/>
        <w:spacing w:line="2" w:lineRule="exact"/>
        <w:jc w:val="both"/>
        <w:rPr>
          <w:rFonts w:ascii="Arial" w:hAnsi="Arial" w:cs="Arial"/>
          <w:sz w:val="22"/>
          <w:szCs w:val="22"/>
        </w:rPr>
      </w:pPr>
    </w:p>
    <w:p w:rsidR="00221FAA" w:rsidRPr="0017745D" w:rsidRDefault="00221FAA" w:rsidP="0017745D">
      <w:pPr>
        <w:widowControl w:val="0"/>
        <w:autoSpaceDE w:val="0"/>
        <w:autoSpaceDN w:val="0"/>
        <w:adjustRightInd w:val="0"/>
        <w:jc w:val="both"/>
        <w:rPr>
          <w:rFonts w:ascii="Arial" w:hAnsi="Arial" w:cs="Arial"/>
          <w:sz w:val="22"/>
          <w:szCs w:val="22"/>
        </w:rPr>
      </w:pPr>
      <w:r w:rsidRPr="0017745D">
        <w:rPr>
          <w:rFonts w:ascii="Arial" w:hAnsi="Arial" w:cs="Arial"/>
          <w:sz w:val="22"/>
          <w:szCs w:val="22"/>
        </w:rPr>
        <w:t>Município de Celso Ramos.</w:t>
      </w:r>
    </w:p>
    <w:p w:rsidR="00221FAA" w:rsidRPr="0017745D" w:rsidRDefault="00221FAA" w:rsidP="0017745D">
      <w:pPr>
        <w:widowControl w:val="0"/>
        <w:autoSpaceDE w:val="0"/>
        <w:autoSpaceDN w:val="0"/>
        <w:adjustRightInd w:val="0"/>
        <w:spacing w:line="43" w:lineRule="exact"/>
        <w:jc w:val="both"/>
        <w:rPr>
          <w:rFonts w:ascii="Arial" w:hAnsi="Arial" w:cs="Arial"/>
          <w:sz w:val="22"/>
          <w:szCs w:val="22"/>
        </w:rPr>
      </w:pPr>
    </w:p>
    <w:p w:rsidR="00221FAA" w:rsidRPr="001925FB" w:rsidRDefault="00221FAA" w:rsidP="001925FB">
      <w:pPr>
        <w:pStyle w:val="PargrafodaLista"/>
        <w:widowControl w:val="0"/>
        <w:numPr>
          <w:ilvl w:val="0"/>
          <w:numId w:val="74"/>
        </w:numPr>
        <w:overflowPunct w:val="0"/>
        <w:autoSpaceDE w:val="0"/>
        <w:autoSpaceDN w:val="0"/>
        <w:adjustRightInd w:val="0"/>
        <w:spacing w:line="218" w:lineRule="auto"/>
        <w:jc w:val="both"/>
        <w:rPr>
          <w:rFonts w:ascii="Arial" w:hAnsi="Arial" w:cs="Arial"/>
          <w:sz w:val="22"/>
          <w:szCs w:val="22"/>
        </w:rPr>
      </w:pPr>
      <w:r w:rsidRPr="001925FB">
        <w:rPr>
          <w:rFonts w:ascii="Arial" w:hAnsi="Arial" w:cs="Arial"/>
          <w:sz w:val="22"/>
          <w:szCs w:val="22"/>
        </w:rPr>
        <w:t>declaração de inidoneidade para licitar e/ou contratar com a Administração Pública.</w:t>
      </w:r>
    </w:p>
    <w:p w:rsidR="00221FAA" w:rsidRPr="0017745D" w:rsidRDefault="00221FAA" w:rsidP="0017745D">
      <w:pPr>
        <w:widowControl w:val="0"/>
        <w:autoSpaceDE w:val="0"/>
        <w:autoSpaceDN w:val="0"/>
        <w:adjustRightInd w:val="0"/>
        <w:spacing w:line="299" w:lineRule="exact"/>
        <w:jc w:val="both"/>
        <w:rPr>
          <w:rFonts w:ascii="Arial" w:hAnsi="Arial" w:cs="Arial"/>
          <w:sz w:val="22"/>
          <w:szCs w:val="22"/>
        </w:rPr>
      </w:pPr>
    </w:p>
    <w:p w:rsidR="00221FAA" w:rsidRPr="0017745D" w:rsidRDefault="00221FAA" w:rsidP="0017745D">
      <w:pPr>
        <w:widowControl w:val="0"/>
        <w:numPr>
          <w:ilvl w:val="0"/>
          <w:numId w:val="22"/>
        </w:numPr>
        <w:tabs>
          <w:tab w:val="clear" w:pos="720"/>
          <w:tab w:val="num" w:pos="509"/>
        </w:tabs>
        <w:overflowPunct w:val="0"/>
        <w:autoSpaceDE w:val="0"/>
        <w:autoSpaceDN w:val="0"/>
        <w:adjustRightInd w:val="0"/>
        <w:spacing w:line="231" w:lineRule="auto"/>
        <w:ind w:left="0" w:firstLine="2"/>
        <w:jc w:val="both"/>
        <w:rPr>
          <w:rFonts w:ascii="Arial" w:hAnsi="Arial" w:cs="Arial"/>
          <w:sz w:val="22"/>
          <w:szCs w:val="22"/>
        </w:rPr>
      </w:pPr>
      <w:r w:rsidRPr="0017745D">
        <w:rPr>
          <w:rFonts w:ascii="Arial" w:hAnsi="Arial" w:cs="Arial"/>
          <w:sz w:val="22"/>
          <w:szCs w:val="22"/>
        </w:rPr>
        <w:t xml:space="preserve">– As sanções de advertência, suspensão temporária de participar em licitação e de contratar com o Município de Celso Ramos e de declaração de inidoneidade para licitar e/ou contratar com a Administração Pública poderão ser aplicadas a CONTRATADA juntamente com a multa e obedecerão ao disposto na legislação, no que concerne às hipóteses de aplicação, </w:t>
      </w:r>
      <w:r w:rsidRPr="0017745D">
        <w:rPr>
          <w:rFonts w:ascii="Arial" w:hAnsi="Arial" w:cs="Arial"/>
          <w:i/>
          <w:iCs/>
          <w:sz w:val="22"/>
          <w:szCs w:val="22"/>
        </w:rPr>
        <w:t>quantum</w:t>
      </w:r>
      <w:r w:rsidRPr="0017745D">
        <w:rPr>
          <w:rFonts w:ascii="Arial" w:hAnsi="Arial" w:cs="Arial"/>
          <w:sz w:val="22"/>
          <w:szCs w:val="22"/>
        </w:rPr>
        <w:t xml:space="preserve"> e </w:t>
      </w:r>
      <w:r w:rsidR="001925FB">
        <w:rPr>
          <w:rFonts w:ascii="Arial" w:hAnsi="Arial" w:cs="Arial"/>
          <w:sz w:val="22"/>
          <w:szCs w:val="22"/>
        </w:rPr>
        <w:pgNum/>
        <w:t>onseqüências</w:t>
      </w:r>
      <w:r w:rsidRPr="0017745D">
        <w:rPr>
          <w:rFonts w:ascii="Arial" w:hAnsi="Arial" w:cs="Arial"/>
          <w:sz w:val="22"/>
          <w:szCs w:val="22"/>
        </w:rPr>
        <w:t xml:space="preserve">. </w:t>
      </w:r>
    </w:p>
    <w:p w:rsidR="00221FAA" w:rsidRPr="0017745D" w:rsidRDefault="00221FAA" w:rsidP="0017745D">
      <w:pPr>
        <w:widowControl w:val="0"/>
        <w:autoSpaceDE w:val="0"/>
        <w:autoSpaceDN w:val="0"/>
        <w:adjustRightInd w:val="0"/>
        <w:spacing w:line="302" w:lineRule="exact"/>
        <w:jc w:val="both"/>
        <w:rPr>
          <w:rFonts w:ascii="Arial" w:hAnsi="Arial" w:cs="Arial"/>
          <w:sz w:val="22"/>
          <w:szCs w:val="22"/>
        </w:rPr>
      </w:pPr>
    </w:p>
    <w:p w:rsidR="00221FAA" w:rsidRPr="0017745D" w:rsidRDefault="001925FB" w:rsidP="0017745D">
      <w:pPr>
        <w:widowControl w:val="0"/>
        <w:numPr>
          <w:ilvl w:val="0"/>
          <w:numId w:val="22"/>
        </w:numPr>
        <w:tabs>
          <w:tab w:val="clear" w:pos="720"/>
          <w:tab w:val="num" w:pos="530"/>
        </w:tabs>
        <w:overflowPunct w:val="0"/>
        <w:autoSpaceDE w:val="0"/>
        <w:autoSpaceDN w:val="0"/>
        <w:adjustRightInd w:val="0"/>
        <w:spacing w:line="225" w:lineRule="auto"/>
        <w:ind w:left="0" w:firstLine="2"/>
        <w:jc w:val="both"/>
        <w:rPr>
          <w:rFonts w:ascii="Arial" w:hAnsi="Arial" w:cs="Arial"/>
          <w:sz w:val="22"/>
          <w:szCs w:val="22"/>
        </w:rPr>
      </w:pPr>
      <w:r>
        <w:rPr>
          <w:rFonts w:ascii="Arial" w:hAnsi="Arial" w:cs="Arial"/>
          <w:sz w:val="22"/>
          <w:szCs w:val="22"/>
        </w:rPr>
        <w:t>–</w:t>
      </w:r>
      <w:r w:rsidR="00221FAA" w:rsidRPr="0017745D">
        <w:rPr>
          <w:rFonts w:ascii="Arial" w:hAnsi="Arial" w:cs="Arial"/>
          <w:sz w:val="22"/>
          <w:szCs w:val="22"/>
        </w:rPr>
        <w:t xml:space="preserve"> A advertência poderá ser aplicada no caso de descumprimento parcial das obrigações e responsabilidades assumidas contratualmente, por culpa exclusiva da CONTRATADA.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298" w:lineRule="exact"/>
        <w:jc w:val="both"/>
        <w:rPr>
          <w:rFonts w:ascii="Arial" w:hAnsi="Arial" w:cs="Arial"/>
          <w:sz w:val="22"/>
          <w:szCs w:val="22"/>
        </w:rPr>
      </w:pPr>
    </w:p>
    <w:p w:rsidR="00221FAA" w:rsidRPr="0017745D" w:rsidRDefault="00221FAA" w:rsidP="0017745D">
      <w:pPr>
        <w:widowControl w:val="0"/>
        <w:numPr>
          <w:ilvl w:val="0"/>
          <w:numId w:val="22"/>
        </w:numPr>
        <w:tabs>
          <w:tab w:val="clear" w:pos="720"/>
          <w:tab w:val="num" w:pos="516"/>
        </w:tabs>
        <w:overflowPunct w:val="0"/>
        <w:autoSpaceDE w:val="0"/>
        <w:autoSpaceDN w:val="0"/>
        <w:adjustRightInd w:val="0"/>
        <w:spacing w:line="226" w:lineRule="auto"/>
        <w:ind w:left="0" w:firstLine="2"/>
        <w:jc w:val="both"/>
        <w:rPr>
          <w:rFonts w:ascii="Arial" w:hAnsi="Arial" w:cs="Arial"/>
          <w:sz w:val="22"/>
          <w:szCs w:val="22"/>
        </w:rPr>
      </w:pPr>
      <w:r w:rsidRPr="0017745D">
        <w:rPr>
          <w:rFonts w:ascii="Arial" w:hAnsi="Arial" w:cs="Arial"/>
          <w:sz w:val="22"/>
          <w:szCs w:val="22"/>
        </w:rPr>
        <w:t xml:space="preserve">– A advertência poderá, ainda, ser aplicada no caso de outras ocorrências que possam acarretar transtornos ao desenvolvimento dos serviços do CONTRATANTE, a critério da fiscalização, desde que não caiba a aplicação de sanção mais grave.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298" w:lineRule="exact"/>
        <w:jc w:val="both"/>
        <w:rPr>
          <w:rFonts w:ascii="Arial" w:hAnsi="Arial" w:cs="Arial"/>
          <w:sz w:val="22"/>
          <w:szCs w:val="22"/>
        </w:rPr>
      </w:pPr>
    </w:p>
    <w:p w:rsidR="00221FAA" w:rsidRPr="0017745D" w:rsidRDefault="00221FAA" w:rsidP="0017745D">
      <w:pPr>
        <w:widowControl w:val="0"/>
        <w:numPr>
          <w:ilvl w:val="0"/>
          <w:numId w:val="22"/>
        </w:numPr>
        <w:tabs>
          <w:tab w:val="clear" w:pos="720"/>
          <w:tab w:val="num" w:pos="622"/>
        </w:tabs>
        <w:overflowPunct w:val="0"/>
        <w:autoSpaceDE w:val="0"/>
        <w:autoSpaceDN w:val="0"/>
        <w:adjustRightInd w:val="0"/>
        <w:spacing w:line="218" w:lineRule="auto"/>
        <w:ind w:left="0" w:firstLine="2"/>
        <w:jc w:val="both"/>
        <w:rPr>
          <w:rFonts w:ascii="Arial" w:hAnsi="Arial" w:cs="Arial"/>
          <w:sz w:val="22"/>
          <w:szCs w:val="22"/>
        </w:rPr>
      </w:pPr>
      <w:r w:rsidRPr="0017745D">
        <w:rPr>
          <w:rFonts w:ascii="Arial" w:hAnsi="Arial" w:cs="Arial"/>
          <w:sz w:val="22"/>
          <w:szCs w:val="22"/>
        </w:rPr>
        <w:t>– O CONTRATANTE observará a boa-fé da CONTRATADA e as circunstâncias atenuantes ou agravantes em que a infração foi praticada. Assim, a Administração</w:t>
      </w:r>
      <w:bookmarkStart w:id="3" w:name="page12"/>
      <w:bookmarkEnd w:id="3"/>
      <w:r w:rsidRPr="0017745D">
        <w:rPr>
          <w:rFonts w:ascii="Arial" w:hAnsi="Arial" w:cs="Arial"/>
          <w:sz w:val="22"/>
          <w:szCs w:val="22"/>
        </w:rPr>
        <w:t>poderá deixar de aplicar a penalidade ou mesmo substituí-la por sanção mais branda, desde que a irregularidade seja corrigida no prazo fixado pela fiscalização e não tenha causado prejuízo a CONTRATANTE ou a terceiros.</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299" w:lineRule="exact"/>
        <w:jc w:val="both"/>
        <w:rPr>
          <w:rFonts w:ascii="Arial" w:hAnsi="Arial" w:cs="Arial"/>
          <w:sz w:val="22"/>
          <w:szCs w:val="22"/>
        </w:rPr>
      </w:pPr>
    </w:p>
    <w:p w:rsidR="00221FAA" w:rsidRPr="0017745D" w:rsidRDefault="00221FAA" w:rsidP="0017745D">
      <w:pPr>
        <w:widowControl w:val="0"/>
        <w:numPr>
          <w:ilvl w:val="0"/>
          <w:numId w:val="23"/>
        </w:numPr>
        <w:tabs>
          <w:tab w:val="clear" w:pos="720"/>
          <w:tab w:val="num" w:pos="694"/>
        </w:tabs>
        <w:overflowPunct w:val="0"/>
        <w:autoSpaceDE w:val="0"/>
        <w:autoSpaceDN w:val="0"/>
        <w:adjustRightInd w:val="0"/>
        <w:spacing w:line="218" w:lineRule="auto"/>
        <w:ind w:left="20" w:right="40" w:firstLine="2"/>
        <w:jc w:val="both"/>
        <w:rPr>
          <w:rFonts w:ascii="Arial" w:hAnsi="Arial" w:cs="Arial"/>
          <w:sz w:val="22"/>
          <w:szCs w:val="22"/>
        </w:rPr>
      </w:pPr>
      <w:r w:rsidRPr="0017745D">
        <w:rPr>
          <w:rFonts w:ascii="Arial" w:hAnsi="Arial" w:cs="Arial"/>
          <w:sz w:val="22"/>
          <w:szCs w:val="22"/>
        </w:rPr>
        <w:t xml:space="preserve">– No caso de inexecução parcial ou total do contrato, as multas a serem aplicadas observarão os seguintes parâmetros: </w:t>
      </w:r>
    </w:p>
    <w:p w:rsidR="00221FAA" w:rsidRPr="0017745D" w:rsidRDefault="00221FAA" w:rsidP="0017745D">
      <w:pPr>
        <w:widowControl w:val="0"/>
        <w:autoSpaceDE w:val="0"/>
        <w:autoSpaceDN w:val="0"/>
        <w:adjustRightInd w:val="0"/>
        <w:spacing w:line="298" w:lineRule="exact"/>
        <w:jc w:val="both"/>
        <w:rPr>
          <w:rFonts w:ascii="Arial" w:hAnsi="Arial" w:cs="Arial"/>
          <w:sz w:val="22"/>
          <w:szCs w:val="22"/>
        </w:rPr>
      </w:pPr>
    </w:p>
    <w:p w:rsidR="00221FAA" w:rsidRPr="0017745D" w:rsidRDefault="00221FAA" w:rsidP="0017745D">
      <w:pPr>
        <w:widowControl w:val="0"/>
        <w:numPr>
          <w:ilvl w:val="1"/>
          <w:numId w:val="23"/>
        </w:numPr>
        <w:tabs>
          <w:tab w:val="clear" w:pos="1440"/>
          <w:tab w:val="num" w:pos="1088"/>
        </w:tabs>
        <w:overflowPunct w:val="0"/>
        <w:autoSpaceDE w:val="0"/>
        <w:autoSpaceDN w:val="0"/>
        <w:adjustRightInd w:val="0"/>
        <w:spacing w:line="226" w:lineRule="auto"/>
        <w:ind w:left="20" w:right="40" w:firstLine="710"/>
        <w:jc w:val="both"/>
        <w:rPr>
          <w:rFonts w:ascii="Arial" w:hAnsi="Arial" w:cs="Arial"/>
          <w:sz w:val="22"/>
          <w:szCs w:val="22"/>
        </w:rPr>
      </w:pPr>
      <w:r w:rsidRPr="0017745D">
        <w:rPr>
          <w:rFonts w:ascii="Arial" w:hAnsi="Arial" w:cs="Arial"/>
          <w:sz w:val="22"/>
          <w:szCs w:val="22"/>
        </w:rPr>
        <w:t xml:space="preserve">0,5% (meio por cento) por dia de atraso, no caso de não entrega do objeto solicitado, incidente sobre o valor total do contrato até o efetivo cumprimento da obrigação </w:t>
      </w:r>
      <w:r w:rsidRPr="0017745D">
        <w:rPr>
          <w:rFonts w:ascii="Arial" w:hAnsi="Arial" w:cs="Arial"/>
          <w:sz w:val="22"/>
          <w:szCs w:val="22"/>
        </w:rPr>
        <w:lastRenderedPageBreak/>
        <w:t xml:space="preserve">limitado a 05 (cinco) dias; </w:t>
      </w:r>
    </w:p>
    <w:p w:rsidR="00221FAA" w:rsidRPr="0017745D" w:rsidRDefault="00221FAA" w:rsidP="0017745D">
      <w:pPr>
        <w:widowControl w:val="0"/>
        <w:autoSpaceDE w:val="0"/>
        <w:autoSpaceDN w:val="0"/>
        <w:adjustRightInd w:val="0"/>
        <w:spacing w:line="298" w:lineRule="exact"/>
        <w:jc w:val="both"/>
        <w:rPr>
          <w:rFonts w:ascii="Arial" w:hAnsi="Arial" w:cs="Arial"/>
          <w:sz w:val="22"/>
          <w:szCs w:val="22"/>
        </w:rPr>
      </w:pPr>
    </w:p>
    <w:p w:rsidR="00221FAA" w:rsidRPr="0017745D" w:rsidRDefault="00221FAA" w:rsidP="0017745D">
      <w:pPr>
        <w:widowControl w:val="0"/>
        <w:numPr>
          <w:ilvl w:val="1"/>
          <w:numId w:val="23"/>
        </w:numPr>
        <w:tabs>
          <w:tab w:val="clear" w:pos="1440"/>
          <w:tab w:val="num" w:pos="989"/>
        </w:tabs>
        <w:overflowPunct w:val="0"/>
        <w:autoSpaceDE w:val="0"/>
        <w:autoSpaceDN w:val="0"/>
        <w:adjustRightInd w:val="0"/>
        <w:spacing w:line="226" w:lineRule="auto"/>
        <w:ind w:left="20" w:right="40" w:firstLine="710"/>
        <w:jc w:val="both"/>
        <w:rPr>
          <w:rFonts w:ascii="Arial" w:hAnsi="Arial" w:cs="Arial"/>
          <w:sz w:val="22"/>
          <w:szCs w:val="22"/>
        </w:rPr>
      </w:pPr>
      <w:r w:rsidRPr="0017745D">
        <w:rPr>
          <w:rFonts w:ascii="Arial" w:hAnsi="Arial" w:cs="Arial"/>
          <w:sz w:val="22"/>
          <w:szCs w:val="22"/>
        </w:rPr>
        <w:t xml:space="preserve">Em caso de inexecução parcial ou de qualquer outra irregularidade do objeto poderá ser aplicada multa de 5,00% (cinco por cento) calculada sobre o valor total do contrato;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43" w:lineRule="exact"/>
        <w:jc w:val="both"/>
        <w:rPr>
          <w:rFonts w:ascii="Arial" w:hAnsi="Arial" w:cs="Arial"/>
          <w:sz w:val="22"/>
          <w:szCs w:val="22"/>
        </w:rPr>
      </w:pPr>
    </w:p>
    <w:p w:rsidR="00221FAA" w:rsidRPr="0017745D" w:rsidRDefault="00221FAA" w:rsidP="0017745D">
      <w:pPr>
        <w:widowControl w:val="0"/>
        <w:numPr>
          <w:ilvl w:val="1"/>
          <w:numId w:val="23"/>
        </w:numPr>
        <w:tabs>
          <w:tab w:val="clear" w:pos="1440"/>
          <w:tab w:val="num" w:pos="987"/>
        </w:tabs>
        <w:overflowPunct w:val="0"/>
        <w:autoSpaceDE w:val="0"/>
        <w:autoSpaceDN w:val="0"/>
        <w:adjustRightInd w:val="0"/>
        <w:spacing w:line="229" w:lineRule="auto"/>
        <w:ind w:left="20" w:right="40" w:firstLine="710"/>
        <w:jc w:val="both"/>
        <w:rPr>
          <w:rFonts w:ascii="Arial" w:hAnsi="Arial" w:cs="Arial"/>
          <w:sz w:val="22"/>
          <w:szCs w:val="22"/>
        </w:rPr>
      </w:pPr>
      <w:r w:rsidRPr="0017745D">
        <w:rPr>
          <w:rFonts w:ascii="Arial" w:hAnsi="Arial" w:cs="Arial"/>
          <w:sz w:val="22"/>
          <w:szCs w:val="22"/>
        </w:rPr>
        <w:t xml:space="preserve">Transcorridos 06 (seis) dias do prazo de entrega estabelecido na Ordem de Compra e/ou Autorização de Fornecimento, será considerado rescindido o Contrato, cancelado o Registro de Preços e aplicado a multa de 25% (vinte e cinco por cento) por inexecução total, calculada sobre o valor da contratação.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299" w:lineRule="exact"/>
        <w:jc w:val="both"/>
        <w:rPr>
          <w:rFonts w:ascii="Arial" w:hAnsi="Arial" w:cs="Arial"/>
          <w:sz w:val="22"/>
          <w:szCs w:val="22"/>
        </w:rPr>
      </w:pPr>
    </w:p>
    <w:p w:rsidR="00221FAA" w:rsidRPr="0017745D" w:rsidRDefault="001925FB" w:rsidP="0017745D">
      <w:pPr>
        <w:widowControl w:val="0"/>
        <w:numPr>
          <w:ilvl w:val="0"/>
          <w:numId w:val="23"/>
        </w:numPr>
        <w:tabs>
          <w:tab w:val="clear" w:pos="720"/>
          <w:tab w:val="num" w:pos="649"/>
        </w:tabs>
        <w:overflowPunct w:val="0"/>
        <w:autoSpaceDE w:val="0"/>
        <w:autoSpaceDN w:val="0"/>
        <w:adjustRightInd w:val="0"/>
        <w:spacing w:line="226" w:lineRule="auto"/>
        <w:ind w:left="20" w:right="20" w:firstLine="2"/>
        <w:jc w:val="both"/>
        <w:rPr>
          <w:rFonts w:ascii="Arial" w:hAnsi="Arial" w:cs="Arial"/>
          <w:sz w:val="22"/>
          <w:szCs w:val="22"/>
        </w:rPr>
      </w:pPr>
      <w:r>
        <w:rPr>
          <w:rFonts w:ascii="Arial" w:hAnsi="Arial" w:cs="Arial"/>
          <w:sz w:val="22"/>
          <w:szCs w:val="22"/>
        </w:rPr>
        <w:t>–</w:t>
      </w:r>
      <w:r w:rsidR="00221FAA" w:rsidRPr="0017745D">
        <w:rPr>
          <w:rFonts w:ascii="Arial" w:hAnsi="Arial" w:cs="Arial"/>
          <w:sz w:val="22"/>
          <w:szCs w:val="22"/>
        </w:rPr>
        <w:t xml:space="preserve"> De acordo com o estabelecido no artigo 77, da Lei nº 8.666/93, a inexecução total ou parcial do ajuste enseja sua rescisão, constituindo, também, motivo para o seu rompimento, aqueles previstos no art. 78, incisos I a XVIII. </w:t>
      </w:r>
    </w:p>
    <w:p w:rsidR="00221FAA" w:rsidRPr="0017745D" w:rsidRDefault="00221FAA" w:rsidP="0017745D">
      <w:pPr>
        <w:widowControl w:val="0"/>
        <w:overflowPunct w:val="0"/>
        <w:autoSpaceDE w:val="0"/>
        <w:autoSpaceDN w:val="0"/>
        <w:adjustRightInd w:val="0"/>
        <w:spacing w:line="226" w:lineRule="auto"/>
        <w:ind w:left="22" w:right="20"/>
        <w:jc w:val="both"/>
        <w:rPr>
          <w:rFonts w:ascii="Arial" w:hAnsi="Arial" w:cs="Arial"/>
          <w:sz w:val="22"/>
          <w:szCs w:val="22"/>
        </w:rPr>
      </w:pPr>
    </w:p>
    <w:p w:rsidR="00221FAA" w:rsidRPr="0017745D" w:rsidRDefault="00221FAA" w:rsidP="0017745D">
      <w:pPr>
        <w:widowControl w:val="0"/>
        <w:numPr>
          <w:ilvl w:val="0"/>
          <w:numId w:val="23"/>
        </w:numPr>
        <w:tabs>
          <w:tab w:val="clear" w:pos="720"/>
          <w:tab w:val="num" w:pos="649"/>
        </w:tabs>
        <w:overflowPunct w:val="0"/>
        <w:autoSpaceDE w:val="0"/>
        <w:autoSpaceDN w:val="0"/>
        <w:adjustRightInd w:val="0"/>
        <w:spacing w:line="226" w:lineRule="auto"/>
        <w:ind w:left="20" w:right="20" w:firstLine="2"/>
        <w:jc w:val="both"/>
        <w:rPr>
          <w:rFonts w:ascii="Arial" w:hAnsi="Arial" w:cs="Arial"/>
          <w:sz w:val="22"/>
          <w:szCs w:val="22"/>
        </w:rPr>
      </w:pPr>
      <w:r w:rsidRPr="0017745D">
        <w:rPr>
          <w:rFonts w:ascii="Arial" w:hAnsi="Arial" w:cs="Arial"/>
          <w:sz w:val="22"/>
          <w:szCs w:val="22"/>
        </w:rPr>
        <w:t xml:space="preserve">– O valor da multa poderá ser descontado do pagamento ser efetuado à CONTRATADA.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316" w:lineRule="exact"/>
        <w:jc w:val="both"/>
        <w:rPr>
          <w:rFonts w:ascii="Arial" w:hAnsi="Arial" w:cs="Arial"/>
          <w:sz w:val="22"/>
          <w:szCs w:val="22"/>
        </w:rPr>
      </w:pPr>
    </w:p>
    <w:p w:rsidR="00221FAA" w:rsidRPr="0017745D" w:rsidRDefault="00920910" w:rsidP="0017745D">
      <w:pPr>
        <w:widowControl w:val="0"/>
        <w:autoSpaceDE w:val="0"/>
        <w:autoSpaceDN w:val="0"/>
        <w:adjustRightInd w:val="0"/>
        <w:ind w:left="1040"/>
        <w:jc w:val="both"/>
        <w:rPr>
          <w:rFonts w:ascii="Arial" w:hAnsi="Arial" w:cs="Arial"/>
          <w:sz w:val="22"/>
          <w:szCs w:val="22"/>
        </w:rPr>
      </w:pPr>
      <w:r>
        <w:rPr>
          <w:rFonts w:ascii="Arial" w:hAnsi="Arial" w:cs="Arial"/>
          <w:b/>
          <w:bCs/>
          <w:noProof/>
          <w:sz w:val="22"/>
          <w:szCs w:val="22"/>
        </w:rPr>
        <w:drawing>
          <wp:anchor distT="0" distB="0" distL="114300" distR="114300" simplePos="0" relativeHeight="251675648" behindDoc="1" locked="0" layoutInCell="0" allowOverlap="1">
            <wp:simplePos x="0" y="0"/>
            <wp:positionH relativeFrom="column">
              <wp:posOffset>92075</wp:posOffset>
            </wp:positionH>
            <wp:positionV relativeFrom="paragraph">
              <wp:posOffset>554355</wp:posOffset>
            </wp:positionV>
            <wp:extent cx="5496560" cy="171450"/>
            <wp:effectExtent l="19050" t="0" r="8890" b="0"/>
            <wp:wrapNone/>
            <wp:docPr id="93" name="Imagem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6560" cy="171450"/>
                    </a:xfrm>
                    <a:prstGeom prst="rect">
                      <a:avLst/>
                    </a:prstGeom>
                    <a:noFill/>
                  </pic:spPr>
                </pic:pic>
              </a:graphicData>
            </a:graphic>
          </wp:anchor>
        </w:drawing>
      </w:r>
      <w:r w:rsidR="00221FAA" w:rsidRPr="0017745D">
        <w:rPr>
          <w:rFonts w:ascii="Arial" w:hAnsi="Arial" w:cs="Arial"/>
          <w:b/>
          <w:bCs/>
          <w:sz w:val="22"/>
          <w:szCs w:val="22"/>
        </w:rPr>
        <w:t>15 – DAS ALTERAÇÕES DA ATA DE REGISTRO DE PREÇOS</w:t>
      </w:r>
    </w:p>
    <w:p w:rsidR="00221FAA" w:rsidRPr="0017745D" w:rsidRDefault="00221FAA" w:rsidP="0017745D">
      <w:pPr>
        <w:widowControl w:val="0"/>
        <w:autoSpaceDE w:val="0"/>
        <w:autoSpaceDN w:val="0"/>
        <w:adjustRightInd w:val="0"/>
        <w:spacing w:line="310" w:lineRule="exact"/>
        <w:jc w:val="both"/>
        <w:rPr>
          <w:rFonts w:ascii="Arial" w:hAnsi="Arial" w:cs="Arial"/>
          <w:sz w:val="22"/>
          <w:szCs w:val="22"/>
        </w:rPr>
      </w:pPr>
    </w:p>
    <w:p w:rsidR="00221FAA" w:rsidRPr="0017745D" w:rsidRDefault="00221FAA" w:rsidP="0017745D">
      <w:pPr>
        <w:widowControl w:val="0"/>
        <w:overflowPunct w:val="0"/>
        <w:autoSpaceDE w:val="0"/>
        <w:autoSpaceDN w:val="0"/>
        <w:adjustRightInd w:val="0"/>
        <w:spacing w:line="218" w:lineRule="auto"/>
        <w:jc w:val="both"/>
        <w:rPr>
          <w:rFonts w:ascii="Arial" w:hAnsi="Arial" w:cs="Arial"/>
          <w:sz w:val="22"/>
          <w:szCs w:val="22"/>
        </w:rPr>
      </w:pPr>
      <w:r w:rsidRPr="0017745D">
        <w:rPr>
          <w:rFonts w:ascii="Arial" w:hAnsi="Arial" w:cs="Arial"/>
          <w:sz w:val="22"/>
          <w:szCs w:val="22"/>
        </w:rPr>
        <w:t xml:space="preserve">15.1 </w:t>
      </w:r>
      <w:r w:rsidR="001925FB">
        <w:rPr>
          <w:rFonts w:ascii="Arial" w:hAnsi="Arial" w:cs="Arial"/>
          <w:sz w:val="22"/>
          <w:szCs w:val="22"/>
        </w:rPr>
        <w:t>–</w:t>
      </w:r>
      <w:r w:rsidRPr="0017745D">
        <w:rPr>
          <w:rFonts w:ascii="Arial" w:hAnsi="Arial" w:cs="Arial"/>
          <w:sz w:val="22"/>
          <w:szCs w:val="22"/>
        </w:rPr>
        <w:t xml:space="preserve"> A Ata de Registro de Preços poderá sofrer alterações, obedecidas às disposições contidas no art. 65 da Lei nº 8.666, de 1993.</w:t>
      </w:r>
    </w:p>
    <w:p w:rsidR="00221FAA" w:rsidRPr="0017745D" w:rsidRDefault="00221FAA" w:rsidP="0017745D">
      <w:pPr>
        <w:widowControl w:val="0"/>
        <w:overflowPunct w:val="0"/>
        <w:autoSpaceDE w:val="0"/>
        <w:autoSpaceDN w:val="0"/>
        <w:adjustRightInd w:val="0"/>
        <w:spacing w:line="218" w:lineRule="auto"/>
        <w:jc w:val="both"/>
        <w:rPr>
          <w:rFonts w:ascii="Arial" w:hAnsi="Arial" w:cs="Arial"/>
          <w:sz w:val="22"/>
          <w:szCs w:val="22"/>
        </w:rPr>
      </w:pPr>
    </w:p>
    <w:p w:rsidR="00221FAA" w:rsidRPr="0017745D" w:rsidRDefault="001925FB" w:rsidP="0017745D">
      <w:pPr>
        <w:widowControl w:val="0"/>
        <w:numPr>
          <w:ilvl w:val="0"/>
          <w:numId w:val="24"/>
        </w:numPr>
        <w:overflowPunct w:val="0"/>
        <w:autoSpaceDE w:val="0"/>
        <w:autoSpaceDN w:val="0"/>
        <w:adjustRightInd w:val="0"/>
        <w:spacing w:line="229" w:lineRule="auto"/>
        <w:ind w:left="0" w:firstLine="2"/>
        <w:jc w:val="both"/>
        <w:rPr>
          <w:rFonts w:ascii="Arial" w:hAnsi="Arial" w:cs="Arial"/>
          <w:sz w:val="22"/>
          <w:szCs w:val="22"/>
        </w:rPr>
      </w:pPr>
      <w:r>
        <w:rPr>
          <w:rFonts w:ascii="Arial" w:hAnsi="Arial" w:cs="Arial"/>
          <w:sz w:val="22"/>
          <w:szCs w:val="22"/>
        </w:rPr>
        <w:t>–</w:t>
      </w:r>
      <w:r w:rsidR="00221FAA" w:rsidRPr="0017745D">
        <w:rPr>
          <w:rFonts w:ascii="Arial" w:hAnsi="Arial" w:cs="Arial"/>
          <w:sz w:val="22"/>
          <w:szCs w:val="22"/>
        </w:rPr>
        <w:t xml:space="preserve"> 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rsidR="00221FAA" w:rsidRPr="0017745D" w:rsidRDefault="00221FAA" w:rsidP="0017745D">
      <w:pPr>
        <w:widowControl w:val="0"/>
        <w:autoSpaceDE w:val="0"/>
        <w:autoSpaceDN w:val="0"/>
        <w:adjustRightInd w:val="0"/>
        <w:spacing w:line="299" w:lineRule="exact"/>
        <w:jc w:val="both"/>
        <w:rPr>
          <w:rFonts w:ascii="Arial" w:hAnsi="Arial" w:cs="Arial"/>
          <w:sz w:val="22"/>
          <w:szCs w:val="22"/>
        </w:rPr>
      </w:pPr>
    </w:p>
    <w:p w:rsidR="00221FAA" w:rsidRPr="0017745D" w:rsidRDefault="001925FB" w:rsidP="0017745D">
      <w:pPr>
        <w:widowControl w:val="0"/>
        <w:numPr>
          <w:ilvl w:val="0"/>
          <w:numId w:val="24"/>
        </w:numPr>
        <w:overflowPunct w:val="0"/>
        <w:autoSpaceDE w:val="0"/>
        <w:autoSpaceDN w:val="0"/>
        <w:adjustRightInd w:val="0"/>
        <w:spacing w:line="219" w:lineRule="auto"/>
        <w:ind w:left="0" w:firstLine="2"/>
        <w:jc w:val="both"/>
        <w:rPr>
          <w:rFonts w:ascii="Arial" w:hAnsi="Arial" w:cs="Arial"/>
          <w:sz w:val="22"/>
          <w:szCs w:val="22"/>
        </w:rPr>
      </w:pPr>
      <w:r>
        <w:rPr>
          <w:rFonts w:ascii="Arial" w:hAnsi="Arial" w:cs="Arial"/>
          <w:sz w:val="22"/>
          <w:szCs w:val="22"/>
        </w:rPr>
        <w:t>–</w:t>
      </w:r>
      <w:r w:rsidR="00221FAA" w:rsidRPr="0017745D">
        <w:rPr>
          <w:rFonts w:ascii="Arial" w:hAnsi="Arial" w:cs="Arial"/>
          <w:sz w:val="22"/>
          <w:szCs w:val="22"/>
        </w:rPr>
        <w:t xml:space="preserve"> Quando o preço inicialmente registrado, por motivo superveniente, tornar-se superior ao preço praticado no mercado o Órgão Gerenciador deverá: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297" w:lineRule="exact"/>
        <w:jc w:val="both"/>
        <w:rPr>
          <w:rFonts w:ascii="Arial" w:hAnsi="Arial" w:cs="Arial"/>
          <w:sz w:val="22"/>
          <w:szCs w:val="22"/>
        </w:rPr>
      </w:pPr>
    </w:p>
    <w:p w:rsidR="00221FAA" w:rsidRPr="0017745D" w:rsidRDefault="00221FAA" w:rsidP="0017745D">
      <w:pPr>
        <w:widowControl w:val="0"/>
        <w:overflowPunct w:val="0"/>
        <w:autoSpaceDE w:val="0"/>
        <w:autoSpaceDN w:val="0"/>
        <w:adjustRightInd w:val="0"/>
        <w:spacing w:line="219" w:lineRule="auto"/>
        <w:ind w:left="1420"/>
        <w:jc w:val="both"/>
        <w:rPr>
          <w:rFonts w:ascii="Arial" w:hAnsi="Arial" w:cs="Arial"/>
          <w:sz w:val="22"/>
          <w:szCs w:val="22"/>
        </w:rPr>
      </w:pPr>
      <w:r w:rsidRPr="0017745D">
        <w:rPr>
          <w:rFonts w:ascii="Arial" w:hAnsi="Arial" w:cs="Arial"/>
          <w:sz w:val="22"/>
          <w:szCs w:val="22"/>
        </w:rPr>
        <w:t xml:space="preserve">I </w:t>
      </w:r>
      <w:r w:rsidR="001925FB">
        <w:rPr>
          <w:rFonts w:ascii="Arial" w:hAnsi="Arial" w:cs="Arial"/>
          <w:sz w:val="22"/>
          <w:szCs w:val="22"/>
        </w:rPr>
        <w:t>–</w:t>
      </w:r>
      <w:r w:rsidRPr="0017745D">
        <w:rPr>
          <w:rFonts w:ascii="Arial" w:hAnsi="Arial" w:cs="Arial"/>
          <w:sz w:val="22"/>
          <w:szCs w:val="22"/>
        </w:rPr>
        <w:t xml:space="preserve"> convocar o fornecedor visando a negociação para redução de preços e sua adequação ao praticado pelo mercado;</w:t>
      </w:r>
    </w:p>
    <w:p w:rsidR="00221FAA" w:rsidRPr="0017745D" w:rsidRDefault="00221FAA" w:rsidP="0017745D">
      <w:pPr>
        <w:widowControl w:val="0"/>
        <w:autoSpaceDE w:val="0"/>
        <w:autoSpaceDN w:val="0"/>
        <w:adjustRightInd w:val="0"/>
        <w:spacing w:line="45" w:lineRule="exact"/>
        <w:jc w:val="both"/>
        <w:rPr>
          <w:rFonts w:ascii="Arial" w:hAnsi="Arial" w:cs="Arial"/>
          <w:sz w:val="22"/>
          <w:szCs w:val="22"/>
        </w:rPr>
      </w:pPr>
    </w:p>
    <w:p w:rsidR="00221FAA" w:rsidRPr="0017745D" w:rsidRDefault="001925FB" w:rsidP="0017745D">
      <w:pPr>
        <w:widowControl w:val="0"/>
        <w:numPr>
          <w:ilvl w:val="1"/>
          <w:numId w:val="25"/>
        </w:numPr>
        <w:tabs>
          <w:tab w:val="clear" w:pos="1440"/>
          <w:tab w:val="num" w:pos="1622"/>
        </w:tabs>
        <w:overflowPunct w:val="0"/>
        <w:autoSpaceDE w:val="0"/>
        <w:autoSpaceDN w:val="0"/>
        <w:adjustRightInd w:val="0"/>
        <w:spacing w:line="219" w:lineRule="auto"/>
        <w:ind w:left="1420" w:firstLine="0"/>
        <w:jc w:val="both"/>
        <w:rPr>
          <w:rFonts w:ascii="Arial" w:hAnsi="Arial" w:cs="Arial"/>
          <w:sz w:val="22"/>
          <w:szCs w:val="22"/>
        </w:rPr>
      </w:pPr>
      <w:r>
        <w:rPr>
          <w:rFonts w:ascii="Arial" w:hAnsi="Arial" w:cs="Arial"/>
          <w:sz w:val="22"/>
          <w:szCs w:val="22"/>
        </w:rPr>
        <w:t>–</w:t>
      </w:r>
      <w:r w:rsidR="00221FAA" w:rsidRPr="0017745D">
        <w:rPr>
          <w:rFonts w:ascii="Arial" w:hAnsi="Arial" w:cs="Arial"/>
          <w:sz w:val="22"/>
          <w:szCs w:val="22"/>
        </w:rPr>
        <w:t xml:space="preserve"> frustrada a negociação, o fornecedor será liberado do compromisso assumido; e</w:t>
      </w:r>
    </w:p>
    <w:p w:rsidR="00221FAA" w:rsidRPr="0017745D" w:rsidRDefault="00221FAA" w:rsidP="0017745D">
      <w:pPr>
        <w:widowControl w:val="0"/>
        <w:autoSpaceDE w:val="0"/>
        <w:autoSpaceDN w:val="0"/>
        <w:adjustRightInd w:val="0"/>
        <w:spacing w:line="44" w:lineRule="exact"/>
        <w:jc w:val="both"/>
        <w:rPr>
          <w:rFonts w:ascii="Arial" w:hAnsi="Arial" w:cs="Arial"/>
          <w:sz w:val="22"/>
          <w:szCs w:val="22"/>
        </w:rPr>
      </w:pPr>
    </w:p>
    <w:p w:rsidR="00221FAA" w:rsidRPr="0017745D" w:rsidRDefault="001925FB" w:rsidP="0017745D">
      <w:pPr>
        <w:widowControl w:val="0"/>
        <w:numPr>
          <w:ilvl w:val="1"/>
          <w:numId w:val="26"/>
        </w:numPr>
        <w:tabs>
          <w:tab w:val="clear" w:pos="1440"/>
          <w:tab w:val="num" w:pos="1710"/>
        </w:tabs>
        <w:overflowPunct w:val="0"/>
        <w:autoSpaceDE w:val="0"/>
        <w:autoSpaceDN w:val="0"/>
        <w:adjustRightInd w:val="0"/>
        <w:spacing w:line="219" w:lineRule="auto"/>
        <w:ind w:left="1420" w:firstLine="0"/>
        <w:jc w:val="both"/>
        <w:rPr>
          <w:rFonts w:ascii="Arial" w:hAnsi="Arial" w:cs="Arial"/>
          <w:sz w:val="22"/>
          <w:szCs w:val="22"/>
        </w:rPr>
      </w:pPr>
      <w:r>
        <w:rPr>
          <w:rFonts w:ascii="Arial" w:hAnsi="Arial" w:cs="Arial"/>
          <w:sz w:val="22"/>
          <w:szCs w:val="22"/>
        </w:rPr>
        <w:t>–</w:t>
      </w:r>
      <w:r w:rsidR="00221FAA" w:rsidRPr="0017745D">
        <w:rPr>
          <w:rFonts w:ascii="Arial" w:hAnsi="Arial" w:cs="Arial"/>
          <w:sz w:val="22"/>
          <w:szCs w:val="22"/>
        </w:rPr>
        <w:t xml:space="preserve"> convocar os demais fornecedores visando igual oportunidade de negociação. </w:t>
      </w:r>
    </w:p>
    <w:p w:rsidR="00221FAA" w:rsidRPr="0017745D" w:rsidRDefault="00221FAA" w:rsidP="0017745D">
      <w:pPr>
        <w:widowControl w:val="0"/>
        <w:autoSpaceDE w:val="0"/>
        <w:autoSpaceDN w:val="0"/>
        <w:adjustRightInd w:val="0"/>
        <w:spacing w:line="44" w:lineRule="exact"/>
        <w:jc w:val="both"/>
        <w:rPr>
          <w:rFonts w:ascii="Arial" w:hAnsi="Arial" w:cs="Arial"/>
          <w:sz w:val="22"/>
          <w:szCs w:val="22"/>
        </w:rPr>
      </w:pPr>
    </w:p>
    <w:p w:rsidR="00221FAA" w:rsidRPr="0017745D" w:rsidRDefault="001925FB" w:rsidP="0017745D">
      <w:pPr>
        <w:widowControl w:val="0"/>
        <w:numPr>
          <w:ilvl w:val="0"/>
          <w:numId w:val="27"/>
        </w:numPr>
        <w:overflowPunct w:val="0"/>
        <w:autoSpaceDE w:val="0"/>
        <w:autoSpaceDN w:val="0"/>
        <w:adjustRightInd w:val="0"/>
        <w:spacing w:line="226" w:lineRule="auto"/>
        <w:ind w:left="0" w:firstLine="2"/>
        <w:jc w:val="both"/>
        <w:rPr>
          <w:rFonts w:ascii="Arial" w:hAnsi="Arial" w:cs="Arial"/>
          <w:sz w:val="22"/>
          <w:szCs w:val="22"/>
        </w:rPr>
      </w:pPr>
      <w:r>
        <w:rPr>
          <w:rFonts w:ascii="Arial" w:hAnsi="Arial" w:cs="Arial"/>
          <w:sz w:val="22"/>
          <w:szCs w:val="22"/>
        </w:rPr>
        <w:t>–</w:t>
      </w:r>
      <w:r w:rsidR="00221FAA" w:rsidRPr="0017745D">
        <w:rPr>
          <w:rFonts w:ascii="Arial" w:hAnsi="Arial" w:cs="Arial"/>
          <w:sz w:val="22"/>
          <w:szCs w:val="22"/>
        </w:rPr>
        <w:t xml:space="preserve"> Quando o preço de mercado tornar-se superior aos preços registrados e o fornecedor, mediante requerimento devidamente comprovado, não puder cumprir o compromisso, o Órgão Gerenciador poderá: </w:t>
      </w:r>
    </w:p>
    <w:p w:rsidR="00221FAA" w:rsidRPr="0017745D" w:rsidRDefault="00221FAA" w:rsidP="0017745D">
      <w:pPr>
        <w:widowControl w:val="0"/>
        <w:autoSpaceDE w:val="0"/>
        <w:autoSpaceDN w:val="0"/>
        <w:adjustRightInd w:val="0"/>
        <w:spacing w:line="44" w:lineRule="exact"/>
        <w:jc w:val="both"/>
        <w:rPr>
          <w:rFonts w:ascii="Arial" w:hAnsi="Arial" w:cs="Arial"/>
          <w:sz w:val="22"/>
          <w:szCs w:val="22"/>
        </w:rPr>
      </w:pPr>
    </w:p>
    <w:p w:rsidR="00221FAA" w:rsidRPr="0017745D" w:rsidRDefault="001925FB" w:rsidP="0017745D">
      <w:pPr>
        <w:widowControl w:val="0"/>
        <w:numPr>
          <w:ilvl w:val="1"/>
          <w:numId w:val="27"/>
        </w:numPr>
        <w:tabs>
          <w:tab w:val="clear" w:pos="1440"/>
          <w:tab w:val="num" w:pos="1586"/>
        </w:tabs>
        <w:overflowPunct w:val="0"/>
        <w:autoSpaceDE w:val="0"/>
        <w:autoSpaceDN w:val="0"/>
        <w:adjustRightInd w:val="0"/>
        <w:spacing w:line="229" w:lineRule="auto"/>
        <w:ind w:left="1420" w:firstLine="0"/>
        <w:jc w:val="both"/>
        <w:rPr>
          <w:rFonts w:ascii="Arial" w:hAnsi="Arial" w:cs="Arial"/>
          <w:sz w:val="22"/>
          <w:szCs w:val="22"/>
        </w:rPr>
      </w:pPr>
      <w:r>
        <w:rPr>
          <w:rFonts w:ascii="Arial" w:hAnsi="Arial" w:cs="Arial"/>
          <w:sz w:val="22"/>
          <w:szCs w:val="22"/>
        </w:rPr>
        <w:t>–</w:t>
      </w:r>
      <w:r w:rsidR="00221FAA" w:rsidRPr="0017745D">
        <w:rPr>
          <w:rFonts w:ascii="Arial" w:hAnsi="Arial" w:cs="Arial"/>
          <w:sz w:val="22"/>
          <w:szCs w:val="22"/>
        </w:rPr>
        <w:t xml:space="preserve"> liberar o fornecedor do compromisso assumido, sem aplicação da penalidade, confirmando a veracidade dos motivos e comprovantes apresentados, e se a comunicação ocorrer antes do pedido de fornecimento; e</w:t>
      </w:r>
    </w:p>
    <w:p w:rsidR="00221FAA" w:rsidRPr="0017745D" w:rsidRDefault="00221FAA" w:rsidP="0017745D">
      <w:pPr>
        <w:widowControl w:val="0"/>
        <w:autoSpaceDE w:val="0"/>
        <w:autoSpaceDN w:val="0"/>
        <w:adjustRightInd w:val="0"/>
        <w:spacing w:line="47" w:lineRule="exact"/>
        <w:jc w:val="both"/>
        <w:rPr>
          <w:rFonts w:ascii="Arial" w:hAnsi="Arial" w:cs="Arial"/>
          <w:sz w:val="22"/>
          <w:szCs w:val="22"/>
        </w:rPr>
      </w:pPr>
    </w:p>
    <w:p w:rsidR="00221FAA" w:rsidRPr="0017745D" w:rsidRDefault="001925FB" w:rsidP="0017745D">
      <w:pPr>
        <w:widowControl w:val="0"/>
        <w:numPr>
          <w:ilvl w:val="1"/>
          <w:numId w:val="28"/>
        </w:numPr>
        <w:tabs>
          <w:tab w:val="clear" w:pos="1440"/>
          <w:tab w:val="num" w:pos="1658"/>
        </w:tabs>
        <w:overflowPunct w:val="0"/>
        <w:autoSpaceDE w:val="0"/>
        <w:autoSpaceDN w:val="0"/>
        <w:adjustRightInd w:val="0"/>
        <w:spacing w:line="218" w:lineRule="auto"/>
        <w:ind w:left="1420" w:firstLine="0"/>
        <w:jc w:val="both"/>
        <w:rPr>
          <w:rFonts w:ascii="Arial" w:hAnsi="Arial" w:cs="Arial"/>
          <w:sz w:val="22"/>
          <w:szCs w:val="22"/>
        </w:rPr>
      </w:pPr>
      <w:r>
        <w:rPr>
          <w:rFonts w:ascii="Arial" w:hAnsi="Arial" w:cs="Arial"/>
          <w:sz w:val="22"/>
          <w:szCs w:val="22"/>
        </w:rPr>
        <w:t>–</w:t>
      </w:r>
      <w:r w:rsidR="00221FAA" w:rsidRPr="0017745D">
        <w:rPr>
          <w:rFonts w:ascii="Arial" w:hAnsi="Arial" w:cs="Arial"/>
          <w:sz w:val="22"/>
          <w:szCs w:val="22"/>
        </w:rPr>
        <w:t xml:space="preserve"> convocar os demais fornecedores visando igual oportunidade de negociação. </w:t>
      </w:r>
    </w:p>
    <w:p w:rsidR="00221FAA" w:rsidRPr="0017745D" w:rsidRDefault="00221FAA" w:rsidP="0017745D">
      <w:pPr>
        <w:widowControl w:val="0"/>
        <w:autoSpaceDE w:val="0"/>
        <w:autoSpaceDN w:val="0"/>
        <w:adjustRightInd w:val="0"/>
        <w:spacing w:line="298" w:lineRule="exact"/>
        <w:jc w:val="both"/>
        <w:rPr>
          <w:rFonts w:ascii="Arial" w:hAnsi="Arial" w:cs="Arial"/>
          <w:sz w:val="22"/>
          <w:szCs w:val="22"/>
        </w:rPr>
      </w:pPr>
    </w:p>
    <w:p w:rsidR="00221FAA" w:rsidRPr="0017745D" w:rsidRDefault="001925FB" w:rsidP="0017745D">
      <w:pPr>
        <w:widowControl w:val="0"/>
        <w:numPr>
          <w:ilvl w:val="0"/>
          <w:numId w:val="29"/>
        </w:numPr>
        <w:tabs>
          <w:tab w:val="clear" w:pos="720"/>
          <w:tab w:val="num" w:pos="684"/>
        </w:tabs>
        <w:overflowPunct w:val="0"/>
        <w:autoSpaceDE w:val="0"/>
        <w:autoSpaceDN w:val="0"/>
        <w:adjustRightInd w:val="0"/>
        <w:spacing w:line="226" w:lineRule="auto"/>
        <w:ind w:left="0" w:firstLine="2"/>
        <w:jc w:val="both"/>
        <w:rPr>
          <w:rFonts w:ascii="Arial" w:hAnsi="Arial" w:cs="Arial"/>
          <w:sz w:val="22"/>
          <w:szCs w:val="22"/>
        </w:rPr>
      </w:pPr>
      <w:r>
        <w:rPr>
          <w:rFonts w:ascii="Arial" w:hAnsi="Arial" w:cs="Arial"/>
          <w:sz w:val="22"/>
          <w:szCs w:val="22"/>
        </w:rPr>
        <w:t>–</w:t>
      </w:r>
      <w:r w:rsidR="00221FAA" w:rsidRPr="0017745D">
        <w:rPr>
          <w:rFonts w:ascii="Arial" w:hAnsi="Arial" w:cs="Arial"/>
          <w:sz w:val="22"/>
          <w:szCs w:val="22"/>
        </w:rPr>
        <w:t xml:space="preserve"> Não havendo êxito nas negociações, o Órgão Gerenciador deverá proceder à revogação da Ata de Registro de Preços, adotando as medidas cabíveis para obtenção da </w:t>
      </w:r>
      <w:r w:rsidR="00221FAA" w:rsidRPr="0017745D">
        <w:rPr>
          <w:rFonts w:ascii="Arial" w:hAnsi="Arial" w:cs="Arial"/>
          <w:sz w:val="22"/>
          <w:szCs w:val="22"/>
        </w:rPr>
        <w:lastRenderedPageBreak/>
        <w:t xml:space="preserve">contratação mais vantajosa. </w:t>
      </w: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r w:rsidRPr="0017745D">
        <w:rPr>
          <w:rFonts w:ascii="Arial" w:hAnsi="Arial" w:cs="Arial"/>
          <w:noProof/>
          <w:sz w:val="22"/>
          <w:szCs w:val="22"/>
        </w:rPr>
        <w:drawing>
          <wp:anchor distT="0" distB="0" distL="114300" distR="114300" simplePos="0" relativeHeight="251676672" behindDoc="1" locked="0" layoutInCell="0" allowOverlap="1">
            <wp:simplePos x="0" y="0"/>
            <wp:positionH relativeFrom="column">
              <wp:posOffset>-69850</wp:posOffset>
            </wp:positionH>
            <wp:positionV relativeFrom="paragraph">
              <wp:posOffset>323215</wp:posOffset>
            </wp:positionV>
            <wp:extent cx="5496560" cy="173990"/>
            <wp:effectExtent l="0" t="0" r="8890" b="0"/>
            <wp:wrapNone/>
            <wp:docPr id="92" name="Imagem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6560" cy="173990"/>
                    </a:xfrm>
                    <a:prstGeom prst="rect">
                      <a:avLst/>
                    </a:prstGeom>
                    <a:noFill/>
                  </pic:spPr>
                </pic:pic>
              </a:graphicData>
            </a:graphic>
          </wp:anchor>
        </w:drawing>
      </w:r>
    </w:p>
    <w:p w:rsidR="00221FAA" w:rsidRPr="0017745D" w:rsidRDefault="00221FAA" w:rsidP="0017745D">
      <w:pPr>
        <w:widowControl w:val="0"/>
        <w:autoSpaceDE w:val="0"/>
        <w:autoSpaceDN w:val="0"/>
        <w:adjustRightInd w:val="0"/>
        <w:spacing w:line="313" w:lineRule="exact"/>
        <w:jc w:val="both"/>
        <w:rPr>
          <w:rFonts w:ascii="Arial" w:hAnsi="Arial" w:cs="Arial"/>
          <w:sz w:val="22"/>
          <w:szCs w:val="22"/>
        </w:rPr>
      </w:pPr>
    </w:p>
    <w:p w:rsidR="00221FAA" w:rsidRPr="0017745D" w:rsidRDefault="00221FAA" w:rsidP="0017745D">
      <w:pPr>
        <w:widowControl w:val="0"/>
        <w:autoSpaceDE w:val="0"/>
        <w:autoSpaceDN w:val="0"/>
        <w:adjustRightInd w:val="0"/>
        <w:ind w:left="1040"/>
        <w:jc w:val="both"/>
        <w:rPr>
          <w:rFonts w:ascii="Arial" w:hAnsi="Arial" w:cs="Arial"/>
          <w:sz w:val="22"/>
          <w:szCs w:val="22"/>
        </w:rPr>
      </w:pPr>
      <w:r w:rsidRPr="0017745D">
        <w:rPr>
          <w:rFonts w:ascii="Arial" w:hAnsi="Arial" w:cs="Arial"/>
          <w:b/>
          <w:bCs/>
          <w:sz w:val="22"/>
          <w:szCs w:val="22"/>
        </w:rPr>
        <w:t>16 – DO CANCELAMENTO DO REGISTRO DO FORNECEDOR</w:t>
      </w:r>
    </w:p>
    <w:p w:rsidR="00221FAA" w:rsidRPr="0017745D" w:rsidRDefault="00221FAA" w:rsidP="0017745D">
      <w:pPr>
        <w:widowControl w:val="0"/>
        <w:autoSpaceDE w:val="0"/>
        <w:autoSpaceDN w:val="0"/>
        <w:adjustRightInd w:val="0"/>
        <w:spacing w:line="265" w:lineRule="exact"/>
        <w:jc w:val="both"/>
        <w:rPr>
          <w:rFonts w:ascii="Arial" w:hAnsi="Arial" w:cs="Arial"/>
          <w:sz w:val="22"/>
          <w:szCs w:val="22"/>
        </w:rPr>
      </w:pPr>
    </w:p>
    <w:p w:rsidR="00221FAA" w:rsidRPr="0017745D" w:rsidRDefault="00221FAA" w:rsidP="0017745D">
      <w:pPr>
        <w:widowControl w:val="0"/>
        <w:autoSpaceDE w:val="0"/>
        <w:autoSpaceDN w:val="0"/>
        <w:adjustRightInd w:val="0"/>
        <w:jc w:val="both"/>
        <w:rPr>
          <w:rFonts w:ascii="Arial" w:hAnsi="Arial" w:cs="Arial"/>
          <w:sz w:val="22"/>
          <w:szCs w:val="22"/>
        </w:rPr>
      </w:pPr>
      <w:r w:rsidRPr="0017745D">
        <w:rPr>
          <w:rFonts w:ascii="Arial" w:hAnsi="Arial" w:cs="Arial"/>
          <w:sz w:val="22"/>
          <w:szCs w:val="22"/>
        </w:rPr>
        <w:t>16.1 – O FORNECEDOR terá seu registro cancelado quando:</w:t>
      </w:r>
    </w:p>
    <w:p w:rsidR="00221FAA" w:rsidRPr="0017745D" w:rsidRDefault="00221FAA" w:rsidP="0017745D">
      <w:pPr>
        <w:widowControl w:val="0"/>
        <w:autoSpaceDE w:val="0"/>
        <w:autoSpaceDN w:val="0"/>
        <w:adjustRightInd w:val="0"/>
        <w:spacing w:line="253" w:lineRule="exact"/>
        <w:jc w:val="both"/>
        <w:rPr>
          <w:rFonts w:ascii="Arial" w:hAnsi="Arial" w:cs="Arial"/>
          <w:sz w:val="22"/>
          <w:szCs w:val="22"/>
        </w:rPr>
      </w:pPr>
    </w:p>
    <w:p w:rsidR="00221FAA" w:rsidRPr="0017745D" w:rsidRDefault="00221FAA" w:rsidP="0017745D">
      <w:pPr>
        <w:widowControl w:val="0"/>
        <w:autoSpaceDE w:val="0"/>
        <w:autoSpaceDN w:val="0"/>
        <w:adjustRightInd w:val="0"/>
        <w:ind w:left="1700"/>
        <w:jc w:val="both"/>
        <w:rPr>
          <w:rFonts w:ascii="Arial" w:hAnsi="Arial" w:cs="Arial"/>
          <w:sz w:val="22"/>
          <w:szCs w:val="22"/>
        </w:rPr>
      </w:pPr>
      <w:r w:rsidRPr="0017745D">
        <w:rPr>
          <w:rFonts w:ascii="Arial" w:hAnsi="Arial" w:cs="Arial"/>
          <w:sz w:val="22"/>
          <w:szCs w:val="22"/>
        </w:rPr>
        <w:t xml:space="preserve">I </w:t>
      </w:r>
      <w:r w:rsidR="001925FB">
        <w:rPr>
          <w:rFonts w:ascii="Arial" w:hAnsi="Arial" w:cs="Arial"/>
          <w:sz w:val="22"/>
          <w:szCs w:val="22"/>
        </w:rPr>
        <w:t>–</w:t>
      </w:r>
      <w:r w:rsidRPr="0017745D">
        <w:rPr>
          <w:rFonts w:ascii="Arial" w:hAnsi="Arial" w:cs="Arial"/>
          <w:sz w:val="22"/>
          <w:szCs w:val="22"/>
        </w:rPr>
        <w:t xml:space="preserve"> descumprir as condições da Ata de Registro de Preços;</w:t>
      </w:r>
    </w:p>
    <w:p w:rsidR="00221FAA" w:rsidRPr="0017745D" w:rsidRDefault="00221FAA" w:rsidP="0017745D">
      <w:pPr>
        <w:widowControl w:val="0"/>
        <w:autoSpaceDE w:val="0"/>
        <w:autoSpaceDN w:val="0"/>
        <w:adjustRightInd w:val="0"/>
        <w:spacing w:line="43" w:lineRule="exact"/>
        <w:jc w:val="both"/>
        <w:rPr>
          <w:rFonts w:ascii="Arial" w:hAnsi="Arial" w:cs="Arial"/>
          <w:sz w:val="22"/>
          <w:szCs w:val="22"/>
        </w:rPr>
      </w:pPr>
    </w:p>
    <w:p w:rsidR="00221FAA" w:rsidRPr="0017745D" w:rsidRDefault="00221FAA" w:rsidP="0017745D">
      <w:pPr>
        <w:widowControl w:val="0"/>
        <w:overflowPunct w:val="0"/>
        <w:autoSpaceDE w:val="0"/>
        <w:autoSpaceDN w:val="0"/>
        <w:adjustRightInd w:val="0"/>
        <w:spacing w:line="219" w:lineRule="auto"/>
        <w:ind w:firstLine="1702"/>
        <w:jc w:val="both"/>
        <w:rPr>
          <w:rFonts w:ascii="Arial" w:hAnsi="Arial" w:cs="Arial"/>
          <w:sz w:val="22"/>
          <w:szCs w:val="22"/>
        </w:rPr>
      </w:pPr>
      <w:r w:rsidRPr="0017745D">
        <w:rPr>
          <w:rFonts w:ascii="Arial" w:hAnsi="Arial" w:cs="Arial"/>
          <w:sz w:val="22"/>
          <w:szCs w:val="22"/>
        </w:rPr>
        <w:t xml:space="preserve">II </w:t>
      </w:r>
      <w:r w:rsidR="001925FB">
        <w:rPr>
          <w:rFonts w:ascii="Arial" w:hAnsi="Arial" w:cs="Arial"/>
          <w:sz w:val="22"/>
          <w:szCs w:val="22"/>
        </w:rPr>
        <w:t>–</w:t>
      </w:r>
      <w:r w:rsidRPr="0017745D">
        <w:rPr>
          <w:rFonts w:ascii="Arial" w:hAnsi="Arial" w:cs="Arial"/>
          <w:sz w:val="22"/>
          <w:szCs w:val="22"/>
        </w:rPr>
        <w:t xml:space="preserve"> recusar-se a celebrar o contrato ou não retirar o instrumento equivalente, no prazo estabelecido pela Administração, sem justificativa aceitável;</w:t>
      </w:r>
    </w:p>
    <w:p w:rsidR="00221FAA" w:rsidRPr="0017745D" w:rsidRDefault="00221FAA" w:rsidP="0017745D">
      <w:pPr>
        <w:widowControl w:val="0"/>
        <w:autoSpaceDE w:val="0"/>
        <w:autoSpaceDN w:val="0"/>
        <w:adjustRightInd w:val="0"/>
        <w:spacing w:line="45" w:lineRule="exact"/>
        <w:jc w:val="both"/>
        <w:rPr>
          <w:rFonts w:ascii="Arial" w:hAnsi="Arial" w:cs="Arial"/>
          <w:sz w:val="22"/>
          <w:szCs w:val="22"/>
        </w:rPr>
      </w:pPr>
    </w:p>
    <w:p w:rsidR="00221FAA" w:rsidRPr="0017745D" w:rsidRDefault="00221FAA" w:rsidP="0017745D">
      <w:pPr>
        <w:widowControl w:val="0"/>
        <w:overflowPunct w:val="0"/>
        <w:autoSpaceDE w:val="0"/>
        <w:autoSpaceDN w:val="0"/>
        <w:adjustRightInd w:val="0"/>
        <w:spacing w:line="219" w:lineRule="auto"/>
        <w:ind w:firstLine="1702"/>
        <w:jc w:val="both"/>
        <w:rPr>
          <w:rFonts w:ascii="Arial" w:hAnsi="Arial" w:cs="Arial"/>
          <w:sz w:val="22"/>
          <w:szCs w:val="22"/>
        </w:rPr>
      </w:pPr>
      <w:r w:rsidRPr="0017745D">
        <w:rPr>
          <w:rFonts w:ascii="Arial" w:hAnsi="Arial" w:cs="Arial"/>
          <w:sz w:val="22"/>
          <w:szCs w:val="22"/>
        </w:rPr>
        <w:t xml:space="preserve">III </w:t>
      </w:r>
      <w:r w:rsidR="001925FB">
        <w:rPr>
          <w:rFonts w:ascii="Arial" w:hAnsi="Arial" w:cs="Arial"/>
          <w:sz w:val="22"/>
          <w:szCs w:val="22"/>
        </w:rPr>
        <w:t>–</w:t>
      </w:r>
      <w:r w:rsidRPr="0017745D">
        <w:rPr>
          <w:rFonts w:ascii="Arial" w:hAnsi="Arial" w:cs="Arial"/>
          <w:sz w:val="22"/>
          <w:szCs w:val="22"/>
        </w:rPr>
        <w:t xml:space="preserve"> não aceitar reduzir o seu preço registrado, na hipótese de este se tornar superior àqueles praticados no mercado;</w:t>
      </w:r>
    </w:p>
    <w:p w:rsidR="00221FAA" w:rsidRPr="0017745D" w:rsidRDefault="00221FAA" w:rsidP="0017745D">
      <w:pPr>
        <w:widowControl w:val="0"/>
        <w:autoSpaceDE w:val="0"/>
        <w:autoSpaceDN w:val="0"/>
        <w:adjustRightInd w:val="0"/>
        <w:ind w:left="1700"/>
        <w:jc w:val="both"/>
        <w:rPr>
          <w:rFonts w:ascii="Arial" w:hAnsi="Arial" w:cs="Arial"/>
          <w:sz w:val="22"/>
          <w:szCs w:val="22"/>
        </w:rPr>
      </w:pPr>
      <w:r w:rsidRPr="0017745D">
        <w:rPr>
          <w:rFonts w:ascii="Arial" w:hAnsi="Arial" w:cs="Arial"/>
          <w:sz w:val="22"/>
          <w:szCs w:val="22"/>
        </w:rPr>
        <w:t xml:space="preserve">IV </w:t>
      </w:r>
      <w:r w:rsidR="001925FB">
        <w:rPr>
          <w:rFonts w:ascii="Arial" w:hAnsi="Arial" w:cs="Arial"/>
          <w:sz w:val="22"/>
          <w:szCs w:val="22"/>
        </w:rPr>
        <w:t>–</w:t>
      </w:r>
      <w:r w:rsidRPr="0017745D">
        <w:rPr>
          <w:rFonts w:ascii="Arial" w:hAnsi="Arial" w:cs="Arial"/>
          <w:sz w:val="22"/>
          <w:szCs w:val="22"/>
        </w:rPr>
        <w:t xml:space="preserve"> tiver presentes razões de interesse público;</w:t>
      </w:r>
    </w:p>
    <w:p w:rsidR="00221FAA" w:rsidRPr="0017745D" w:rsidRDefault="00221FAA" w:rsidP="0017745D">
      <w:pPr>
        <w:widowControl w:val="0"/>
        <w:autoSpaceDE w:val="0"/>
        <w:autoSpaceDN w:val="0"/>
        <w:adjustRightInd w:val="0"/>
        <w:spacing w:line="43" w:lineRule="exact"/>
        <w:jc w:val="both"/>
        <w:rPr>
          <w:rFonts w:ascii="Arial" w:hAnsi="Arial" w:cs="Arial"/>
          <w:sz w:val="22"/>
          <w:szCs w:val="22"/>
        </w:rPr>
      </w:pPr>
    </w:p>
    <w:p w:rsidR="00221FAA" w:rsidRPr="0017745D" w:rsidRDefault="00221FAA" w:rsidP="0017745D">
      <w:pPr>
        <w:widowControl w:val="0"/>
        <w:overflowPunct w:val="0"/>
        <w:autoSpaceDE w:val="0"/>
        <w:autoSpaceDN w:val="0"/>
        <w:adjustRightInd w:val="0"/>
        <w:spacing w:line="226" w:lineRule="auto"/>
        <w:ind w:firstLine="1702"/>
        <w:jc w:val="both"/>
        <w:rPr>
          <w:rFonts w:ascii="Arial" w:hAnsi="Arial" w:cs="Arial"/>
          <w:sz w:val="22"/>
          <w:szCs w:val="22"/>
        </w:rPr>
      </w:pPr>
      <w:r w:rsidRPr="0017745D">
        <w:rPr>
          <w:rFonts w:ascii="Arial" w:hAnsi="Arial" w:cs="Arial"/>
          <w:sz w:val="22"/>
          <w:szCs w:val="22"/>
        </w:rPr>
        <w:t xml:space="preserve">V </w:t>
      </w:r>
      <w:r w:rsidR="001925FB">
        <w:rPr>
          <w:rFonts w:ascii="Arial" w:hAnsi="Arial" w:cs="Arial"/>
          <w:sz w:val="22"/>
          <w:szCs w:val="22"/>
        </w:rPr>
        <w:t>–</w:t>
      </w:r>
      <w:r w:rsidRPr="0017745D">
        <w:rPr>
          <w:rFonts w:ascii="Arial" w:hAnsi="Arial" w:cs="Arial"/>
          <w:sz w:val="22"/>
          <w:szCs w:val="22"/>
        </w:rPr>
        <w:t xml:space="preserve"> for declarado inidôneo para licitar ou contratar com a Administração nos termos do artigo 87, inciso IV, da Lei Federal nº 8.666, de 21 de junho de 1993;</w:t>
      </w:r>
    </w:p>
    <w:p w:rsidR="00221FAA" w:rsidRPr="0017745D" w:rsidRDefault="00221FAA" w:rsidP="0017745D">
      <w:pPr>
        <w:widowControl w:val="0"/>
        <w:autoSpaceDE w:val="0"/>
        <w:autoSpaceDN w:val="0"/>
        <w:adjustRightInd w:val="0"/>
        <w:spacing w:line="47" w:lineRule="exact"/>
        <w:jc w:val="both"/>
        <w:rPr>
          <w:rFonts w:ascii="Arial" w:hAnsi="Arial" w:cs="Arial"/>
          <w:sz w:val="22"/>
          <w:szCs w:val="22"/>
        </w:rPr>
      </w:pPr>
    </w:p>
    <w:p w:rsidR="00221FAA" w:rsidRPr="0017745D" w:rsidRDefault="00221FAA" w:rsidP="0017745D">
      <w:pPr>
        <w:widowControl w:val="0"/>
        <w:overflowPunct w:val="0"/>
        <w:autoSpaceDE w:val="0"/>
        <w:autoSpaceDN w:val="0"/>
        <w:adjustRightInd w:val="0"/>
        <w:spacing w:line="218" w:lineRule="auto"/>
        <w:ind w:firstLine="1702"/>
        <w:jc w:val="both"/>
        <w:rPr>
          <w:rFonts w:ascii="Arial" w:hAnsi="Arial" w:cs="Arial"/>
          <w:sz w:val="22"/>
          <w:szCs w:val="22"/>
        </w:rPr>
      </w:pPr>
      <w:r w:rsidRPr="0017745D">
        <w:rPr>
          <w:rFonts w:ascii="Arial" w:hAnsi="Arial" w:cs="Arial"/>
          <w:sz w:val="22"/>
          <w:szCs w:val="22"/>
        </w:rPr>
        <w:t xml:space="preserve">VI </w:t>
      </w:r>
      <w:r w:rsidR="001925FB">
        <w:rPr>
          <w:rFonts w:ascii="Arial" w:hAnsi="Arial" w:cs="Arial"/>
          <w:sz w:val="22"/>
          <w:szCs w:val="22"/>
        </w:rPr>
        <w:t>–</w:t>
      </w:r>
      <w:r w:rsidRPr="0017745D">
        <w:rPr>
          <w:rFonts w:ascii="Arial" w:hAnsi="Arial" w:cs="Arial"/>
          <w:sz w:val="22"/>
          <w:szCs w:val="22"/>
        </w:rPr>
        <w:t xml:space="preserve"> for impedido de licitar e contratar com a Administração nos termos do artigo 7º da Lei Federal nº 10.520, de 17 de julho de 2002.</w:t>
      </w:r>
    </w:p>
    <w:p w:rsidR="00221FAA" w:rsidRPr="0017745D" w:rsidRDefault="00221FAA" w:rsidP="0017745D">
      <w:pPr>
        <w:widowControl w:val="0"/>
        <w:autoSpaceDE w:val="0"/>
        <w:autoSpaceDN w:val="0"/>
        <w:adjustRightInd w:val="0"/>
        <w:spacing w:line="299" w:lineRule="exact"/>
        <w:jc w:val="both"/>
        <w:rPr>
          <w:rFonts w:ascii="Arial" w:hAnsi="Arial" w:cs="Arial"/>
          <w:sz w:val="22"/>
          <w:szCs w:val="22"/>
        </w:rPr>
      </w:pPr>
    </w:p>
    <w:p w:rsidR="00221FAA" w:rsidRPr="0017745D" w:rsidRDefault="001925FB" w:rsidP="0017745D">
      <w:pPr>
        <w:widowControl w:val="0"/>
        <w:numPr>
          <w:ilvl w:val="0"/>
          <w:numId w:val="30"/>
        </w:numPr>
        <w:tabs>
          <w:tab w:val="clear" w:pos="720"/>
          <w:tab w:val="num" w:pos="610"/>
        </w:tabs>
        <w:overflowPunct w:val="0"/>
        <w:autoSpaceDE w:val="0"/>
        <w:autoSpaceDN w:val="0"/>
        <w:adjustRightInd w:val="0"/>
        <w:spacing w:line="226" w:lineRule="auto"/>
        <w:ind w:left="0" w:firstLine="2"/>
        <w:jc w:val="both"/>
        <w:rPr>
          <w:rFonts w:ascii="Arial" w:hAnsi="Arial" w:cs="Arial"/>
          <w:sz w:val="22"/>
          <w:szCs w:val="22"/>
        </w:rPr>
      </w:pPr>
      <w:r>
        <w:rPr>
          <w:rFonts w:ascii="Arial" w:hAnsi="Arial" w:cs="Arial"/>
          <w:sz w:val="22"/>
          <w:szCs w:val="22"/>
        </w:rPr>
        <w:t>–</w:t>
      </w:r>
      <w:r w:rsidR="00221FAA" w:rsidRPr="0017745D">
        <w:rPr>
          <w:rFonts w:ascii="Arial" w:hAnsi="Arial" w:cs="Arial"/>
          <w:sz w:val="22"/>
          <w:szCs w:val="22"/>
        </w:rPr>
        <w:t xml:space="preserve"> O cancelamento de registro, nas hipóteses previstas, assegurados o contraditório e a ampla defesa, será formalizado por despacho da autoridade competente do órgão gerenciador. </w:t>
      </w:r>
    </w:p>
    <w:p w:rsidR="00221FAA" w:rsidRPr="0017745D" w:rsidRDefault="00221FAA" w:rsidP="0017745D">
      <w:pPr>
        <w:widowControl w:val="0"/>
        <w:autoSpaceDE w:val="0"/>
        <w:autoSpaceDN w:val="0"/>
        <w:adjustRightInd w:val="0"/>
        <w:spacing w:line="298" w:lineRule="exact"/>
        <w:jc w:val="both"/>
        <w:rPr>
          <w:rFonts w:ascii="Arial" w:hAnsi="Arial" w:cs="Arial"/>
          <w:sz w:val="22"/>
          <w:szCs w:val="22"/>
        </w:rPr>
      </w:pPr>
    </w:p>
    <w:p w:rsidR="00221FAA" w:rsidRPr="0017745D" w:rsidRDefault="001925FB" w:rsidP="0017745D">
      <w:pPr>
        <w:widowControl w:val="0"/>
        <w:numPr>
          <w:ilvl w:val="0"/>
          <w:numId w:val="30"/>
        </w:numPr>
        <w:tabs>
          <w:tab w:val="clear" w:pos="720"/>
          <w:tab w:val="num" w:pos="545"/>
        </w:tabs>
        <w:overflowPunct w:val="0"/>
        <w:autoSpaceDE w:val="0"/>
        <w:autoSpaceDN w:val="0"/>
        <w:adjustRightInd w:val="0"/>
        <w:spacing w:line="225" w:lineRule="auto"/>
        <w:ind w:left="0" w:firstLine="2"/>
        <w:jc w:val="both"/>
        <w:rPr>
          <w:rFonts w:ascii="Arial" w:hAnsi="Arial" w:cs="Arial"/>
          <w:sz w:val="22"/>
          <w:szCs w:val="22"/>
        </w:rPr>
      </w:pPr>
      <w:r>
        <w:rPr>
          <w:rFonts w:ascii="Arial" w:hAnsi="Arial" w:cs="Arial"/>
          <w:sz w:val="22"/>
          <w:szCs w:val="22"/>
        </w:rPr>
        <w:t>–</w:t>
      </w:r>
      <w:r w:rsidR="00221FAA" w:rsidRPr="0017745D">
        <w:rPr>
          <w:rFonts w:ascii="Arial" w:hAnsi="Arial" w:cs="Arial"/>
          <w:sz w:val="22"/>
          <w:szCs w:val="22"/>
        </w:rPr>
        <w:t xml:space="preserve"> O fornecedor poderá solicitar o cancelamento do seu registro de preço na ocorrência de fato superveniente que venha comprometer a perfeita execução contratual, decorrentes de caso fortuito ou de força maior devidamente comprovado.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r w:rsidRPr="0017745D">
        <w:rPr>
          <w:rFonts w:ascii="Arial" w:hAnsi="Arial" w:cs="Arial"/>
          <w:noProof/>
          <w:sz w:val="22"/>
          <w:szCs w:val="22"/>
        </w:rPr>
        <w:drawing>
          <wp:anchor distT="0" distB="0" distL="114300" distR="114300" simplePos="0" relativeHeight="251677696" behindDoc="1" locked="0" layoutInCell="0" allowOverlap="1">
            <wp:simplePos x="0" y="0"/>
            <wp:positionH relativeFrom="column">
              <wp:posOffset>-69850</wp:posOffset>
            </wp:positionH>
            <wp:positionV relativeFrom="paragraph">
              <wp:posOffset>325120</wp:posOffset>
            </wp:positionV>
            <wp:extent cx="5496560" cy="172085"/>
            <wp:effectExtent l="0" t="0" r="8890" b="0"/>
            <wp:wrapNone/>
            <wp:docPr id="91" name="Imagem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6560" cy="172085"/>
                    </a:xfrm>
                    <a:prstGeom prst="rect">
                      <a:avLst/>
                    </a:prstGeom>
                    <a:noFill/>
                  </pic:spPr>
                </pic:pic>
              </a:graphicData>
            </a:graphic>
          </wp:anchor>
        </w:drawing>
      </w:r>
    </w:p>
    <w:p w:rsidR="00221FAA" w:rsidRPr="0017745D" w:rsidRDefault="00221FAA" w:rsidP="0017745D">
      <w:pPr>
        <w:widowControl w:val="0"/>
        <w:autoSpaceDE w:val="0"/>
        <w:autoSpaceDN w:val="0"/>
        <w:adjustRightInd w:val="0"/>
        <w:spacing w:line="316" w:lineRule="exact"/>
        <w:jc w:val="both"/>
        <w:rPr>
          <w:rFonts w:ascii="Arial" w:hAnsi="Arial" w:cs="Arial"/>
          <w:sz w:val="22"/>
          <w:szCs w:val="22"/>
        </w:rPr>
      </w:pPr>
    </w:p>
    <w:p w:rsidR="00221FAA" w:rsidRPr="0017745D" w:rsidRDefault="00221FAA" w:rsidP="0017745D">
      <w:pPr>
        <w:widowControl w:val="0"/>
        <w:autoSpaceDE w:val="0"/>
        <w:autoSpaceDN w:val="0"/>
        <w:adjustRightInd w:val="0"/>
        <w:ind w:left="3220"/>
        <w:jc w:val="both"/>
        <w:rPr>
          <w:rFonts w:ascii="Arial" w:hAnsi="Arial" w:cs="Arial"/>
          <w:sz w:val="22"/>
          <w:szCs w:val="22"/>
        </w:rPr>
      </w:pPr>
      <w:r w:rsidRPr="0017745D">
        <w:rPr>
          <w:rFonts w:ascii="Arial" w:hAnsi="Arial" w:cs="Arial"/>
          <w:b/>
          <w:bCs/>
          <w:sz w:val="22"/>
          <w:szCs w:val="22"/>
        </w:rPr>
        <w:t>17 – DA DOTAÇÃO</w:t>
      </w:r>
    </w:p>
    <w:p w:rsidR="00221FAA" w:rsidRPr="0017745D" w:rsidRDefault="00221FAA" w:rsidP="0017745D">
      <w:pPr>
        <w:widowControl w:val="0"/>
        <w:autoSpaceDE w:val="0"/>
        <w:autoSpaceDN w:val="0"/>
        <w:adjustRightInd w:val="0"/>
        <w:ind w:left="2500"/>
        <w:jc w:val="both"/>
        <w:rPr>
          <w:rFonts w:ascii="Arial" w:hAnsi="Arial" w:cs="Arial"/>
          <w:sz w:val="22"/>
          <w:szCs w:val="22"/>
        </w:rPr>
      </w:pPr>
      <w:bookmarkStart w:id="4" w:name="page15"/>
      <w:bookmarkEnd w:id="4"/>
    </w:p>
    <w:p w:rsidR="00221FAA" w:rsidRPr="0017745D" w:rsidRDefault="00221FAA" w:rsidP="0017745D">
      <w:pPr>
        <w:widowControl w:val="0"/>
        <w:autoSpaceDE w:val="0"/>
        <w:autoSpaceDN w:val="0"/>
        <w:adjustRightInd w:val="0"/>
        <w:spacing w:line="231" w:lineRule="exact"/>
        <w:jc w:val="both"/>
        <w:rPr>
          <w:rFonts w:ascii="Arial" w:hAnsi="Arial" w:cs="Arial"/>
          <w:sz w:val="22"/>
          <w:szCs w:val="22"/>
        </w:rPr>
      </w:pPr>
    </w:p>
    <w:p w:rsidR="00221FAA" w:rsidRPr="0017745D" w:rsidRDefault="001925FB" w:rsidP="0017745D">
      <w:pPr>
        <w:widowControl w:val="0"/>
        <w:numPr>
          <w:ilvl w:val="0"/>
          <w:numId w:val="31"/>
        </w:numPr>
        <w:tabs>
          <w:tab w:val="clear" w:pos="720"/>
          <w:tab w:val="num" w:pos="533"/>
        </w:tabs>
        <w:overflowPunct w:val="0"/>
        <w:autoSpaceDE w:val="0"/>
        <w:autoSpaceDN w:val="0"/>
        <w:adjustRightInd w:val="0"/>
        <w:spacing w:line="226" w:lineRule="auto"/>
        <w:ind w:left="0" w:firstLine="2"/>
        <w:jc w:val="both"/>
        <w:rPr>
          <w:rFonts w:ascii="Arial" w:hAnsi="Arial" w:cs="Arial"/>
          <w:sz w:val="22"/>
          <w:szCs w:val="22"/>
        </w:rPr>
      </w:pPr>
      <w:r>
        <w:rPr>
          <w:rFonts w:ascii="Arial" w:hAnsi="Arial" w:cs="Arial"/>
          <w:sz w:val="22"/>
          <w:szCs w:val="22"/>
        </w:rPr>
        <w:t>–</w:t>
      </w:r>
      <w:r w:rsidR="00221FAA" w:rsidRPr="0017745D">
        <w:rPr>
          <w:rFonts w:ascii="Arial" w:hAnsi="Arial" w:cs="Arial"/>
          <w:sz w:val="22"/>
          <w:szCs w:val="22"/>
        </w:rPr>
        <w:t xml:space="preserve"> As despesas decorrentes da entrega dos serviços e/ou produtos objetos do presente certame correrão a conta de dotação específica do orçamento do exercício de </w:t>
      </w:r>
      <w:r w:rsidR="00F82AF6">
        <w:rPr>
          <w:rFonts w:ascii="Arial" w:hAnsi="Arial" w:cs="Arial"/>
          <w:sz w:val="22"/>
          <w:szCs w:val="22"/>
        </w:rPr>
        <w:t>2018</w:t>
      </w:r>
      <w:r w:rsidR="00221FAA" w:rsidRPr="0017745D">
        <w:rPr>
          <w:rFonts w:ascii="Arial" w:hAnsi="Arial" w:cs="Arial"/>
          <w:sz w:val="22"/>
          <w:szCs w:val="22"/>
        </w:rPr>
        <w:t xml:space="preserve">. </w:t>
      </w:r>
    </w:p>
    <w:p w:rsidR="00221FAA" w:rsidRPr="0017745D" w:rsidRDefault="00221FAA" w:rsidP="0017745D">
      <w:pPr>
        <w:widowControl w:val="0"/>
        <w:overflowPunct w:val="0"/>
        <w:autoSpaceDE w:val="0"/>
        <w:autoSpaceDN w:val="0"/>
        <w:adjustRightInd w:val="0"/>
        <w:spacing w:line="226" w:lineRule="auto"/>
        <w:jc w:val="both"/>
        <w:rPr>
          <w:rFonts w:ascii="Arial" w:hAnsi="Arial" w:cs="Arial"/>
          <w:sz w:val="22"/>
          <w:szCs w:val="22"/>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5103"/>
      </w:tblGrid>
      <w:tr w:rsidR="00221FAA" w:rsidRPr="0017745D" w:rsidTr="0017745D">
        <w:tc>
          <w:tcPr>
            <w:tcW w:w="3652" w:type="dxa"/>
          </w:tcPr>
          <w:p w:rsidR="00221FAA" w:rsidRPr="0017745D" w:rsidRDefault="00221FAA" w:rsidP="0017745D">
            <w:pPr>
              <w:spacing w:before="100" w:beforeAutospacing="1"/>
              <w:jc w:val="both"/>
              <w:rPr>
                <w:rFonts w:ascii="Arial" w:hAnsi="Arial" w:cs="Arial"/>
                <w:b/>
              </w:rPr>
            </w:pPr>
            <w:r w:rsidRPr="0017745D">
              <w:rPr>
                <w:rFonts w:ascii="Arial" w:hAnsi="Arial" w:cs="Arial"/>
                <w:b/>
                <w:sz w:val="22"/>
                <w:szCs w:val="22"/>
              </w:rPr>
              <w:t>PROJETO/ATIVIDADE</w:t>
            </w:r>
          </w:p>
        </w:tc>
        <w:tc>
          <w:tcPr>
            <w:tcW w:w="5103" w:type="dxa"/>
          </w:tcPr>
          <w:p w:rsidR="00221FAA" w:rsidRPr="0017745D" w:rsidRDefault="00221FAA" w:rsidP="0017745D">
            <w:pPr>
              <w:spacing w:before="100" w:beforeAutospacing="1"/>
              <w:jc w:val="both"/>
              <w:rPr>
                <w:rFonts w:ascii="Arial" w:hAnsi="Arial" w:cs="Arial"/>
                <w:b/>
              </w:rPr>
            </w:pPr>
            <w:r w:rsidRPr="0017745D">
              <w:rPr>
                <w:rFonts w:ascii="Arial" w:hAnsi="Arial" w:cs="Arial"/>
                <w:b/>
                <w:sz w:val="22"/>
                <w:szCs w:val="22"/>
              </w:rPr>
              <w:t>SECRETARIA/DESTINO</w:t>
            </w:r>
          </w:p>
        </w:tc>
      </w:tr>
      <w:tr w:rsidR="00221FAA" w:rsidRPr="0017745D" w:rsidTr="0017745D">
        <w:tc>
          <w:tcPr>
            <w:tcW w:w="3652" w:type="dxa"/>
          </w:tcPr>
          <w:p w:rsidR="00221FAA" w:rsidRPr="0017745D" w:rsidRDefault="00221FAA" w:rsidP="0017745D">
            <w:pPr>
              <w:spacing w:before="100" w:beforeAutospacing="1"/>
              <w:jc w:val="both"/>
              <w:rPr>
                <w:rFonts w:ascii="Arial" w:hAnsi="Arial" w:cs="Arial"/>
              </w:rPr>
            </w:pPr>
            <w:r w:rsidRPr="0017745D">
              <w:rPr>
                <w:rFonts w:ascii="Arial" w:hAnsi="Arial" w:cs="Arial"/>
                <w:sz w:val="22"/>
                <w:szCs w:val="22"/>
              </w:rPr>
              <w:t xml:space="preserve">24 </w:t>
            </w:r>
            <w:r w:rsidR="001925FB">
              <w:rPr>
                <w:rFonts w:ascii="Arial" w:hAnsi="Arial" w:cs="Arial"/>
                <w:sz w:val="22"/>
                <w:szCs w:val="22"/>
              </w:rPr>
              <w:t>–</w:t>
            </w:r>
            <w:r w:rsidR="0017745D">
              <w:rPr>
                <w:rFonts w:ascii="Arial" w:hAnsi="Arial" w:cs="Arial"/>
                <w:sz w:val="22"/>
                <w:szCs w:val="22"/>
              </w:rPr>
              <w:t xml:space="preserve"> </w:t>
            </w:r>
            <w:r w:rsidRPr="0017745D">
              <w:rPr>
                <w:rFonts w:ascii="Arial" w:hAnsi="Arial" w:cs="Arial"/>
                <w:sz w:val="22"/>
                <w:szCs w:val="22"/>
              </w:rPr>
              <w:t>3.3.90.00.00.00.00.00.0002</w:t>
            </w:r>
          </w:p>
          <w:p w:rsidR="00221FAA" w:rsidRPr="0017745D" w:rsidRDefault="0017745D" w:rsidP="0017745D">
            <w:pPr>
              <w:spacing w:before="100" w:beforeAutospacing="1"/>
              <w:jc w:val="both"/>
              <w:rPr>
                <w:rFonts w:ascii="Arial" w:hAnsi="Arial" w:cs="Arial"/>
              </w:rPr>
            </w:pPr>
            <w:r>
              <w:rPr>
                <w:rFonts w:ascii="Arial" w:hAnsi="Arial" w:cs="Arial"/>
                <w:sz w:val="22"/>
                <w:szCs w:val="22"/>
              </w:rPr>
              <w:t xml:space="preserve">25 </w:t>
            </w:r>
            <w:r w:rsidR="001925FB">
              <w:rPr>
                <w:rFonts w:ascii="Arial" w:hAnsi="Arial" w:cs="Arial"/>
                <w:sz w:val="22"/>
                <w:szCs w:val="22"/>
              </w:rPr>
              <w:t>–</w:t>
            </w:r>
            <w:r>
              <w:rPr>
                <w:rFonts w:ascii="Arial" w:hAnsi="Arial" w:cs="Arial"/>
                <w:sz w:val="22"/>
                <w:szCs w:val="22"/>
              </w:rPr>
              <w:t xml:space="preserve"> </w:t>
            </w:r>
            <w:r w:rsidR="00221FAA" w:rsidRPr="0017745D">
              <w:rPr>
                <w:rFonts w:ascii="Arial" w:hAnsi="Arial" w:cs="Arial"/>
                <w:sz w:val="22"/>
                <w:szCs w:val="22"/>
              </w:rPr>
              <w:t>4.4.30.00.00.00.00.00.0002</w:t>
            </w:r>
          </w:p>
        </w:tc>
        <w:tc>
          <w:tcPr>
            <w:tcW w:w="5103" w:type="dxa"/>
          </w:tcPr>
          <w:p w:rsidR="00221FAA" w:rsidRPr="0017745D" w:rsidRDefault="00221FAA" w:rsidP="0017745D">
            <w:pPr>
              <w:spacing w:before="100" w:beforeAutospacing="1"/>
              <w:jc w:val="both"/>
              <w:rPr>
                <w:rFonts w:ascii="Arial" w:hAnsi="Arial" w:cs="Arial"/>
              </w:rPr>
            </w:pPr>
          </w:p>
          <w:p w:rsidR="00221FAA" w:rsidRPr="0017745D" w:rsidRDefault="00221FAA" w:rsidP="0017745D">
            <w:pPr>
              <w:spacing w:before="100" w:beforeAutospacing="1"/>
              <w:jc w:val="both"/>
              <w:rPr>
                <w:rFonts w:ascii="Arial" w:hAnsi="Arial" w:cs="Arial"/>
              </w:rPr>
            </w:pPr>
            <w:r w:rsidRPr="0017745D">
              <w:rPr>
                <w:rFonts w:ascii="Arial" w:hAnsi="Arial" w:cs="Arial"/>
                <w:sz w:val="22"/>
                <w:szCs w:val="22"/>
              </w:rPr>
              <w:t>SECRETARIA DE CIDADE E MEIO AMBIENTE</w:t>
            </w:r>
          </w:p>
        </w:tc>
      </w:tr>
    </w:tbl>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r w:rsidRPr="0017745D">
        <w:rPr>
          <w:rFonts w:ascii="Arial" w:hAnsi="Arial" w:cs="Arial"/>
          <w:noProof/>
          <w:sz w:val="22"/>
          <w:szCs w:val="22"/>
        </w:rPr>
        <w:drawing>
          <wp:anchor distT="0" distB="0" distL="114300" distR="114300" simplePos="0" relativeHeight="251678720" behindDoc="1" locked="0" layoutInCell="0" allowOverlap="1">
            <wp:simplePos x="0" y="0"/>
            <wp:positionH relativeFrom="column">
              <wp:posOffset>-69850</wp:posOffset>
            </wp:positionH>
            <wp:positionV relativeFrom="paragraph">
              <wp:posOffset>323215</wp:posOffset>
            </wp:positionV>
            <wp:extent cx="5496560" cy="173990"/>
            <wp:effectExtent l="0" t="0" r="8890" b="0"/>
            <wp:wrapNone/>
            <wp:docPr id="90" name="Imagem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6560" cy="173990"/>
                    </a:xfrm>
                    <a:prstGeom prst="rect">
                      <a:avLst/>
                    </a:prstGeom>
                    <a:noFill/>
                  </pic:spPr>
                </pic:pic>
              </a:graphicData>
            </a:graphic>
          </wp:anchor>
        </w:drawing>
      </w:r>
    </w:p>
    <w:p w:rsidR="00221FAA" w:rsidRPr="0017745D" w:rsidRDefault="00221FAA" w:rsidP="0017745D">
      <w:pPr>
        <w:widowControl w:val="0"/>
        <w:autoSpaceDE w:val="0"/>
        <w:autoSpaceDN w:val="0"/>
        <w:adjustRightInd w:val="0"/>
        <w:spacing w:line="316"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39" w:lineRule="auto"/>
        <w:ind w:left="3060"/>
        <w:jc w:val="both"/>
        <w:rPr>
          <w:rFonts w:ascii="Arial" w:hAnsi="Arial" w:cs="Arial"/>
          <w:sz w:val="22"/>
          <w:szCs w:val="22"/>
        </w:rPr>
      </w:pPr>
      <w:r w:rsidRPr="0017745D">
        <w:rPr>
          <w:rFonts w:ascii="Arial" w:hAnsi="Arial" w:cs="Arial"/>
          <w:b/>
          <w:bCs/>
          <w:sz w:val="22"/>
          <w:szCs w:val="22"/>
        </w:rPr>
        <w:t>18 – DO PAGAMENTO</w:t>
      </w:r>
    </w:p>
    <w:p w:rsidR="00221FAA" w:rsidRPr="0017745D" w:rsidRDefault="00221FAA" w:rsidP="0017745D">
      <w:pPr>
        <w:widowControl w:val="0"/>
        <w:autoSpaceDE w:val="0"/>
        <w:autoSpaceDN w:val="0"/>
        <w:adjustRightInd w:val="0"/>
        <w:spacing w:line="311" w:lineRule="exact"/>
        <w:jc w:val="both"/>
        <w:rPr>
          <w:rFonts w:ascii="Arial" w:hAnsi="Arial" w:cs="Arial"/>
          <w:sz w:val="22"/>
          <w:szCs w:val="22"/>
        </w:rPr>
      </w:pPr>
    </w:p>
    <w:p w:rsidR="00221FAA" w:rsidRPr="0017745D" w:rsidRDefault="00221FAA" w:rsidP="0017745D">
      <w:pPr>
        <w:widowControl w:val="0"/>
        <w:overflowPunct w:val="0"/>
        <w:autoSpaceDE w:val="0"/>
        <w:autoSpaceDN w:val="0"/>
        <w:adjustRightInd w:val="0"/>
        <w:spacing w:line="229" w:lineRule="auto"/>
        <w:jc w:val="both"/>
        <w:rPr>
          <w:rFonts w:ascii="Arial" w:hAnsi="Arial" w:cs="Arial"/>
          <w:sz w:val="22"/>
          <w:szCs w:val="22"/>
        </w:rPr>
      </w:pPr>
      <w:r w:rsidRPr="0017745D">
        <w:rPr>
          <w:rFonts w:ascii="Arial" w:hAnsi="Arial" w:cs="Arial"/>
          <w:sz w:val="22"/>
          <w:szCs w:val="22"/>
        </w:rPr>
        <w:t xml:space="preserve">18.1 </w:t>
      </w:r>
      <w:r w:rsidR="001925FB">
        <w:rPr>
          <w:rFonts w:ascii="Arial" w:hAnsi="Arial" w:cs="Arial"/>
          <w:sz w:val="22"/>
          <w:szCs w:val="22"/>
        </w:rPr>
        <w:t>–</w:t>
      </w:r>
      <w:r w:rsidRPr="0017745D">
        <w:rPr>
          <w:rFonts w:ascii="Arial" w:hAnsi="Arial" w:cs="Arial"/>
          <w:sz w:val="22"/>
          <w:szCs w:val="22"/>
        </w:rPr>
        <w:t xml:space="preserve"> O pagamento pela execução dos serviços e fornecimento de materiais, objetos da presente licitação, será feito em favor da(s)licitante(s)  vencedora(s), mediante crédito em conta corrente de titularidade dos fornecedores devidamente identificados, após as publicações mensais, acompanhados da respectiva Nota Fiscal/Fatura.</w:t>
      </w:r>
    </w:p>
    <w:p w:rsidR="00221FAA" w:rsidRPr="0017745D" w:rsidRDefault="00221FAA" w:rsidP="0017745D">
      <w:pPr>
        <w:widowControl w:val="0"/>
        <w:autoSpaceDE w:val="0"/>
        <w:autoSpaceDN w:val="0"/>
        <w:adjustRightInd w:val="0"/>
        <w:spacing w:line="300" w:lineRule="exact"/>
        <w:jc w:val="both"/>
        <w:rPr>
          <w:rFonts w:ascii="Arial" w:hAnsi="Arial" w:cs="Arial"/>
          <w:sz w:val="22"/>
          <w:szCs w:val="22"/>
        </w:rPr>
      </w:pPr>
    </w:p>
    <w:p w:rsidR="00221FAA" w:rsidRPr="0017745D" w:rsidRDefault="00221FAA" w:rsidP="0017745D">
      <w:pPr>
        <w:widowControl w:val="0"/>
        <w:overflowPunct w:val="0"/>
        <w:autoSpaceDE w:val="0"/>
        <w:autoSpaceDN w:val="0"/>
        <w:adjustRightInd w:val="0"/>
        <w:spacing w:line="233" w:lineRule="auto"/>
        <w:jc w:val="both"/>
        <w:rPr>
          <w:rFonts w:ascii="Arial" w:hAnsi="Arial" w:cs="Arial"/>
          <w:sz w:val="22"/>
          <w:szCs w:val="22"/>
        </w:rPr>
      </w:pPr>
      <w:r w:rsidRPr="0017745D">
        <w:rPr>
          <w:rFonts w:ascii="Arial" w:hAnsi="Arial" w:cs="Arial"/>
          <w:sz w:val="22"/>
          <w:szCs w:val="22"/>
        </w:rPr>
        <w:t xml:space="preserve">18.1.1 – Conforme disposição legal contida no Decreto nº 7.507, art. 2º, § 1º, de 27 de junho de 2011, os fornecedores obrigam-se a informar a esta administração, caso sejam vencedores do certame, número de conta em agencia de banco oficial federal (BANCO DO BRASIL OU CAIXA ECONOMICA FEDERAL), para receberem seus créditos sem custo adicionais. Caso apresentem número de contas em bancos não oficiais, do ramo privado, ARCARÃO com os </w:t>
      </w:r>
      <w:r w:rsidRPr="0017745D">
        <w:rPr>
          <w:rFonts w:ascii="Arial" w:hAnsi="Arial" w:cs="Arial"/>
          <w:sz w:val="22"/>
          <w:szCs w:val="22"/>
        </w:rPr>
        <w:lastRenderedPageBreak/>
        <w:t>custos provenientes da transferência do pagamento.</w:t>
      </w:r>
    </w:p>
    <w:p w:rsidR="00221FAA" w:rsidRPr="0017745D" w:rsidRDefault="00221FAA" w:rsidP="0017745D">
      <w:pPr>
        <w:widowControl w:val="0"/>
        <w:autoSpaceDE w:val="0"/>
        <w:autoSpaceDN w:val="0"/>
        <w:adjustRightInd w:val="0"/>
        <w:spacing w:line="304" w:lineRule="exact"/>
        <w:jc w:val="both"/>
        <w:rPr>
          <w:rFonts w:ascii="Arial" w:hAnsi="Arial" w:cs="Arial"/>
          <w:sz w:val="22"/>
          <w:szCs w:val="22"/>
        </w:rPr>
      </w:pPr>
    </w:p>
    <w:p w:rsidR="00221FAA" w:rsidRPr="0017745D" w:rsidRDefault="001925FB" w:rsidP="0017745D">
      <w:pPr>
        <w:widowControl w:val="0"/>
        <w:numPr>
          <w:ilvl w:val="0"/>
          <w:numId w:val="32"/>
        </w:numPr>
        <w:tabs>
          <w:tab w:val="clear" w:pos="720"/>
          <w:tab w:val="num" w:pos="523"/>
        </w:tabs>
        <w:overflowPunct w:val="0"/>
        <w:autoSpaceDE w:val="0"/>
        <w:autoSpaceDN w:val="0"/>
        <w:adjustRightInd w:val="0"/>
        <w:spacing w:line="226" w:lineRule="auto"/>
        <w:ind w:left="0" w:firstLine="2"/>
        <w:jc w:val="both"/>
        <w:rPr>
          <w:rFonts w:ascii="Arial" w:hAnsi="Arial" w:cs="Arial"/>
          <w:sz w:val="22"/>
          <w:szCs w:val="22"/>
        </w:rPr>
      </w:pPr>
      <w:r>
        <w:rPr>
          <w:rFonts w:ascii="Arial" w:hAnsi="Arial" w:cs="Arial"/>
          <w:sz w:val="22"/>
          <w:szCs w:val="22"/>
        </w:rPr>
        <w:t>–</w:t>
      </w:r>
      <w:r w:rsidR="00221FAA" w:rsidRPr="0017745D">
        <w:rPr>
          <w:rFonts w:ascii="Arial" w:hAnsi="Arial" w:cs="Arial"/>
          <w:sz w:val="22"/>
          <w:szCs w:val="22"/>
        </w:rPr>
        <w:t xml:space="preserve"> O número do CNPJ </w:t>
      </w:r>
      <w:r>
        <w:rPr>
          <w:rFonts w:ascii="Arial" w:hAnsi="Arial" w:cs="Arial"/>
          <w:sz w:val="22"/>
          <w:szCs w:val="22"/>
        </w:rPr>
        <w:t>–</w:t>
      </w:r>
      <w:r w:rsidR="00221FAA" w:rsidRPr="0017745D">
        <w:rPr>
          <w:rFonts w:ascii="Arial" w:hAnsi="Arial" w:cs="Arial"/>
          <w:sz w:val="22"/>
          <w:szCs w:val="22"/>
        </w:rPr>
        <w:t xml:space="preserve"> Cadastro Nacional de Pessoa Jurídica </w:t>
      </w:r>
      <w:r>
        <w:rPr>
          <w:rFonts w:ascii="Arial" w:hAnsi="Arial" w:cs="Arial"/>
          <w:sz w:val="22"/>
          <w:szCs w:val="22"/>
        </w:rPr>
        <w:t>–</w:t>
      </w:r>
      <w:r w:rsidR="00221FAA" w:rsidRPr="0017745D">
        <w:rPr>
          <w:rFonts w:ascii="Arial" w:hAnsi="Arial" w:cs="Arial"/>
          <w:sz w:val="22"/>
          <w:szCs w:val="22"/>
        </w:rPr>
        <w:t xml:space="preserve"> constante das notas fiscais/faturas deverá ser aquele fornecido na fase de habilitação (item 5.2. letra b deste Edital). </w:t>
      </w:r>
    </w:p>
    <w:p w:rsidR="00221FAA" w:rsidRPr="0017745D" w:rsidRDefault="00221FAA" w:rsidP="0017745D">
      <w:pPr>
        <w:widowControl w:val="0"/>
        <w:autoSpaceDE w:val="0"/>
        <w:autoSpaceDN w:val="0"/>
        <w:adjustRightInd w:val="0"/>
        <w:spacing w:line="298" w:lineRule="exact"/>
        <w:jc w:val="both"/>
        <w:rPr>
          <w:rFonts w:ascii="Arial" w:hAnsi="Arial" w:cs="Arial"/>
          <w:sz w:val="22"/>
          <w:szCs w:val="22"/>
        </w:rPr>
      </w:pPr>
    </w:p>
    <w:p w:rsidR="00221FAA" w:rsidRPr="0017745D" w:rsidRDefault="00221FAA" w:rsidP="0017745D">
      <w:pPr>
        <w:widowControl w:val="0"/>
        <w:numPr>
          <w:ilvl w:val="0"/>
          <w:numId w:val="32"/>
        </w:numPr>
        <w:tabs>
          <w:tab w:val="clear" w:pos="720"/>
          <w:tab w:val="num" w:pos="497"/>
        </w:tabs>
        <w:overflowPunct w:val="0"/>
        <w:autoSpaceDE w:val="0"/>
        <w:autoSpaceDN w:val="0"/>
        <w:adjustRightInd w:val="0"/>
        <w:spacing w:line="218" w:lineRule="auto"/>
        <w:ind w:left="0" w:firstLine="2"/>
        <w:jc w:val="both"/>
        <w:rPr>
          <w:rFonts w:ascii="Arial" w:hAnsi="Arial" w:cs="Arial"/>
          <w:b/>
          <w:sz w:val="22"/>
          <w:szCs w:val="22"/>
        </w:rPr>
      </w:pPr>
      <w:r w:rsidRPr="0017745D">
        <w:rPr>
          <w:rFonts w:ascii="Arial" w:hAnsi="Arial" w:cs="Arial"/>
          <w:b/>
          <w:sz w:val="22"/>
          <w:szCs w:val="22"/>
        </w:rPr>
        <w:t xml:space="preserve">– A forma de pagamento será realizado em até 45 dias, após a emissão da nota fiscal.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299" w:lineRule="exact"/>
        <w:jc w:val="both"/>
        <w:rPr>
          <w:rFonts w:ascii="Arial" w:hAnsi="Arial" w:cs="Arial"/>
          <w:sz w:val="22"/>
          <w:szCs w:val="22"/>
        </w:rPr>
      </w:pPr>
    </w:p>
    <w:p w:rsidR="00221FAA" w:rsidRPr="0017745D" w:rsidRDefault="001925FB" w:rsidP="0017745D">
      <w:pPr>
        <w:widowControl w:val="0"/>
        <w:numPr>
          <w:ilvl w:val="0"/>
          <w:numId w:val="32"/>
        </w:numPr>
        <w:tabs>
          <w:tab w:val="clear" w:pos="720"/>
          <w:tab w:val="num" w:pos="504"/>
        </w:tabs>
        <w:overflowPunct w:val="0"/>
        <w:autoSpaceDE w:val="0"/>
        <w:autoSpaceDN w:val="0"/>
        <w:adjustRightInd w:val="0"/>
        <w:spacing w:line="229" w:lineRule="auto"/>
        <w:ind w:left="0" w:firstLine="2"/>
        <w:jc w:val="both"/>
        <w:rPr>
          <w:rFonts w:ascii="Arial" w:hAnsi="Arial" w:cs="Arial"/>
          <w:sz w:val="22"/>
          <w:szCs w:val="22"/>
        </w:rPr>
      </w:pPr>
      <w:r>
        <w:rPr>
          <w:rFonts w:ascii="Arial" w:hAnsi="Arial" w:cs="Arial"/>
          <w:sz w:val="22"/>
          <w:szCs w:val="22"/>
        </w:rPr>
        <w:t>–</w:t>
      </w:r>
      <w:r w:rsidR="00221FAA" w:rsidRPr="0017745D">
        <w:rPr>
          <w:rFonts w:ascii="Arial" w:hAnsi="Arial" w:cs="Arial"/>
          <w:sz w:val="22"/>
          <w:szCs w:val="22"/>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r w:rsidRPr="0017745D">
        <w:rPr>
          <w:rFonts w:ascii="Arial" w:hAnsi="Arial" w:cs="Arial"/>
          <w:noProof/>
          <w:sz w:val="22"/>
          <w:szCs w:val="22"/>
        </w:rPr>
        <w:drawing>
          <wp:anchor distT="0" distB="0" distL="114300" distR="114300" simplePos="0" relativeHeight="251679744" behindDoc="1" locked="0" layoutInCell="0" allowOverlap="1">
            <wp:simplePos x="0" y="0"/>
            <wp:positionH relativeFrom="column">
              <wp:posOffset>-69850</wp:posOffset>
            </wp:positionH>
            <wp:positionV relativeFrom="paragraph">
              <wp:posOffset>323850</wp:posOffset>
            </wp:positionV>
            <wp:extent cx="5496560" cy="173990"/>
            <wp:effectExtent l="0" t="0" r="8890" b="0"/>
            <wp:wrapNone/>
            <wp:docPr id="89" name="Image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6560" cy="173990"/>
                    </a:xfrm>
                    <a:prstGeom prst="rect">
                      <a:avLst/>
                    </a:prstGeom>
                    <a:noFill/>
                  </pic:spPr>
                </pic:pic>
              </a:graphicData>
            </a:graphic>
          </wp:anchor>
        </w:drawing>
      </w:r>
    </w:p>
    <w:p w:rsidR="00221FAA" w:rsidRPr="0017745D" w:rsidRDefault="00221FAA" w:rsidP="0017745D">
      <w:pPr>
        <w:widowControl w:val="0"/>
        <w:autoSpaceDE w:val="0"/>
        <w:autoSpaceDN w:val="0"/>
        <w:adjustRightInd w:val="0"/>
        <w:spacing w:line="314" w:lineRule="exact"/>
        <w:jc w:val="both"/>
        <w:rPr>
          <w:rFonts w:ascii="Arial" w:hAnsi="Arial" w:cs="Arial"/>
          <w:sz w:val="22"/>
          <w:szCs w:val="22"/>
        </w:rPr>
      </w:pPr>
    </w:p>
    <w:p w:rsidR="00221FAA" w:rsidRPr="0017745D" w:rsidRDefault="00221FAA" w:rsidP="0017745D">
      <w:pPr>
        <w:widowControl w:val="0"/>
        <w:autoSpaceDE w:val="0"/>
        <w:autoSpaceDN w:val="0"/>
        <w:adjustRightInd w:val="0"/>
        <w:ind w:left="2520"/>
        <w:jc w:val="both"/>
        <w:rPr>
          <w:rFonts w:ascii="Arial" w:hAnsi="Arial" w:cs="Arial"/>
          <w:sz w:val="22"/>
          <w:szCs w:val="22"/>
        </w:rPr>
      </w:pPr>
      <w:r w:rsidRPr="0017745D">
        <w:rPr>
          <w:rFonts w:ascii="Arial" w:hAnsi="Arial" w:cs="Arial"/>
          <w:b/>
          <w:bCs/>
          <w:sz w:val="22"/>
          <w:szCs w:val="22"/>
        </w:rPr>
        <w:t xml:space="preserve">19 </w:t>
      </w:r>
      <w:r w:rsidR="001925FB">
        <w:rPr>
          <w:rFonts w:ascii="Arial" w:hAnsi="Arial" w:cs="Arial"/>
          <w:b/>
          <w:bCs/>
          <w:sz w:val="22"/>
          <w:szCs w:val="22"/>
        </w:rPr>
        <w:t>–</w:t>
      </w:r>
      <w:r w:rsidRPr="0017745D">
        <w:rPr>
          <w:rFonts w:ascii="Arial" w:hAnsi="Arial" w:cs="Arial"/>
          <w:b/>
          <w:bCs/>
          <w:sz w:val="22"/>
          <w:szCs w:val="22"/>
        </w:rPr>
        <w:t xml:space="preserve"> DAS DISPOSIÇÕES GERAIS</w:t>
      </w:r>
    </w:p>
    <w:p w:rsidR="00221FAA" w:rsidRPr="0017745D" w:rsidRDefault="00221FAA" w:rsidP="0017745D">
      <w:pPr>
        <w:widowControl w:val="0"/>
        <w:autoSpaceDE w:val="0"/>
        <w:autoSpaceDN w:val="0"/>
        <w:adjustRightInd w:val="0"/>
        <w:spacing w:line="310" w:lineRule="exact"/>
        <w:jc w:val="both"/>
        <w:rPr>
          <w:rFonts w:ascii="Arial" w:hAnsi="Arial" w:cs="Arial"/>
          <w:sz w:val="22"/>
          <w:szCs w:val="22"/>
        </w:rPr>
      </w:pPr>
    </w:p>
    <w:p w:rsidR="00221FAA" w:rsidRPr="0017745D" w:rsidRDefault="00221FAA" w:rsidP="0017745D">
      <w:pPr>
        <w:widowControl w:val="0"/>
        <w:overflowPunct w:val="0"/>
        <w:autoSpaceDE w:val="0"/>
        <w:autoSpaceDN w:val="0"/>
        <w:adjustRightInd w:val="0"/>
        <w:spacing w:line="219" w:lineRule="auto"/>
        <w:jc w:val="both"/>
        <w:rPr>
          <w:rFonts w:ascii="Arial" w:hAnsi="Arial" w:cs="Arial"/>
          <w:sz w:val="22"/>
          <w:szCs w:val="22"/>
        </w:rPr>
      </w:pPr>
      <w:r w:rsidRPr="0017745D">
        <w:rPr>
          <w:rFonts w:ascii="Arial" w:hAnsi="Arial" w:cs="Arial"/>
          <w:sz w:val="22"/>
          <w:szCs w:val="22"/>
        </w:rPr>
        <w:t>19.1 – No ato da entrega das propostas, empresa licitante deverá obrigatoriamente apresentar as seguintes declarações:</w:t>
      </w:r>
    </w:p>
    <w:p w:rsidR="00221FAA" w:rsidRPr="0017745D" w:rsidRDefault="00221FAA" w:rsidP="0017745D">
      <w:pPr>
        <w:widowControl w:val="0"/>
        <w:autoSpaceDE w:val="0"/>
        <w:autoSpaceDN w:val="0"/>
        <w:adjustRightInd w:val="0"/>
        <w:spacing w:line="299" w:lineRule="exact"/>
        <w:jc w:val="both"/>
        <w:rPr>
          <w:rFonts w:ascii="Arial" w:hAnsi="Arial" w:cs="Arial"/>
          <w:sz w:val="22"/>
          <w:szCs w:val="22"/>
        </w:rPr>
      </w:pPr>
    </w:p>
    <w:p w:rsidR="00221FAA" w:rsidRPr="0017745D" w:rsidRDefault="001925FB" w:rsidP="0017745D">
      <w:pPr>
        <w:widowControl w:val="0"/>
        <w:numPr>
          <w:ilvl w:val="0"/>
          <w:numId w:val="33"/>
        </w:numPr>
        <w:tabs>
          <w:tab w:val="clear" w:pos="720"/>
          <w:tab w:val="num" w:pos="679"/>
        </w:tabs>
        <w:overflowPunct w:val="0"/>
        <w:autoSpaceDE w:val="0"/>
        <w:autoSpaceDN w:val="0"/>
        <w:adjustRightInd w:val="0"/>
        <w:spacing w:line="218" w:lineRule="auto"/>
        <w:ind w:left="0" w:firstLine="2"/>
        <w:jc w:val="both"/>
        <w:rPr>
          <w:rFonts w:ascii="Arial" w:hAnsi="Arial" w:cs="Arial"/>
          <w:sz w:val="22"/>
          <w:szCs w:val="22"/>
        </w:rPr>
      </w:pPr>
      <w:r>
        <w:rPr>
          <w:rFonts w:ascii="Arial" w:hAnsi="Arial" w:cs="Arial"/>
          <w:sz w:val="22"/>
          <w:szCs w:val="22"/>
        </w:rPr>
        <w:t>–</w:t>
      </w:r>
      <w:r w:rsidR="00221FAA" w:rsidRPr="0017745D">
        <w:rPr>
          <w:rFonts w:ascii="Arial" w:hAnsi="Arial" w:cs="Arial"/>
          <w:sz w:val="22"/>
          <w:szCs w:val="22"/>
        </w:rPr>
        <w:t xml:space="preserve"> “Declaração de Cumprimento Pleno dos Requisitos de Habilitação”, conforme modelo (ANEXO IV). </w:t>
      </w:r>
    </w:p>
    <w:p w:rsidR="00221FAA" w:rsidRPr="0017745D" w:rsidRDefault="00221FAA" w:rsidP="0017745D">
      <w:pPr>
        <w:widowControl w:val="0"/>
        <w:autoSpaceDE w:val="0"/>
        <w:autoSpaceDN w:val="0"/>
        <w:adjustRightInd w:val="0"/>
        <w:spacing w:line="299" w:lineRule="exact"/>
        <w:jc w:val="both"/>
        <w:rPr>
          <w:rFonts w:ascii="Arial" w:hAnsi="Arial" w:cs="Arial"/>
          <w:sz w:val="22"/>
          <w:szCs w:val="22"/>
        </w:rPr>
      </w:pPr>
    </w:p>
    <w:p w:rsidR="00221FAA" w:rsidRPr="0017745D" w:rsidRDefault="001925FB" w:rsidP="0017745D">
      <w:pPr>
        <w:widowControl w:val="0"/>
        <w:numPr>
          <w:ilvl w:val="0"/>
          <w:numId w:val="33"/>
        </w:numPr>
        <w:tabs>
          <w:tab w:val="clear" w:pos="720"/>
          <w:tab w:val="num" w:pos="684"/>
        </w:tabs>
        <w:overflowPunct w:val="0"/>
        <w:autoSpaceDE w:val="0"/>
        <w:autoSpaceDN w:val="0"/>
        <w:adjustRightInd w:val="0"/>
        <w:spacing w:line="233" w:lineRule="auto"/>
        <w:ind w:left="0" w:firstLine="2"/>
        <w:jc w:val="both"/>
        <w:rPr>
          <w:rFonts w:ascii="Arial" w:hAnsi="Arial" w:cs="Arial"/>
          <w:sz w:val="22"/>
          <w:szCs w:val="22"/>
        </w:rPr>
      </w:pPr>
      <w:r>
        <w:rPr>
          <w:rFonts w:ascii="Arial" w:hAnsi="Arial" w:cs="Arial"/>
          <w:sz w:val="22"/>
          <w:szCs w:val="22"/>
        </w:rPr>
        <w:t>–</w:t>
      </w:r>
      <w:r w:rsidR="00221FAA" w:rsidRPr="0017745D">
        <w:rPr>
          <w:rFonts w:ascii="Arial" w:hAnsi="Arial" w:cs="Arial"/>
          <w:sz w:val="22"/>
          <w:szCs w:val="22"/>
        </w:rPr>
        <w:t xml:space="preserve"> No caso das Microempresas e Empresas de Pequeno Porte, e, que quiserem utilizar-se das prerrogativas e direitos da LEI COMPLEMENTAR Nº 123/2006, </w:t>
      </w:r>
      <w:r w:rsidR="00221FAA" w:rsidRPr="0017745D">
        <w:rPr>
          <w:rFonts w:ascii="Arial" w:hAnsi="Arial" w:cs="Arial"/>
          <w:b/>
          <w:sz w:val="22"/>
          <w:szCs w:val="22"/>
          <w:u w:val="single"/>
        </w:rPr>
        <w:t>deverão apresentar Declaração de que são Microempresas ou Empresa de Pequeno Porte,</w:t>
      </w:r>
      <w:r w:rsidR="00221FAA" w:rsidRPr="0017745D">
        <w:rPr>
          <w:rFonts w:ascii="Arial" w:hAnsi="Arial" w:cs="Arial"/>
          <w:sz w:val="22"/>
          <w:szCs w:val="22"/>
        </w:rPr>
        <w:t xml:space="preserve"> expedida pela Junta Comercial ou Cartório de Registro Civil de Pessoas Jurídicas competente e todos os demais documentos pertinentes à habilitação (jurídica e técnica), inclusive certidões fiscais, ainda que vencidas ou positivas de débito, nos termos do art. 43 da Lei Complementar nº 123/06.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304" w:lineRule="exact"/>
        <w:jc w:val="both"/>
        <w:rPr>
          <w:rFonts w:ascii="Arial" w:hAnsi="Arial" w:cs="Arial"/>
          <w:sz w:val="22"/>
          <w:szCs w:val="22"/>
        </w:rPr>
      </w:pPr>
    </w:p>
    <w:p w:rsidR="00221FAA" w:rsidRPr="0017745D" w:rsidRDefault="00221FAA" w:rsidP="0017745D">
      <w:pPr>
        <w:widowControl w:val="0"/>
        <w:numPr>
          <w:ilvl w:val="0"/>
          <w:numId w:val="33"/>
        </w:numPr>
        <w:tabs>
          <w:tab w:val="clear" w:pos="720"/>
          <w:tab w:val="num" w:pos="679"/>
        </w:tabs>
        <w:overflowPunct w:val="0"/>
        <w:autoSpaceDE w:val="0"/>
        <w:autoSpaceDN w:val="0"/>
        <w:adjustRightInd w:val="0"/>
        <w:spacing w:line="226" w:lineRule="auto"/>
        <w:ind w:left="0" w:firstLine="2"/>
        <w:jc w:val="both"/>
        <w:rPr>
          <w:rFonts w:ascii="Arial" w:hAnsi="Arial" w:cs="Arial"/>
          <w:sz w:val="22"/>
          <w:szCs w:val="22"/>
        </w:rPr>
      </w:pPr>
      <w:r w:rsidRPr="0017745D">
        <w:rPr>
          <w:rFonts w:ascii="Arial" w:hAnsi="Arial" w:cs="Arial"/>
          <w:sz w:val="22"/>
          <w:szCs w:val="22"/>
        </w:rPr>
        <w:t xml:space="preserve">– Declaração de que o licitante não possui como sócio ou procurador, ou sendo pessoa física, não seja, servidor público efetivo ou não, ainda que licenciado do cargo, que mantenha vínculo de qualquer espécie com o Município de Celso Ramos, bem </w:t>
      </w:r>
      <w:bookmarkStart w:id="5" w:name="page16"/>
      <w:bookmarkEnd w:id="5"/>
      <w:r w:rsidRPr="0017745D">
        <w:rPr>
          <w:rFonts w:ascii="Arial" w:hAnsi="Arial" w:cs="Arial"/>
          <w:sz w:val="22"/>
          <w:szCs w:val="22"/>
        </w:rPr>
        <w:t>como, não seja pessoa terceirizada cuja atividade esteja relacionada com os setores de Compras, Jurídico, Contábil, Financeiro, Obras, Educação ou qualquer outro setor cujo objeto licitado seja afeto, conforme modelo constante no Anexo VIII.</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299" w:lineRule="exact"/>
        <w:jc w:val="both"/>
        <w:rPr>
          <w:rFonts w:ascii="Arial" w:hAnsi="Arial" w:cs="Arial"/>
          <w:sz w:val="22"/>
          <w:szCs w:val="22"/>
        </w:rPr>
      </w:pPr>
    </w:p>
    <w:p w:rsidR="00221FAA" w:rsidRPr="0017745D" w:rsidRDefault="001925FB" w:rsidP="0017745D">
      <w:pPr>
        <w:widowControl w:val="0"/>
        <w:numPr>
          <w:ilvl w:val="0"/>
          <w:numId w:val="34"/>
        </w:numPr>
        <w:tabs>
          <w:tab w:val="clear" w:pos="720"/>
          <w:tab w:val="num" w:pos="686"/>
        </w:tabs>
        <w:overflowPunct w:val="0"/>
        <w:autoSpaceDE w:val="0"/>
        <w:autoSpaceDN w:val="0"/>
        <w:adjustRightInd w:val="0"/>
        <w:spacing w:line="229" w:lineRule="auto"/>
        <w:ind w:left="0" w:firstLine="2"/>
        <w:jc w:val="both"/>
        <w:rPr>
          <w:rFonts w:ascii="Arial" w:hAnsi="Arial" w:cs="Arial"/>
          <w:sz w:val="22"/>
          <w:szCs w:val="22"/>
        </w:rPr>
      </w:pPr>
      <w:r>
        <w:rPr>
          <w:rFonts w:ascii="Arial" w:hAnsi="Arial" w:cs="Arial"/>
          <w:sz w:val="22"/>
          <w:szCs w:val="22"/>
        </w:rPr>
        <w:t>–</w:t>
      </w:r>
      <w:r w:rsidR="00221FAA" w:rsidRPr="0017745D">
        <w:rPr>
          <w:rFonts w:ascii="Arial" w:hAnsi="Arial" w:cs="Arial"/>
          <w:sz w:val="22"/>
          <w:szCs w:val="22"/>
        </w:rPr>
        <w:t xml:space="preserve"> Declaração de que a empresa licitante cumpre o disposto no inciso XXXIII do art. 7 da Constituição Federal (“proibição de trabalho noturno, perigoso ou insalubre a menores de dezoito e de qualquer trabalho a menores de dezesseis anos, salvo na condição de aprendiz, a partir de quatorze anos;”), em observância à Lei Federal n. </w:t>
      </w:r>
    </w:p>
    <w:p w:rsidR="00221FAA" w:rsidRPr="0017745D" w:rsidRDefault="00221FAA" w:rsidP="0017745D">
      <w:pPr>
        <w:widowControl w:val="0"/>
        <w:autoSpaceDE w:val="0"/>
        <w:autoSpaceDN w:val="0"/>
        <w:adjustRightInd w:val="0"/>
        <w:spacing w:line="1" w:lineRule="exact"/>
        <w:jc w:val="both"/>
        <w:rPr>
          <w:rFonts w:ascii="Arial" w:hAnsi="Arial" w:cs="Arial"/>
          <w:sz w:val="22"/>
          <w:szCs w:val="22"/>
        </w:rPr>
      </w:pPr>
    </w:p>
    <w:p w:rsidR="00221FAA" w:rsidRPr="0017745D" w:rsidRDefault="00221FAA" w:rsidP="0017745D">
      <w:pPr>
        <w:widowControl w:val="0"/>
        <w:overflowPunct w:val="0"/>
        <w:autoSpaceDE w:val="0"/>
        <w:autoSpaceDN w:val="0"/>
        <w:adjustRightInd w:val="0"/>
        <w:spacing w:line="239" w:lineRule="auto"/>
        <w:jc w:val="both"/>
        <w:rPr>
          <w:rFonts w:ascii="Arial" w:hAnsi="Arial" w:cs="Arial"/>
          <w:sz w:val="22"/>
          <w:szCs w:val="22"/>
        </w:rPr>
      </w:pPr>
      <w:r w:rsidRPr="0017745D">
        <w:rPr>
          <w:rFonts w:ascii="Arial" w:hAnsi="Arial" w:cs="Arial"/>
          <w:sz w:val="22"/>
          <w:szCs w:val="22"/>
        </w:rPr>
        <w:t xml:space="preserve">9.854, de 27.10.99, que altera a Lei n. 8.666/93; </w:t>
      </w:r>
    </w:p>
    <w:p w:rsidR="00221FAA" w:rsidRPr="0017745D" w:rsidRDefault="00221FAA" w:rsidP="0017745D">
      <w:pPr>
        <w:widowControl w:val="0"/>
        <w:autoSpaceDE w:val="0"/>
        <w:autoSpaceDN w:val="0"/>
        <w:adjustRightInd w:val="0"/>
        <w:spacing w:line="297" w:lineRule="exact"/>
        <w:jc w:val="both"/>
        <w:rPr>
          <w:rFonts w:ascii="Arial" w:hAnsi="Arial" w:cs="Arial"/>
          <w:sz w:val="22"/>
          <w:szCs w:val="22"/>
        </w:rPr>
      </w:pPr>
    </w:p>
    <w:p w:rsidR="00221FAA" w:rsidRPr="0017745D" w:rsidRDefault="001925FB" w:rsidP="0017745D">
      <w:pPr>
        <w:widowControl w:val="0"/>
        <w:numPr>
          <w:ilvl w:val="0"/>
          <w:numId w:val="34"/>
        </w:numPr>
        <w:tabs>
          <w:tab w:val="clear" w:pos="720"/>
          <w:tab w:val="num" w:pos="682"/>
        </w:tabs>
        <w:overflowPunct w:val="0"/>
        <w:autoSpaceDE w:val="0"/>
        <w:autoSpaceDN w:val="0"/>
        <w:adjustRightInd w:val="0"/>
        <w:spacing w:line="229" w:lineRule="auto"/>
        <w:ind w:left="0" w:firstLine="2"/>
        <w:jc w:val="both"/>
        <w:rPr>
          <w:rFonts w:ascii="Arial" w:hAnsi="Arial" w:cs="Arial"/>
          <w:sz w:val="22"/>
          <w:szCs w:val="22"/>
        </w:rPr>
      </w:pPr>
      <w:r>
        <w:rPr>
          <w:rFonts w:ascii="Arial" w:hAnsi="Arial" w:cs="Arial"/>
          <w:sz w:val="22"/>
          <w:szCs w:val="22"/>
        </w:rPr>
        <w:t>–</w:t>
      </w:r>
      <w:r w:rsidR="00221FAA" w:rsidRPr="0017745D">
        <w:rPr>
          <w:rFonts w:ascii="Arial" w:hAnsi="Arial" w:cs="Arial"/>
          <w:sz w:val="22"/>
          <w:szCs w:val="22"/>
        </w:rPr>
        <w:t xml:space="preserve"> Declaração, devidamente datada e assinada que não há fato impeditivo à sua habilitação para participar desta Licitação, em especial, de que não foi declarada inidônea perante o Poder Público, bem como de que está ciente de que deverá declará-la quando ocorrida durante o processo licitatório e ou a vigência do contrato. </w:t>
      </w:r>
    </w:p>
    <w:p w:rsidR="00221FAA" w:rsidRPr="0017745D" w:rsidRDefault="00221FAA" w:rsidP="0017745D">
      <w:pPr>
        <w:widowControl w:val="0"/>
        <w:autoSpaceDE w:val="0"/>
        <w:autoSpaceDN w:val="0"/>
        <w:adjustRightInd w:val="0"/>
        <w:spacing w:line="299" w:lineRule="exact"/>
        <w:jc w:val="both"/>
        <w:rPr>
          <w:rFonts w:ascii="Arial" w:hAnsi="Arial" w:cs="Arial"/>
          <w:sz w:val="22"/>
          <w:szCs w:val="22"/>
        </w:rPr>
      </w:pPr>
    </w:p>
    <w:p w:rsidR="00221FAA" w:rsidRPr="0017745D" w:rsidRDefault="001925FB" w:rsidP="0017745D">
      <w:pPr>
        <w:widowControl w:val="0"/>
        <w:numPr>
          <w:ilvl w:val="0"/>
          <w:numId w:val="34"/>
        </w:numPr>
        <w:overflowPunct w:val="0"/>
        <w:autoSpaceDE w:val="0"/>
        <w:autoSpaceDN w:val="0"/>
        <w:adjustRightInd w:val="0"/>
        <w:spacing w:line="226" w:lineRule="auto"/>
        <w:ind w:left="0" w:firstLine="2"/>
        <w:jc w:val="both"/>
        <w:rPr>
          <w:rFonts w:ascii="Arial" w:hAnsi="Arial" w:cs="Arial"/>
          <w:sz w:val="22"/>
          <w:szCs w:val="22"/>
        </w:rPr>
      </w:pPr>
      <w:r>
        <w:rPr>
          <w:rFonts w:ascii="Arial" w:hAnsi="Arial" w:cs="Arial"/>
          <w:sz w:val="22"/>
          <w:szCs w:val="22"/>
        </w:rPr>
        <w:t>–</w:t>
      </w:r>
      <w:r w:rsidR="00221FAA" w:rsidRPr="0017745D">
        <w:rPr>
          <w:rFonts w:ascii="Arial" w:hAnsi="Arial" w:cs="Arial"/>
          <w:sz w:val="22"/>
          <w:szCs w:val="22"/>
        </w:rPr>
        <w:t xml:space="preserve"> Declaração de que após a emissão dos documentos relativos à habilitação preliminar não ocorreu fato que impeça a Licitante de participar da presente licitação, conforme disposto no § 2º do art. 32 da Lei nº 8.666/93. (modelo Anexo VIII). </w:t>
      </w:r>
    </w:p>
    <w:p w:rsidR="001925FB" w:rsidRDefault="001925FB" w:rsidP="001925FB">
      <w:pPr>
        <w:pStyle w:val="PargrafodaLista"/>
        <w:rPr>
          <w:rFonts w:ascii="Arial" w:hAnsi="Arial" w:cs="Arial"/>
          <w:b/>
          <w:i/>
          <w:sz w:val="22"/>
          <w:szCs w:val="22"/>
          <w:u w:val="single"/>
        </w:rPr>
      </w:pPr>
    </w:p>
    <w:p w:rsidR="00221FAA" w:rsidRPr="0017745D" w:rsidRDefault="00221FAA" w:rsidP="0017745D">
      <w:pPr>
        <w:widowControl w:val="0"/>
        <w:autoSpaceDE w:val="0"/>
        <w:autoSpaceDN w:val="0"/>
        <w:adjustRightInd w:val="0"/>
        <w:spacing w:line="298" w:lineRule="exact"/>
        <w:jc w:val="both"/>
        <w:rPr>
          <w:rFonts w:ascii="Arial" w:hAnsi="Arial" w:cs="Arial"/>
          <w:b/>
          <w:i/>
          <w:sz w:val="22"/>
          <w:szCs w:val="22"/>
          <w:u w:val="single"/>
        </w:rPr>
      </w:pPr>
    </w:p>
    <w:p w:rsidR="00221FAA" w:rsidRPr="0017745D" w:rsidRDefault="00221FAA" w:rsidP="0017745D">
      <w:pPr>
        <w:widowControl w:val="0"/>
        <w:overflowPunct w:val="0"/>
        <w:autoSpaceDE w:val="0"/>
        <w:autoSpaceDN w:val="0"/>
        <w:adjustRightInd w:val="0"/>
        <w:spacing w:line="218" w:lineRule="auto"/>
        <w:jc w:val="both"/>
        <w:rPr>
          <w:rFonts w:ascii="Arial" w:hAnsi="Arial" w:cs="Arial"/>
          <w:b/>
          <w:i/>
          <w:sz w:val="22"/>
          <w:szCs w:val="22"/>
          <w:u w:val="single"/>
        </w:rPr>
      </w:pPr>
      <w:r w:rsidRPr="0017745D">
        <w:rPr>
          <w:rFonts w:ascii="Arial" w:hAnsi="Arial" w:cs="Arial"/>
          <w:b/>
          <w:i/>
          <w:sz w:val="22"/>
          <w:szCs w:val="22"/>
          <w:u w:val="single"/>
        </w:rPr>
        <w:t>19.2 – No ato da assinatura da Ata de Registro de Preços, a licitante vencedora deverá apresentar os seguintes documentos:</w:t>
      </w:r>
    </w:p>
    <w:p w:rsidR="00221FAA" w:rsidRPr="0017745D" w:rsidRDefault="00221FAA" w:rsidP="0017745D">
      <w:pPr>
        <w:widowControl w:val="0"/>
        <w:autoSpaceDE w:val="0"/>
        <w:autoSpaceDN w:val="0"/>
        <w:adjustRightInd w:val="0"/>
        <w:spacing w:line="254" w:lineRule="exact"/>
        <w:jc w:val="both"/>
        <w:rPr>
          <w:rFonts w:ascii="Arial" w:hAnsi="Arial" w:cs="Arial"/>
          <w:b/>
          <w:i/>
          <w:sz w:val="22"/>
          <w:szCs w:val="22"/>
          <w:u w:val="single"/>
        </w:rPr>
      </w:pPr>
    </w:p>
    <w:p w:rsidR="00221FAA" w:rsidRPr="0017745D" w:rsidRDefault="00221FAA" w:rsidP="0017745D">
      <w:pPr>
        <w:widowControl w:val="0"/>
        <w:numPr>
          <w:ilvl w:val="0"/>
          <w:numId w:val="35"/>
        </w:numPr>
        <w:tabs>
          <w:tab w:val="clear" w:pos="720"/>
          <w:tab w:val="num" w:pos="680"/>
        </w:tabs>
        <w:overflowPunct w:val="0"/>
        <w:autoSpaceDE w:val="0"/>
        <w:autoSpaceDN w:val="0"/>
        <w:adjustRightInd w:val="0"/>
        <w:ind w:left="680" w:hanging="678"/>
        <w:jc w:val="both"/>
        <w:rPr>
          <w:rFonts w:ascii="Arial" w:hAnsi="Arial" w:cs="Arial"/>
          <w:b/>
          <w:i/>
          <w:sz w:val="22"/>
          <w:szCs w:val="22"/>
          <w:u w:val="single"/>
        </w:rPr>
      </w:pPr>
      <w:r w:rsidRPr="0017745D">
        <w:rPr>
          <w:rFonts w:ascii="Arial" w:hAnsi="Arial" w:cs="Arial"/>
          <w:b/>
          <w:i/>
          <w:sz w:val="22"/>
          <w:szCs w:val="22"/>
          <w:u w:val="single"/>
        </w:rPr>
        <w:t xml:space="preserve">–       </w:t>
      </w:r>
      <w:r w:rsidRPr="0017745D">
        <w:rPr>
          <w:rFonts w:ascii="Arial" w:hAnsi="Arial" w:cs="Arial"/>
          <w:b/>
          <w:i/>
          <w:sz w:val="22"/>
          <w:szCs w:val="22"/>
          <w:u w:val="single"/>
        </w:rPr>
        <w:tab/>
        <w:t xml:space="preserve">a) Alvará de Licença para Localização, </w:t>
      </w:r>
    </w:p>
    <w:p w:rsidR="00221FAA" w:rsidRPr="0017745D" w:rsidRDefault="00221FAA" w:rsidP="0017745D">
      <w:pPr>
        <w:widowControl w:val="0"/>
        <w:autoSpaceDE w:val="0"/>
        <w:autoSpaceDN w:val="0"/>
        <w:adjustRightInd w:val="0"/>
        <w:spacing w:line="1" w:lineRule="exact"/>
        <w:jc w:val="both"/>
        <w:rPr>
          <w:rFonts w:ascii="Arial" w:hAnsi="Arial" w:cs="Arial"/>
          <w:b/>
          <w:i/>
          <w:sz w:val="22"/>
          <w:szCs w:val="22"/>
          <w:u w:val="single"/>
        </w:rPr>
      </w:pPr>
    </w:p>
    <w:p w:rsidR="00221FAA" w:rsidRPr="0017745D" w:rsidRDefault="00221FAA" w:rsidP="0017745D">
      <w:pPr>
        <w:widowControl w:val="0"/>
        <w:overflowPunct w:val="0"/>
        <w:autoSpaceDE w:val="0"/>
        <w:autoSpaceDN w:val="0"/>
        <w:adjustRightInd w:val="0"/>
        <w:spacing w:line="239" w:lineRule="auto"/>
        <w:ind w:left="1440"/>
        <w:jc w:val="both"/>
        <w:rPr>
          <w:rFonts w:ascii="Arial" w:hAnsi="Arial" w:cs="Arial"/>
          <w:b/>
          <w:i/>
          <w:sz w:val="22"/>
          <w:szCs w:val="22"/>
          <w:u w:val="single"/>
        </w:rPr>
      </w:pPr>
      <w:r w:rsidRPr="0017745D">
        <w:rPr>
          <w:rFonts w:ascii="Arial" w:hAnsi="Arial" w:cs="Arial"/>
          <w:b/>
          <w:i/>
          <w:sz w:val="22"/>
          <w:szCs w:val="22"/>
          <w:u w:val="single"/>
        </w:rPr>
        <w:t xml:space="preserve">b)Alvará de Funcionamento emitido pelo Bombeiro, </w:t>
      </w:r>
    </w:p>
    <w:p w:rsidR="00221FAA" w:rsidRPr="0017745D" w:rsidRDefault="00221FAA" w:rsidP="0017745D">
      <w:pPr>
        <w:widowControl w:val="0"/>
        <w:autoSpaceDE w:val="0"/>
        <w:autoSpaceDN w:val="0"/>
        <w:adjustRightInd w:val="0"/>
        <w:spacing w:line="45" w:lineRule="exact"/>
        <w:jc w:val="both"/>
        <w:rPr>
          <w:rFonts w:ascii="Arial" w:hAnsi="Arial" w:cs="Arial"/>
          <w:b/>
          <w:i/>
          <w:sz w:val="22"/>
          <w:szCs w:val="22"/>
          <w:u w:val="single"/>
        </w:rPr>
      </w:pPr>
    </w:p>
    <w:p w:rsidR="00221FAA" w:rsidRPr="0017745D" w:rsidRDefault="00221FAA" w:rsidP="0017745D">
      <w:pPr>
        <w:widowControl w:val="0"/>
        <w:numPr>
          <w:ilvl w:val="2"/>
          <w:numId w:val="35"/>
        </w:numPr>
        <w:tabs>
          <w:tab w:val="clear" w:pos="2160"/>
          <w:tab w:val="num" w:pos="1692"/>
        </w:tabs>
        <w:overflowPunct w:val="0"/>
        <w:autoSpaceDE w:val="0"/>
        <w:autoSpaceDN w:val="0"/>
        <w:adjustRightInd w:val="0"/>
        <w:spacing w:line="218" w:lineRule="auto"/>
        <w:ind w:left="1740" w:right="600" w:hanging="298"/>
        <w:jc w:val="both"/>
        <w:rPr>
          <w:rFonts w:ascii="Arial" w:hAnsi="Arial" w:cs="Arial"/>
          <w:b/>
          <w:i/>
          <w:sz w:val="22"/>
          <w:szCs w:val="22"/>
          <w:u w:val="single"/>
        </w:rPr>
      </w:pPr>
      <w:r w:rsidRPr="0017745D">
        <w:rPr>
          <w:rFonts w:ascii="Arial" w:hAnsi="Arial" w:cs="Arial"/>
          <w:b/>
          <w:i/>
          <w:sz w:val="22"/>
          <w:szCs w:val="22"/>
          <w:u w:val="single"/>
        </w:rPr>
        <w:t xml:space="preserve">Certificado de Licenciamento e Registro de Veículo – CLRV, do veículo que será utilizado nos serviços objeto deste Edital. </w:t>
      </w:r>
    </w:p>
    <w:p w:rsidR="00221FAA" w:rsidRPr="0017745D" w:rsidRDefault="00221FAA" w:rsidP="0017745D">
      <w:pPr>
        <w:widowControl w:val="0"/>
        <w:autoSpaceDE w:val="0"/>
        <w:autoSpaceDN w:val="0"/>
        <w:adjustRightInd w:val="0"/>
        <w:spacing w:line="299" w:lineRule="exact"/>
        <w:jc w:val="both"/>
        <w:rPr>
          <w:rFonts w:ascii="Arial" w:hAnsi="Arial" w:cs="Arial"/>
          <w:sz w:val="22"/>
          <w:szCs w:val="22"/>
        </w:rPr>
      </w:pPr>
    </w:p>
    <w:p w:rsidR="00221FAA" w:rsidRPr="0017745D" w:rsidRDefault="00221FAA" w:rsidP="0017745D">
      <w:pPr>
        <w:widowControl w:val="0"/>
        <w:numPr>
          <w:ilvl w:val="0"/>
          <w:numId w:val="36"/>
        </w:numPr>
        <w:tabs>
          <w:tab w:val="clear" w:pos="720"/>
          <w:tab w:val="num" w:pos="540"/>
        </w:tabs>
        <w:overflowPunct w:val="0"/>
        <w:autoSpaceDE w:val="0"/>
        <w:autoSpaceDN w:val="0"/>
        <w:adjustRightInd w:val="0"/>
        <w:spacing w:line="229" w:lineRule="auto"/>
        <w:ind w:left="0" w:firstLine="2"/>
        <w:jc w:val="both"/>
        <w:rPr>
          <w:rFonts w:ascii="Arial" w:hAnsi="Arial" w:cs="Arial"/>
          <w:sz w:val="22"/>
          <w:szCs w:val="22"/>
        </w:rPr>
      </w:pPr>
      <w:r w:rsidRPr="0017745D">
        <w:rPr>
          <w:rFonts w:ascii="Arial" w:hAnsi="Arial" w:cs="Arial"/>
          <w:sz w:val="22"/>
          <w:szCs w:val="22"/>
        </w:rPr>
        <w:t xml:space="preserve">–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 </w:t>
      </w:r>
    </w:p>
    <w:p w:rsidR="00221FAA" w:rsidRPr="0017745D" w:rsidRDefault="00221FAA" w:rsidP="0017745D">
      <w:pPr>
        <w:widowControl w:val="0"/>
        <w:autoSpaceDE w:val="0"/>
        <w:autoSpaceDN w:val="0"/>
        <w:adjustRightInd w:val="0"/>
        <w:spacing w:line="299" w:lineRule="exact"/>
        <w:jc w:val="both"/>
        <w:rPr>
          <w:rFonts w:ascii="Arial" w:hAnsi="Arial" w:cs="Arial"/>
          <w:sz w:val="22"/>
          <w:szCs w:val="22"/>
        </w:rPr>
      </w:pPr>
    </w:p>
    <w:p w:rsidR="00221FAA" w:rsidRPr="0017745D" w:rsidRDefault="001925FB" w:rsidP="0017745D">
      <w:pPr>
        <w:widowControl w:val="0"/>
        <w:numPr>
          <w:ilvl w:val="0"/>
          <w:numId w:val="36"/>
        </w:numPr>
        <w:tabs>
          <w:tab w:val="clear" w:pos="720"/>
          <w:tab w:val="num" w:pos="528"/>
        </w:tabs>
        <w:overflowPunct w:val="0"/>
        <w:autoSpaceDE w:val="0"/>
        <w:autoSpaceDN w:val="0"/>
        <w:adjustRightInd w:val="0"/>
        <w:spacing w:line="229" w:lineRule="auto"/>
        <w:ind w:left="0" w:firstLine="2"/>
        <w:jc w:val="both"/>
        <w:rPr>
          <w:rFonts w:ascii="Arial" w:hAnsi="Arial" w:cs="Arial"/>
          <w:sz w:val="22"/>
          <w:szCs w:val="22"/>
        </w:rPr>
      </w:pPr>
      <w:r>
        <w:rPr>
          <w:rFonts w:ascii="Arial" w:hAnsi="Arial" w:cs="Arial"/>
          <w:sz w:val="22"/>
          <w:szCs w:val="22"/>
        </w:rPr>
        <w:t>–</w:t>
      </w:r>
      <w:r w:rsidR="00221FAA" w:rsidRPr="0017745D">
        <w:rPr>
          <w:rFonts w:ascii="Arial" w:hAnsi="Arial" w:cs="Arial"/>
          <w:sz w:val="22"/>
          <w:szCs w:val="22"/>
        </w:rPr>
        <w:t xml:space="preserve"> A Ata de Registro de Preços, durante sua vigência, poderá ser utilizada por qualquer órgão ou entidade da Administração que não tenha participado do certame licitatório, mediante prévia consulta ao Órgão Gerenciador, desde que devidamente comprovada a vantagem.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299" w:lineRule="exact"/>
        <w:jc w:val="both"/>
        <w:rPr>
          <w:rFonts w:ascii="Arial" w:hAnsi="Arial" w:cs="Arial"/>
          <w:sz w:val="22"/>
          <w:szCs w:val="22"/>
        </w:rPr>
      </w:pPr>
    </w:p>
    <w:p w:rsidR="00221FAA" w:rsidRPr="0017745D" w:rsidRDefault="001925FB" w:rsidP="0017745D">
      <w:pPr>
        <w:widowControl w:val="0"/>
        <w:numPr>
          <w:ilvl w:val="0"/>
          <w:numId w:val="37"/>
        </w:numPr>
        <w:overflowPunct w:val="0"/>
        <w:autoSpaceDE w:val="0"/>
        <w:autoSpaceDN w:val="0"/>
        <w:adjustRightInd w:val="0"/>
        <w:spacing w:line="229" w:lineRule="auto"/>
        <w:ind w:left="0" w:firstLine="2"/>
        <w:jc w:val="both"/>
        <w:rPr>
          <w:rFonts w:ascii="Arial" w:hAnsi="Arial" w:cs="Arial"/>
          <w:sz w:val="22"/>
          <w:szCs w:val="22"/>
        </w:rPr>
      </w:pPr>
      <w:r>
        <w:rPr>
          <w:rFonts w:ascii="Arial" w:hAnsi="Arial" w:cs="Arial"/>
          <w:sz w:val="22"/>
          <w:szCs w:val="22"/>
        </w:rPr>
        <w:t>–</w:t>
      </w:r>
      <w:r w:rsidR="00221FAA" w:rsidRPr="0017745D">
        <w:rPr>
          <w:rFonts w:ascii="Arial" w:hAnsi="Arial" w:cs="Arial"/>
          <w:sz w:val="22"/>
          <w:szCs w:val="22"/>
        </w:rPr>
        <w:t xml:space="preserve"> Os órgãos e entidades que não participaram do registro de preços, quando desejarem fazer uso da Ata de Registro de Preços, deverão manifestar seu interesse junto ao Órgão Gerenciador da Ata, para que este indique os possíveis fornecedores e respectivos preços a serem praticados, obedecida a ordem de classificação. </w:t>
      </w:r>
    </w:p>
    <w:p w:rsidR="00221FAA" w:rsidRPr="0017745D" w:rsidRDefault="00221FAA" w:rsidP="0017745D">
      <w:pPr>
        <w:widowControl w:val="0"/>
        <w:autoSpaceDE w:val="0"/>
        <w:autoSpaceDN w:val="0"/>
        <w:adjustRightInd w:val="0"/>
        <w:spacing w:line="299" w:lineRule="exact"/>
        <w:jc w:val="both"/>
        <w:rPr>
          <w:rFonts w:ascii="Arial" w:hAnsi="Arial" w:cs="Arial"/>
          <w:sz w:val="22"/>
          <w:szCs w:val="22"/>
        </w:rPr>
      </w:pPr>
    </w:p>
    <w:p w:rsidR="00221FAA" w:rsidRPr="0017745D" w:rsidRDefault="001925FB" w:rsidP="0017745D">
      <w:pPr>
        <w:widowControl w:val="0"/>
        <w:numPr>
          <w:ilvl w:val="0"/>
          <w:numId w:val="37"/>
        </w:numPr>
        <w:tabs>
          <w:tab w:val="clear" w:pos="720"/>
          <w:tab w:val="num" w:pos="689"/>
        </w:tabs>
        <w:overflowPunct w:val="0"/>
        <w:autoSpaceDE w:val="0"/>
        <w:autoSpaceDN w:val="0"/>
        <w:adjustRightInd w:val="0"/>
        <w:spacing w:line="229" w:lineRule="auto"/>
        <w:ind w:left="0" w:firstLine="2"/>
        <w:jc w:val="both"/>
        <w:rPr>
          <w:rFonts w:ascii="Arial" w:hAnsi="Arial" w:cs="Arial"/>
          <w:sz w:val="22"/>
          <w:szCs w:val="22"/>
        </w:rPr>
      </w:pPr>
      <w:r>
        <w:rPr>
          <w:rFonts w:ascii="Arial" w:hAnsi="Arial" w:cs="Arial"/>
          <w:sz w:val="22"/>
          <w:szCs w:val="22"/>
        </w:rPr>
        <w:t>–</w:t>
      </w:r>
      <w:r w:rsidR="00221FAA" w:rsidRPr="0017745D">
        <w:rPr>
          <w:rFonts w:ascii="Arial" w:hAnsi="Arial" w:cs="Arial"/>
          <w:sz w:val="22"/>
          <w:szCs w:val="22"/>
        </w:rPr>
        <w:t xml:space="preserve">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299" w:lineRule="exact"/>
        <w:jc w:val="both"/>
        <w:rPr>
          <w:rFonts w:ascii="Arial" w:hAnsi="Arial" w:cs="Arial"/>
          <w:sz w:val="22"/>
          <w:szCs w:val="22"/>
        </w:rPr>
      </w:pPr>
    </w:p>
    <w:p w:rsidR="00221FAA" w:rsidRPr="0017745D" w:rsidRDefault="001925FB" w:rsidP="0017745D">
      <w:pPr>
        <w:widowControl w:val="0"/>
        <w:numPr>
          <w:ilvl w:val="0"/>
          <w:numId w:val="37"/>
        </w:numPr>
        <w:overflowPunct w:val="0"/>
        <w:autoSpaceDE w:val="0"/>
        <w:autoSpaceDN w:val="0"/>
        <w:adjustRightInd w:val="0"/>
        <w:spacing w:line="226" w:lineRule="auto"/>
        <w:ind w:left="0" w:firstLine="2"/>
        <w:jc w:val="both"/>
        <w:rPr>
          <w:rFonts w:ascii="Arial" w:hAnsi="Arial" w:cs="Arial"/>
          <w:sz w:val="22"/>
          <w:szCs w:val="22"/>
        </w:rPr>
      </w:pPr>
      <w:r>
        <w:rPr>
          <w:rFonts w:ascii="Arial" w:hAnsi="Arial" w:cs="Arial"/>
          <w:sz w:val="22"/>
          <w:szCs w:val="22"/>
        </w:rPr>
        <w:t>–</w:t>
      </w:r>
      <w:r w:rsidR="00221FAA" w:rsidRPr="0017745D">
        <w:rPr>
          <w:rFonts w:ascii="Arial" w:hAnsi="Arial" w:cs="Arial"/>
          <w:sz w:val="22"/>
          <w:szCs w:val="22"/>
        </w:rPr>
        <w:t xml:space="preserve"> As aquisições ou contratações adicionais a que se refere este artigo não poderão exceder, por órgão ou entidade, a cem por cento dos quantitativos registrados na Ata de Registro de Preços.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298" w:lineRule="exact"/>
        <w:jc w:val="both"/>
        <w:rPr>
          <w:rFonts w:ascii="Arial" w:hAnsi="Arial" w:cs="Arial"/>
          <w:sz w:val="22"/>
          <w:szCs w:val="22"/>
        </w:rPr>
      </w:pPr>
    </w:p>
    <w:p w:rsidR="00221FAA" w:rsidRPr="0017745D" w:rsidRDefault="00221FAA" w:rsidP="0017745D">
      <w:pPr>
        <w:widowControl w:val="0"/>
        <w:overflowPunct w:val="0"/>
        <w:autoSpaceDE w:val="0"/>
        <w:autoSpaceDN w:val="0"/>
        <w:adjustRightInd w:val="0"/>
        <w:spacing w:line="218" w:lineRule="auto"/>
        <w:jc w:val="both"/>
        <w:rPr>
          <w:rFonts w:ascii="Arial" w:hAnsi="Arial" w:cs="Arial"/>
          <w:sz w:val="22"/>
          <w:szCs w:val="22"/>
        </w:rPr>
      </w:pPr>
      <w:r w:rsidRPr="0017745D">
        <w:rPr>
          <w:rFonts w:ascii="Arial" w:hAnsi="Arial" w:cs="Arial"/>
          <w:sz w:val="22"/>
          <w:szCs w:val="22"/>
        </w:rPr>
        <w:t xml:space="preserve">19.5 </w:t>
      </w:r>
      <w:r w:rsidR="001925FB">
        <w:rPr>
          <w:rFonts w:ascii="Arial" w:hAnsi="Arial" w:cs="Arial"/>
          <w:sz w:val="22"/>
          <w:szCs w:val="22"/>
        </w:rPr>
        <w:t>–</w:t>
      </w:r>
      <w:r w:rsidRPr="0017745D">
        <w:rPr>
          <w:rFonts w:ascii="Arial" w:hAnsi="Arial" w:cs="Arial"/>
          <w:sz w:val="22"/>
          <w:szCs w:val="22"/>
        </w:rPr>
        <w:t xml:space="preserve"> Nenhuma indenização será devida às licitantes pela elaboração e/ou apresentação de documentação relativa ao presente Edital.</w:t>
      </w:r>
    </w:p>
    <w:p w:rsidR="00221FAA" w:rsidRPr="0017745D" w:rsidRDefault="00221FAA" w:rsidP="0017745D">
      <w:pPr>
        <w:widowControl w:val="0"/>
        <w:autoSpaceDE w:val="0"/>
        <w:autoSpaceDN w:val="0"/>
        <w:adjustRightInd w:val="0"/>
        <w:spacing w:line="231" w:lineRule="exact"/>
        <w:jc w:val="both"/>
        <w:rPr>
          <w:rFonts w:ascii="Arial" w:hAnsi="Arial" w:cs="Arial"/>
          <w:sz w:val="22"/>
          <w:szCs w:val="22"/>
        </w:rPr>
      </w:pPr>
      <w:bookmarkStart w:id="6" w:name="page17"/>
      <w:bookmarkEnd w:id="6"/>
    </w:p>
    <w:p w:rsidR="00221FAA" w:rsidRPr="0017745D" w:rsidRDefault="001925FB" w:rsidP="0017745D">
      <w:pPr>
        <w:widowControl w:val="0"/>
        <w:numPr>
          <w:ilvl w:val="0"/>
          <w:numId w:val="38"/>
        </w:numPr>
        <w:tabs>
          <w:tab w:val="clear" w:pos="720"/>
          <w:tab w:val="num" w:pos="526"/>
        </w:tabs>
        <w:overflowPunct w:val="0"/>
        <w:autoSpaceDE w:val="0"/>
        <w:autoSpaceDN w:val="0"/>
        <w:adjustRightInd w:val="0"/>
        <w:spacing w:line="219" w:lineRule="auto"/>
        <w:ind w:left="0" w:firstLine="2"/>
        <w:jc w:val="both"/>
        <w:rPr>
          <w:rFonts w:ascii="Arial" w:hAnsi="Arial" w:cs="Arial"/>
          <w:sz w:val="22"/>
          <w:szCs w:val="22"/>
        </w:rPr>
      </w:pPr>
      <w:r>
        <w:rPr>
          <w:rFonts w:ascii="Arial" w:hAnsi="Arial" w:cs="Arial"/>
          <w:sz w:val="22"/>
          <w:szCs w:val="22"/>
        </w:rPr>
        <w:t>–</w:t>
      </w:r>
      <w:r w:rsidR="00221FAA" w:rsidRPr="0017745D">
        <w:rPr>
          <w:rFonts w:ascii="Arial" w:hAnsi="Arial" w:cs="Arial"/>
          <w:sz w:val="22"/>
          <w:szCs w:val="22"/>
        </w:rPr>
        <w:t xml:space="preserve"> O resultado desta licitação estará à disposição dos interessados, na sala do Setor de Compras e Licitações, logo após sua homologação. </w:t>
      </w:r>
    </w:p>
    <w:p w:rsidR="00221FAA" w:rsidRPr="0017745D" w:rsidRDefault="00221FAA" w:rsidP="0017745D">
      <w:pPr>
        <w:widowControl w:val="0"/>
        <w:autoSpaceDE w:val="0"/>
        <w:autoSpaceDN w:val="0"/>
        <w:adjustRightInd w:val="0"/>
        <w:spacing w:line="297" w:lineRule="exact"/>
        <w:jc w:val="both"/>
        <w:rPr>
          <w:rFonts w:ascii="Arial" w:hAnsi="Arial" w:cs="Arial"/>
          <w:sz w:val="22"/>
          <w:szCs w:val="22"/>
        </w:rPr>
      </w:pPr>
    </w:p>
    <w:p w:rsidR="00221FAA" w:rsidRPr="0017745D" w:rsidRDefault="001925FB" w:rsidP="0017745D">
      <w:pPr>
        <w:widowControl w:val="0"/>
        <w:numPr>
          <w:ilvl w:val="0"/>
          <w:numId w:val="38"/>
        </w:numPr>
        <w:tabs>
          <w:tab w:val="clear" w:pos="720"/>
          <w:tab w:val="num" w:pos="540"/>
        </w:tabs>
        <w:overflowPunct w:val="0"/>
        <w:autoSpaceDE w:val="0"/>
        <w:autoSpaceDN w:val="0"/>
        <w:adjustRightInd w:val="0"/>
        <w:spacing w:line="226" w:lineRule="auto"/>
        <w:ind w:left="0" w:firstLine="2"/>
        <w:jc w:val="both"/>
        <w:rPr>
          <w:rFonts w:ascii="Arial" w:hAnsi="Arial" w:cs="Arial"/>
          <w:b/>
          <w:sz w:val="22"/>
          <w:szCs w:val="22"/>
        </w:rPr>
      </w:pPr>
      <w:r>
        <w:rPr>
          <w:rFonts w:ascii="Arial" w:hAnsi="Arial" w:cs="Arial"/>
          <w:b/>
          <w:sz w:val="22"/>
          <w:szCs w:val="22"/>
        </w:rPr>
        <w:t>–</w:t>
      </w:r>
      <w:r w:rsidR="00221FAA" w:rsidRPr="0017745D">
        <w:rPr>
          <w:rFonts w:ascii="Arial" w:hAnsi="Arial" w:cs="Arial"/>
          <w:b/>
          <w:sz w:val="22"/>
          <w:szCs w:val="22"/>
        </w:rPr>
        <w:t xml:space="preserve"> Detalhes não citados, referentes a prestação dos serviços, mas que a boa técnica leve a presumir a sua necessidade, não deverão ser omitidos, não sendo aceitas justificativas para sua não apresentação.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298" w:lineRule="exact"/>
        <w:jc w:val="both"/>
        <w:rPr>
          <w:rFonts w:ascii="Arial" w:hAnsi="Arial" w:cs="Arial"/>
          <w:sz w:val="22"/>
          <w:szCs w:val="22"/>
        </w:rPr>
      </w:pPr>
    </w:p>
    <w:p w:rsidR="00221FAA" w:rsidRPr="0017745D" w:rsidRDefault="00221FAA" w:rsidP="0017745D">
      <w:pPr>
        <w:widowControl w:val="0"/>
        <w:numPr>
          <w:ilvl w:val="0"/>
          <w:numId w:val="38"/>
        </w:numPr>
        <w:tabs>
          <w:tab w:val="clear" w:pos="720"/>
          <w:tab w:val="num" w:pos="504"/>
        </w:tabs>
        <w:overflowPunct w:val="0"/>
        <w:autoSpaceDE w:val="0"/>
        <w:autoSpaceDN w:val="0"/>
        <w:adjustRightInd w:val="0"/>
        <w:spacing w:line="229" w:lineRule="auto"/>
        <w:ind w:left="0" w:firstLine="2"/>
        <w:jc w:val="both"/>
        <w:rPr>
          <w:rFonts w:ascii="Arial" w:hAnsi="Arial" w:cs="Arial"/>
          <w:sz w:val="22"/>
          <w:szCs w:val="22"/>
        </w:rPr>
      </w:pPr>
      <w:r w:rsidRPr="0017745D">
        <w:rPr>
          <w:rFonts w:ascii="Arial" w:hAnsi="Arial" w:cs="Arial"/>
          <w:sz w:val="22"/>
          <w:szCs w:val="22"/>
        </w:rPr>
        <w:lastRenderedPageBreak/>
        <w:t>– Os</w:t>
      </w:r>
      <w:r w:rsidR="00F927C5">
        <w:rPr>
          <w:rFonts w:ascii="Arial" w:hAnsi="Arial" w:cs="Arial"/>
          <w:sz w:val="22"/>
          <w:szCs w:val="22"/>
        </w:rPr>
        <w:t xml:space="preserve"> materiais referentes ao lote 01</w:t>
      </w:r>
      <w:r w:rsidRPr="0017745D">
        <w:rPr>
          <w:rFonts w:ascii="Arial" w:hAnsi="Arial" w:cs="Arial"/>
          <w:sz w:val="22"/>
          <w:szCs w:val="22"/>
        </w:rPr>
        <w:t xml:space="preserve"> do presente Registro de Preços deverão ser entregues nos locais determinados pelo Chefe de Departamento de Compras do Município. </w:t>
      </w:r>
    </w:p>
    <w:p w:rsidR="001925FB" w:rsidRDefault="001925FB" w:rsidP="001925FB">
      <w:pPr>
        <w:pStyle w:val="PargrafodaLista"/>
        <w:rPr>
          <w:rFonts w:ascii="Arial" w:hAnsi="Arial" w:cs="Arial"/>
          <w:sz w:val="22"/>
          <w:szCs w:val="22"/>
        </w:rPr>
      </w:pPr>
    </w:p>
    <w:p w:rsidR="00221FAA" w:rsidRPr="0017745D" w:rsidRDefault="00221FAA" w:rsidP="0017745D">
      <w:pPr>
        <w:widowControl w:val="0"/>
        <w:overflowPunct w:val="0"/>
        <w:autoSpaceDE w:val="0"/>
        <w:autoSpaceDN w:val="0"/>
        <w:adjustRightInd w:val="0"/>
        <w:spacing w:line="229" w:lineRule="auto"/>
        <w:jc w:val="both"/>
        <w:rPr>
          <w:rFonts w:ascii="Arial" w:hAnsi="Arial" w:cs="Arial"/>
          <w:sz w:val="22"/>
          <w:szCs w:val="22"/>
        </w:rPr>
      </w:pPr>
    </w:p>
    <w:p w:rsidR="00221FAA" w:rsidRPr="0017745D" w:rsidRDefault="00221FAA" w:rsidP="0017745D">
      <w:pPr>
        <w:widowControl w:val="0"/>
        <w:numPr>
          <w:ilvl w:val="0"/>
          <w:numId w:val="38"/>
        </w:numPr>
        <w:tabs>
          <w:tab w:val="clear" w:pos="720"/>
          <w:tab w:val="num" w:pos="504"/>
        </w:tabs>
        <w:overflowPunct w:val="0"/>
        <w:autoSpaceDE w:val="0"/>
        <w:autoSpaceDN w:val="0"/>
        <w:adjustRightInd w:val="0"/>
        <w:spacing w:line="229" w:lineRule="auto"/>
        <w:ind w:left="0" w:firstLine="2"/>
        <w:jc w:val="both"/>
        <w:rPr>
          <w:rFonts w:ascii="Arial" w:hAnsi="Arial" w:cs="Arial"/>
          <w:sz w:val="22"/>
          <w:szCs w:val="22"/>
        </w:rPr>
      </w:pPr>
      <w:r w:rsidRPr="0017745D">
        <w:rPr>
          <w:rFonts w:ascii="Arial" w:hAnsi="Arial" w:cs="Arial"/>
          <w:sz w:val="22"/>
          <w:szCs w:val="22"/>
        </w:rPr>
        <w:t xml:space="preserve">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 </w:t>
      </w:r>
    </w:p>
    <w:p w:rsidR="001925FB" w:rsidRDefault="001925FB" w:rsidP="001925FB">
      <w:pPr>
        <w:pStyle w:val="PargrafodaLista"/>
        <w:rPr>
          <w:rFonts w:ascii="Arial" w:hAnsi="Arial" w:cs="Arial"/>
          <w:sz w:val="22"/>
          <w:szCs w:val="22"/>
        </w:rPr>
      </w:pPr>
    </w:p>
    <w:p w:rsidR="00221FAA" w:rsidRPr="0017745D" w:rsidRDefault="00221FAA" w:rsidP="0017745D">
      <w:pPr>
        <w:widowControl w:val="0"/>
        <w:autoSpaceDE w:val="0"/>
        <w:autoSpaceDN w:val="0"/>
        <w:adjustRightInd w:val="0"/>
        <w:spacing w:line="299" w:lineRule="exact"/>
        <w:jc w:val="both"/>
        <w:rPr>
          <w:rFonts w:ascii="Arial" w:hAnsi="Arial" w:cs="Arial"/>
          <w:sz w:val="22"/>
          <w:szCs w:val="22"/>
        </w:rPr>
      </w:pPr>
    </w:p>
    <w:p w:rsidR="00221FAA" w:rsidRPr="0017745D" w:rsidRDefault="001925FB" w:rsidP="0017745D">
      <w:pPr>
        <w:widowControl w:val="0"/>
        <w:numPr>
          <w:ilvl w:val="0"/>
          <w:numId w:val="38"/>
        </w:numPr>
        <w:tabs>
          <w:tab w:val="clear" w:pos="720"/>
          <w:tab w:val="num" w:pos="490"/>
        </w:tabs>
        <w:overflowPunct w:val="0"/>
        <w:autoSpaceDE w:val="0"/>
        <w:autoSpaceDN w:val="0"/>
        <w:adjustRightInd w:val="0"/>
        <w:spacing w:line="231" w:lineRule="auto"/>
        <w:ind w:left="0" w:right="240" w:firstLine="2"/>
        <w:jc w:val="both"/>
        <w:rPr>
          <w:rFonts w:ascii="Arial" w:hAnsi="Arial" w:cs="Arial"/>
          <w:sz w:val="22"/>
          <w:szCs w:val="22"/>
        </w:rPr>
      </w:pPr>
      <w:r>
        <w:rPr>
          <w:rFonts w:ascii="Arial" w:hAnsi="Arial" w:cs="Arial"/>
          <w:sz w:val="22"/>
          <w:szCs w:val="22"/>
        </w:rPr>
        <w:t>–</w:t>
      </w:r>
      <w:r w:rsidR="00221FAA" w:rsidRPr="0017745D">
        <w:rPr>
          <w:rFonts w:ascii="Arial" w:hAnsi="Arial" w:cs="Arial"/>
          <w:sz w:val="22"/>
          <w:szCs w:val="22"/>
        </w:rPr>
        <w:t xml:space="preserve"> O Pregoeiro e a Equipe de Apoio prestarão os esclarecimentos necessários, bem como irão dirimir as dúvidas suscitadas, de segunda a</w:t>
      </w:r>
      <w:r w:rsidR="00131DA0" w:rsidRPr="0017745D">
        <w:rPr>
          <w:rFonts w:ascii="Arial" w:hAnsi="Arial" w:cs="Arial"/>
          <w:sz w:val="22"/>
          <w:szCs w:val="22"/>
        </w:rPr>
        <w:t xml:space="preserve"> sexta-feira, das </w:t>
      </w:r>
      <w:r w:rsidR="00F82AF6">
        <w:rPr>
          <w:rFonts w:ascii="Arial" w:hAnsi="Arial" w:cs="Arial"/>
          <w:sz w:val="22"/>
          <w:szCs w:val="22"/>
        </w:rPr>
        <w:t>12 horas as 18 horas</w:t>
      </w:r>
      <w:r w:rsidR="00131DA0" w:rsidRPr="0017745D">
        <w:rPr>
          <w:rFonts w:ascii="Arial" w:hAnsi="Arial" w:cs="Arial"/>
          <w:sz w:val="22"/>
          <w:szCs w:val="22"/>
        </w:rPr>
        <w:t xml:space="preserve">, </w:t>
      </w:r>
      <w:r w:rsidR="00221FAA" w:rsidRPr="0017745D">
        <w:rPr>
          <w:rFonts w:ascii="Arial" w:hAnsi="Arial" w:cs="Arial"/>
          <w:sz w:val="22"/>
          <w:szCs w:val="22"/>
        </w:rPr>
        <w:t>através dos telefones (49) 3547 1211 e 3547 1039.</w:t>
      </w:r>
    </w:p>
    <w:p w:rsidR="001925FB" w:rsidRDefault="001925FB" w:rsidP="001925FB">
      <w:pPr>
        <w:pStyle w:val="PargrafodaLista"/>
        <w:rPr>
          <w:rFonts w:ascii="Arial" w:hAnsi="Arial" w:cs="Arial"/>
          <w:sz w:val="20"/>
          <w:szCs w:val="20"/>
        </w:rPr>
      </w:pPr>
    </w:p>
    <w:p w:rsidR="00221FAA" w:rsidRPr="00A456E2" w:rsidRDefault="00221FAA" w:rsidP="0017745D">
      <w:pPr>
        <w:widowControl w:val="0"/>
        <w:autoSpaceDE w:val="0"/>
        <w:autoSpaceDN w:val="0"/>
        <w:adjustRightInd w:val="0"/>
        <w:spacing w:line="257" w:lineRule="exact"/>
        <w:jc w:val="both"/>
        <w:rPr>
          <w:rFonts w:ascii="Arial" w:hAnsi="Arial" w:cs="Arial"/>
          <w:sz w:val="20"/>
          <w:szCs w:val="20"/>
        </w:rPr>
      </w:pPr>
    </w:p>
    <w:p w:rsidR="00221FAA" w:rsidRPr="00A456E2" w:rsidRDefault="00221FAA" w:rsidP="0017745D">
      <w:pPr>
        <w:widowControl w:val="0"/>
        <w:numPr>
          <w:ilvl w:val="0"/>
          <w:numId w:val="38"/>
        </w:numPr>
        <w:tabs>
          <w:tab w:val="clear" w:pos="720"/>
          <w:tab w:val="num" w:pos="620"/>
        </w:tabs>
        <w:overflowPunct w:val="0"/>
        <w:autoSpaceDE w:val="0"/>
        <w:autoSpaceDN w:val="0"/>
        <w:adjustRightInd w:val="0"/>
        <w:spacing w:line="239" w:lineRule="auto"/>
        <w:ind w:left="620" w:hanging="618"/>
        <w:jc w:val="both"/>
        <w:rPr>
          <w:rFonts w:ascii="Arial" w:hAnsi="Arial" w:cs="Arial"/>
          <w:sz w:val="20"/>
          <w:szCs w:val="20"/>
        </w:rPr>
      </w:pPr>
      <w:r w:rsidRPr="00A456E2">
        <w:rPr>
          <w:rFonts w:ascii="Arial" w:hAnsi="Arial" w:cs="Arial"/>
          <w:sz w:val="20"/>
          <w:szCs w:val="20"/>
        </w:rPr>
        <w:t xml:space="preserve">– São partes integrantes deste edital os seguintes ANEXOS: </w:t>
      </w:r>
    </w:p>
    <w:p w:rsidR="001925FB" w:rsidRDefault="001925FB" w:rsidP="001925FB">
      <w:pPr>
        <w:pStyle w:val="PargrafodaLista"/>
        <w:rPr>
          <w:rFonts w:ascii="Arial" w:hAnsi="Arial" w:cs="Arial"/>
          <w:sz w:val="20"/>
          <w:szCs w:val="20"/>
        </w:rPr>
      </w:pPr>
    </w:p>
    <w:p w:rsidR="00221FAA" w:rsidRPr="00A456E2" w:rsidRDefault="00221FAA" w:rsidP="0017745D">
      <w:pPr>
        <w:widowControl w:val="0"/>
        <w:autoSpaceDE w:val="0"/>
        <w:autoSpaceDN w:val="0"/>
        <w:adjustRightInd w:val="0"/>
        <w:spacing w:line="252" w:lineRule="exact"/>
        <w:jc w:val="both"/>
        <w:rPr>
          <w:rFonts w:ascii="Arial" w:hAnsi="Arial" w:cs="Arial"/>
          <w:sz w:val="20"/>
          <w:szCs w:val="20"/>
        </w:rPr>
      </w:pPr>
    </w:p>
    <w:p w:rsidR="00221FAA" w:rsidRPr="00A456E2" w:rsidRDefault="00221FAA" w:rsidP="0017745D">
      <w:pPr>
        <w:widowControl w:val="0"/>
        <w:numPr>
          <w:ilvl w:val="1"/>
          <w:numId w:val="38"/>
        </w:numPr>
        <w:tabs>
          <w:tab w:val="clear" w:pos="1440"/>
          <w:tab w:val="num" w:pos="1800"/>
        </w:tabs>
        <w:overflowPunct w:val="0"/>
        <w:autoSpaceDE w:val="0"/>
        <w:autoSpaceDN w:val="0"/>
        <w:adjustRightInd w:val="0"/>
        <w:spacing w:line="239" w:lineRule="auto"/>
        <w:ind w:left="1800" w:hanging="358"/>
        <w:jc w:val="both"/>
        <w:rPr>
          <w:rFonts w:ascii="Arial" w:hAnsi="Arial" w:cs="Arial"/>
          <w:sz w:val="20"/>
          <w:szCs w:val="20"/>
        </w:rPr>
      </w:pPr>
      <w:r w:rsidRPr="00A456E2">
        <w:rPr>
          <w:rFonts w:ascii="Arial" w:hAnsi="Arial" w:cs="Arial"/>
          <w:sz w:val="20"/>
          <w:szCs w:val="20"/>
        </w:rPr>
        <w:t xml:space="preserve">ANEXO I – Procuração; </w:t>
      </w:r>
    </w:p>
    <w:p w:rsidR="00221FAA" w:rsidRPr="00A456E2" w:rsidRDefault="00221FAA" w:rsidP="0017745D">
      <w:pPr>
        <w:widowControl w:val="0"/>
        <w:autoSpaceDE w:val="0"/>
        <w:autoSpaceDN w:val="0"/>
        <w:adjustRightInd w:val="0"/>
        <w:spacing w:line="2" w:lineRule="exact"/>
        <w:jc w:val="both"/>
        <w:rPr>
          <w:rFonts w:ascii="Arial" w:hAnsi="Arial" w:cs="Arial"/>
          <w:sz w:val="20"/>
          <w:szCs w:val="20"/>
        </w:rPr>
      </w:pPr>
    </w:p>
    <w:p w:rsidR="00221FAA" w:rsidRPr="00A456E2" w:rsidRDefault="00221FAA" w:rsidP="0017745D">
      <w:pPr>
        <w:widowControl w:val="0"/>
        <w:numPr>
          <w:ilvl w:val="1"/>
          <w:numId w:val="38"/>
        </w:numPr>
        <w:tabs>
          <w:tab w:val="clear" w:pos="1440"/>
          <w:tab w:val="num" w:pos="1800"/>
        </w:tabs>
        <w:overflowPunct w:val="0"/>
        <w:autoSpaceDE w:val="0"/>
        <w:autoSpaceDN w:val="0"/>
        <w:adjustRightInd w:val="0"/>
        <w:ind w:left="1800" w:hanging="358"/>
        <w:jc w:val="both"/>
        <w:rPr>
          <w:rFonts w:ascii="Arial" w:hAnsi="Arial" w:cs="Arial"/>
          <w:sz w:val="20"/>
          <w:szCs w:val="20"/>
        </w:rPr>
      </w:pPr>
      <w:r w:rsidRPr="00A456E2">
        <w:rPr>
          <w:rFonts w:ascii="Arial" w:hAnsi="Arial" w:cs="Arial"/>
          <w:sz w:val="20"/>
          <w:szCs w:val="20"/>
        </w:rPr>
        <w:t xml:space="preserve">ANEXO II – Proposta de Preços – TERMO DE REFERENCIA; </w:t>
      </w:r>
    </w:p>
    <w:p w:rsidR="001925FB" w:rsidRDefault="001925FB" w:rsidP="001925FB">
      <w:pPr>
        <w:pStyle w:val="PargrafodaLista"/>
        <w:rPr>
          <w:rFonts w:ascii="Arial" w:hAnsi="Arial" w:cs="Arial"/>
          <w:sz w:val="20"/>
          <w:szCs w:val="20"/>
        </w:rPr>
      </w:pPr>
    </w:p>
    <w:p w:rsidR="00221FAA" w:rsidRPr="00A456E2" w:rsidRDefault="00221FAA" w:rsidP="0017745D">
      <w:pPr>
        <w:widowControl w:val="0"/>
        <w:numPr>
          <w:ilvl w:val="1"/>
          <w:numId w:val="38"/>
        </w:numPr>
        <w:tabs>
          <w:tab w:val="clear" w:pos="1440"/>
          <w:tab w:val="num" w:pos="1800"/>
        </w:tabs>
        <w:overflowPunct w:val="0"/>
        <w:autoSpaceDE w:val="0"/>
        <w:autoSpaceDN w:val="0"/>
        <w:adjustRightInd w:val="0"/>
        <w:spacing w:line="239" w:lineRule="auto"/>
        <w:ind w:left="1800" w:hanging="358"/>
        <w:jc w:val="both"/>
        <w:rPr>
          <w:rFonts w:ascii="Arial" w:hAnsi="Arial" w:cs="Arial"/>
          <w:sz w:val="20"/>
          <w:szCs w:val="20"/>
        </w:rPr>
      </w:pPr>
      <w:r w:rsidRPr="00A456E2">
        <w:rPr>
          <w:rFonts w:ascii="Arial" w:hAnsi="Arial" w:cs="Arial"/>
          <w:sz w:val="20"/>
          <w:szCs w:val="20"/>
        </w:rPr>
        <w:t xml:space="preserve">ANEXO III – Dados Bancários e Dados do Representante Legal; </w:t>
      </w:r>
    </w:p>
    <w:p w:rsidR="00221FAA" w:rsidRPr="00A456E2" w:rsidRDefault="00221FAA" w:rsidP="0017745D">
      <w:pPr>
        <w:widowControl w:val="0"/>
        <w:autoSpaceDE w:val="0"/>
        <w:autoSpaceDN w:val="0"/>
        <w:adjustRightInd w:val="0"/>
        <w:spacing w:line="45" w:lineRule="exact"/>
        <w:jc w:val="both"/>
        <w:rPr>
          <w:rFonts w:ascii="Arial" w:hAnsi="Arial" w:cs="Arial"/>
          <w:sz w:val="20"/>
          <w:szCs w:val="20"/>
        </w:rPr>
      </w:pPr>
    </w:p>
    <w:p w:rsidR="00221FAA" w:rsidRPr="00A456E2" w:rsidRDefault="00221FAA" w:rsidP="0017745D">
      <w:pPr>
        <w:widowControl w:val="0"/>
        <w:numPr>
          <w:ilvl w:val="1"/>
          <w:numId w:val="38"/>
        </w:numPr>
        <w:tabs>
          <w:tab w:val="clear" w:pos="1440"/>
          <w:tab w:val="num" w:pos="1800"/>
        </w:tabs>
        <w:overflowPunct w:val="0"/>
        <w:autoSpaceDE w:val="0"/>
        <w:autoSpaceDN w:val="0"/>
        <w:adjustRightInd w:val="0"/>
        <w:spacing w:line="218" w:lineRule="auto"/>
        <w:ind w:left="1800" w:hanging="358"/>
        <w:jc w:val="both"/>
        <w:rPr>
          <w:rFonts w:ascii="Arial" w:hAnsi="Arial" w:cs="Arial"/>
          <w:sz w:val="20"/>
          <w:szCs w:val="20"/>
        </w:rPr>
      </w:pPr>
      <w:r w:rsidRPr="00A456E2">
        <w:rPr>
          <w:rFonts w:ascii="Arial" w:hAnsi="Arial" w:cs="Arial"/>
          <w:sz w:val="20"/>
          <w:szCs w:val="20"/>
        </w:rPr>
        <w:t xml:space="preserve">ANEXO IV – Declaração de Cumprimento Pleno aos Requisitos de Habilitação; </w:t>
      </w:r>
    </w:p>
    <w:p w:rsidR="001925FB" w:rsidRDefault="001925FB" w:rsidP="001925FB">
      <w:pPr>
        <w:pStyle w:val="PargrafodaLista"/>
        <w:rPr>
          <w:rFonts w:ascii="Arial" w:hAnsi="Arial" w:cs="Arial"/>
          <w:sz w:val="20"/>
          <w:szCs w:val="20"/>
        </w:rPr>
      </w:pPr>
    </w:p>
    <w:p w:rsidR="00221FAA" w:rsidRPr="00A456E2" w:rsidRDefault="00221FAA" w:rsidP="0017745D">
      <w:pPr>
        <w:widowControl w:val="0"/>
        <w:numPr>
          <w:ilvl w:val="1"/>
          <w:numId w:val="38"/>
        </w:numPr>
        <w:tabs>
          <w:tab w:val="clear" w:pos="1440"/>
          <w:tab w:val="num" w:pos="1800"/>
        </w:tabs>
        <w:overflowPunct w:val="0"/>
        <w:autoSpaceDE w:val="0"/>
        <w:autoSpaceDN w:val="0"/>
        <w:adjustRightInd w:val="0"/>
        <w:spacing w:line="239" w:lineRule="auto"/>
        <w:ind w:left="1800" w:hanging="358"/>
        <w:jc w:val="both"/>
        <w:rPr>
          <w:rFonts w:ascii="Arial" w:hAnsi="Arial" w:cs="Arial"/>
          <w:sz w:val="20"/>
          <w:szCs w:val="20"/>
        </w:rPr>
      </w:pPr>
      <w:r w:rsidRPr="00A456E2">
        <w:rPr>
          <w:rFonts w:ascii="Arial" w:hAnsi="Arial" w:cs="Arial"/>
          <w:sz w:val="20"/>
          <w:szCs w:val="20"/>
        </w:rPr>
        <w:t xml:space="preserve">ANEXO V – Relação dos Órgãos (Gerenciador e Participantes); </w:t>
      </w:r>
    </w:p>
    <w:p w:rsidR="00221FAA" w:rsidRPr="00A456E2" w:rsidRDefault="00221FAA" w:rsidP="0017745D">
      <w:pPr>
        <w:widowControl w:val="0"/>
        <w:autoSpaceDE w:val="0"/>
        <w:autoSpaceDN w:val="0"/>
        <w:adjustRightInd w:val="0"/>
        <w:spacing w:line="1" w:lineRule="exact"/>
        <w:jc w:val="both"/>
        <w:rPr>
          <w:rFonts w:ascii="Arial" w:hAnsi="Arial" w:cs="Arial"/>
          <w:sz w:val="20"/>
          <w:szCs w:val="20"/>
        </w:rPr>
      </w:pPr>
    </w:p>
    <w:p w:rsidR="00221FAA" w:rsidRPr="00A456E2" w:rsidRDefault="00221FAA" w:rsidP="0017745D">
      <w:pPr>
        <w:widowControl w:val="0"/>
        <w:numPr>
          <w:ilvl w:val="1"/>
          <w:numId w:val="38"/>
        </w:numPr>
        <w:tabs>
          <w:tab w:val="clear" w:pos="1440"/>
          <w:tab w:val="num" w:pos="1800"/>
        </w:tabs>
        <w:overflowPunct w:val="0"/>
        <w:autoSpaceDE w:val="0"/>
        <w:autoSpaceDN w:val="0"/>
        <w:adjustRightInd w:val="0"/>
        <w:ind w:left="1800" w:hanging="358"/>
        <w:jc w:val="both"/>
        <w:rPr>
          <w:rFonts w:ascii="Arial" w:hAnsi="Arial" w:cs="Arial"/>
          <w:sz w:val="20"/>
          <w:szCs w:val="20"/>
        </w:rPr>
      </w:pPr>
      <w:r w:rsidRPr="00A456E2">
        <w:rPr>
          <w:rFonts w:ascii="Arial" w:hAnsi="Arial" w:cs="Arial"/>
          <w:sz w:val="20"/>
          <w:szCs w:val="20"/>
        </w:rPr>
        <w:t xml:space="preserve">ANEXO VI – Modelo da Ata. </w:t>
      </w:r>
    </w:p>
    <w:p w:rsidR="001925FB" w:rsidRDefault="001925FB" w:rsidP="001925FB">
      <w:pPr>
        <w:pStyle w:val="PargrafodaLista"/>
        <w:rPr>
          <w:rFonts w:ascii="Arial" w:hAnsi="Arial" w:cs="Arial"/>
          <w:sz w:val="20"/>
          <w:szCs w:val="20"/>
        </w:rPr>
      </w:pPr>
    </w:p>
    <w:p w:rsidR="00221FAA" w:rsidRPr="00A456E2" w:rsidRDefault="00221FAA" w:rsidP="0017745D">
      <w:pPr>
        <w:widowControl w:val="0"/>
        <w:autoSpaceDE w:val="0"/>
        <w:autoSpaceDN w:val="0"/>
        <w:adjustRightInd w:val="0"/>
        <w:spacing w:line="43" w:lineRule="exact"/>
        <w:jc w:val="both"/>
        <w:rPr>
          <w:rFonts w:ascii="Arial" w:hAnsi="Arial" w:cs="Arial"/>
          <w:sz w:val="20"/>
          <w:szCs w:val="20"/>
        </w:rPr>
      </w:pPr>
    </w:p>
    <w:p w:rsidR="00221FAA" w:rsidRPr="00A456E2" w:rsidRDefault="00221FAA" w:rsidP="0017745D">
      <w:pPr>
        <w:widowControl w:val="0"/>
        <w:autoSpaceDE w:val="0"/>
        <w:autoSpaceDN w:val="0"/>
        <w:adjustRightInd w:val="0"/>
        <w:spacing w:line="1" w:lineRule="exact"/>
        <w:jc w:val="both"/>
        <w:rPr>
          <w:rFonts w:ascii="Arial" w:hAnsi="Arial" w:cs="Arial"/>
          <w:sz w:val="20"/>
          <w:szCs w:val="20"/>
        </w:rPr>
      </w:pPr>
    </w:p>
    <w:p w:rsidR="00221FAA" w:rsidRPr="00A456E2" w:rsidRDefault="00221FAA" w:rsidP="0017745D">
      <w:pPr>
        <w:widowControl w:val="0"/>
        <w:numPr>
          <w:ilvl w:val="1"/>
          <w:numId w:val="38"/>
        </w:numPr>
        <w:tabs>
          <w:tab w:val="clear" w:pos="1440"/>
          <w:tab w:val="num" w:pos="1700"/>
        </w:tabs>
        <w:overflowPunct w:val="0"/>
        <w:autoSpaceDE w:val="0"/>
        <w:autoSpaceDN w:val="0"/>
        <w:adjustRightInd w:val="0"/>
        <w:spacing w:line="239" w:lineRule="auto"/>
        <w:ind w:left="1700" w:hanging="258"/>
        <w:jc w:val="both"/>
        <w:rPr>
          <w:rFonts w:ascii="Arial" w:hAnsi="Arial" w:cs="Arial"/>
          <w:sz w:val="20"/>
          <w:szCs w:val="20"/>
        </w:rPr>
      </w:pPr>
      <w:r w:rsidRPr="00A456E2">
        <w:rPr>
          <w:rFonts w:ascii="Arial" w:hAnsi="Arial" w:cs="Arial"/>
          <w:sz w:val="20"/>
          <w:szCs w:val="20"/>
        </w:rPr>
        <w:t xml:space="preserve">ANEXO VII – Modelo Declaração de Idoneidade. </w:t>
      </w:r>
    </w:p>
    <w:p w:rsidR="00221FAA" w:rsidRPr="00A456E2" w:rsidRDefault="00221FAA" w:rsidP="0017745D">
      <w:pPr>
        <w:widowControl w:val="0"/>
        <w:numPr>
          <w:ilvl w:val="1"/>
          <w:numId w:val="38"/>
        </w:numPr>
        <w:tabs>
          <w:tab w:val="clear" w:pos="1440"/>
          <w:tab w:val="num" w:pos="1620"/>
        </w:tabs>
        <w:overflowPunct w:val="0"/>
        <w:autoSpaceDE w:val="0"/>
        <w:autoSpaceDN w:val="0"/>
        <w:adjustRightInd w:val="0"/>
        <w:spacing w:line="239" w:lineRule="auto"/>
        <w:ind w:left="1620" w:hanging="178"/>
        <w:jc w:val="both"/>
        <w:rPr>
          <w:rFonts w:ascii="Arial" w:hAnsi="Arial" w:cs="Arial"/>
          <w:sz w:val="20"/>
          <w:szCs w:val="20"/>
        </w:rPr>
      </w:pPr>
      <w:r w:rsidRPr="00A456E2">
        <w:rPr>
          <w:rFonts w:ascii="Arial" w:hAnsi="Arial" w:cs="Arial"/>
          <w:sz w:val="20"/>
          <w:szCs w:val="20"/>
        </w:rPr>
        <w:t xml:space="preserve">ANEXO VIII– Locais de prestação dos serviços. </w:t>
      </w:r>
    </w:p>
    <w:p w:rsidR="00221FAA" w:rsidRPr="00A456E2" w:rsidRDefault="00221FAA" w:rsidP="0017745D">
      <w:pPr>
        <w:widowControl w:val="0"/>
        <w:autoSpaceDE w:val="0"/>
        <w:autoSpaceDN w:val="0"/>
        <w:adjustRightInd w:val="0"/>
        <w:spacing w:line="1" w:lineRule="exact"/>
        <w:jc w:val="both"/>
        <w:rPr>
          <w:rFonts w:ascii="Arial" w:hAnsi="Arial" w:cs="Arial"/>
          <w:sz w:val="20"/>
          <w:szCs w:val="20"/>
        </w:rPr>
      </w:pPr>
    </w:p>
    <w:p w:rsidR="00221FAA" w:rsidRPr="00A456E2" w:rsidRDefault="00221FAA" w:rsidP="0017745D">
      <w:pPr>
        <w:widowControl w:val="0"/>
        <w:numPr>
          <w:ilvl w:val="1"/>
          <w:numId w:val="38"/>
        </w:numPr>
        <w:tabs>
          <w:tab w:val="clear" w:pos="1440"/>
          <w:tab w:val="num" w:pos="1620"/>
        </w:tabs>
        <w:overflowPunct w:val="0"/>
        <w:autoSpaceDE w:val="0"/>
        <w:autoSpaceDN w:val="0"/>
        <w:adjustRightInd w:val="0"/>
        <w:ind w:left="1620" w:hanging="178"/>
        <w:jc w:val="both"/>
        <w:rPr>
          <w:rFonts w:ascii="Arial" w:hAnsi="Arial" w:cs="Arial"/>
          <w:sz w:val="20"/>
          <w:szCs w:val="20"/>
        </w:rPr>
      </w:pPr>
      <w:r w:rsidRPr="00A456E2">
        <w:rPr>
          <w:rFonts w:ascii="Arial" w:hAnsi="Arial" w:cs="Arial"/>
          <w:sz w:val="20"/>
          <w:szCs w:val="20"/>
        </w:rPr>
        <w:t xml:space="preserve">ANEXO IX – Descrição das tarefas básicas dos serviços. </w:t>
      </w:r>
    </w:p>
    <w:p w:rsidR="001925FB" w:rsidRDefault="001925FB" w:rsidP="001925FB">
      <w:pPr>
        <w:pStyle w:val="PargrafodaLista"/>
        <w:rPr>
          <w:rFonts w:ascii="Arial" w:hAnsi="Arial" w:cs="Arial"/>
          <w:sz w:val="20"/>
          <w:szCs w:val="20"/>
        </w:rPr>
      </w:pPr>
    </w:p>
    <w:p w:rsidR="00221FAA" w:rsidRPr="00A456E2" w:rsidRDefault="00221FAA" w:rsidP="0017745D">
      <w:pPr>
        <w:widowControl w:val="0"/>
        <w:autoSpaceDE w:val="0"/>
        <w:autoSpaceDN w:val="0"/>
        <w:adjustRightInd w:val="0"/>
        <w:spacing w:line="45" w:lineRule="exact"/>
        <w:jc w:val="both"/>
        <w:rPr>
          <w:rFonts w:ascii="Arial" w:hAnsi="Arial" w:cs="Arial"/>
          <w:sz w:val="20"/>
          <w:szCs w:val="20"/>
        </w:rPr>
      </w:pPr>
    </w:p>
    <w:p w:rsidR="00221FAA" w:rsidRPr="00A456E2" w:rsidRDefault="00221FAA" w:rsidP="00A456E2">
      <w:pPr>
        <w:widowControl w:val="0"/>
        <w:numPr>
          <w:ilvl w:val="1"/>
          <w:numId w:val="39"/>
        </w:numPr>
        <w:tabs>
          <w:tab w:val="clear" w:pos="1440"/>
          <w:tab w:val="num" w:pos="1761"/>
        </w:tabs>
        <w:overflowPunct w:val="0"/>
        <w:autoSpaceDE w:val="0"/>
        <w:autoSpaceDN w:val="0"/>
        <w:adjustRightInd w:val="0"/>
        <w:spacing w:line="218" w:lineRule="auto"/>
        <w:ind w:left="1800" w:hanging="358"/>
        <w:jc w:val="both"/>
        <w:rPr>
          <w:rFonts w:ascii="Arial" w:hAnsi="Arial" w:cs="Arial"/>
          <w:sz w:val="20"/>
          <w:szCs w:val="20"/>
        </w:rPr>
      </w:pPr>
      <w:r w:rsidRPr="00A456E2">
        <w:rPr>
          <w:rFonts w:ascii="Arial" w:hAnsi="Arial" w:cs="Arial"/>
          <w:sz w:val="20"/>
          <w:szCs w:val="20"/>
        </w:rPr>
        <w:t xml:space="preserve">ANEXO X – Modelo de declaração de inexistência de vínculo, sócio ou procurador vinculado com a administração pública municipal. </w:t>
      </w:r>
    </w:p>
    <w:p w:rsidR="00221FAA" w:rsidRPr="00A456E2" w:rsidRDefault="00221FAA" w:rsidP="0017745D">
      <w:pPr>
        <w:widowControl w:val="0"/>
        <w:autoSpaceDE w:val="0"/>
        <w:autoSpaceDN w:val="0"/>
        <w:adjustRightInd w:val="0"/>
        <w:spacing w:line="357" w:lineRule="exact"/>
        <w:jc w:val="center"/>
        <w:rPr>
          <w:rFonts w:ascii="Arial" w:hAnsi="Arial" w:cs="Arial"/>
          <w:sz w:val="20"/>
          <w:szCs w:val="20"/>
        </w:rPr>
      </w:pPr>
    </w:p>
    <w:p w:rsidR="00221FAA" w:rsidRPr="00A456E2" w:rsidRDefault="00131DA0" w:rsidP="0017745D">
      <w:pPr>
        <w:widowControl w:val="0"/>
        <w:autoSpaceDE w:val="0"/>
        <w:autoSpaceDN w:val="0"/>
        <w:adjustRightInd w:val="0"/>
        <w:jc w:val="center"/>
        <w:rPr>
          <w:rFonts w:ascii="Arial" w:hAnsi="Arial" w:cs="Arial"/>
          <w:sz w:val="20"/>
          <w:szCs w:val="20"/>
        </w:rPr>
      </w:pPr>
      <w:r w:rsidRPr="00A456E2">
        <w:rPr>
          <w:rFonts w:ascii="Arial" w:hAnsi="Arial" w:cs="Arial"/>
          <w:sz w:val="20"/>
          <w:szCs w:val="20"/>
        </w:rPr>
        <w:t>ONDINO RIBEIRO DE MEDEIROS</w:t>
      </w:r>
    </w:p>
    <w:p w:rsidR="00221FAA" w:rsidRPr="00A456E2" w:rsidRDefault="00221FAA" w:rsidP="0017745D">
      <w:pPr>
        <w:widowControl w:val="0"/>
        <w:autoSpaceDE w:val="0"/>
        <w:autoSpaceDN w:val="0"/>
        <w:adjustRightInd w:val="0"/>
        <w:spacing w:line="129" w:lineRule="exact"/>
        <w:jc w:val="center"/>
        <w:rPr>
          <w:rFonts w:ascii="Arial" w:hAnsi="Arial" w:cs="Arial"/>
          <w:sz w:val="20"/>
          <w:szCs w:val="20"/>
        </w:rPr>
      </w:pPr>
    </w:p>
    <w:p w:rsidR="00221FAA" w:rsidRPr="00A456E2" w:rsidRDefault="00131DA0" w:rsidP="0017745D">
      <w:pPr>
        <w:widowControl w:val="0"/>
        <w:autoSpaceDE w:val="0"/>
        <w:autoSpaceDN w:val="0"/>
        <w:adjustRightInd w:val="0"/>
        <w:jc w:val="center"/>
        <w:rPr>
          <w:rFonts w:ascii="Arial" w:hAnsi="Arial" w:cs="Arial"/>
          <w:b/>
          <w:sz w:val="20"/>
          <w:szCs w:val="20"/>
        </w:rPr>
      </w:pPr>
      <w:r w:rsidRPr="00A456E2">
        <w:rPr>
          <w:rFonts w:ascii="Arial" w:hAnsi="Arial" w:cs="Arial"/>
          <w:b/>
          <w:sz w:val="20"/>
          <w:szCs w:val="20"/>
        </w:rPr>
        <w:t>PREFEITO</w:t>
      </w:r>
      <w:r w:rsidR="00221FAA" w:rsidRPr="00A456E2">
        <w:rPr>
          <w:rFonts w:ascii="Arial" w:hAnsi="Arial" w:cs="Arial"/>
          <w:b/>
          <w:sz w:val="20"/>
          <w:szCs w:val="20"/>
        </w:rPr>
        <w:t xml:space="preserve"> MUNICIPAL</w:t>
      </w:r>
    </w:p>
    <w:p w:rsidR="00221FAA" w:rsidRPr="00A456E2" w:rsidRDefault="00221FAA" w:rsidP="0017745D">
      <w:pPr>
        <w:widowControl w:val="0"/>
        <w:autoSpaceDE w:val="0"/>
        <w:autoSpaceDN w:val="0"/>
        <w:adjustRightInd w:val="0"/>
        <w:spacing w:line="200" w:lineRule="exact"/>
        <w:jc w:val="both"/>
        <w:rPr>
          <w:rFonts w:ascii="Arial" w:hAnsi="Arial" w:cs="Arial"/>
          <w:sz w:val="20"/>
          <w:szCs w:val="20"/>
        </w:rPr>
      </w:pPr>
    </w:p>
    <w:p w:rsidR="00221FAA" w:rsidRPr="0017745D" w:rsidRDefault="00221FAA" w:rsidP="0017745D">
      <w:pPr>
        <w:widowControl w:val="0"/>
        <w:autoSpaceDE w:val="0"/>
        <w:autoSpaceDN w:val="0"/>
        <w:adjustRightInd w:val="0"/>
        <w:jc w:val="both"/>
        <w:rPr>
          <w:rFonts w:ascii="Arial" w:hAnsi="Arial" w:cs="Arial"/>
          <w:b/>
          <w:bCs/>
          <w:sz w:val="22"/>
          <w:szCs w:val="22"/>
        </w:rPr>
      </w:pPr>
    </w:p>
    <w:p w:rsidR="00221FAA" w:rsidRPr="0017745D" w:rsidRDefault="00221FAA" w:rsidP="0017745D">
      <w:pPr>
        <w:widowControl w:val="0"/>
        <w:autoSpaceDE w:val="0"/>
        <w:autoSpaceDN w:val="0"/>
        <w:adjustRightInd w:val="0"/>
        <w:ind w:left="3720"/>
        <w:jc w:val="both"/>
        <w:rPr>
          <w:rFonts w:ascii="Arial" w:hAnsi="Arial" w:cs="Arial"/>
          <w:b/>
          <w:bCs/>
          <w:sz w:val="22"/>
          <w:szCs w:val="22"/>
        </w:rPr>
      </w:pPr>
    </w:p>
    <w:p w:rsidR="00F82AF6" w:rsidRDefault="00F82AF6" w:rsidP="0017745D">
      <w:pPr>
        <w:widowControl w:val="0"/>
        <w:autoSpaceDE w:val="0"/>
        <w:autoSpaceDN w:val="0"/>
        <w:adjustRightInd w:val="0"/>
        <w:ind w:left="3720"/>
        <w:jc w:val="both"/>
        <w:rPr>
          <w:rFonts w:ascii="Arial" w:hAnsi="Arial" w:cs="Arial"/>
          <w:b/>
          <w:bCs/>
          <w:sz w:val="22"/>
          <w:szCs w:val="22"/>
        </w:rPr>
      </w:pPr>
    </w:p>
    <w:p w:rsidR="001925FB" w:rsidRDefault="001925FB" w:rsidP="0017745D">
      <w:pPr>
        <w:widowControl w:val="0"/>
        <w:autoSpaceDE w:val="0"/>
        <w:autoSpaceDN w:val="0"/>
        <w:adjustRightInd w:val="0"/>
        <w:ind w:left="3720"/>
        <w:jc w:val="both"/>
        <w:rPr>
          <w:rFonts w:ascii="Arial" w:hAnsi="Arial" w:cs="Arial"/>
          <w:b/>
          <w:bCs/>
          <w:sz w:val="22"/>
          <w:szCs w:val="22"/>
        </w:rPr>
      </w:pPr>
    </w:p>
    <w:p w:rsidR="001925FB" w:rsidRDefault="001925FB" w:rsidP="0017745D">
      <w:pPr>
        <w:widowControl w:val="0"/>
        <w:autoSpaceDE w:val="0"/>
        <w:autoSpaceDN w:val="0"/>
        <w:adjustRightInd w:val="0"/>
        <w:ind w:left="3720"/>
        <w:jc w:val="both"/>
        <w:rPr>
          <w:rFonts w:ascii="Arial" w:hAnsi="Arial" w:cs="Arial"/>
          <w:b/>
          <w:bCs/>
          <w:sz w:val="22"/>
          <w:szCs w:val="22"/>
        </w:rPr>
      </w:pPr>
    </w:p>
    <w:p w:rsidR="001925FB" w:rsidRDefault="001925FB" w:rsidP="0017745D">
      <w:pPr>
        <w:widowControl w:val="0"/>
        <w:autoSpaceDE w:val="0"/>
        <w:autoSpaceDN w:val="0"/>
        <w:adjustRightInd w:val="0"/>
        <w:ind w:left="3720"/>
        <w:jc w:val="both"/>
        <w:rPr>
          <w:rFonts w:ascii="Arial" w:hAnsi="Arial" w:cs="Arial"/>
          <w:b/>
          <w:bCs/>
          <w:sz w:val="22"/>
          <w:szCs w:val="22"/>
        </w:rPr>
      </w:pPr>
    </w:p>
    <w:p w:rsidR="001925FB" w:rsidRDefault="001925FB" w:rsidP="0017745D">
      <w:pPr>
        <w:widowControl w:val="0"/>
        <w:autoSpaceDE w:val="0"/>
        <w:autoSpaceDN w:val="0"/>
        <w:adjustRightInd w:val="0"/>
        <w:ind w:left="3720"/>
        <w:jc w:val="both"/>
        <w:rPr>
          <w:rFonts w:ascii="Arial" w:hAnsi="Arial" w:cs="Arial"/>
          <w:b/>
          <w:bCs/>
          <w:sz w:val="22"/>
          <w:szCs w:val="22"/>
        </w:rPr>
      </w:pPr>
    </w:p>
    <w:p w:rsidR="001925FB" w:rsidRDefault="001925FB" w:rsidP="0017745D">
      <w:pPr>
        <w:widowControl w:val="0"/>
        <w:autoSpaceDE w:val="0"/>
        <w:autoSpaceDN w:val="0"/>
        <w:adjustRightInd w:val="0"/>
        <w:ind w:left="3720"/>
        <w:jc w:val="both"/>
        <w:rPr>
          <w:rFonts w:ascii="Arial" w:hAnsi="Arial" w:cs="Arial"/>
          <w:b/>
          <w:bCs/>
          <w:sz w:val="22"/>
          <w:szCs w:val="22"/>
        </w:rPr>
      </w:pPr>
    </w:p>
    <w:p w:rsidR="001925FB" w:rsidRDefault="001925FB" w:rsidP="0017745D">
      <w:pPr>
        <w:widowControl w:val="0"/>
        <w:autoSpaceDE w:val="0"/>
        <w:autoSpaceDN w:val="0"/>
        <w:adjustRightInd w:val="0"/>
        <w:ind w:left="3720"/>
        <w:jc w:val="both"/>
        <w:rPr>
          <w:rFonts w:ascii="Arial" w:hAnsi="Arial" w:cs="Arial"/>
          <w:b/>
          <w:bCs/>
          <w:sz w:val="22"/>
          <w:szCs w:val="22"/>
        </w:rPr>
      </w:pPr>
    </w:p>
    <w:p w:rsidR="001925FB" w:rsidRDefault="001925FB" w:rsidP="0017745D">
      <w:pPr>
        <w:widowControl w:val="0"/>
        <w:autoSpaceDE w:val="0"/>
        <w:autoSpaceDN w:val="0"/>
        <w:adjustRightInd w:val="0"/>
        <w:ind w:left="3720"/>
        <w:jc w:val="both"/>
        <w:rPr>
          <w:rFonts w:ascii="Arial" w:hAnsi="Arial" w:cs="Arial"/>
          <w:b/>
          <w:bCs/>
          <w:sz w:val="22"/>
          <w:szCs w:val="22"/>
        </w:rPr>
      </w:pPr>
    </w:p>
    <w:p w:rsidR="001925FB" w:rsidRDefault="001925FB" w:rsidP="0017745D">
      <w:pPr>
        <w:widowControl w:val="0"/>
        <w:autoSpaceDE w:val="0"/>
        <w:autoSpaceDN w:val="0"/>
        <w:adjustRightInd w:val="0"/>
        <w:ind w:left="3720"/>
        <w:jc w:val="both"/>
        <w:rPr>
          <w:rFonts w:ascii="Arial" w:hAnsi="Arial" w:cs="Arial"/>
          <w:b/>
          <w:bCs/>
          <w:sz w:val="22"/>
          <w:szCs w:val="22"/>
        </w:rPr>
      </w:pPr>
    </w:p>
    <w:p w:rsidR="001925FB" w:rsidRDefault="001925FB" w:rsidP="0017745D">
      <w:pPr>
        <w:widowControl w:val="0"/>
        <w:autoSpaceDE w:val="0"/>
        <w:autoSpaceDN w:val="0"/>
        <w:adjustRightInd w:val="0"/>
        <w:ind w:left="3720"/>
        <w:jc w:val="both"/>
        <w:rPr>
          <w:rFonts w:ascii="Arial" w:hAnsi="Arial" w:cs="Arial"/>
          <w:b/>
          <w:bCs/>
          <w:sz w:val="22"/>
          <w:szCs w:val="22"/>
        </w:rPr>
      </w:pPr>
    </w:p>
    <w:p w:rsidR="001925FB" w:rsidRDefault="001925FB" w:rsidP="0017745D">
      <w:pPr>
        <w:widowControl w:val="0"/>
        <w:autoSpaceDE w:val="0"/>
        <w:autoSpaceDN w:val="0"/>
        <w:adjustRightInd w:val="0"/>
        <w:ind w:left="3720"/>
        <w:jc w:val="both"/>
        <w:rPr>
          <w:rFonts w:ascii="Arial" w:hAnsi="Arial" w:cs="Arial"/>
          <w:b/>
          <w:bCs/>
          <w:sz w:val="22"/>
          <w:szCs w:val="22"/>
        </w:rPr>
      </w:pPr>
    </w:p>
    <w:p w:rsidR="00F82AF6" w:rsidRDefault="00F82AF6" w:rsidP="0017745D">
      <w:pPr>
        <w:widowControl w:val="0"/>
        <w:autoSpaceDE w:val="0"/>
        <w:autoSpaceDN w:val="0"/>
        <w:adjustRightInd w:val="0"/>
        <w:ind w:left="3720"/>
        <w:jc w:val="both"/>
        <w:rPr>
          <w:rFonts w:ascii="Arial" w:hAnsi="Arial" w:cs="Arial"/>
          <w:b/>
          <w:bCs/>
          <w:sz w:val="22"/>
          <w:szCs w:val="22"/>
        </w:rPr>
      </w:pPr>
    </w:p>
    <w:p w:rsidR="00F82AF6" w:rsidRDefault="00F82AF6" w:rsidP="0017745D">
      <w:pPr>
        <w:widowControl w:val="0"/>
        <w:autoSpaceDE w:val="0"/>
        <w:autoSpaceDN w:val="0"/>
        <w:adjustRightInd w:val="0"/>
        <w:ind w:left="3720"/>
        <w:jc w:val="both"/>
        <w:rPr>
          <w:rFonts w:ascii="Arial" w:hAnsi="Arial" w:cs="Arial"/>
          <w:b/>
          <w:bCs/>
          <w:sz w:val="22"/>
          <w:szCs w:val="22"/>
        </w:rPr>
      </w:pPr>
    </w:p>
    <w:p w:rsidR="00F82AF6" w:rsidRDefault="00F82AF6" w:rsidP="0017745D">
      <w:pPr>
        <w:widowControl w:val="0"/>
        <w:autoSpaceDE w:val="0"/>
        <w:autoSpaceDN w:val="0"/>
        <w:adjustRightInd w:val="0"/>
        <w:ind w:left="3720"/>
        <w:jc w:val="both"/>
        <w:rPr>
          <w:rFonts w:ascii="Arial" w:hAnsi="Arial" w:cs="Arial"/>
          <w:b/>
          <w:bCs/>
          <w:sz w:val="22"/>
          <w:szCs w:val="22"/>
        </w:rPr>
      </w:pPr>
    </w:p>
    <w:p w:rsidR="00221FAA" w:rsidRPr="0017745D" w:rsidRDefault="00221FAA" w:rsidP="0017745D">
      <w:pPr>
        <w:widowControl w:val="0"/>
        <w:autoSpaceDE w:val="0"/>
        <w:autoSpaceDN w:val="0"/>
        <w:adjustRightInd w:val="0"/>
        <w:ind w:left="3720"/>
        <w:jc w:val="both"/>
        <w:rPr>
          <w:rFonts w:ascii="Arial" w:hAnsi="Arial" w:cs="Arial"/>
          <w:sz w:val="22"/>
          <w:szCs w:val="22"/>
        </w:rPr>
      </w:pPr>
      <w:r w:rsidRPr="0017745D">
        <w:rPr>
          <w:rFonts w:ascii="Arial" w:hAnsi="Arial" w:cs="Arial"/>
          <w:b/>
          <w:bCs/>
          <w:sz w:val="22"/>
          <w:szCs w:val="22"/>
        </w:rPr>
        <w:lastRenderedPageBreak/>
        <w:t>ANEXO I</w:t>
      </w:r>
    </w:p>
    <w:p w:rsidR="00221FAA" w:rsidRPr="0017745D" w:rsidRDefault="00221FAA" w:rsidP="0017745D">
      <w:pPr>
        <w:widowControl w:val="0"/>
        <w:autoSpaceDE w:val="0"/>
        <w:autoSpaceDN w:val="0"/>
        <w:adjustRightInd w:val="0"/>
        <w:spacing w:line="264"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39" w:lineRule="auto"/>
        <w:ind w:left="2460"/>
        <w:jc w:val="both"/>
        <w:rPr>
          <w:rFonts w:ascii="Arial" w:hAnsi="Arial" w:cs="Arial"/>
          <w:sz w:val="22"/>
          <w:szCs w:val="22"/>
        </w:rPr>
      </w:pPr>
      <w:r w:rsidRPr="0017745D">
        <w:rPr>
          <w:rFonts w:ascii="Arial" w:hAnsi="Arial" w:cs="Arial"/>
          <w:b/>
          <w:bCs/>
          <w:sz w:val="22"/>
          <w:szCs w:val="22"/>
        </w:rPr>
        <w:t>PREGÃO PRESENCIAL Nº</w:t>
      </w:r>
      <w:r w:rsidR="00F82AF6">
        <w:rPr>
          <w:rFonts w:ascii="Arial" w:hAnsi="Arial" w:cs="Arial"/>
          <w:b/>
          <w:bCs/>
          <w:sz w:val="22"/>
          <w:szCs w:val="22"/>
        </w:rPr>
        <w:t>32/2018</w:t>
      </w:r>
    </w:p>
    <w:p w:rsidR="00221FAA" w:rsidRPr="0017745D" w:rsidRDefault="00221FAA" w:rsidP="0017745D">
      <w:pPr>
        <w:widowControl w:val="0"/>
        <w:autoSpaceDE w:val="0"/>
        <w:autoSpaceDN w:val="0"/>
        <w:adjustRightInd w:val="0"/>
        <w:spacing w:line="254"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39" w:lineRule="auto"/>
        <w:ind w:left="3000"/>
        <w:jc w:val="both"/>
        <w:rPr>
          <w:rFonts w:ascii="Arial" w:hAnsi="Arial" w:cs="Arial"/>
          <w:sz w:val="22"/>
          <w:szCs w:val="22"/>
        </w:rPr>
      </w:pPr>
      <w:r w:rsidRPr="0017745D">
        <w:rPr>
          <w:rFonts w:ascii="Arial" w:hAnsi="Arial" w:cs="Arial"/>
          <w:b/>
          <w:bCs/>
          <w:sz w:val="22"/>
          <w:szCs w:val="22"/>
        </w:rPr>
        <w:t>REGISTRO DE PREÇOS</w:t>
      </w: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95"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39" w:lineRule="auto"/>
        <w:ind w:left="3460"/>
        <w:jc w:val="both"/>
        <w:rPr>
          <w:rFonts w:ascii="Arial" w:hAnsi="Arial" w:cs="Arial"/>
          <w:sz w:val="22"/>
          <w:szCs w:val="22"/>
        </w:rPr>
      </w:pPr>
      <w:r w:rsidRPr="0017745D">
        <w:rPr>
          <w:rFonts w:ascii="Arial" w:hAnsi="Arial" w:cs="Arial"/>
          <w:i/>
          <w:iCs/>
          <w:sz w:val="22"/>
          <w:szCs w:val="22"/>
        </w:rPr>
        <w:t>PROCURAÇÃO</w:t>
      </w: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925FB" w:rsidRDefault="001925FB" w:rsidP="001925FB">
      <w:pPr>
        <w:widowControl w:val="0"/>
        <w:autoSpaceDE w:val="0"/>
        <w:autoSpaceDN w:val="0"/>
        <w:adjustRightInd w:val="0"/>
        <w:spacing w:line="200" w:lineRule="exact"/>
        <w:jc w:val="right"/>
        <w:rPr>
          <w:rFonts w:ascii="Arial" w:hAnsi="Arial" w:cs="Arial"/>
          <w:b/>
          <w:sz w:val="22"/>
          <w:szCs w:val="22"/>
        </w:rPr>
      </w:pPr>
      <w:r w:rsidRPr="001925FB">
        <w:rPr>
          <w:rFonts w:ascii="Arial" w:hAnsi="Arial" w:cs="Arial"/>
          <w:b/>
          <w:sz w:val="22"/>
          <w:szCs w:val="22"/>
          <w:highlight w:val="yellow"/>
        </w:rPr>
        <w:t>Fora dos envelopes</w:t>
      </w: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53"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39" w:lineRule="auto"/>
        <w:jc w:val="both"/>
        <w:rPr>
          <w:rFonts w:ascii="Arial" w:hAnsi="Arial" w:cs="Arial"/>
          <w:sz w:val="22"/>
          <w:szCs w:val="22"/>
        </w:rPr>
      </w:pPr>
      <w:r w:rsidRPr="0017745D">
        <w:rPr>
          <w:rFonts w:ascii="Arial" w:hAnsi="Arial" w:cs="Arial"/>
          <w:b/>
          <w:bCs/>
          <w:sz w:val="22"/>
          <w:szCs w:val="22"/>
        </w:rPr>
        <w:t>____</w:t>
      </w:r>
      <w:r w:rsidRPr="0017745D">
        <w:rPr>
          <w:rFonts w:ascii="Arial" w:hAnsi="Arial" w:cs="Arial"/>
          <w:sz w:val="22"/>
          <w:szCs w:val="22"/>
          <w:vertAlign w:val="superscript"/>
        </w:rPr>
        <w:t>&lt;</w:t>
      </w:r>
      <w:r w:rsidRPr="0017745D">
        <w:rPr>
          <w:rFonts w:ascii="Arial" w:hAnsi="Arial" w:cs="Arial"/>
          <w:sz w:val="22"/>
          <w:szCs w:val="22"/>
        </w:rPr>
        <w:t>RAZÃOSOCIAL,   CNPJ,   ENDEREÇO   COMPLETO</w:t>
      </w:r>
      <w:r w:rsidRPr="0017745D">
        <w:rPr>
          <w:rFonts w:ascii="Arial" w:hAnsi="Arial" w:cs="Arial"/>
          <w:sz w:val="22"/>
          <w:szCs w:val="22"/>
          <w:vertAlign w:val="superscript"/>
        </w:rPr>
        <w:t>&gt;_____</w:t>
      </w:r>
      <w:r w:rsidRPr="0017745D">
        <w:rPr>
          <w:rFonts w:ascii="Arial" w:hAnsi="Arial" w:cs="Arial"/>
          <w:sz w:val="22"/>
          <w:szCs w:val="22"/>
        </w:rPr>
        <w:t>,   por   meio   de</w:t>
      </w:r>
    </w:p>
    <w:p w:rsidR="00221FAA" w:rsidRPr="0017745D" w:rsidRDefault="00221FAA" w:rsidP="0017745D">
      <w:pPr>
        <w:widowControl w:val="0"/>
        <w:autoSpaceDE w:val="0"/>
        <w:autoSpaceDN w:val="0"/>
        <w:adjustRightInd w:val="0"/>
        <w:spacing w:line="198" w:lineRule="auto"/>
        <w:jc w:val="both"/>
        <w:rPr>
          <w:rFonts w:ascii="Arial" w:hAnsi="Arial" w:cs="Arial"/>
          <w:sz w:val="22"/>
          <w:szCs w:val="22"/>
        </w:rPr>
      </w:pPr>
      <w:r w:rsidRPr="0017745D">
        <w:rPr>
          <w:rFonts w:ascii="Arial" w:hAnsi="Arial" w:cs="Arial"/>
          <w:sz w:val="22"/>
          <w:szCs w:val="22"/>
        </w:rPr>
        <w:t>_____</w:t>
      </w:r>
      <w:r w:rsidRPr="0017745D">
        <w:rPr>
          <w:rFonts w:ascii="Arial" w:hAnsi="Arial" w:cs="Arial"/>
          <w:sz w:val="22"/>
          <w:szCs w:val="22"/>
          <w:vertAlign w:val="superscript"/>
        </w:rPr>
        <w:t>&lt;</w:t>
      </w:r>
      <w:r w:rsidRPr="0017745D">
        <w:rPr>
          <w:rFonts w:ascii="Arial" w:hAnsi="Arial" w:cs="Arial"/>
          <w:sz w:val="22"/>
          <w:szCs w:val="22"/>
        </w:rPr>
        <w:t>NOMECOMPLETO   DO   REPRESENTANTE   LEGAL,   RG,   CPF   E</w:t>
      </w:r>
    </w:p>
    <w:p w:rsidR="00221FAA" w:rsidRPr="0017745D" w:rsidRDefault="00221FAA" w:rsidP="0017745D">
      <w:pPr>
        <w:widowControl w:val="0"/>
        <w:autoSpaceDE w:val="0"/>
        <w:autoSpaceDN w:val="0"/>
        <w:adjustRightInd w:val="0"/>
        <w:spacing w:line="202" w:lineRule="auto"/>
        <w:jc w:val="both"/>
        <w:rPr>
          <w:rFonts w:ascii="Arial" w:hAnsi="Arial" w:cs="Arial"/>
          <w:sz w:val="22"/>
          <w:szCs w:val="22"/>
        </w:rPr>
      </w:pPr>
      <w:r w:rsidRPr="0017745D">
        <w:rPr>
          <w:rFonts w:ascii="Arial" w:hAnsi="Arial" w:cs="Arial"/>
          <w:sz w:val="22"/>
          <w:szCs w:val="22"/>
        </w:rPr>
        <w:t>QUALIFICAÇÃO NA EMPRESA</w:t>
      </w:r>
      <w:r w:rsidRPr="0017745D">
        <w:rPr>
          <w:rFonts w:ascii="Arial" w:hAnsi="Arial" w:cs="Arial"/>
          <w:sz w:val="22"/>
          <w:szCs w:val="22"/>
          <w:vertAlign w:val="superscript"/>
        </w:rPr>
        <w:t>&gt;______</w:t>
      </w:r>
      <w:r w:rsidRPr="0017745D">
        <w:rPr>
          <w:rFonts w:ascii="Arial" w:hAnsi="Arial" w:cs="Arial"/>
          <w:sz w:val="22"/>
          <w:szCs w:val="22"/>
        </w:rPr>
        <w:t>, constitui como suficiente PROCURADOR o Sr.</w:t>
      </w:r>
    </w:p>
    <w:p w:rsidR="00221FAA" w:rsidRPr="0017745D" w:rsidRDefault="00221FAA" w:rsidP="0017745D">
      <w:pPr>
        <w:widowControl w:val="0"/>
        <w:autoSpaceDE w:val="0"/>
        <w:autoSpaceDN w:val="0"/>
        <w:adjustRightInd w:val="0"/>
        <w:spacing w:line="21" w:lineRule="exact"/>
        <w:jc w:val="both"/>
        <w:rPr>
          <w:rFonts w:ascii="Arial" w:hAnsi="Arial" w:cs="Arial"/>
          <w:sz w:val="22"/>
          <w:szCs w:val="22"/>
        </w:rPr>
      </w:pPr>
    </w:p>
    <w:p w:rsidR="00221FAA" w:rsidRPr="0017745D" w:rsidRDefault="00221FAA" w:rsidP="0017745D">
      <w:pPr>
        <w:widowControl w:val="0"/>
        <w:overflowPunct w:val="0"/>
        <w:autoSpaceDE w:val="0"/>
        <w:autoSpaceDN w:val="0"/>
        <w:adjustRightInd w:val="0"/>
        <w:spacing w:line="210" w:lineRule="auto"/>
        <w:jc w:val="both"/>
        <w:rPr>
          <w:rFonts w:ascii="Arial" w:hAnsi="Arial" w:cs="Arial"/>
          <w:sz w:val="22"/>
          <w:szCs w:val="22"/>
        </w:rPr>
      </w:pPr>
      <w:r w:rsidRPr="0017745D">
        <w:rPr>
          <w:rFonts w:ascii="Arial" w:hAnsi="Arial" w:cs="Arial"/>
          <w:sz w:val="22"/>
          <w:szCs w:val="22"/>
        </w:rPr>
        <w:t>_____</w:t>
      </w:r>
      <w:r w:rsidRPr="0017745D">
        <w:rPr>
          <w:rFonts w:ascii="Arial" w:hAnsi="Arial" w:cs="Arial"/>
          <w:sz w:val="22"/>
          <w:szCs w:val="22"/>
          <w:vertAlign w:val="superscript"/>
        </w:rPr>
        <w:t>&lt;</w:t>
      </w:r>
      <w:r w:rsidRPr="0017745D">
        <w:rPr>
          <w:rFonts w:ascii="Arial" w:hAnsi="Arial" w:cs="Arial"/>
          <w:sz w:val="22"/>
          <w:szCs w:val="22"/>
        </w:rPr>
        <w:t>NOME COMPLETO, RG, CPF</w:t>
      </w:r>
      <w:r w:rsidRPr="0017745D">
        <w:rPr>
          <w:rFonts w:ascii="Arial" w:hAnsi="Arial" w:cs="Arial"/>
          <w:sz w:val="22"/>
          <w:szCs w:val="22"/>
          <w:vertAlign w:val="superscript"/>
        </w:rPr>
        <w:t>&gt;_______</w:t>
      </w:r>
      <w:r w:rsidRPr="0017745D">
        <w:rPr>
          <w:rFonts w:ascii="Arial" w:hAnsi="Arial" w:cs="Arial"/>
          <w:sz w:val="22"/>
          <w:szCs w:val="22"/>
        </w:rPr>
        <w:t>, outorgando-lhe poderes gerais para representar a referida empresa na Licitação _____</w:t>
      </w:r>
      <w:r w:rsidRPr="0017745D">
        <w:rPr>
          <w:rFonts w:ascii="Arial" w:hAnsi="Arial" w:cs="Arial"/>
          <w:sz w:val="22"/>
          <w:szCs w:val="22"/>
          <w:vertAlign w:val="superscript"/>
        </w:rPr>
        <w:t>&lt;</w:t>
      </w:r>
      <w:r w:rsidRPr="0017745D">
        <w:rPr>
          <w:rFonts w:ascii="Arial" w:hAnsi="Arial" w:cs="Arial"/>
          <w:sz w:val="22"/>
          <w:szCs w:val="22"/>
        </w:rPr>
        <w:t>MODALIDADE, NÚMERO/ANO</w:t>
      </w:r>
      <w:r w:rsidRPr="0017745D">
        <w:rPr>
          <w:rFonts w:ascii="Arial" w:hAnsi="Arial" w:cs="Arial"/>
          <w:sz w:val="22"/>
          <w:szCs w:val="22"/>
          <w:vertAlign w:val="superscript"/>
        </w:rPr>
        <w:t>&gt;____</w:t>
      </w:r>
      <w:r w:rsidRPr="0017745D">
        <w:rPr>
          <w:rFonts w:ascii="Arial" w:hAnsi="Arial" w:cs="Arial"/>
          <w:sz w:val="22"/>
          <w:szCs w:val="22"/>
        </w:rPr>
        <w:t>, outorgando ainda poderes específicos para efetuar lances, interpor recursos, assinar contratos e praticar todos os demais atos necessários a este procedimento licitatório.</w:t>
      </w: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374" w:lineRule="exact"/>
        <w:jc w:val="both"/>
        <w:rPr>
          <w:rFonts w:ascii="Arial" w:hAnsi="Arial" w:cs="Arial"/>
          <w:sz w:val="22"/>
          <w:szCs w:val="22"/>
        </w:rPr>
      </w:pPr>
    </w:p>
    <w:p w:rsidR="00221FAA" w:rsidRPr="0017745D" w:rsidRDefault="00221FAA" w:rsidP="0017745D">
      <w:pPr>
        <w:widowControl w:val="0"/>
        <w:autoSpaceDE w:val="0"/>
        <w:autoSpaceDN w:val="0"/>
        <w:adjustRightInd w:val="0"/>
        <w:jc w:val="both"/>
        <w:rPr>
          <w:rFonts w:ascii="Arial" w:hAnsi="Arial" w:cs="Arial"/>
          <w:sz w:val="22"/>
          <w:szCs w:val="22"/>
        </w:rPr>
      </w:pPr>
      <w:r w:rsidRPr="0017745D">
        <w:rPr>
          <w:rFonts w:ascii="Arial" w:hAnsi="Arial" w:cs="Arial"/>
          <w:sz w:val="22"/>
          <w:szCs w:val="22"/>
        </w:rPr>
        <w:t>___&lt;Cidade/Estado&gt;____, ___&lt;data&gt;______</w:t>
      </w: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318" w:lineRule="exact"/>
        <w:jc w:val="both"/>
        <w:rPr>
          <w:rFonts w:ascii="Arial" w:hAnsi="Arial" w:cs="Arial"/>
          <w:sz w:val="22"/>
          <w:szCs w:val="22"/>
        </w:rPr>
      </w:pPr>
    </w:p>
    <w:p w:rsidR="00221FAA" w:rsidRPr="0017745D" w:rsidRDefault="00221FAA" w:rsidP="0017745D">
      <w:pPr>
        <w:widowControl w:val="0"/>
        <w:autoSpaceDE w:val="0"/>
        <w:autoSpaceDN w:val="0"/>
        <w:adjustRightInd w:val="0"/>
        <w:jc w:val="both"/>
        <w:rPr>
          <w:rFonts w:ascii="Arial" w:hAnsi="Arial" w:cs="Arial"/>
          <w:sz w:val="22"/>
          <w:szCs w:val="22"/>
        </w:rPr>
      </w:pPr>
      <w:r w:rsidRPr="0017745D">
        <w:rPr>
          <w:rFonts w:ascii="Arial" w:hAnsi="Arial" w:cs="Arial"/>
          <w:sz w:val="22"/>
          <w:szCs w:val="22"/>
        </w:rPr>
        <w:t>_____________________________________</w:t>
      </w:r>
    </w:p>
    <w:p w:rsidR="00221FAA" w:rsidRPr="0017745D" w:rsidRDefault="00221FAA" w:rsidP="0017745D">
      <w:pPr>
        <w:widowControl w:val="0"/>
        <w:autoSpaceDE w:val="0"/>
        <w:autoSpaceDN w:val="0"/>
        <w:adjustRightInd w:val="0"/>
        <w:spacing w:line="43" w:lineRule="exact"/>
        <w:jc w:val="both"/>
        <w:rPr>
          <w:rFonts w:ascii="Arial" w:hAnsi="Arial" w:cs="Arial"/>
          <w:sz w:val="22"/>
          <w:szCs w:val="22"/>
        </w:rPr>
      </w:pPr>
    </w:p>
    <w:p w:rsidR="00221FAA" w:rsidRPr="0017745D" w:rsidRDefault="00221FAA" w:rsidP="0017745D">
      <w:pPr>
        <w:widowControl w:val="0"/>
        <w:overflowPunct w:val="0"/>
        <w:autoSpaceDE w:val="0"/>
        <w:autoSpaceDN w:val="0"/>
        <w:adjustRightInd w:val="0"/>
        <w:spacing w:line="219" w:lineRule="auto"/>
        <w:ind w:left="680" w:right="4240" w:hanging="307"/>
        <w:jc w:val="both"/>
        <w:rPr>
          <w:rFonts w:ascii="Arial" w:hAnsi="Arial" w:cs="Arial"/>
          <w:sz w:val="22"/>
          <w:szCs w:val="22"/>
        </w:rPr>
      </w:pPr>
      <w:r w:rsidRPr="0017745D">
        <w:rPr>
          <w:rFonts w:ascii="Arial" w:hAnsi="Arial" w:cs="Arial"/>
          <w:sz w:val="22"/>
          <w:szCs w:val="22"/>
        </w:rPr>
        <w:t>&lt;nome completo do representante legal e qualificação na empresa&gt;</w:t>
      </w: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56" w:lineRule="exact"/>
        <w:jc w:val="both"/>
        <w:rPr>
          <w:rFonts w:ascii="Arial" w:hAnsi="Arial" w:cs="Arial"/>
          <w:sz w:val="22"/>
          <w:szCs w:val="22"/>
        </w:rPr>
      </w:pPr>
    </w:p>
    <w:p w:rsidR="00221FAA" w:rsidRPr="0017745D" w:rsidRDefault="00221FAA" w:rsidP="00F82AF6">
      <w:pPr>
        <w:widowControl w:val="0"/>
        <w:overflowPunct w:val="0"/>
        <w:autoSpaceDE w:val="0"/>
        <w:autoSpaceDN w:val="0"/>
        <w:adjustRightInd w:val="0"/>
        <w:spacing w:line="218" w:lineRule="auto"/>
        <w:ind w:left="5200" w:hanging="540"/>
        <w:jc w:val="both"/>
        <w:rPr>
          <w:rFonts w:ascii="Arial" w:hAnsi="Arial" w:cs="Arial"/>
          <w:sz w:val="22"/>
          <w:szCs w:val="22"/>
        </w:rPr>
      </w:pPr>
      <w:r w:rsidRPr="0017745D">
        <w:rPr>
          <w:rFonts w:ascii="Arial" w:hAnsi="Arial" w:cs="Arial"/>
          <w:b/>
          <w:bCs/>
          <w:sz w:val="22"/>
          <w:szCs w:val="22"/>
        </w:rPr>
        <w:t>OBS: Com assinatura do Outorgante reconhecida em Cartório.</w:t>
      </w:r>
      <w:r w:rsidRPr="0017745D">
        <w:rPr>
          <w:rFonts w:ascii="Arial" w:hAnsi="Arial" w:cs="Arial"/>
          <w:noProof/>
          <w:sz w:val="22"/>
          <w:szCs w:val="22"/>
        </w:rPr>
        <w:drawing>
          <wp:anchor distT="0" distB="0" distL="114300" distR="114300" simplePos="0" relativeHeight="251680768" behindDoc="1" locked="0" layoutInCell="0" allowOverlap="1">
            <wp:simplePos x="0" y="0"/>
            <wp:positionH relativeFrom="column">
              <wp:posOffset>-16510</wp:posOffset>
            </wp:positionH>
            <wp:positionV relativeFrom="paragraph">
              <wp:posOffset>1906905</wp:posOffset>
            </wp:positionV>
            <wp:extent cx="5436870" cy="8890"/>
            <wp:effectExtent l="0" t="0" r="0" b="0"/>
            <wp:wrapNone/>
            <wp:docPr id="88" name="Imagem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36870" cy="8890"/>
                    </a:xfrm>
                    <a:prstGeom prst="rect">
                      <a:avLst/>
                    </a:prstGeom>
                    <a:noFill/>
                  </pic:spPr>
                </pic:pic>
              </a:graphicData>
            </a:graphic>
          </wp:anchor>
        </w:drawing>
      </w: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Default="00221FAA" w:rsidP="0017745D">
      <w:pPr>
        <w:widowControl w:val="0"/>
        <w:autoSpaceDE w:val="0"/>
        <w:autoSpaceDN w:val="0"/>
        <w:adjustRightInd w:val="0"/>
        <w:spacing w:line="200" w:lineRule="exact"/>
        <w:jc w:val="both"/>
        <w:rPr>
          <w:rFonts w:ascii="Arial" w:hAnsi="Arial" w:cs="Arial"/>
          <w:sz w:val="22"/>
          <w:szCs w:val="22"/>
        </w:rPr>
      </w:pPr>
    </w:p>
    <w:p w:rsidR="00920910" w:rsidRDefault="00920910" w:rsidP="0017745D">
      <w:pPr>
        <w:widowControl w:val="0"/>
        <w:autoSpaceDE w:val="0"/>
        <w:autoSpaceDN w:val="0"/>
        <w:adjustRightInd w:val="0"/>
        <w:spacing w:line="200" w:lineRule="exact"/>
        <w:jc w:val="both"/>
        <w:rPr>
          <w:rFonts w:ascii="Arial" w:hAnsi="Arial" w:cs="Arial"/>
          <w:sz w:val="22"/>
          <w:szCs w:val="22"/>
        </w:rPr>
      </w:pPr>
    </w:p>
    <w:p w:rsidR="00920910" w:rsidRDefault="00920910" w:rsidP="0017745D">
      <w:pPr>
        <w:widowControl w:val="0"/>
        <w:autoSpaceDE w:val="0"/>
        <w:autoSpaceDN w:val="0"/>
        <w:adjustRightInd w:val="0"/>
        <w:spacing w:line="200" w:lineRule="exact"/>
        <w:jc w:val="both"/>
        <w:rPr>
          <w:rFonts w:ascii="Arial" w:hAnsi="Arial" w:cs="Arial"/>
          <w:sz w:val="22"/>
          <w:szCs w:val="22"/>
        </w:rPr>
      </w:pPr>
    </w:p>
    <w:p w:rsidR="00920910" w:rsidRDefault="00920910" w:rsidP="0017745D">
      <w:pPr>
        <w:widowControl w:val="0"/>
        <w:autoSpaceDE w:val="0"/>
        <w:autoSpaceDN w:val="0"/>
        <w:adjustRightInd w:val="0"/>
        <w:spacing w:line="200" w:lineRule="exact"/>
        <w:jc w:val="both"/>
        <w:rPr>
          <w:rFonts w:ascii="Arial" w:hAnsi="Arial" w:cs="Arial"/>
          <w:sz w:val="22"/>
          <w:szCs w:val="22"/>
        </w:rPr>
      </w:pPr>
    </w:p>
    <w:p w:rsidR="00920910" w:rsidRDefault="00920910" w:rsidP="0017745D">
      <w:pPr>
        <w:widowControl w:val="0"/>
        <w:autoSpaceDE w:val="0"/>
        <w:autoSpaceDN w:val="0"/>
        <w:adjustRightInd w:val="0"/>
        <w:spacing w:line="200" w:lineRule="exact"/>
        <w:jc w:val="both"/>
        <w:rPr>
          <w:rFonts w:ascii="Arial" w:hAnsi="Arial" w:cs="Arial"/>
          <w:sz w:val="22"/>
          <w:szCs w:val="22"/>
        </w:rPr>
      </w:pPr>
    </w:p>
    <w:p w:rsidR="00920910" w:rsidRDefault="00920910" w:rsidP="0017745D">
      <w:pPr>
        <w:widowControl w:val="0"/>
        <w:autoSpaceDE w:val="0"/>
        <w:autoSpaceDN w:val="0"/>
        <w:adjustRightInd w:val="0"/>
        <w:spacing w:line="200" w:lineRule="exact"/>
        <w:jc w:val="both"/>
        <w:rPr>
          <w:rFonts w:ascii="Arial" w:hAnsi="Arial" w:cs="Arial"/>
          <w:sz w:val="22"/>
          <w:szCs w:val="22"/>
        </w:rPr>
      </w:pPr>
    </w:p>
    <w:p w:rsidR="00920910" w:rsidRDefault="00920910" w:rsidP="0017745D">
      <w:pPr>
        <w:widowControl w:val="0"/>
        <w:autoSpaceDE w:val="0"/>
        <w:autoSpaceDN w:val="0"/>
        <w:adjustRightInd w:val="0"/>
        <w:spacing w:line="200" w:lineRule="exact"/>
        <w:jc w:val="both"/>
        <w:rPr>
          <w:rFonts w:ascii="Arial" w:hAnsi="Arial" w:cs="Arial"/>
          <w:sz w:val="22"/>
          <w:szCs w:val="22"/>
        </w:rPr>
      </w:pPr>
    </w:p>
    <w:p w:rsidR="00920910" w:rsidRDefault="00920910" w:rsidP="0017745D">
      <w:pPr>
        <w:widowControl w:val="0"/>
        <w:autoSpaceDE w:val="0"/>
        <w:autoSpaceDN w:val="0"/>
        <w:adjustRightInd w:val="0"/>
        <w:spacing w:line="200" w:lineRule="exact"/>
        <w:jc w:val="both"/>
        <w:rPr>
          <w:rFonts w:ascii="Arial" w:hAnsi="Arial" w:cs="Arial"/>
          <w:sz w:val="22"/>
          <w:szCs w:val="22"/>
        </w:rPr>
      </w:pPr>
    </w:p>
    <w:p w:rsidR="001925FB" w:rsidRDefault="001925FB" w:rsidP="0017745D">
      <w:pPr>
        <w:widowControl w:val="0"/>
        <w:autoSpaceDE w:val="0"/>
        <w:autoSpaceDN w:val="0"/>
        <w:adjustRightInd w:val="0"/>
        <w:spacing w:line="200" w:lineRule="exact"/>
        <w:jc w:val="both"/>
        <w:rPr>
          <w:rFonts w:ascii="Arial" w:hAnsi="Arial" w:cs="Arial"/>
          <w:sz w:val="22"/>
          <w:szCs w:val="22"/>
        </w:rPr>
      </w:pPr>
    </w:p>
    <w:p w:rsidR="001925FB" w:rsidRPr="0017745D" w:rsidRDefault="001925FB"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ind w:left="3680"/>
        <w:jc w:val="both"/>
        <w:rPr>
          <w:rFonts w:ascii="Arial" w:hAnsi="Arial" w:cs="Arial"/>
          <w:sz w:val="22"/>
          <w:szCs w:val="22"/>
        </w:rPr>
      </w:pPr>
      <w:bookmarkStart w:id="7" w:name="page19"/>
      <w:bookmarkEnd w:id="7"/>
      <w:r w:rsidRPr="0017745D">
        <w:rPr>
          <w:rFonts w:ascii="Arial" w:hAnsi="Arial" w:cs="Arial"/>
          <w:b/>
          <w:bCs/>
          <w:sz w:val="22"/>
          <w:szCs w:val="22"/>
        </w:rPr>
        <w:lastRenderedPageBreak/>
        <w:t>ANEXO II</w:t>
      </w:r>
    </w:p>
    <w:p w:rsidR="00221FAA" w:rsidRPr="0017745D" w:rsidRDefault="00221FAA" w:rsidP="0017745D">
      <w:pPr>
        <w:widowControl w:val="0"/>
        <w:autoSpaceDE w:val="0"/>
        <w:autoSpaceDN w:val="0"/>
        <w:adjustRightInd w:val="0"/>
        <w:spacing w:line="264"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39" w:lineRule="auto"/>
        <w:ind w:left="2460"/>
        <w:jc w:val="both"/>
        <w:rPr>
          <w:rFonts w:ascii="Arial" w:hAnsi="Arial" w:cs="Arial"/>
          <w:sz w:val="22"/>
          <w:szCs w:val="22"/>
        </w:rPr>
      </w:pPr>
      <w:r w:rsidRPr="0017745D">
        <w:rPr>
          <w:rFonts w:ascii="Arial" w:hAnsi="Arial" w:cs="Arial"/>
          <w:b/>
          <w:bCs/>
          <w:sz w:val="22"/>
          <w:szCs w:val="22"/>
        </w:rPr>
        <w:t xml:space="preserve">PREGÃO PRESENCIAL Nº </w:t>
      </w:r>
      <w:r w:rsidR="00F82AF6">
        <w:rPr>
          <w:rFonts w:ascii="Arial" w:hAnsi="Arial" w:cs="Arial"/>
          <w:b/>
          <w:bCs/>
          <w:sz w:val="22"/>
          <w:szCs w:val="22"/>
        </w:rPr>
        <w:t>32/2018</w:t>
      </w:r>
    </w:p>
    <w:p w:rsidR="00221FAA" w:rsidRPr="0017745D" w:rsidRDefault="00221FAA" w:rsidP="0017745D">
      <w:pPr>
        <w:widowControl w:val="0"/>
        <w:autoSpaceDE w:val="0"/>
        <w:autoSpaceDN w:val="0"/>
        <w:adjustRightInd w:val="0"/>
        <w:spacing w:line="254"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39" w:lineRule="auto"/>
        <w:ind w:left="3000"/>
        <w:jc w:val="both"/>
        <w:rPr>
          <w:rFonts w:ascii="Arial" w:hAnsi="Arial" w:cs="Arial"/>
          <w:sz w:val="22"/>
          <w:szCs w:val="22"/>
        </w:rPr>
      </w:pPr>
      <w:r w:rsidRPr="0017745D">
        <w:rPr>
          <w:rFonts w:ascii="Arial" w:hAnsi="Arial" w:cs="Arial"/>
          <w:b/>
          <w:bCs/>
          <w:sz w:val="22"/>
          <w:szCs w:val="22"/>
        </w:rPr>
        <w:t>REGISTRO DE PREÇOS</w:t>
      </w:r>
    </w:p>
    <w:p w:rsidR="00221FAA" w:rsidRPr="0017745D" w:rsidRDefault="00221FAA" w:rsidP="0017745D">
      <w:pPr>
        <w:widowControl w:val="0"/>
        <w:autoSpaceDE w:val="0"/>
        <w:autoSpaceDN w:val="0"/>
        <w:adjustRightInd w:val="0"/>
        <w:spacing w:line="254"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39" w:lineRule="auto"/>
        <w:jc w:val="both"/>
        <w:rPr>
          <w:rFonts w:ascii="Arial" w:hAnsi="Arial" w:cs="Arial"/>
          <w:sz w:val="22"/>
          <w:szCs w:val="22"/>
        </w:rPr>
      </w:pPr>
      <w:r w:rsidRPr="0017745D">
        <w:rPr>
          <w:rFonts w:ascii="Arial" w:hAnsi="Arial" w:cs="Arial"/>
          <w:b/>
          <w:bCs/>
          <w:sz w:val="22"/>
          <w:szCs w:val="22"/>
        </w:rPr>
        <w:t>PROPOSTA DE PREÇOS – TERMO DE REFERENCIA</w:t>
      </w:r>
    </w:p>
    <w:p w:rsidR="00221FAA" w:rsidRPr="0017745D" w:rsidRDefault="00221FAA" w:rsidP="0017745D">
      <w:pPr>
        <w:widowControl w:val="0"/>
        <w:autoSpaceDE w:val="0"/>
        <w:autoSpaceDN w:val="0"/>
        <w:adjustRightInd w:val="0"/>
        <w:spacing w:line="252"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39" w:lineRule="auto"/>
        <w:jc w:val="both"/>
        <w:rPr>
          <w:rFonts w:ascii="Arial" w:hAnsi="Arial" w:cs="Arial"/>
          <w:sz w:val="22"/>
          <w:szCs w:val="22"/>
        </w:rPr>
      </w:pPr>
      <w:r w:rsidRPr="0017745D">
        <w:rPr>
          <w:rFonts w:ascii="Arial" w:hAnsi="Arial" w:cs="Arial"/>
          <w:b/>
          <w:bCs/>
          <w:sz w:val="22"/>
          <w:szCs w:val="22"/>
        </w:rPr>
        <w:t>1. IDENTIFICAÇÃO DA EMPRESA:</w:t>
      </w:r>
    </w:p>
    <w:p w:rsidR="00221FAA" w:rsidRPr="0017745D" w:rsidRDefault="00221FAA" w:rsidP="0017745D">
      <w:pPr>
        <w:widowControl w:val="0"/>
        <w:autoSpaceDE w:val="0"/>
        <w:autoSpaceDN w:val="0"/>
        <w:adjustRightInd w:val="0"/>
        <w:spacing w:line="290" w:lineRule="exact"/>
        <w:jc w:val="both"/>
        <w:rPr>
          <w:rFonts w:ascii="Arial" w:hAnsi="Arial" w:cs="Arial"/>
          <w:sz w:val="22"/>
          <w:szCs w:val="22"/>
        </w:rPr>
      </w:pPr>
      <w:r w:rsidRPr="0017745D">
        <w:rPr>
          <w:rFonts w:ascii="Arial" w:hAnsi="Arial" w:cs="Arial"/>
          <w:noProof/>
          <w:sz w:val="22"/>
          <w:szCs w:val="22"/>
        </w:rPr>
        <w:drawing>
          <wp:anchor distT="0" distB="0" distL="114300" distR="114300" simplePos="0" relativeHeight="251681792" behindDoc="1" locked="0" layoutInCell="0" allowOverlap="1">
            <wp:simplePos x="0" y="0"/>
            <wp:positionH relativeFrom="column">
              <wp:posOffset>-37465</wp:posOffset>
            </wp:positionH>
            <wp:positionV relativeFrom="paragraph">
              <wp:posOffset>165100</wp:posOffset>
            </wp:positionV>
            <wp:extent cx="5480050" cy="1490980"/>
            <wp:effectExtent l="0" t="0" r="6350" b="0"/>
            <wp:wrapNone/>
            <wp:docPr id="87" name="Imagem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0050" cy="1490980"/>
                    </a:xfrm>
                    <a:prstGeom prst="rect">
                      <a:avLst/>
                    </a:prstGeom>
                    <a:noFill/>
                  </pic:spPr>
                </pic:pic>
              </a:graphicData>
            </a:graphic>
          </wp:anchor>
        </w:drawing>
      </w:r>
    </w:p>
    <w:p w:rsidR="00221FAA" w:rsidRPr="0017745D" w:rsidRDefault="00221FAA" w:rsidP="0017745D">
      <w:pPr>
        <w:widowControl w:val="0"/>
        <w:autoSpaceDE w:val="0"/>
        <w:autoSpaceDN w:val="0"/>
        <w:adjustRightInd w:val="0"/>
        <w:spacing w:line="239" w:lineRule="auto"/>
        <w:jc w:val="both"/>
        <w:rPr>
          <w:rFonts w:ascii="Arial" w:hAnsi="Arial" w:cs="Arial"/>
          <w:sz w:val="22"/>
          <w:szCs w:val="22"/>
        </w:rPr>
      </w:pPr>
      <w:r w:rsidRPr="0017745D">
        <w:rPr>
          <w:rFonts w:ascii="Arial" w:hAnsi="Arial" w:cs="Arial"/>
          <w:sz w:val="22"/>
          <w:szCs w:val="22"/>
        </w:rPr>
        <w:t>Razão Social: ___________________________________________________</w:t>
      </w:r>
    </w:p>
    <w:p w:rsidR="00221FAA" w:rsidRPr="0017745D" w:rsidRDefault="00221FAA" w:rsidP="0017745D">
      <w:pPr>
        <w:widowControl w:val="0"/>
        <w:autoSpaceDE w:val="0"/>
        <w:autoSpaceDN w:val="0"/>
        <w:adjustRightInd w:val="0"/>
        <w:spacing w:line="2"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39" w:lineRule="auto"/>
        <w:jc w:val="both"/>
        <w:rPr>
          <w:rFonts w:ascii="Arial" w:hAnsi="Arial" w:cs="Arial"/>
          <w:sz w:val="22"/>
          <w:szCs w:val="22"/>
        </w:rPr>
      </w:pPr>
      <w:r w:rsidRPr="0017745D">
        <w:rPr>
          <w:rFonts w:ascii="Arial" w:hAnsi="Arial" w:cs="Arial"/>
          <w:sz w:val="22"/>
          <w:szCs w:val="22"/>
        </w:rPr>
        <w:t>Nome de Fantasia:_______________________________________________</w:t>
      </w:r>
    </w:p>
    <w:p w:rsidR="00221FAA" w:rsidRPr="0017745D" w:rsidRDefault="00221FAA" w:rsidP="0017745D">
      <w:pPr>
        <w:widowControl w:val="0"/>
        <w:autoSpaceDE w:val="0"/>
        <w:autoSpaceDN w:val="0"/>
        <w:adjustRightInd w:val="0"/>
        <w:spacing w:line="2"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39" w:lineRule="auto"/>
        <w:jc w:val="both"/>
        <w:rPr>
          <w:rFonts w:ascii="Arial" w:hAnsi="Arial" w:cs="Arial"/>
          <w:sz w:val="22"/>
          <w:szCs w:val="22"/>
        </w:rPr>
      </w:pPr>
      <w:r w:rsidRPr="0017745D">
        <w:rPr>
          <w:rFonts w:ascii="Arial" w:hAnsi="Arial" w:cs="Arial"/>
          <w:sz w:val="22"/>
          <w:szCs w:val="22"/>
        </w:rPr>
        <w:t>Endereço: _______________________________________________________</w:t>
      </w:r>
    </w:p>
    <w:p w:rsidR="00221FAA" w:rsidRPr="0017745D" w:rsidRDefault="00221FAA" w:rsidP="0017745D">
      <w:pPr>
        <w:widowControl w:val="0"/>
        <w:autoSpaceDE w:val="0"/>
        <w:autoSpaceDN w:val="0"/>
        <w:adjustRightInd w:val="0"/>
        <w:spacing w:line="239" w:lineRule="auto"/>
        <w:jc w:val="both"/>
        <w:rPr>
          <w:rFonts w:ascii="Arial" w:hAnsi="Arial" w:cs="Arial"/>
          <w:sz w:val="22"/>
          <w:szCs w:val="22"/>
        </w:rPr>
      </w:pPr>
      <w:r w:rsidRPr="0017745D">
        <w:rPr>
          <w:rFonts w:ascii="Arial" w:hAnsi="Arial" w:cs="Arial"/>
          <w:sz w:val="22"/>
          <w:szCs w:val="22"/>
        </w:rPr>
        <w:t>Bairro: _________________Município:_______________________________</w:t>
      </w:r>
    </w:p>
    <w:p w:rsidR="00221FAA" w:rsidRPr="0017745D" w:rsidRDefault="00221FAA" w:rsidP="0017745D">
      <w:pPr>
        <w:widowControl w:val="0"/>
        <w:autoSpaceDE w:val="0"/>
        <w:autoSpaceDN w:val="0"/>
        <w:adjustRightInd w:val="0"/>
        <w:spacing w:line="1"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39" w:lineRule="auto"/>
        <w:jc w:val="both"/>
        <w:rPr>
          <w:rFonts w:ascii="Arial" w:hAnsi="Arial" w:cs="Arial"/>
          <w:sz w:val="22"/>
          <w:szCs w:val="22"/>
        </w:rPr>
      </w:pPr>
      <w:r w:rsidRPr="0017745D">
        <w:rPr>
          <w:rFonts w:ascii="Arial" w:hAnsi="Arial" w:cs="Arial"/>
          <w:sz w:val="22"/>
          <w:szCs w:val="22"/>
        </w:rPr>
        <w:t>Estado:_________________________CEP:______________________________</w:t>
      </w:r>
    </w:p>
    <w:p w:rsidR="00221FAA" w:rsidRPr="0017745D" w:rsidRDefault="00221FAA" w:rsidP="0017745D">
      <w:pPr>
        <w:widowControl w:val="0"/>
        <w:autoSpaceDE w:val="0"/>
        <w:autoSpaceDN w:val="0"/>
        <w:adjustRightInd w:val="0"/>
        <w:spacing w:line="2"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39" w:lineRule="auto"/>
        <w:jc w:val="both"/>
        <w:rPr>
          <w:rFonts w:ascii="Arial" w:hAnsi="Arial" w:cs="Arial"/>
          <w:sz w:val="22"/>
          <w:szCs w:val="22"/>
        </w:rPr>
      </w:pPr>
      <w:r w:rsidRPr="0017745D">
        <w:rPr>
          <w:rFonts w:ascii="Arial" w:hAnsi="Arial" w:cs="Arial"/>
          <w:sz w:val="22"/>
          <w:szCs w:val="22"/>
        </w:rPr>
        <w:t>Fone/Fax:_______________________________________________________</w:t>
      </w:r>
    </w:p>
    <w:p w:rsidR="00221FAA" w:rsidRPr="0017745D" w:rsidRDefault="00221FAA" w:rsidP="0017745D">
      <w:pPr>
        <w:widowControl w:val="0"/>
        <w:autoSpaceDE w:val="0"/>
        <w:autoSpaceDN w:val="0"/>
        <w:adjustRightInd w:val="0"/>
        <w:spacing w:line="239" w:lineRule="auto"/>
        <w:jc w:val="both"/>
        <w:rPr>
          <w:rFonts w:ascii="Arial" w:hAnsi="Arial" w:cs="Arial"/>
          <w:sz w:val="22"/>
          <w:szCs w:val="22"/>
        </w:rPr>
      </w:pPr>
      <w:r w:rsidRPr="0017745D">
        <w:rPr>
          <w:rFonts w:ascii="Arial" w:hAnsi="Arial" w:cs="Arial"/>
          <w:sz w:val="22"/>
          <w:szCs w:val="22"/>
        </w:rPr>
        <w:t>CNPJ:_________________________________________________________</w:t>
      </w:r>
    </w:p>
    <w:p w:rsidR="00221FAA" w:rsidRPr="0017745D" w:rsidRDefault="00221FAA" w:rsidP="0017745D">
      <w:pPr>
        <w:widowControl w:val="0"/>
        <w:autoSpaceDE w:val="0"/>
        <w:autoSpaceDN w:val="0"/>
        <w:adjustRightInd w:val="0"/>
        <w:spacing w:line="2"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39" w:lineRule="auto"/>
        <w:jc w:val="both"/>
        <w:rPr>
          <w:rFonts w:ascii="Arial" w:hAnsi="Arial" w:cs="Arial"/>
          <w:sz w:val="22"/>
          <w:szCs w:val="22"/>
        </w:rPr>
      </w:pPr>
      <w:r w:rsidRPr="0017745D">
        <w:rPr>
          <w:rFonts w:ascii="Arial" w:hAnsi="Arial" w:cs="Arial"/>
          <w:sz w:val="22"/>
          <w:szCs w:val="22"/>
        </w:rPr>
        <w:t>Inscrição Estadual: ______________________________________________</w:t>
      </w:r>
    </w:p>
    <w:p w:rsidR="00221FAA" w:rsidRPr="0017745D" w:rsidRDefault="00221FAA" w:rsidP="0017745D">
      <w:pPr>
        <w:widowControl w:val="0"/>
        <w:autoSpaceDE w:val="0"/>
        <w:autoSpaceDN w:val="0"/>
        <w:adjustRightInd w:val="0"/>
        <w:spacing w:line="239" w:lineRule="auto"/>
        <w:jc w:val="both"/>
        <w:rPr>
          <w:rFonts w:ascii="Arial" w:hAnsi="Arial" w:cs="Arial"/>
          <w:sz w:val="22"/>
          <w:szCs w:val="22"/>
        </w:rPr>
      </w:pPr>
      <w:r w:rsidRPr="0017745D">
        <w:rPr>
          <w:rFonts w:ascii="Arial" w:hAnsi="Arial" w:cs="Arial"/>
          <w:sz w:val="22"/>
          <w:szCs w:val="22"/>
        </w:rPr>
        <w:t>Inscrição Municipal_________________________________________</w:t>
      </w:r>
    </w:p>
    <w:p w:rsidR="00221FAA" w:rsidRPr="0017745D" w:rsidRDefault="00221FAA" w:rsidP="0017745D">
      <w:pPr>
        <w:widowControl w:val="0"/>
        <w:autoSpaceDE w:val="0"/>
        <w:autoSpaceDN w:val="0"/>
        <w:adjustRightInd w:val="0"/>
        <w:spacing w:line="286" w:lineRule="exact"/>
        <w:jc w:val="both"/>
        <w:rPr>
          <w:rFonts w:ascii="Arial" w:hAnsi="Arial" w:cs="Arial"/>
          <w:sz w:val="22"/>
          <w:szCs w:val="22"/>
        </w:rPr>
      </w:pPr>
    </w:p>
    <w:p w:rsidR="00221FAA" w:rsidRPr="0017745D" w:rsidRDefault="00221FAA" w:rsidP="0017745D">
      <w:pPr>
        <w:widowControl w:val="0"/>
        <w:autoSpaceDE w:val="0"/>
        <w:autoSpaceDN w:val="0"/>
        <w:adjustRightInd w:val="0"/>
        <w:jc w:val="both"/>
        <w:rPr>
          <w:rFonts w:ascii="Arial" w:hAnsi="Arial" w:cs="Arial"/>
          <w:sz w:val="22"/>
          <w:szCs w:val="22"/>
        </w:rPr>
      </w:pPr>
      <w:r w:rsidRPr="0017745D">
        <w:rPr>
          <w:rFonts w:ascii="Arial" w:hAnsi="Arial" w:cs="Arial"/>
          <w:b/>
          <w:bCs/>
          <w:sz w:val="22"/>
          <w:szCs w:val="22"/>
        </w:rPr>
        <w:t>2. CONDIÇÕES DA PROPOSTA:</w:t>
      </w:r>
    </w:p>
    <w:p w:rsidR="00221FAA" w:rsidRPr="0017745D" w:rsidRDefault="00221FAA" w:rsidP="0017745D">
      <w:pPr>
        <w:widowControl w:val="0"/>
        <w:autoSpaceDE w:val="0"/>
        <w:autoSpaceDN w:val="0"/>
        <w:adjustRightInd w:val="0"/>
        <w:spacing w:line="4" w:lineRule="exact"/>
        <w:jc w:val="both"/>
        <w:rPr>
          <w:rFonts w:ascii="Arial" w:hAnsi="Arial" w:cs="Arial"/>
          <w:sz w:val="22"/>
          <w:szCs w:val="22"/>
        </w:rPr>
      </w:pPr>
    </w:p>
    <w:p w:rsidR="00221FAA" w:rsidRPr="0017745D" w:rsidRDefault="00221FAA" w:rsidP="0017745D">
      <w:pPr>
        <w:widowControl w:val="0"/>
        <w:autoSpaceDE w:val="0"/>
        <w:autoSpaceDN w:val="0"/>
        <w:adjustRightInd w:val="0"/>
        <w:jc w:val="both"/>
        <w:rPr>
          <w:rFonts w:ascii="Arial" w:hAnsi="Arial" w:cs="Arial"/>
          <w:sz w:val="22"/>
          <w:szCs w:val="22"/>
        </w:rPr>
      </w:pPr>
      <w:r w:rsidRPr="0017745D">
        <w:rPr>
          <w:rFonts w:ascii="Arial" w:hAnsi="Arial" w:cs="Arial"/>
          <w:sz w:val="22"/>
          <w:szCs w:val="22"/>
        </w:rPr>
        <w:t>Prazo de validade da proposta: 60 (sessenta) dias.</w:t>
      </w:r>
    </w:p>
    <w:p w:rsidR="00221FAA" w:rsidRPr="0017745D" w:rsidRDefault="00221FAA" w:rsidP="0017745D">
      <w:pPr>
        <w:widowControl w:val="0"/>
        <w:autoSpaceDE w:val="0"/>
        <w:autoSpaceDN w:val="0"/>
        <w:adjustRightInd w:val="0"/>
        <w:spacing w:line="253" w:lineRule="exact"/>
        <w:jc w:val="both"/>
        <w:rPr>
          <w:rFonts w:ascii="Arial" w:hAnsi="Arial" w:cs="Arial"/>
          <w:sz w:val="22"/>
          <w:szCs w:val="22"/>
        </w:rPr>
      </w:pPr>
    </w:p>
    <w:p w:rsidR="00221FAA" w:rsidRPr="0017745D" w:rsidRDefault="00221FAA" w:rsidP="0017745D">
      <w:pPr>
        <w:widowControl w:val="0"/>
        <w:autoSpaceDE w:val="0"/>
        <w:autoSpaceDN w:val="0"/>
        <w:adjustRightInd w:val="0"/>
        <w:jc w:val="both"/>
        <w:rPr>
          <w:rFonts w:ascii="Arial" w:hAnsi="Arial" w:cs="Arial"/>
          <w:sz w:val="22"/>
          <w:szCs w:val="22"/>
        </w:rPr>
      </w:pPr>
      <w:r w:rsidRPr="0017745D">
        <w:rPr>
          <w:rFonts w:ascii="Arial" w:hAnsi="Arial" w:cs="Arial"/>
          <w:sz w:val="22"/>
          <w:szCs w:val="22"/>
        </w:rPr>
        <w:t>Prazo de validade da Ata: de</w:t>
      </w:r>
      <w:r w:rsidR="00131DA0" w:rsidRPr="0017745D">
        <w:rPr>
          <w:rFonts w:ascii="Arial" w:hAnsi="Arial" w:cs="Arial"/>
          <w:sz w:val="22"/>
          <w:szCs w:val="22"/>
        </w:rPr>
        <w:t xml:space="preserve"> </w:t>
      </w:r>
      <w:r w:rsidR="00F82AF6">
        <w:rPr>
          <w:rFonts w:ascii="Arial" w:hAnsi="Arial" w:cs="Arial"/>
          <w:sz w:val="22"/>
          <w:szCs w:val="22"/>
        </w:rPr>
        <w:t>AGOSTO</w:t>
      </w:r>
      <w:r w:rsidRPr="0017745D">
        <w:rPr>
          <w:rFonts w:ascii="Arial" w:hAnsi="Arial" w:cs="Arial"/>
          <w:sz w:val="22"/>
          <w:szCs w:val="22"/>
        </w:rPr>
        <w:t xml:space="preserve"> DE </w:t>
      </w:r>
      <w:r w:rsidR="00F82AF6">
        <w:rPr>
          <w:rFonts w:ascii="Arial" w:hAnsi="Arial" w:cs="Arial"/>
          <w:sz w:val="22"/>
          <w:szCs w:val="22"/>
        </w:rPr>
        <w:t>2018 À AGOSTO</w:t>
      </w:r>
      <w:r w:rsidRPr="0017745D">
        <w:rPr>
          <w:rFonts w:ascii="Arial" w:hAnsi="Arial" w:cs="Arial"/>
          <w:sz w:val="22"/>
          <w:szCs w:val="22"/>
        </w:rPr>
        <w:t xml:space="preserve"> DE </w:t>
      </w:r>
      <w:r w:rsidR="00F82AF6">
        <w:rPr>
          <w:rFonts w:ascii="Arial" w:hAnsi="Arial" w:cs="Arial"/>
          <w:sz w:val="22"/>
          <w:szCs w:val="22"/>
        </w:rPr>
        <w:t>2019</w:t>
      </w:r>
      <w:r w:rsidRPr="0017745D">
        <w:rPr>
          <w:rFonts w:ascii="Arial" w:hAnsi="Arial" w:cs="Arial"/>
          <w:sz w:val="22"/>
          <w:szCs w:val="22"/>
        </w:rPr>
        <w:t>.</w:t>
      </w: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303" w:lineRule="exact"/>
        <w:jc w:val="both"/>
        <w:rPr>
          <w:rFonts w:ascii="Arial" w:hAnsi="Arial" w:cs="Arial"/>
          <w:sz w:val="22"/>
          <w:szCs w:val="22"/>
        </w:rPr>
      </w:pPr>
    </w:p>
    <w:p w:rsidR="00221FAA" w:rsidRPr="0017745D" w:rsidRDefault="00221FAA" w:rsidP="0017745D">
      <w:pPr>
        <w:widowControl w:val="0"/>
        <w:autoSpaceDE w:val="0"/>
        <w:autoSpaceDN w:val="0"/>
        <w:adjustRightInd w:val="0"/>
        <w:jc w:val="both"/>
        <w:rPr>
          <w:rFonts w:ascii="Arial" w:hAnsi="Arial" w:cs="Arial"/>
          <w:sz w:val="22"/>
          <w:szCs w:val="22"/>
        </w:rPr>
      </w:pPr>
      <w:r w:rsidRPr="0017745D">
        <w:rPr>
          <w:rFonts w:ascii="Arial" w:hAnsi="Arial" w:cs="Arial"/>
          <w:b/>
          <w:bCs/>
          <w:sz w:val="22"/>
          <w:szCs w:val="22"/>
        </w:rPr>
        <w:t>3. DECLARAÇÃO:</w:t>
      </w:r>
    </w:p>
    <w:p w:rsidR="00221FAA" w:rsidRPr="0017745D" w:rsidRDefault="00221FAA" w:rsidP="0017745D">
      <w:pPr>
        <w:widowControl w:val="0"/>
        <w:autoSpaceDE w:val="0"/>
        <w:autoSpaceDN w:val="0"/>
        <w:adjustRightInd w:val="0"/>
        <w:spacing w:line="46" w:lineRule="exact"/>
        <w:jc w:val="both"/>
        <w:rPr>
          <w:rFonts w:ascii="Arial" w:hAnsi="Arial" w:cs="Arial"/>
          <w:sz w:val="22"/>
          <w:szCs w:val="22"/>
        </w:rPr>
      </w:pPr>
    </w:p>
    <w:p w:rsidR="00221FAA" w:rsidRPr="0017745D" w:rsidRDefault="00221FAA" w:rsidP="0017745D">
      <w:pPr>
        <w:widowControl w:val="0"/>
        <w:overflowPunct w:val="0"/>
        <w:autoSpaceDE w:val="0"/>
        <w:autoSpaceDN w:val="0"/>
        <w:adjustRightInd w:val="0"/>
        <w:spacing w:line="234" w:lineRule="auto"/>
        <w:jc w:val="both"/>
        <w:rPr>
          <w:rFonts w:ascii="Arial" w:hAnsi="Arial" w:cs="Arial"/>
          <w:sz w:val="22"/>
          <w:szCs w:val="22"/>
        </w:rPr>
      </w:pPr>
      <w:r w:rsidRPr="0017745D">
        <w:rPr>
          <w:rFonts w:ascii="Arial" w:hAnsi="Arial" w:cs="Arial"/>
          <w:sz w:val="22"/>
          <w:szCs w:val="22"/>
        </w:rPr>
        <w:t>Declaramos, para os devidos fins, que nesta proposta estão inclusos todos os custos e despesas necessários a total execução do objeto ora licitado, tais como: custos diretos e indiretos, tributos incidentes, taxa de administração, materiais, serviços, fretes, seguros, encargos sociais e trabalhistas, embalagens, lucro, honorários profissionais, despesas de hospedagem, alimentação, deslocamento dos profissionais e outros necessários ao cumprimento integral do objeto de Edital do Pregão acima indicado e seus anexos.</w:t>
      </w:r>
    </w:p>
    <w:p w:rsidR="00221FAA" w:rsidRPr="0017745D" w:rsidRDefault="00221FAA" w:rsidP="0017745D">
      <w:pPr>
        <w:widowControl w:val="0"/>
        <w:autoSpaceDE w:val="0"/>
        <w:autoSpaceDN w:val="0"/>
        <w:adjustRightInd w:val="0"/>
        <w:spacing w:line="255" w:lineRule="exact"/>
        <w:jc w:val="both"/>
        <w:rPr>
          <w:rFonts w:ascii="Arial" w:hAnsi="Arial" w:cs="Arial"/>
          <w:sz w:val="22"/>
          <w:szCs w:val="22"/>
        </w:rPr>
      </w:pPr>
    </w:p>
    <w:p w:rsidR="00221FAA" w:rsidRPr="0017745D" w:rsidRDefault="00221FAA" w:rsidP="0017745D">
      <w:pPr>
        <w:widowControl w:val="0"/>
        <w:autoSpaceDE w:val="0"/>
        <w:autoSpaceDN w:val="0"/>
        <w:adjustRightInd w:val="0"/>
        <w:jc w:val="both"/>
        <w:rPr>
          <w:rFonts w:ascii="Arial" w:hAnsi="Arial" w:cs="Arial"/>
          <w:sz w:val="22"/>
          <w:szCs w:val="22"/>
        </w:rPr>
      </w:pPr>
      <w:r w:rsidRPr="0017745D">
        <w:rPr>
          <w:rFonts w:ascii="Arial" w:hAnsi="Arial" w:cs="Arial"/>
          <w:sz w:val="22"/>
          <w:szCs w:val="22"/>
        </w:rPr>
        <w:t>Carimbo do CNPJ:</w:t>
      </w: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pBdr>
          <w:bottom w:val="single" w:sz="12" w:space="1" w:color="auto"/>
        </w:pBdr>
        <w:autoSpaceDE w:val="0"/>
        <w:autoSpaceDN w:val="0"/>
        <w:adjustRightInd w:val="0"/>
        <w:spacing w:line="305"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43" w:lineRule="exact"/>
        <w:jc w:val="both"/>
        <w:rPr>
          <w:rFonts w:ascii="Arial" w:hAnsi="Arial" w:cs="Arial"/>
          <w:sz w:val="22"/>
          <w:szCs w:val="22"/>
        </w:rPr>
      </w:pPr>
    </w:p>
    <w:p w:rsidR="00221FAA" w:rsidRPr="0017745D" w:rsidRDefault="00221FAA" w:rsidP="0017745D">
      <w:pPr>
        <w:widowControl w:val="0"/>
        <w:overflowPunct w:val="0"/>
        <w:autoSpaceDE w:val="0"/>
        <w:autoSpaceDN w:val="0"/>
        <w:adjustRightInd w:val="0"/>
        <w:spacing w:line="219" w:lineRule="auto"/>
        <w:ind w:left="440" w:right="5600" w:hanging="305"/>
        <w:jc w:val="both"/>
        <w:rPr>
          <w:rFonts w:ascii="Arial" w:hAnsi="Arial" w:cs="Arial"/>
          <w:sz w:val="22"/>
          <w:szCs w:val="22"/>
        </w:rPr>
      </w:pPr>
      <w:r w:rsidRPr="0017745D">
        <w:rPr>
          <w:rFonts w:ascii="Arial" w:hAnsi="Arial" w:cs="Arial"/>
          <w:sz w:val="22"/>
          <w:szCs w:val="22"/>
        </w:rPr>
        <w:t>Assinatura do representante Carimbo da empresa</w:t>
      </w: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307" w:lineRule="exact"/>
        <w:jc w:val="both"/>
        <w:rPr>
          <w:rFonts w:ascii="Arial" w:hAnsi="Arial" w:cs="Arial"/>
          <w:sz w:val="22"/>
          <w:szCs w:val="22"/>
        </w:rPr>
      </w:pPr>
    </w:p>
    <w:p w:rsidR="00221FAA" w:rsidRPr="0017745D" w:rsidRDefault="00221FAA" w:rsidP="0017745D">
      <w:pPr>
        <w:widowControl w:val="0"/>
        <w:overflowPunct w:val="0"/>
        <w:autoSpaceDE w:val="0"/>
        <w:autoSpaceDN w:val="0"/>
        <w:adjustRightInd w:val="0"/>
        <w:jc w:val="both"/>
        <w:rPr>
          <w:rFonts w:ascii="Arial" w:hAnsi="Arial" w:cs="Arial"/>
          <w:sz w:val="22"/>
          <w:szCs w:val="22"/>
        </w:rPr>
      </w:pPr>
      <w:r w:rsidRPr="0017745D">
        <w:rPr>
          <w:rFonts w:ascii="Arial" w:hAnsi="Arial" w:cs="Arial"/>
          <w:sz w:val="22"/>
          <w:szCs w:val="22"/>
        </w:rPr>
        <w:t>Continua...</w:t>
      </w: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r w:rsidRPr="0017745D">
        <w:rPr>
          <w:rFonts w:ascii="Arial" w:hAnsi="Arial" w:cs="Arial"/>
          <w:noProof/>
          <w:sz w:val="22"/>
          <w:szCs w:val="22"/>
        </w:rPr>
        <w:drawing>
          <wp:anchor distT="0" distB="0" distL="114300" distR="114300" simplePos="0" relativeHeight="251682816" behindDoc="1" locked="0" layoutInCell="0" allowOverlap="1">
            <wp:simplePos x="0" y="0"/>
            <wp:positionH relativeFrom="column">
              <wp:posOffset>-16510</wp:posOffset>
            </wp:positionH>
            <wp:positionV relativeFrom="paragraph">
              <wp:posOffset>1842135</wp:posOffset>
            </wp:positionV>
            <wp:extent cx="5436870" cy="38100"/>
            <wp:effectExtent l="0" t="0" r="0" b="0"/>
            <wp:wrapNone/>
            <wp:docPr id="86" name="Imagem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36870" cy="38100"/>
                    </a:xfrm>
                    <a:prstGeom prst="rect">
                      <a:avLst/>
                    </a:prstGeom>
                    <a:noFill/>
                  </pic:spPr>
                </pic:pic>
              </a:graphicData>
            </a:graphic>
          </wp:anchor>
        </w:drawing>
      </w:r>
      <w:r w:rsidRPr="0017745D">
        <w:rPr>
          <w:rFonts w:ascii="Arial" w:hAnsi="Arial" w:cs="Arial"/>
          <w:noProof/>
          <w:sz w:val="22"/>
          <w:szCs w:val="22"/>
        </w:rPr>
        <w:drawing>
          <wp:anchor distT="0" distB="0" distL="114300" distR="114300" simplePos="0" relativeHeight="251683840" behindDoc="1" locked="0" layoutInCell="0" allowOverlap="1">
            <wp:simplePos x="0" y="0"/>
            <wp:positionH relativeFrom="column">
              <wp:posOffset>-16510</wp:posOffset>
            </wp:positionH>
            <wp:positionV relativeFrom="paragraph">
              <wp:posOffset>1889760</wp:posOffset>
            </wp:positionV>
            <wp:extent cx="5436870" cy="8890"/>
            <wp:effectExtent l="0" t="0" r="0" b="0"/>
            <wp:wrapNone/>
            <wp:docPr id="85" name="Imagem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36870" cy="8890"/>
                    </a:xfrm>
                    <a:prstGeom prst="rect">
                      <a:avLst/>
                    </a:prstGeom>
                    <a:noFill/>
                  </pic:spPr>
                </pic:pic>
              </a:graphicData>
            </a:graphic>
          </wp:anchor>
        </w:drawing>
      </w:r>
    </w:p>
    <w:p w:rsidR="00221FAA" w:rsidRDefault="00221FAA" w:rsidP="0017745D">
      <w:pPr>
        <w:widowControl w:val="0"/>
        <w:autoSpaceDE w:val="0"/>
        <w:autoSpaceDN w:val="0"/>
        <w:adjustRightInd w:val="0"/>
        <w:jc w:val="both"/>
        <w:rPr>
          <w:rFonts w:ascii="Arial" w:hAnsi="Arial" w:cs="Arial"/>
          <w:b/>
          <w:bCs/>
          <w:sz w:val="22"/>
          <w:szCs w:val="22"/>
        </w:rPr>
      </w:pPr>
    </w:p>
    <w:p w:rsidR="00920910" w:rsidRDefault="00920910" w:rsidP="0017745D">
      <w:pPr>
        <w:widowControl w:val="0"/>
        <w:autoSpaceDE w:val="0"/>
        <w:autoSpaceDN w:val="0"/>
        <w:adjustRightInd w:val="0"/>
        <w:jc w:val="both"/>
        <w:rPr>
          <w:rFonts w:ascii="Arial" w:hAnsi="Arial" w:cs="Arial"/>
          <w:b/>
          <w:bCs/>
          <w:sz w:val="22"/>
          <w:szCs w:val="22"/>
        </w:rPr>
      </w:pPr>
    </w:p>
    <w:p w:rsidR="00920910" w:rsidRDefault="00920910" w:rsidP="0017745D">
      <w:pPr>
        <w:widowControl w:val="0"/>
        <w:autoSpaceDE w:val="0"/>
        <w:autoSpaceDN w:val="0"/>
        <w:adjustRightInd w:val="0"/>
        <w:jc w:val="both"/>
        <w:rPr>
          <w:rFonts w:ascii="Arial" w:hAnsi="Arial" w:cs="Arial"/>
          <w:b/>
          <w:bCs/>
          <w:sz w:val="22"/>
          <w:szCs w:val="22"/>
        </w:rPr>
      </w:pPr>
    </w:p>
    <w:p w:rsidR="00920910" w:rsidRDefault="00920910" w:rsidP="0017745D">
      <w:pPr>
        <w:widowControl w:val="0"/>
        <w:autoSpaceDE w:val="0"/>
        <w:autoSpaceDN w:val="0"/>
        <w:adjustRightInd w:val="0"/>
        <w:jc w:val="both"/>
        <w:rPr>
          <w:rFonts w:ascii="Arial" w:hAnsi="Arial" w:cs="Arial"/>
          <w:b/>
          <w:bCs/>
          <w:sz w:val="22"/>
          <w:szCs w:val="22"/>
        </w:rPr>
      </w:pPr>
    </w:p>
    <w:p w:rsidR="00920910" w:rsidRDefault="00920910" w:rsidP="0017745D">
      <w:pPr>
        <w:widowControl w:val="0"/>
        <w:autoSpaceDE w:val="0"/>
        <w:autoSpaceDN w:val="0"/>
        <w:adjustRightInd w:val="0"/>
        <w:jc w:val="both"/>
        <w:rPr>
          <w:rFonts w:ascii="Arial" w:hAnsi="Arial" w:cs="Arial"/>
          <w:b/>
          <w:bCs/>
          <w:sz w:val="22"/>
          <w:szCs w:val="22"/>
        </w:rPr>
      </w:pPr>
    </w:p>
    <w:p w:rsidR="00920910" w:rsidRPr="0017745D" w:rsidRDefault="00920910" w:rsidP="0017745D">
      <w:pPr>
        <w:widowControl w:val="0"/>
        <w:autoSpaceDE w:val="0"/>
        <w:autoSpaceDN w:val="0"/>
        <w:adjustRightInd w:val="0"/>
        <w:jc w:val="both"/>
        <w:rPr>
          <w:rFonts w:ascii="Arial" w:hAnsi="Arial" w:cs="Arial"/>
          <w:b/>
          <w:bCs/>
          <w:sz w:val="22"/>
          <w:szCs w:val="22"/>
        </w:rPr>
      </w:pPr>
    </w:p>
    <w:p w:rsidR="00221FAA" w:rsidRDefault="00221FAA" w:rsidP="0017745D">
      <w:pPr>
        <w:widowControl w:val="0"/>
        <w:autoSpaceDE w:val="0"/>
        <w:autoSpaceDN w:val="0"/>
        <w:adjustRightInd w:val="0"/>
        <w:jc w:val="both"/>
        <w:rPr>
          <w:rFonts w:ascii="Arial" w:hAnsi="Arial" w:cs="Arial"/>
          <w:b/>
          <w:bCs/>
          <w:sz w:val="22"/>
          <w:szCs w:val="22"/>
        </w:rPr>
      </w:pPr>
    </w:p>
    <w:p w:rsidR="0017745D" w:rsidRDefault="0017745D" w:rsidP="0017745D">
      <w:pPr>
        <w:widowControl w:val="0"/>
        <w:autoSpaceDE w:val="0"/>
        <w:autoSpaceDN w:val="0"/>
        <w:adjustRightInd w:val="0"/>
        <w:jc w:val="both"/>
        <w:rPr>
          <w:rFonts w:ascii="Arial" w:hAnsi="Arial" w:cs="Arial"/>
          <w:b/>
          <w:bCs/>
          <w:sz w:val="22"/>
          <w:szCs w:val="22"/>
        </w:rPr>
      </w:pPr>
    </w:p>
    <w:p w:rsidR="0017745D" w:rsidRPr="0017745D" w:rsidRDefault="0017745D" w:rsidP="0017745D">
      <w:pPr>
        <w:widowControl w:val="0"/>
        <w:autoSpaceDE w:val="0"/>
        <w:autoSpaceDN w:val="0"/>
        <w:adjustRightInd w:val="0"/>
        <w:jc w:val="both"/>
        <w:rPr>
          <w:rFonts w:ascii="Arial" w:hAnsi="Arial" w:cs="Arial"/>
          <w:b/>
          <w:bCs/>
          <w:sz w:val="22"/>
          <w:szCs w:val="22"/>
        </w:rPr>
      </w:pPr>
    </w:p>
    <w:p w:rsidR="00221FAA" w:rsidRPr="0017745D" w:rsidRDefault="00221FAA" w:rsidP="0017745D">
      <w:pPr>
        <w:widowControl w:val="0"/>
        <w:autoSpaceDE w:val="0"/>
        <w:autoSpaceDN w:val="0"/>
        <w:adjustRightInd w:val="0"/>
        <w:ind w:left="3180"/>
        <w:jc w:val="both"/>
        <w:rPr>
          <w:rFonts w:ascii="Arial" w:hAnsi="Arial" w:cs="Arial"/>
          <w:sz w:val="22"/>
          <w:szCs w:val="22"/>
        </w:rPr>
      </w:pPr>
      <w:r w:rsidRPr="0017745D">
        <w:rPr>
          <w:rFonts w:ascii="Arial" w:hAnsi="Arial" w:cs="Arial"/>
          <w:b/>
          <w:bCs/>
          <w:sz w:val="22"/>
          <w:szCs w:val="22"/>
        </w:rPr>
        <w:lastRenderedPageBreak/>
        <w:t xml:space="preserve">ANEXO II </w:t>
      </w:r>
      <w:r w:rsidR="00244A44">
        <w:rPr>
          <w:rFonts w:ascii="Arial" w:hAnsi="Arial" w:cs="Arial"/>
          <w:sz w:val="22"/>
          <w:szCs w:val="22"/>
        </w:rPr>
        <w:t>–</w:t>
      </w:r>
      <w:r w:rsidRPr="0017745D">
        <w:rPr>
          <w:rFonts w:ascii="Arial" w:hAnsi="Arial" w:cs="Arial"/>
          <w:sz w:val="22"/>
          <w:szCs w:val="22"/>
        </w:rPr>
        <w:t xml:space="preserve"> continuação</w:t>
      </w:r>
    </w:p>
    <w:p w:rsidR="00221FAA" w:rsidRPr="0017745D" w:rsidRDefault="00221FAA" w:rsidP="0017745D">
      <w:pPr>
        <w:widowControl w:val="0"/>
        <w:autoSpaceDE w:val="0"/>
        <w:autoSpaceDN w:val="0"/>
        <w:adjustRightInd w:val="0"/>
        <w:spacing w:line="264"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39" w:lineRule="auto"/>
        <w:ind w:left="2580"/>
        <w:jc w:val="both"/>
        <w:rPr>
          <w:rFonts w:ascii="Arial" w:hAnsi="Arial" w:cs="Arial"/>
          <w:sz w:val="22"/>
          <w:szCs w:val="22"/>
        </w:rPr>
      </w:pPr>
      <w:r w:rsidRPr="0017745D">
        <w:rPr>
          <w:rFonts w:ascii="Arial" w:hAnsi="Arial" w:cs="Arial"/>
          <w:b/>
          <w:bCs/>
          <w:sz w:val="22"/>
          <w:szCs w:val="22"/>
        </w:rPr>
        <w:t xml:space="preserve">PREGÃO PRESENCIAL Nº </w:t>
      </w:r>
      <w:r w:rsidR="00F82AF6">
        <w:rPr>
          <w:rFonts w:ascii="Arial" w:hAnsi="Arial" w:cs="Arial"/>
          <w:b/>
          <w:bCs/>
          <w:sz w:val="22"/>
          <w:szCs w:val="22"/>
        </w:rPr>
        <w:t>32/2018</w:t>
      </w:r>
    </w:p>
    <w:p w:rsidR="00221FAA" w:rsidRPr="0017745D" w:rsidRDefault="00221FAA" w:rsidP="0017745D">
      <w:pPr>
        <w:widowControl w:val="0"/>
        <w:autoSpaceDE w:val="0"/>
        <w:autoSpaceDN w:val="0"/>
        <w:adjustRightInd w:val="0"/>
        <w:spacing w:line="254"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39" w:lineRule="auto"/>
        <w:ind w:left="3120"/>
        <w:jc w:val="both"/>
        <w:rPr>
          <w:rFonts w:ascii="Arial" w:hAnsi="Arial" w:cs="Arial"/>
          <w:sz w:val="22"/>
          <w:szCs w:val="22"/>
        </w:rPr>
      </w:pPr>
      <w:r w:rsidRPr="0017745D">
        <w:rPr>
          <w:rFonts w:ascii="Arial" w:hAnsi="Arial" w:cs="Arial"/>
          <w:b/>
          <w:bCs/>
          <w:sz w:val="22"/>
          <w:szCs w:val="22"/>
        </w:rPr>
        <w:t>REGISTRO DE PREÇOS</w:t>
      </w:r>
    </w:p>
    <w:p w:rsidR="00221FAA" w:rsidRPr="0017745D" w:rsidRDefault="00221FAA" w:rsidP="0017745D">
      <w:pPr>
        <w:widowControl w:val="0"/>
        <w:autoSpaceDE w:val="0"/>
        <w:autoSpaceDN w:val="0"/>
        <w:adjustRightInd w:val="0"/>
        <w:spacing w:line="254" w:lineRule="exact"/>
        <w:jc w:val="both"/>
        <w:rPr>
          <w:rFonts w:ascii="Arial" w:hAnsi="Arial" w:cs="Arial"/>
          <w:sz w:val="22"/>
          <w:szCs w:val="22"/>
        </w:rPr>
      </w:pPr>
    </w:p>
    <w:p w:rsidR="00221FAA" w:rsidRPr="0017745D" w:rsidRDefault="00221FAA" w:rsidP="00A456E2">
      <w:pPr>
        <w:widowControl w:val="0"/>
        <w:autoSpaceDE w:val="0"/>
        <w:autoSpaceDN w:val="0"/>
        <w:adjustRightInd w:val="0"/>
        <w:spacing w:line="239" w:lineRule="auto"/>
        <w:jc w:val="center"/>
        <w:rPr>
          <w:rFonts w:ascii="Arial" w:hAnsi="Arial" w:cs="Arial"/>
          <w:b/>
          <w:bCs/>
          <w:sz w:val="22"/>
          <w:szCs w:val="22"/>
        </w:rPr>
      </w:pPr>
      <w:r w:rsidRPr="0017745D">
        <w:rPr>
          <w:rFonts w:ascii="Arial" w:hAnsi="Arial" w:cs="Arial"/>
          <w:b/>
          <w:bCs/>
          <w:sz w:val="22"/>
          <w:szCs w:val="22"/>
        </w:rPr>
        <w:t>PROPOSTA DE PREÇOS – TERMO DE REFERÊNCIA</w:t>
      </w:r>
    </w:p>
    <w:p w:rsidR="00221FAA" w:rsidRPr="0017745D" w:rsidRDefault="00221FAA" w:rsidP="0017745D">
      <w:pPr>
        <w:widowControl w:val="0"/>
        <w:autoSpaceDE w:val="0"/>
        <w:autoSpaceDN w:val="0"/>
        <w:adjustRightInd w:val="0"/>
        <w:spacing w:line="239" w:lineRule="auto"/>
        <w:jc w:val="both"/>
        <w:rPr>
          <w:rFonts w:ascii="Arial" w:hAnsi="Arial" w:cs="Arial"/>
          <w:b/>
          <w:bCs/>
          <w:sz w:val="22"/>
          <w:szCs w:val="22"/>
        </w:rPr>
      </w:pPr>
    </w:p>
    <w:p w:rsidR="00131DA0" w:rsidRPr="0017745D" w:rsidRDefault="00131DA0" w:rsidP="0017745D">
      <w:pPr>
        <w:widowControl w:val="0"/>
        <w:autoSpaceDE w:val="0"/>
        <w:autoSpaceDN w:val="0"/>
        <w:adjustRightInd w:val="0"/>
        <w:spacing w:line="239" w:lineRule="auto"/>
        <w:jc w:val="both"/>
        <w:rPr>
          <w:rFonts w:ascii="Arial" w:hAnsi="Arial" w:cs="Arial"/>
          <w:b/>
          <w:bCs/>
          <w:sz w:val="22"/>
          <w:szCs w:val="22"/>
        </w:rPr>
      </w:pPr>
    </w:p>
    <w:p w:rsidR="00221FAA" w:rsidRPr="0017745D" w:rsidRDefault="00221FAA" w:rsidP="00A456E2">
      <w:pPr>
        <w:widowControl w:val="0"/>
        <w:autoSpaceDE w:val="0"/>
        <w:autoSpaceDN w:val="0"/>
        <w:adjustRightInd w:val="0"/>
        <w:spacing w:line="239" w:lineRule="auto"/>
        <w:jc w:val="center"/>
        <w:rPr>
          <w:rFonts w:ascii="Arial" w:hAnsi="Arial" w:cs="Arial"/>
          <w:sz w:val="22"/>
          <w:szCs w:val="22"/>
        </w:rPr>
      </w:pPr>
      <w:r w:rsidRPr="0017745D">
        <w:rPr>
          <w:rFonts w:ascii="Arial" w:hAnsi="Arial" w:cs="Arial"/>
          <w:b/>
          <w:bCs/>
          <w:sz w:val="22"/>
          <w:szCs w:val="22"/>
        </w:rPr>
        <w:t>(ITENS EM PDF)</w:t>
      </w:r>
    </w:p>
    <w:p w:rsidR="00221FAA" w:rsidRPr="0017745D" w:rsidRDefault="00221FAA" w:rsidP="0017745D">
      <w:pPr>
        <w:widowControl w:val="0"/>
        <w:autoSpaceDE w:val="0"/>
        <w:autoSpaceDN w:val="0"/>
        <w:adjustRightInd w:val="0"/>
        <w:spacing w:line="200" w:lineRule="exact"/>
        <w:jc w:val="both"/>
        <w:rPr>
          <w:rFonts w:ascii="Arial" w:hAnsi="Arial" w:cs="Arial"/>
          <w:b/>
          <w:sz w:val="22"/>
          <w:szCs w:val="22"/>
        </w:rPr>
      </w:pPr>
    </w:p>
    <w:p w:rsidR="00221FAA" w:rsidRPr="0017745D" w:rsidRDefault="00221FAA" w:rsidP="0017745D">
      <w:pPr>
        <w:widowControl w:val="0"/>
        <w:autoSpaceDE w:val="0"/>
        <w:autoSpaceDN w:val="0"/>
        <w:adjustRightInd w:val="0"/>
        <w:spacing w:line="239" w:lineRule="auto"/>
        <w:jc w:val="both"/>
        <w:rPr>
          <w:rFonts w:ascii="Arial" w:hAnsi="Arial" w:cs="Arial"/>
          <w:b/>
          <w:bCs/>
          <w:sz w:val="22"/>
          <w:szCs w:val="22"/>
        </w:rPr>
      </w:pPr>
    </w:p>
    <w:p w:rsidR="00221FAA" w:rsidRPr="0017745D" w:rsidRDefault="00221FAA" w:rsidP="0017745D">
      <w:pPr>
        <w:widowControl w:val="0"/>
        <w:autoSpaceDE w:val="0"/>
        <w:autoSpaceDN w:val="0"/>
        <w:adjustRightInd w:val="0"/>
        <w:spacing w:line="239" w:lineRule="auto"/>
        <w:jc w:val="both"/>
        <w:rPr>
          <w:rFonts w:ascii="Arial" w:hAnsi="Arial" w:cs="Arial"/>
          <w:b/>
          <w:bCs/>
          <w:sz w:val="22"/>
          <w:szCs w:val="22"/>
        </w:rPr>
      </w:pPr>
    </w:p>
    <w:p w:rsidR="00221FAA" w:rsidRPr="0017745D" w:rsidRDefault="00221FAA" w:rsidP="0017745D">
      <w:pPr>
        <w:widowControl w:val="0"/>
        <w:autoSpaceDE w:val="0"/>
        <w:autoSpaceDN w:val="0"/>
        <w:adjustRightInd w:val="0"/>
        <w:spacing w:line="239" w:lineRule="auto"/>
        <w:jc w:val="both"/>
        <w:rPr>
          <w:rFonts w:ascii="Arial" w:hAnsi="Arial" w:cs="Arial"/>
          <w:b/>
          <w:bCs/>
          <w:sz w:val="22"/>
          <w:szCs w:val="22"/>
        </w:rPr>
      </w:pPr>
    </w:p>
    <w:p w:rsidR="00221FAA" w:rsidRPr="0017745D" w:rsidRDefault="00221FAA" w:rsidP="0017745D">
      <w:pPr>
        <w:widowControl w:val="0"/>
        <w:autoSpaceDE w:val="0"/>
        <w:autoSpaceDN w:val="0"/>
        <w:adjustRightInd w:val="0"/>
        <w:ind w:left="280"/>
        <w:jc w:val="both"/>
        <w:rPr>
          <w:rFonts w:ascii="Arial" w:hAnsi="Arial" w:cs="Arial"/>
          <w:sz w:val="22"/>
          <w:szCs w:val="22"/>
        </w:rPr>
      </w:pPr>
    </w:p>
    <w:p w:rsidR="00221FAA" w:rsidRPr="0017745D" w:rsidRDefault="00221FAA" w:rsidP="0017745D">
      <w:pPr>
        <w:widowControl w:val="0"/>
        <w:autoSpaceDE w:val="0"/>
        <w:autoSpaceDN w:val="0"/>
        <w:adjustRightInd w:val="0"/>
        <w:ind w:left="280"/>
        <w:jc w:val="both"/>
        <w:rPr>
          <w:rFonts w:ascii="Arial" w:hAnsi="Arial" w:cs="Arial"/>
          <w:sz w:val="22"/>
          <w:szCs w:val="22"/>
        </w:rPr>
      </w:pPr>
    </w:p>
    <w:p w:rsidR="00221FAA" w:rsidRPr="0017745D" w:rsidRDefault="00221FAA" w:rsidP="0017745D">
      <w:pPr>
        <w:widowControl w:val="0"/>
        <w:autoSpaceDE w:val="0"/>
        <w:autoSpaceDN w:val="0"/>
        <w:adjustRightInd w:val="0"/>
        <w:ind w:left="280"/>
        <w:jc w:val="both"/>
        <w:rPr>
          <w:rFonts w:ascii="Arial" w:hAnsi="Arial" w:cs="Arial"/>
          <w:sz w:val="22"/>
          <w:szCs w:val="22"/>
        </w:rPr>
      </w:pPr>
    </w:p>
    <w:p w:rsidR="00221FAA" w:rsidRPr="0017745D" w:rsidRDefault="00221FAA" w:rsidP="0017745D">
      <w:pPr>
        <w:widowControl w:val="0"/>
        <w:autoSpaceDE w:val="0"/>
        <w:autoSpaceDN w:val="0"/>
        <w:adjustRightInd w:val="0"/>
        <w:ind w:left="280"/>
        <w:jc w:val="both"/>
        <w:rPr>
          <w:rStyle w:val="apple-converted-space"/>
          <w:rFonts w:ascii="Arial" w:hAnsi="Arial" w:cs="Arial"/>
          <w:color w:val="000000"/>
          <w:sz w:val="22"/>
          <w:szCs w:val="22"/>
          <w:shd w:val="clear" w:color="auto" w:fill="FFFFFF"/>
        </w:rPr>
      </w:pPr>
      <w:r w:rsidRPr="0017745D">
        <w:rPr>
          <w:rFonts w:ascii="Arial" w:hAnsi="Arial" w:cs="Arial"/>
          <w:color w:val="000000"/>
          <w:sz w:val="22"/>
          <w:szCs w:val="22"/>
          <w:shd w:val="clear" w:color="auto" w:fill="FFFFFF"/>
        </w:rPr>
        <w:t>As</w:t>
      </w:r>
      <w:r w:rsidRPr="0017745D">
        <w:rPr>
          <w:rStyle w:val="apple-converted-space"/>
          <w:rFonts w:ascii="Arial" w:hAnsi="Arial" w:cs="Arial"/>
          <w:color w:val="000000"/>
          <w:spacing w:val="57"/>
          <w:sz w:val="22"/>
          <w:szCs w:val="22"/>
          <w:shd w:val="clear" w:color="auto" w:fill="FFFFFF"/>
        </w:rPr>
        <w:t> </w:t>
      </w:r>
      <w:r w:rsidRPr="0017745D">
        <w:rPr>
          <w:rFonts w:ascii="Arial" w:hAnsi="Arial" w:cs="Arial"/>
          <w:color w:val="000000"/>
          <w:spacing w:val="-1"/>
          <w:sz w:val="22"/>
          <w:szCs w:val="22"/>
          <w:shd w:val="clear" w:color="auto" w:fill="FFFFFF"/>
        </w:rPr>
        <w:t>p</w:t>
      </w:r>
      <w:r w:rsidRPr="0017745D">
        <w:rPr>
          <w:rFonts w:ascii="Arial" w:hAnsi="Arial" w:cs="Arial"/>
          <w:color w:val="000000"/>
          <w:sz w:val="22"/>
          <w:szCs w:val="22"/>
          <w:shd w:val="clear" w:color="auto" w:fill="FFFFFF"/>
        </w:rPr>
        <w:t>r</w:t>
      </w:r>
      <w:r w:rsidRPr="0017745D">
        <w:rPr>
          <w:rFonts w:ascii="Arial" w:hAnsi="Arial" w:cs="Arial"/>
          <w:color w:val="000000"/>
          <w:spacing w:val="-1"/>
          <w:sz w:val="22"/>
          <w:szCs w:val="22"/>
          <w:shd w:val="clear" w:color="auto" w:fill="FFFFFF"/>
        </w:rPr>
        <w:t>oponen</w:t>
      </w:r>
      <w:r w:rsidRPr="0017745D">
        <w:rPr>
          <w:rFonts w:ascii="Arial" w:hAnsi="Arial" w:cs="Arial"/>
          <w:color w:val="000000"/>
          <w:spacing w:val="1"/>
          <w:sz w:val="22"/>
          <w:szCs w:val="22"/>
          <w:shd w:val="clear" w:color="auto" w:fill="FFFFFF"/>
        </w:rPr>
        <w:t>t</w:t>
      </w:r>
      <w:r w:rsidRPr="0017745D">
        <w:rPr>
          <w:rFonts w:ascii="Arial" w:hAnsi="Arial" w:cs="Arial"/>
          <w:color w:val="000000"/>
          <w:spacing w:val="-1"/>
          <w:sz w:val="22"/>
          <w:szCs w:val="22"/>
          <w:shd w:val="clear" w:color="auto" w:fill="FFFFFF"/>
        </w:rPr>
        <w:t>e</w:t>
      </w:r>
      <w:r w:rsidRPr="0017745D">
        <w:rPr>
          <w:rFonts w:ascii="Arial" w:hAnsi="Arial" w:cs="Arial"/>
          <w:color w:val="000000"/>
          <w:sz w:val="22"/>
          <w:szCs w:val="22"/>
          <w:shd w:val="clear" w:color="auto" w:fill="FFFFFF"/>
        </w:rPr>
        <w:t>s</w:t>
      </w:r>
      <w:r w:rsidRPr="0017745D">
        <w:rPr>
          <w:rStyle w:val="apple-converted-space"/>
          <w:rFonts w:ascii="Arial" w:hAnsi="Arial" w:cs="Arial"/>
          <w:color w:val="000000"/>
          <w:spacing w:val="57"/>
          <w:sz w:val="22"/>
          <w:szCs w:val="22"/>
          <w:shd w:val="clear" w:color="auto" w:fill="FFFFFF"/>
        </w:rPr>
        <w:t> </w:t>
      </w:r>
      <w:r w:rsidRPr="0017745D">
        <w:rPr>
          <w:rFonts w:ascii="Arial" w:hAnsi="Arial" w:cs="Arial"/>
          <w:color w:val="000000"/>
          <w:spacing w:val="2"/>
          <w:sz w:val="22"/>
          <w:szCs w:val="22"/>
          <w:shd w:val="clear" w:color="auto" w:fill="FFFFFF"/>
        </w:rPr>
        <w:t>d</w:t>
      </w:r>
      <w:r w:rsidRPr="0017745D">
        <w:rPr>
          <w:rFonts w:ascii="Arial" w:hAnsi="Arial" w:cs="Arial"/>
          <w:color w:val="000000"/>
          <w:spacing w:val="-1"/>
          <w:sz w:val="22"/>
          <w:szCs w:val="22"/>
          <w:shd w:val="clear" w:color="auto" w:fill="FFFFFF"/>
        </w:rPr>
        <w:t>e</w:t>
      </w:r>
      <w:r w:rsidRPr="0017745D">
        <w:rPr>
          <w:rFonts w:ascii="Arial" w:hAnsi="Arial" w:cs="Arial"/>
          <w:color w:val="000000"/>
          <w:sz w:val="22"/>
          <w:szCs w:val="22"/>
          <w:shd w:val="clear" w:color="auto" w:fill="FFFFFF"/>
        </w:rPr>
        <w:t>v</w:t>
      </w:r>
      <w:r w:rsidRPr="0017745D">
        <w:rPr>
          <w:rFonts w:ascii="Arial" w:hAnsi="Arial" w:cs="Arial"/>
          <w:color w:val="000000"/>
          <w:spacing w:val="-1"/>
          <w:sz w:val="22"/>
          <w:szCs w:val="22"/>
          <w:shd w:val="clear" w:color="auto" w:fill="FFFFFF"/>
        </w:rPr>
        <w:t>e</w:t>
      </w:r>
      <w:r w:rsidRPr="0017745D">
        <w:rPr>
          <w:rFonts w:ascii="Arial" w:hAnsi="Arial" w:cs="Arial"/>
          <w:color w:val="000000"/>
          <w:sz w:val="22"/>
          <w:szCs w:val="22"/>
          <w:shd w:val="clear" w:color="auto" w:fill="FFFFFF"/>
        </w:rPr>
        <w:t>r</w:t>
      </w:r>
      <w:r w:rsidRPr="0017745D">
        <w:rPr>
          <w:rFonts w:ascii="Arial" w:hAnsi="Arial" w:cs="Arial"/>
          <w:color w:val="000000"/>
          <w:spacing w:val="-1"/>
          <w:sz w:val="22"/>
          <w:szCs w:val="22"/>
          <w:shd w:val="clear" w:color="auto" w:fill="FFFFFF"/>
        </w:rPr>
        <w:t>ã</w:t>
      </w:r>
      <w:r w:rsidRPr="0017745D">
        <w:rPr>
          <w:rFonts w:ascii="Arial" w:hAnsi="Arial" w:cs="Arial"/>
          <w:color w:val="000000"/>
          <w:sz w:val="22"/>
          <w:szCs w:val="22"/>
          <w:shd w:val="clear" w:color="auto" w:fill="FFFFFF"/>
        </w:rPr>
        <w:t>o</w:t>
      </w:r>
      <w:r w:rsidRPr="0017745D">
        <w:rPr>
          <w:rStyle w:val="apple-converted-space"/>
          <w:rFonts w:ascii="Arial" w:hAnsi="Arial" w:cs="Arial"/>
          <w:color w:val="000000"/>
          <w:spacing w:val="56"/>
          <w:sz w:val="22"/>
          <w:szCs w:val="22"/>
          <w:shd w:val="clear" w:color="auto" w:fill="FFFFFF"/>
        </w:rPr>
        <w:t> </w:t>
      </w:r>
      <w:r w:rsidRPr="0017745D">
        <w:rPr>
          <w:rFonts w:ascii="Arial" w:hAnsi="Arial" w:cs="Arial"/>
          <w:color w:val="000000"/>
          <w:spacing w:val="-1"/>
          <w:sz w:val="22"/>
          <w:szCs w:val="22"/>
          <w:shd w:val="clear" w:color="auto" w:fill="FFFFFF"/>
        </w:rPr>
        <w:t>ap</w:t>
      </w:r>
      <w:r w:rsidRPr="0017745D">
        <w:rPr>
          <w:rFonts w:ascii="Arial" w:hAnsi="Arial" w:cs="Arial"/>
          <w:color w:val="000000"/>
          <w:sz w:val="22"/>
          <w:szCs w:val="22"/>
          <w:shd w:val="clear" w:color="auto" w:fill="FFFFFF"/>
        </w:rPr>
        <w:t>r</w:t>
      </w:r>
      <w:r w:rsidRPr="0017745D">
        <w:rPr>
          <w:rFonts w:ascii="Arial" w:hAnsi="Arial" w:cs="Arial"/>
          <w:color w:val="000000"/>
          <w:spacing w:val="-1"/>
          <w:sz w:val="22"/>
          <w:szCs w:val="22"/>
          <w:shd w:val="clear" w:color="auto" w:fill="FFFFFF"/>
        </w:rPr>
        <w:t>e</w:t>
      </w:r>
      <w:r w:rsidRPr="0017745D">
        <w:rPr>
          <w:rFonts w:ascii="Arial" w:hAnsi="Arial" w:cs="Arial"/>
          <w:color w:val="000000"/>
          <w:spacing w:val="2"/>
          <w:sz w:val="22"/>
          <w:szCs w:val="22"/>
          <w:shd w:val="clear" w:color="auto" w:fill="FFFFFF"/>
        </w:rPr>
        <w:t>s</w:t>
      </w:r>
      <w:r w:rsidRPr="0017745D">
        <w:rPr>
          <w:rFonts w:ascii="Arial" w:hAnsi="Arial" w:cs="Arial"/>
          <w:color w:val="000000"/>
          <w:spacing w:val="-1"/>
          <w:sz w:val="22"/>
          <w:szCs w:val="22"/>
          <w:shd w:val="clear" w:color="auto" w:fill="FFFFFF"/>
        </w:rPr>
        <w:t>en</w:t>
      </w:r>
      <w:r w:rsidRPr="0017745D">
        <w:rPr>
          <w:rFonts w:ascii="Arial" w:hAnsi="Arial" w:cs="Arial"/>
          <w:color w:val="000000"/>
          <w:spacing w:val="1"/>
          <w:sz w:val="22"/>
          <w:szCs w:val="22"/>
          <w:shd w:val="clear" w:color="auto" w:fill="FFFFFF"/>
        </w:rPr>
        <w:t>t</w:t>
      </w:r>
      <w:r w:rsidRPr="0017745D">
        <w:rPr>
          <w:rFonts w:ascii="Arial" w:hAnsi="Arial" w:cs="Arial"/>
          <w:color w:val="000000"/>
          <w:spacing w:val="-1"/>
          <w:sz w:val="22"/>
          <w:szCs w:val="22"/>
          <w:shd w:val="clear" w:color="auto" w:fill="FFFFFF"/>
        </w:rPr>
        <w:t>a</w:t>
      </w:r>
      <w:r w:rsidRPr="0017745D">
        <w:rPr>
          <w:rFonts w:ascii="Arial" w:hAnsi="Arial" w:cs="Arial"/>
          <w:color w:val="000000"/>
          <w:sz w:val="22"/>
          <w:szCs w:val="22"/>
          <w:shd w:val="clear" w:color="auto" w:fill="FFFFFF"/>
        </w:rPr>
        <w:t>r</w:t>
      </w:r>
      <w:r w:rsidRPr="0017745D">
        <w:rPr>
          <w:rStyle w:val="apple-converted-space"/>
          <w:rFonts w:ascii="Arial" w:hAnsi="Arial" w:cs="Arial"/>
          <w:color w:val="000000"/>
          <w:spacing w:val="57"/>
          <w:sz w:val="22"/>
          <w:szCs w:val="22"/>
          <w:shd w:val="clear" w:color="auto" w:fill="FFFFFF"/>
        </w:rPr>
        <w:t> </w:t>
      </w:r>
      <w:r w:rsidRPr="0017745D">
        <w:rPr>
          <w:rFonts w:ascii="Arial" w:hAnsi="Arial" w:cs="Arial"/>
          <w:color w:val="000000"/>
          <w:spacing w:val="-1"/>
          <w:sz w:val="22"/>
          <w:szCs w:val="22"/>
          <w:shd w:val="clear" w:color="auto" w:fill="FFFFFF"/>
        </w:rPr>
        <w:t>p</w:t>
      </w:r>
      <w:r w:rsidRPr="0017745D">
        <w:rPr>
          <w:rFonts w:ascii="Arial" w:hAnsi="Arial" w:cs="Arial"/>
          <w:color w:val="000000"/>
          <w:sz w:val="22"/>
          <w:szCs w:val="22"/>
          <w:shd w:val="clear" w:color="auto" w:fill="FFFFFF"/>
        </w:rPr>
        <w:t>r</w:t>
      </w:r>
      <w:r w:rsidRPr="0017745D">
        <w:rPr>
          <w:rFonts w:ascii="Arial" w:hAnsi="Arial" w:cs="Arial"/>
          <w:color w:val="000000"/>
          <w:spacing w:val="2"/>
          <w:sz w:val="22"/>
          <w:szCs w:val="22"/>
          <w:shd w:val="clear" w:color="auto" w:fill="FFFFFF"/>
        </w:rPr>
        <w:t>o</w:t>
      </w:r>
      <w:r w:rsidRPr="0017745D">
        <w:rPr>
          <w:rFonts w:ascii="Arial" w:hAnsi="Arial" w:cs="Arial"/>
          <w:color w:val="000000"/>
          <w:spacing w:val="-1"/>
          <w:sz w:val="22"/>
          <w:szCs w:val="22"/>
          <w:shd w:val="clear" w:color="auto" w:fill="FFFFFF"/>
        </w:rPr>
        <w:t>du</w:t>
      </w:r>
      <w:r w:rsidRPr="0017745D">
        <w:rPr>
          <w:rFonts w:ascii="Arial" w:hAnsi="Arial" w:cs="Arial"/>
          <w:color w:val="000000"/>
          <w:spacing w:val="1"/>
          <w:sz w:val="22"/>
          <w:szCs w:val="22"/>
          <w:shd w:val="clear" w:color="auto" w:fill="FFFFFF"/>
        </w:rPr>
        <w:t>t</w:t>
      </w:r>
      <w:r w:rsidRPr="0017745D">
        <w:rPr>
          <w:rFonts w:ascii="Arial" w:hAnsi="Arial" w:cs="Arial"/>
          <w:color w:val="000000"/>
          <w:spacing w:val="-1"/>
          <w:sz w:val="22"/>
          <w:szCs w:val="22"/>
          <w:shd w:val="clear" w:color="auto" w:fill="FFFFFF"/>
        </w:rPr>
        <w:t>o</w:t>
      </w:r>
      <w:r w:rsidRPr="0017745D">
        <w:rPr>
          <w:rFonts w:ascii="Arial" w:hAnsi="Arial" w:cs="Arial"/>
          <w:color w:val="000000"/>
          <w:sz w:val="22"/>
          <w:szCs w:val="22"/>
          <w:shd w:val="clear" w:color="auto" w:fill="FFFFFF"/>
        </w:rPr>
        <w:t>s</w:t>
      </w:r>
      <w:r w:rsidRPr="0017745D">
        <w:rPr>
          <w:rStyle w:val="apple-converted-space"/>
          <w:rFonts w:ascii="Arial" w:hAnsi="Arial" w:cs="Arial"/>
          <w:color w:val="000000"/>
          <w:spacing w:val="57"/>
          <w:sz w:val="22"/>
          <w:szCs w:val="22"/>
          <w:shd w:val="clear" w:color="auto" w:fill="FFFFFF"/>
        </w:rPr>
        <w:t> </w:t>
      </w:r>
      <w:r w:rsidRPr="0017745D">
        <w:rPr>
          <w:rFonts w:ascii="Arial" w:hAnsi="Arial" w:cs="Arial"/>
          <w:color w:val="000000"/>
          <w:spacing w:val="-1"/>
          <w:sz w:val="22"/>
          <w:szCs w:val="22"/>
          <w:shd w:val="clear" w:color="auto" w:fill="FFFFFF"/>
        </w:rPr>
        <w:t>H</w:t>
      </w:r>
      <w:r w:rsidRPr="0017745D">
        <w:rPr>
          <w:rFonts w:ascii="Arial" w:hAnsi="Arial" w:cs="Arial"/>
          <w:color w:val="000000"/>
          <w:spacing w:val="1"/>
          <w:sz w:val="22"/>
          <w:szCs w:val="22"/>
          <w:shd w:val="clear" w:color="auto" w:fill="FFFFFF"/>
        </w:rPr>
        <w:t>O</w:t>
      </w:r>
      <w:r w:rsidRPr="0017745D">
        <w:rPr>
          <w:rFonts w:ascii="Arial" w:hAnsi="Arial" w:cs="Arial"/>
          <w:color w:val="000000"/>
          <w:spacing w:val="-2"/>
          <w:sz w:val="22"/>
          <w:szCs w:val="22"/>
          <w:shd w:val="clear" w:color="auto" w:fill="FFFFFF"/>
        </w:rPr>
        <w:t>M</w:t>
      </w:r>
      <w:r w:rsidRPr="0017745D">
        <w:rPr>
          <w:rFonts w:ascii="Arial" w:hAnsi="Arial" w:cs="Arial"/>
          <w:color w:val="000000"/>
          <w:spacing w:val="1"/>
          <w:sz w:val="22"/>
          <w:szCs w:val="22"/>
          <w:shd w:val="clear" w:color="auto" w:fill="FFFFFF"/>
        </w:rPr>
        <w:t>O</w:t>
      </w:r>
      <w:r w:rsidRPr="0017745D">
        <w:rPr>
          <w:rFonts w:ascii="Arial" w:hAnsi="Arial" w:cs="Arial"/>
          <w:color w:val="000000"/>
          <w:spacing w:val="-1"/>
          <w:sz w:val="22"/>
          <w:szCs w:val="22"/>
          <w:shd w:val="clear" w:color="auto" w:fill="FFFFFF"/>
        </w:rPr>
        <w:t>L</w:t>
      </w:r>
      <w:r w:rsidRPr="0017745D">
        <w:rPr>
          <w:rFonts w:ascii="Arial" w:hAnsi="Arial" w:cs="Arial"/>
          <w:color w:val="000000"/>
          <w:spacing w:val="1"/>
          <w:sz w:val="22"/>
          <w:szCs w:val="22"/>
          <w:shd w:val="clear" w:color="auto" w:fill="FFFFFF"/>
        </w:rPr>
        <w:t>OG</w:t>
      </w:r>
      <w:r w:rsidRPr="0017745D">
        <w:rPr>
          <w:rFonts w:ascii="Arial" w:hAnsi="Arial" w:cs="Arial"/>
          <w:color w:val="000000"/>
          <w:sz w:val="22"/>
          <w:szCs w:val="22"/>
          <w:shd w:val="clear" w:color="auto" w:fill="FFFFFF"/>
        </w:rPr>
        <w:t>A</w:t>
      </w:r>
      <w:r w:rsidRPr="0017745D">
        <w:rPr>
          <w:rFonts w:ascii="Arial" w:hAnsi="Arial" w:cs="Arial"/>
          <w:color w:val="000000"/>
          <w:spacing w:val="-1"/>
          <w:sz w:val="22"/>
          <w:szCs w:val="22"/>
          <w:shd w:val="clear" w:color="auto" w:fill="FFFFFF"/>
        </w:rPr>
        <w:t>DO</w:t>
      </w:r>
      <w:r w:rsidRPr="0017745D">
        <w:rPr>
          <w:rFonts w:ascii="Arial" w:hAnsi="Arial" w:cs="Arial"/>
          <w:color w:val="000000"/>
          <w:sz w:val="22"/>
          <w:szCs w:val="22"/>
          <w:shd w:val="clear" w:color="auto" w:fill="FFFFFF"/>
        </w:rPr>
        <w:t>S</w:t>
      </w:r>
      <w:r w:rsidRPr="0017745D">
        <w:rPr>
          <w:rStyle w:val="apple-converted-space"/>
          <w:rFonts w:ascii="Arial" w:hAnsi="Arial" w:cs="Arial"/>
          <w:color w:val="000000"/>
          <w:spacing w:val="57"/>
          <w:sz w:val="22"/>
          <w:szCs w:val="22"/>
          <w:shd w:val="clear" w:color="auto" w:fill="FFFFFF"/>
        </w:rPr>
        <w:t> </w:t>
      </w:r>
      <w:r w:rsidRPr="0017745D">
        <w:rPr>
          <w:rFonts w:ascii="Arial" w:hAnsi="Arial" w:cs="Arial"/>
          <w:color w:val="000000"/>
          <w:sz w:val="22"/>
          <w:szCs w:val="22"/>
          <w:shd w:val="clear" w:color="auto" w:fill="FFFFFF"/>
        </w:rPr>
        <w:t>PE</w:t>
      </w:r>
      <w:r w:rsidRPr="0017745D">
        <w:rPr>
          <w:rFonts w:ascii="Arial" w:hAnsi="Arial" w:cs="Arial"/>
          <w:color w:val="000000"/>
          <w:spacing w:val="-1"/>
          <w:sz w:val="22"/>
          <w:szCs w:val="22"/>
          <w:shd w:val="clear" w:color="auto" w:fill="FFFFFF"/>
        </w:rPr>
        <w:t>L</w:t>
      </w:r>
      <w:r w:rsidRPr="0017745D">
        <w:rPr>
          <w:rFonts w:ascii="Arial" w:hAnsi="Arial" w:cs="Arial"/>
          <w:color w:val="000000"/>
          <w:sz w:val="22"/>
          <w:szCs w:val="22"/>
          <w:shd w:val="clear" w:color="auto" w:fill="FFFFFF"/>
        </w:rPr>
        <w:t>A</w:t>
      </w:r>
      <w:r w:rsidRPr="0017745D">
        <w:rPr>
          <w:rStyle w:val="apple-converted-space"/>
          <w:rFonts w:ascii="Arial" w:hAnsi="Arial" w:cs="Arial"/>
          <w:color w:val="000000"/>
          <w:spacing w:val="57"/>
          <w:sz w:val="22"/>
          <w:szCs w:val="22"/>
          <w:shd w:val="clear" w:color="auto" w:fill="FFFFFF"/>
        </w:rPr>
        <w:t xml:space="preserve">  </w:t>
      </w:r>
      <w:r w:rsidRPr="0017745D">
        <w:rPr>
          <w:rFonts w:ascii="Arial" w:hAnsi="Arial" w:cs="Arial"/>
          <w:color w:val="000000"/>
          <w:spacing w:val="-1"/>
          <w:sz w:val="22"/>
          <w:szCs w:val="22"/>
          <w:shd w:val="clear" w:color="auto" w:fill="FFFFFF"/>
        </w:rPr>
        <w:t>C</w:t>
      </w:r>
      <w:r w:rsidRPr="0017745D">
        <w:rPr>
          <w:rFonts w:ascii="Arial" w:hAnsi="Arial" w:cs="Arial"/>
          <w:color w:val="000000"/>
          <w:sz w:val="22"/>
          <w:szCs w:val="22"/>
          <w:shd w:val="clear" w:color="auto" w:fill="FFFFFF"/>
        </w:rPr>
        <w:t>E</w:t>
      </w:r>
      <w:r w:rsidRPr="0017745D">
        <w:rPr>
          <w:rFonts w:ascii="Arial" w:hAnsi="Arial" w:cs="Arial"/>
          <w:color w:val="000000"/>
          <w:spacing w:val="-1"/>
          <w:sz w:val="22"/>
          <w:szCs w:val="22"/>
          <w:shd w:val="clear" w:color="auto" w:fill="FFFFFF"/>
        </w:rPr>
        <w:t>L</w:t>
      </w:r>
      <w:r w:rsidRPr="0017745D">
        <w:rPr>
          <w:rFonts w:ascii="Arial" w:hAnsi="Arial" w:cs="Arial"/>
          <w:color w:val="000000"/>
          <w:sz w:val="22"/>
          <w:szCs w:val="22"/>
          <w:shd w:val="clear" w:color="auto" w:fill="FFFFFF"/>
        </w:rPr>
        <w:t>ESC S</w:t>
      </w:r>
      <w:r w:rsidRPr="0017745D">
        <w:rPr>
          <w:rFonts w:ascii="Arial" w:hAnsi="Arial" w:cs="Arial"/>
          <w:color w:val="000000"/>
          <w:spacing w:val="1"/>
          <w:sz w:val="22"/>
          <w:szCs w:val="22"/>
          <w:shd w:val="clear" w:color="auto" w:fill="FFFFFF"/>
        </w:rPr>
        <w:t>.</w:t>
      </w:r>
      <w:r w:rsidRPr="0017745D">
        <w:rPr>
          <w:rFonts w:ascii="Arial" w:hAnsi="Arial" w:cs="Arial"/>
          <w:color w:val="000000"/>
          <w:sz w:val="22"/>
          <w:szCs w:val="22"/>
          <w:shd w:val="clear" w:color="auto" w:fill="FFFFFF"/>
        </w:rPr>
        <w:t>A</w:t>
      </w:r>
      <w:r w:rsidRPr="0017745D">
        <w:rPr>
          <w:rFonts w:ascii="Arial" w:hAnsi="Arial" w:cs="Arial"/>
          <w:color w:val="000000"/>
          <w:spacing w:val="1"/>
          <w:sz w:val="22"/>
          <w:szCs w:val="22"/>
          <w:shd w:val="clear" w:color="auto" w:fill="FFFFFF"/>
        </w:rPr>
        <w:t>.</w:t>
      </w:r>
      <w:r w:rsidRPr="0017745D">
        <w:rPr>
          <w:rStyle w:val="apple-converted-space"/>
          <w:rFonts w:ascii="Arial" w:hAnsi="Arial" w:cs="Arial"/>
          <w:color w:val="000000"/>
          <w:sz w:val="22"/>
          <w:szCs w:val="22"/>
          <w:shd w:val="clear" w:color="auto" w:fill="FFFFFF"/>
        </w:rPr>
        <w:t> </w:t>
      </w:r>
    </w:p>
    <w:p w:rsidR="00221FAA" w:rsidRPr="0017745D" w:rsidRDefault="00221FAA" w:rsidP="0017745D">
      <w:pPr>
        <w:widowControl w:val="0"/>
        <w:autoSpaceDE w:val="0"/>
        <w:autoSpaceDN w:val="0"/>
        <w:adjustRightInd w:val="0"/>
        <w:ind w:left="280"/>
        <w:jc w:val="both"/>
        <w:rPr>
          <w:rFonts w:ascii="Arial" w:hAnsi="Arial" w:cs="Arial"/>
          <w:sz w:val="22"/>
          <w:szCs w:val="22"/>
        </w:rPr>
      </w:pPr>
      <w:r w:rsidRPr="0017745D">
        <w:rPr>
          <w:rFonts w:ascii="Arial" w:hAnsi="Arial" w:cs="Arial"/>
          <w:color w:val="000000"/>
          <w:spacing w:val="-1"/>
          <w:sz w:val="22"/>
          <w:szCs w:val="22"/>
          <w:shd w:val="clear" w:color="auto" w:fill="FFFFFF"/>
        </w:rPr>
        <w:t>Ca</w:t>
      </w:r>
      <w:r w:rsidRPr="0017745D">
        <w:rPr>
          <w:rFonts w:ascii="Arial" w:hAnsi="Arial" w:cs="Arial"/>
          <w:color w:val="000000"/>
          <w:sz w:val="22"/>
          <w:szCs w:val="22"/>
          <w:shd w:val="clear" w:color="auto" w:fill="FFFFFF"/>
        </w:rPr>
        <w:t>so a</w:t>
      </w:r>
      <w:r w:rsidRPr="0017745D">
        <w:rPr>
          <w:rStyle w:val="apple-converted-space"/>
          <w:rFonts w:ascii="Arial" w:hAnsi="Arial" w:cs="Arial"/>
          <w:color w:val="000000"/>
          <w:sz w:val="22"/>
          <w:szCs w:val="22"/>
          <w:shd w:val="clear" w:color="auto" w:fill="FFFFFF"/>
        </w:rPr>
        <w:t> </w:t>
      </w:r>
      <w:r w:rsidRPr="0017745D">
        <w:rPr>
          <w:rFonts w:ascii="Arial" w:hAnsi="Arial" w:cs="Arial"/>
          <w:color w:val="000000"/>
          <w:spacing w:val="-1"/>
          <w:sz w:val="22"/>
          <w:szCs w:val="22"/>
          <w:shd w:val="clear" w:color="auto" w:fill="FFFFFF"/>
        </w:rPr>
        <w:t>C</w:t>
      </w:r>
      <w:r w:rsidRPr="0017745D">
        <w:rPr>
          <w:rFonts w:ascii="Arial" w:hAnsi="Arial" w:cs="Arial"/>
          <w:color w:val="000000"/>
          <w:sz w:val="22"/>
          <w:szCs w:val="22"/>
          <w:shd w:val="clear" w:color="auto" w:fill="FFFFFF"/>
        </w:rPr>
        <w:t>E</w:t>
      </w:r>
      <w:r w:rsidRPr="0017745D">
        <w:rPr>
          <w:rFonts w:ascii="Arial" w:hAnsi="Arial" w:cs="Arial"/>
          <w:color w:val="000000"/>
          <w:spacing w:val="-1"/>
          <w:sz w:val="22"/>
          <w:szCs w:val="22"/>
          <w:shd w:val="clear" w:color="auto" w:fill="FFFFFF"/>
        </w:rPr>
        <w:t>L</w:t>
      </w:r>
      <w:r w:rsidRPr="0017745D">
        <w:rPr>
          <w:rFonts w:ascii="Arial" w:hAnsi="Arial" w:cs="Arial"/>
          <w:color w:val="000000"/>
          <w:sz w:val="22"/>
          <w:szCs w:val="22"/>
          <w:shd w:val="clear" w:color="auto" w:fill="FFFFFF"/>
        </w:rPr>
        <w:t>ESC</w:t>
      </w:r>
      <w:r w:rsidRPr="0017745D">
        <w:rPr>
          <w:rStyle w:val="apple-converted-space"/>
          <w:rFonts w:ascii="Arial" w:hAnsi="Arial" w:cs="Arial"/>
          <w:color w:val="000000"/>
          <w:spacing w:val="3"/>
          <w:sz w:val="22"/>
          <w:szCs w:val="22"/>
          <w:shd w:val="clear" w:color="auto" w:fill="FFFFFF"/>
        </w:rPr>
        <w:t> </w:t>
      </w:r>
      <w:r w:rsidRPr="0017745D">
        <w:rPr>
          <w:rFonts w:ascii="Arial" w:hAnsi="Arial" w:cs="Arial"/>
          <w:color w:val="000000"/>
          <w:sz w:val="22"/>
          <w:szCs w:val="22"/>
          <w:shd w:val="clear" w:color="auto" w:fill="FFFFFF"/>
        </w:rPr>
        <w:t>S</w:t>
      </w:r>
      <w:r w:rsidRPr="0017745D">
        <w:rPr>
          <w:rFonts w:ascii="Arial" w:hAnsi="Arial" w:cs="Arial"/>
          <w:color w:val="000000"/>
          <w:spacing w:val="1"/>
          <w:sz w:val="22"/>
          <w:szCs w:val="22"/>
          <w:shd w:val="clear" w:color="auto" w:fill="FFFFFF"/>
        </w:rPr>
        <w:t>.</w:t>
      </w:r>
      <w:r w:rsidRPr="0017745D">
        <w:rPr>
          <w:rFonts w:ascii="Arial" w:hAnsi="Arial" w:cs="Arial"/>
          <w:color w:val="000000"/>
          <w:sz w:val="22"/>
          <w:szCs w:val="22"/>
          <w:shd w:val="clear" w:color="auto" w:fill="FFFFFF"/>
        </w:rPr>
        <w:t>A.</w:t>
      </w:r>
      <w:r w:rsidRPr="0017745D">
        <w:rPr>
          <w:rStyle w:val="apple-converted-space"/>
          <w:rFonts w:ascii="Arial" w:hAnsi="Arial" w:cs="Arial"/>
          <w:color w:val="000000"/>
          <w:spacing w:val="2"/>
          <w:sz w:val="22"/>
          <w:szCs w:val="22"/>
          <w:shd w:val="clear" w:color="auto" w:fill="FFFFFF"/>
        </w:rPr>
        <w:t> </w:t>
      </w:r>
      <w:r w:rsidRPr="0017745D">
        <w:rPr>
          <w:rFonts w:ascii="Arial" w:hAnsi="Arial" w:cs="Arial"/>
          <w:color w:val="000000"/>
          <w:spacing w:val="-1"/>
          <w:sz w:val="22"/>
          <w:szCs w:val="22"/>
          <w:shd w:val="clear" w:color="auto" w:fill="FFFFFF"/>
        </w:rPr>
        <w:t>nã</w:t>
      </w:r>
      <w:r w:rsidRPr="0017745D">
        <w:rPr>
          <w:rFonts w:ascii="Arial" w:hAnsi="Arial" w:cs="Arial"/>
          <w:color w:val="000000"/>
          <w:sz w:val="22"/>
          <w:szCs w:val="22"/>
          <w:shd w:val="clear" w:color="auto" w:fill="FFFFFF"/>
        </w:rPr>
        <w:t>o</w:t>
      </w:r>
      <w:r w:rsidRPr="0017745D">
        <w:rPr>
          <w:rStyle w:val="apple-converted-space"/>
          <w:rFonts w:ascii="Arial" w:hAnsi="Arial" w:cs="Arial"/>
          <w:color w:val="000000"/>
          <w:sz w:val="22"/>
          <w:szCs w:val="22"/>
          <w:shd w:val="clear" w:color="auto" w:fill="FFFFFF"/>
        </w:rPr>
        <w:t> </w:t>
      </w:r>
      <w:r w:rsidRPr="0017745D">
        <w:rPr>
          <w:rFonts w:ascii="Arial" w:hAnsi="Arial" w:cs="Arial"/>
          <w:color w:val="000000"/>
          <w:spacing w:val="-1"/>
          <w:sz w:val="22"/>
          <w:szCs w:val="22"/>
          <w:shd w:val="clear" w:color="auto" w:fill="FFFFFF"/>
        </w:rPr>
        <w:t>po</w:t>
      </w:r>
      <w:r w:rsidRPr="0017745D">
        <w:rPr>
          <w:rFonts w:ascii="Arial" w:hAnsi="Arial" w:cs="Arial"/>
          <w:color w:val="000000"/>
          <w:sz w:val="22"/>
          <w:szCs w:val="22"/>
          <w:shd w:val="clear" w:color="auto" w:fill="FFFFFF"/>
        </w:rPr>
        <w:t>ss</w:t>
      </w:r>
      <w:r w:rsidRPr="0017745D">
        <w:rPr>
          <w:rFonts w:ascii="Arial" w:hAnsi="Arial" w:cs="Arial"/>
          <w:color w:val="000000"/>
          <w:spacing w:val="2"/>
          <w:sz w:val="22"/>
          <w:szCs w:val="22"/>
          <w:shd w:val="clear" w:color="auto" w:fill="FFFFFF"/>
        </w:rPr>
        <w:t>u</w:t>
      </w:r>
      <w:r w:rsidRPr="0017745D">
        <w:rPr>
          <w:rFonts w:ascii="Arial" w:hAnsi="Arial" w:cs="Arial"/>
          <w:color w:val="000000"/>
          <w:sz w:val="22"/>
          <w:szCs w:val="22"/>
          <w:shd w:val="clear" w:color="auto" w:fill="FFFFFF"/>
        </w:rPr>
        <w:t>a</w:t>
      </w:r>
      <w:r w:rsidRPr="0017745D">
        <w:rPr>
          <w:rStyle w:val="apple-converted-space"/>
          <w:rFonts w:ascii="Arial" w:hAnsi="Arial" w:cs="Arial"/>
          <w:color w:val="000000"/>
          <w:sz w:val="22"/>
          <w:szCs w:val="22"/>
          <w:shd w:val="clear" w:color="auto" w:fill="FFFFFF"/>
        </w:rPr>
        <w:t> </w:t>
      </w:r>
      <w:r w:rsidRPr="0017745D">
        <w:rPr>
          <w:rFonts w:ascii="Arial" w:hAnsi="Arial" w:cs="Arial"/>
          <w:color w:val="000000"/>
          <w:spacing w:val="-1"/>
          <w:sz w:val="22"/>
          <w:szCs w:val="22"/>
          <w:shd w:val="clear" w:color="auto" w:fill="FFFFFF"/>
        </w:rPr>
        <w:t>e</w:t>
      </w:r>
      <w:r w:rsidRPr="0017745D">
        <w:rPr>
          <w:rFonts w:ascii="Arial" w:hAnsi="Arial" w:cs="Arial"/>
          <w:color w:val="000000"/>
          <w:sz w:val="22"/>
          <w:szCs w:val="22"/>
          <w:shd w:val="clear" w:color="auto" w:fill="FFFFFF"/>
        </w:rPr>
        <w:t>s</w:t>
      </w:r>
      <w:r w:rsidRPr="0017745D">
        <w:rPr>
          <w:rFonts w:ascii="Arial" w:hAnsi="Arial" w:cs="Arial"/>
          <w:color w:val="000000"/>
          <w:spacing w:val="2"/>
          <w:sz w:val="22"/>
          <w:szCs w:val="22"/>
          <w:shd w:val="clear" w:color="auto" w:fill="FFFFFF"/>
        </w:rPr>
        <w:t>pe</w:t>
      </w:r>
      <w:r w:rsidRPr="0017745D">
        <w:rPr>
          <w:rFonts w:ascii="Arial" w:hAnsi="Arial" w:cs="Arial"/>
          <w:color w:val="000000"/>
          <w:sz w:val="22"/>
          <w:szCs w:val="22"/>
          <w:shd w:val="clear" w:color="auto" w:fill="FFFFFF"/>
        </w:rPr>
        <w:t>c</w:t>
      </w:r>
      <w:r w:rsidRPr="0017745D">
        <w:rPr>
          <w:rFonts w:ascii="Arial" w:hAnsi="Arial" w:cs="Arial"/>
          <w:color w:val="000000"/>
          <w:spacing w:val="-1"/>
          <w:sz w:val="22"/>
          <w:szCs w:val="22"/>
          <w:shd w:val="clear" w:color="auto" w:fill="FFFFFF"/>
        </w:rPr>
        <w:t>i</w:t>
      </w:r>
      <w:r w:rsidRPr="0017745D">
        <w:rPr>
          <w:rFonts w:ascii="Arial" w:hAnsi="Arial" w:cs="Arial"/>
          <w:color w:val="000000"/>
          <w:spacing w:val="3"/>
          <w:sz w:val="22"/>
          <w:szCs w:val="22"/>
          <w:shd w:val="clear" w:color="auto" w:fill="FFFFFF"/>
        </w:rPr>
        <w:t>f</w:t>
      </w:r>
      <w:r w:rsidRPr="0017745D">
        <w:rPr>
          <w:rFonts w:ascii="Arial" w:hAnsi="Arial" w:cs="Arial"/>
          <w:color w:val="000000"/>
          <w:spacing w:val="-1"/>
          <w:sz w:val="22"/>
          <w:szCs w:val="22"/>
          <w:shd w:val="clear" w:color="auto" w:fill="FFFFFF"/>
        </w:rPr>
        <w:t>i</w:t>
      </w:r>
      <w:r w:rsidRPr="0017745D">
        <w:rPr>
          <w:rFonts w:ascii="Arial" w:hAnsi="Arial" w:cs="Arial"/>
          <w:color w:val="000000"/>
          <w:sz w:val="22"/>
          <w:szCs w:val="22"/>
          <w:shd w:val="clear" w:color="auto" w:fill="FFFFFF"/>
        </w:rPr>
        <w:t>c</w:t>
      </w:r>
      <w:r w:rsidRPr="0017745D">
        <w:rPr>
          <w:rFonts w:ascii="Arial" w:hAnsi="Arial" w:cs="Arial"/>
          <w:color w:val="000000"/>
          <w:spacing w:val="-1"/>
          <w:sz w:val="22"/>
          <w:szCs w:val="22"/>
          <w:shd w:val="clear" w:color="auto" w:fill="FFFFFF"/>
        </w:rPr>
        <w:t>a</w:t>
      </w:r>
      <w:r w:rsidRPr="0017745D">
        <w:rPr>
          <w:rFonts w:ascii="Arial" w:hAnsi="Arial" w:cs="Arial"/>
          <w:color w:val="000000"/>
          <w:sz w:val="22"/>
          <w:szCs w:val="22"/>
          <w:shd w:val="clear" w:color="auto" w:fill="FFFFFF"/>
        </w:rPr>
        <w:t>ç</w:t>
      </w:r>
      <w:r w:rsidRPr="0017745D">
        <w:rPr>
          <w:rFonts w:ascii="Arial" w:hAnsi="Arial" w:cs="Arial"/>
          <w:color w:val="000000"/>
          <w:spacing w:val="-1"/>
          <w:sz w:val="22"/>
          <w:szCs w:val="22"/>
          <w:shd w:val="clear" w:color="auto" w:fill="FFFFFF"/>
        </w:rPr>
        <w:t>ã</w:t>
      </w:r>
      <w:r w:rsidRPr="0017745D">
        <w:rPr>
          <w:rFonts w:ascii="Arial" w:hAnsi="Arial" w:cs="Arial"/>
          <w:color w:val="000000"/>
          <w:sz w:val="22"/>
          <w:szCs w:val="22"/>
          <w:shd w:val="clear" w:color="auto" w:fill="FFFFFF"/>
        </w:rPr>
        <w:t>o</w:t>
      </w:r>
      <w:r w:rsidRPr="0017745D">
        <w:rPr>
          <w:rStyle w:val="apple-converted-space"/>
          <w:rFonts w:ascii="Arial" w:hAnsi="Arial" w:cs="Arial"/>
          <w:color w:val="000000"/>
          <w:sz w:val="22"/>
          <w:szCs w:val="22"/>
          <w:shd w:val="clear" w:color="auto" w:fill="FFFFFF"/>
        </w:rPr>
        <w:t> </w:t>
      </w:r>
      <w:r w:rsidRPr="0017745D">
        <w:rPr>
          <w:rFonts w:ascii="Arial" w:hAnsi="Arial" w:cs="Arial"/>
          <w:color w:val="000000"/>
          <w:spacing w:val="1"/>
          <w:sz w:val="22"/>
          <w:szCs w:val="22"/>
          <w:shd w:val="clear" w:color="auto" w:fill="FFFFFF"/>
        </w:rPr>
        <w:t>t</w:t>
      </w:r>
      <w:r w:rsidRPr="0017745D">
        <w:rPr>
          <w:rFonts w:ascii="Arial" w:hAnsi="Arial" w:cs="Arial"/>
          <w:color w:val="000000"/>
          <w:spacing w:val="-1"/>
          <w:sz w:val="22"/>
          <w:szCs w:val="22"/>
          <w:shd w:val="clear" w:color="auto" w:fill="FFFFFF"/>
        </w:rPr>
        <w:t>é</w:t>
      </w:r>
      <w:r w:rsidRPr="0017745D">
        <w:rPr>
          <w:rFonts w:ascii="Arial" w:hAnsi="Arial" w:cs="Arial"/>
          <w:color w:val="000000"/>
          <w:sz w:val="22"/>
          <w:szCs w:val="22"/>
          <w:shd w:val="clear" w:color="auto" w:fill="FFFFFF"/>
        </w:rPr>
        <w:t>c</w:t>
      </w:r>
      <w:r w:rsidRPr="0017745D">
        <w:rPr>
          <w:rFonts w:ascii="Arial" w:hAnsi="Arial" w:cs="Arial"/>
          <w:color w:val="000000"/>
          <w:spacing w:val="-1"/>
          <w:sz w:val="22"/>
          <w:szCs w:val="22"/>
          <w:shd w:val="clear" w:color="auto" w:fill="FFFFFF"/>
        </w:rPr>
        <w:t>ni</w:t>
      </w:r>
      <w:r w:rsidRPr="0017745D">
        <w:rPr>
          <w:rFonts w:ascii="Arial" w:hAnsi="Arial" w:cs="Arial"/>
          <w:color w:val="000000"/>
          <w:sz w:val="22"/>
          <w:szCs w:val="22"/>
          <w:shd w:val="clear" w:color="auto" w:fill="FFFFFF"/>
        </w:rPr>
        <w:t>ca</w:t>
      </w:r>
      <w:r w:rsidRPr="0017745D">
        <w:rPr>
          <w:rStyle w:val="apple-converted-space"/>
          <w:rFonts w:ascii="Arial" w:hAnsi="Arial" w:cs="Arial"/>
          <w:color w:val="000000"/>
          <w:sz w:val="22"/>
          <w:szCs w:val="22"/>
          <w:shd w:val="clear" w:color="auto" w:fill="FFFFFF"/>
        </w:rPr>
        <w:t> </w:t>
      </w:r>
      <w:r w:rsidRPr="0017745D">
        <w:rPr>
          <w:rFonts w:ascii="Arial" w:hAnsi="Arial" w:cs="Arial"/>
          <w:color w:val="000000"/>
          <w:spacing w:val="-1"/>
          <w:sz w:val="22"/>
          <w:szCs w:val="22"/>
          <w:shd w:val="clear" w:color="auto" w:fill="FFFFFF"/>
        </w:rPr>
        <w:t>d</w:t>
      </w:r>
      <w:r w:rsidRPr="0017745D">
        <w:rPr>
          <w:rFonts w:ascii="Arial" w:hAnsi="Arial" w:cs="Arial"/>
          <w:color w:val="000000"/>
          <w:sz w:val="22"/>
          <w:szCs w:val="22"/>
          <w:shd w:val="clear" w:color="auto" w:fill="FFFFFF"/>
        </w:rPr>
        <w:t>o</w:t>
      </w:r>
      <w:r w:rsidRPr="0017745D">
        <w:rPr>
          <w:rStyle w:val="apple-converted-space"/>
          <w:rFonts w:ascii="Arial" w:hAnsi="Arial" w:cs="Arial"/>
          <w:color w:val="000000"/>
          <w:sz w:val="22"/>
          <w:szCs w:val="22"/>
          <w:shd w:val="clear" w:color="auto" w:fill="FFFFFF"/>
        </w:rPr>
        <w:t> </w:t>
      </w:r>
      <w:r w:rsidRPr="0017745D">
        <w:rPr>
          <w:rFonts w:ascii="Arial" w:hAnsi="Arial" w:cs="Arial"/>
          <w:color w:val="000000"/>
          <w:spacing w:val="3"/>
          <w:sz w:val="22"/>
          <w:szCs w:val="22"/>
          <w:shd w:val="clear" w:color="auto" w:fill="FFFFFF"/>
        </w:rPr>
        <w:t>m</w:t>
      </w:r>
      <w:r w:rsidRPr="0017745D">
        <w:rPr>
          <w:rFonts w:ascii="Arial" w:hAnsi="Arial" w:cs="Arial"/>
          <w:color w:val="000000"/>
          <w:spacing w:val="-1"/>
          <w:sz w:val="22"/>
          <w:szCs w:val="22"/>
          <w:shd w:val="clear" w:color="auto" w:fill="FFFFFF"/>
        </w:rPr>
        <w:t>a</w:t>
      </w:r>
      <w:r w:rsidRPr="0017745D">
        <w:rPr>
          <w:rFonts w:ascii="Arial" w:hAnsi="Arial" w:cs="Arial"/>
          <w:color w:val="000000"/>
          <w:spacing w:val="1"/>
          <w:sz w:val="22"/>
          <w:szCs w:val="22"/>
          <w:shd w:val="clear" w:color="auto" w:fill="FFFFFF"/>
        </w:rPr>
        <w:t>t</w:t>
      </w:r>
      <w:r w:rsidRPr="0017745D">
        <w:rPr>
          <w:rFonts w:ascii="Arial" w:hAnsi="Arial" w:cs="Arial"/>
          <w:color w:val="000000"/>
          <w:spacing w:val="-1"/>
          <w:sz w:val="22"/>
          <w:szCs w:val="22"/>
          <w:shd w:val="clear" w:color="auto" w:fill="FFFFFF"/>
        </w:rPr>
        <w:t>e</w:t>
      </w:r>
      <w:r w:rsidRPr="0017745D">
        <w:rPr>
          <w:rFonts w:ascii="Arial" w:hAnsi="Arial" w:cs="Arial"/>
          <w:color w:val="000000"/>
          <w:sz w:val="22"/>
          <w:szCs w:val="22"/>
          <w:shd w:val="clear" w:color="auto" w:fill="FFFFFF"/>
        </w:rPr>
        <w:t>r</w:t>
      </w:r>
      <w:r w:rsidRPr="0017745D">
        <w:rPr>
          <w:rFonts w:ascii="Arial" w:hAnsi="Arial" w:cs="Arial"/>
          <w:color w:val="000000"/>
          <w:spacing w:val="-1"/>
          <w:sz w:val="22"/>
          <w:szCs w:val="22"/>
          <w:shd w:val="clear" w:color="auto" w:fill="FFFFFF"/>
        </w:rPr>
        <w:t>ial</w:t>
      </w:r>
      <w:r w:rsidRPr="0017745D">
        <w:rPr>
          <w:rFonts w:ascii="Arial" w:hAnsi="Arial" w:cs="Arial"/>
          <w:color w:val="000000"/>
          <w:sz w:val="22"/>
          <w:szCs w:val="22"/>
          <w:shd w:val="clear" w:color="auto" w:fill="FFFFFF"/>
        </w:rPr>
        <w:t xml:space="preserve">, </w:t>
      </w:r>
      <w:r w:rsidRPr="0017745D">
        <w:rPr>
          <w:rFonts w:ascii="Arial" w:hAnsi="Arial" w:cs="Arial"/>
          <w:color w:val="000000"/>
          <w:spacing w:val="-1"/>
          <w:sz w:val="22"/>
          <w:szCs w:val="22"/>
          <w:shd w:val="clear" w:color="auto" w:fill="FFFFFF"/>
        </w:rPr>
        <w:t>d</w:t>
      </w:r>
      <w:r w:rsidRPr="0017745D">
        <w:rPr>
          <w:rFonts w:ascii="Arial" w:hAnsi="Arial" w:cs="Arial"/>
          <w:color w:val="000000"/>
          <w:spacing w:val="2"/>
          <w:sz w:val="22"/>
          <w:szCs w:val="22"/>
          <w:shd w:val="clear" w:color="auto" w:fill="FFFFFF"/>
        </w:rPr>
        <w:t>e</w:t>
      </w:r>
      <w:r w:rsidRPr="0017745D">
        <w:rPr>
          <w:rFonts w:ascii="Arial" w:hAnsi="Arial" w:cs="Arial"/>
          <w:color w:val="000000"/>
          <w:sz w:val="22"/>
          <w:szCs w:val="22"/>
          <w:shd w:val="clear" w:color="auto" w:fill="FFFFFF"/>
        </w:rPr>
        <w:t>v</w:t>
      </w:r>
      <w:r w:rsidRPr="0017745D">
        <w:rPr>
          <w:rFonts w:ascii="Arial" w:hAnsi="Arial" w:cs="Arial"/>
          <w:color w:val="000000"/>
          <w:spacing w:val="-3"/>
          <w:sz w:val="22"/>
          <w:szCs w:val="22"/>
          <w:shd w:val="clear" w:color="auto" w:fill="FFFFFF"/>
        </w:rPr>
        <w:t>e</w:t>
      </w:r>
      <w:r w:rsidRPr="0017745D">
        <w:rPr>
          <w:rFonts w:ascii="Arial" w:hAnsi="Arial" w:cs="Arial"/>
          <w:color w:val="000000"/>
          <w:sz w:val="22"/>
          <w:szCs w:val="22"/>
          <w:shd w:val="clear" w:color="auto" w:fill="FFFFFF"/>
        </w:rPr>
        <w:t>m</w:t>
      </w:r>
      <w:r w:rsidRPr="0017745D">
        <w:rPr>
          <w:rStyle w:val="apple-converted-space"/>
          <w:rFonts w:ascii="Arial" w:hAnsi="Arial" w:cs="Arial"/>
          <w:color w:val="000000"/>
          <w:spacing w:val="7"/>
          <w:sz w:val="22"/>
          <w:szCs w:val="22"/>
          <w:shd w:val="clear" w:color="auto" w:fill="FFFFFF"/>
        </w:rPr>
        <w:t> </w:t>
      </w:r>
      <w:r w:rsidRPr="0017745D">
        <w:rPr>
          <w:rFonts w:ascii="Arial" w:hAnsi="Arial" w:cs="Arial"/>
          <w:color w:val="000000"/>
          <w:sz w:val="22"/>
          <w:szCs w:val="22"/>
          <w:shd w:val="clear" w:color="auto" w:fill="FFFFFF"/>
        </w:rPr>
        <w:t>s</w:t>
      </w:r>
      <w:r w:rsidRPr="0017745D">
        <w:rPr>
          <w:rFonts w:ascii="Arial" w:hAnsi="Arial" w:cs="Arial"/>
          <w:color w:val="000000"/>
          <w:spacing w:val="-1"/>
          <w:sz w:val="22"/>
          <w:szCs w:val="22"/>
          <w:shd w:val="clear" w:color="auto" w:fill="FFFFFF"/>
        </w:rPr>
        <w:t>e</w:t>
      </w:r>
      <w:r w:rsidRPr="0017745D">
        <w:rPr>
          <w:rFonts w:ascii="Arial" w:hAnsi="Arial" w:cs="Arial"/>
          <w:color w:val="000000"/>
          <w:sz w:val="22"/>
          <w:szCs w:val="22"/>
          <w:shd w:val="clear" w:color="auto" w:fill="FFFFFF"/>
        </w:rPr>
        <w:t>r</w:t>
      </w:r>
      <w:r w:rsidRPr="0017745D">
        <w:rPr>
          <w:rStyle w:val="apple-converted-space"/>
          <w:rFonts w:ascii="Arial" w:hAnsi="Arial" w:cs="Arial"/>
          <w:color w:val="000000"/>
          <w:sz w:val="22"/>
          <w:szCs w:val="22"/>
          <w:shd w:val="clear" w:color="auto" w:fill="FFFFFF"/>
        </w:rPr>
        <w:t> </w:t>
      </w:r>
      <w:r w:rsidRPr="0017745D">
        <w:rPr>
          <w:rFonts w:ascii="Arial" w:hAnsi="Arial" w:cs="Arial"/>
          <w:color w:val="000000"/>
          <w:spacing w:val="-1"/>
          <w:sz w:val="22"/>
          <w:szCs w:val="22"/>
          <w:shd w:val="clear" w:color="auto" w:fill="FFFFFF"/>
        </w:rPr>
        <w:t>obe</w:t>
      </w:r>
      <w:r w:rsidRPr="0017745D">
        <w:rPr>
          <w:rFonts w:ascii="Arial" w:hAnsi="Arial" w:cs="Arial"/>
          <w:color w:val="000000"/>
          <w:spacing w:val="2"/>
          <w:sz w:val="22"/>
          <w:szCs w:val="22"/>
          <w:shd w:val="clear" w:color="auto" w:fill="FFFFFF"/>
        </w:rPr>
        <w:t>d</w:t>
      </w:r>
      <w:r w:rsidRPr="0017745D">
        <w:rPr>
          <w:rFonts w:ascii="Arial" w:hAnsi="Arial" w:cs="Arial"/>
          <w:color w:val="000000"/>
          <w:spacing w:val="-1"/>
          <w:sz w:val="22"/>
          <w:szCs w:val="22"/>
          <w:shd w:val="clear" w:color="auto" w:fill="FFFFFF"/>
        </w:rPr>
        <w:t>e</w:t>
      </w:r>
      <w:r w:rsidRPr="0017745D">
        <w:rPr>
          <w:rFonts w:ascii="Arial" w:hAnsi="Arial" w:cs="Arial"/>
          <w:color w:val="000000"/>
          <w:sz w:val="22"/>
          <w:szCs w:val="22"/>
          <w:shd w:val="clear" w:color="auto" w:fill="FFFFFF"/>
        </w:rPr>
        <w:t>c</w:t>
      </w:r>
      <w:r w:rsidRPr="0017745D">
        <w:rPr>
          <w:rFonts w:ascii="Arial" w:hAnsi="Arial" w:cs="Arial"/>
          <w:color w:val="000000"/>
          <w:spacing w:val="-1"/>
          <w:sz w:val="22"/>
          <w:szCs w:val="22"/>
          <w:shd w:val="clear" w:color="auto" w:fill="FFFFFF"/>
        </w:rPr>
        <w:t>ida</w:t>
      </w:r>
      <w:r w:rsidRPr="0017745D">
        <w:rPr>
          <w:rFonts w:ascii="Arial" w:hAnsi="Arial" w:cs="Arial"/>
          <w:color w:val="000000"/>
          <w:sz w:val="22"/>
          <w:szCs w:val="22"/>
          <w:shd w:val="clear" w:color="auto" w:fill="FFFFFF"/>
        </w:rPr>
        <w:t>s</w:t>
      </w:r>
      <w:r w:rsidRPr="0017745D">
        <w:rPr>
          <w:rStyle w:val="apple-converted-space"/>
          <w:rFonts w:ascii="Arial" w:hAnsi="Arial" w:cs="Arial"/>
          <w:color w:val="000000"/>
          <w:spacing w:val="1"/>
          <w:sz w:val="22"/>
          <w:szCs w:val="22"/>
          <w:shd w:val="clear" w:color="auto" w:fill="FFFFFF"/>
        </w:rPr>
        <w:t> </w:t>
      </w:r>
      <w:r w:rsidRPr="0017745D">
        <w:rPr>
          <w:rFonts w:ascii="Arial" w:hAnsi="Arial" w:cs="Arial"/>
          <w:color w:val="000000"/>
          <w:spacing w:val="-1"/>
          <w:sz w:val="22"/>
          <w:szCs w:val="22"/>
          <w:shd w:val="clear" w:color="auto" w:fill="FFFFFF"/>
        </w:rPr>
        <w:t>a</w:t>
      </w:r>
      <w:r w:rsidRPr="0017745D">
        <w:rPr>
          <w:rFonts w:ascii="Arial" w:hAnsi="Arial" w:cs="Arial"/>
          <w:color w:val="000000"/>
          <w:sz w:val="22"/>
          <w:szCs w:val="22"/>
          <w:shd w:val="clear" w:color="auto" w:fill="FFFFFF"/>
        </w:rPr>
        <w:t>s</w:t>
      </w:r>
      <w:r w:rsidRPr="0017745D">
        <w:rPr>
          <w:rStyle w:val="apple-converted-space"/>
          <w:rFonts w:ascii="Arial" w:hAnsi="Arial" w:cs="Arial"/>
          <w:color w:val="000000"/>
          <w:spacing w:val="1"/>
          <w:sz w:val="22"/>
          <w:szCs w:val="22"/>
          <w:shd w:val="clear" w:color="auto" w:fill="FFFFFF"/>
        </w:rPr>
        <w:t> </w:t>
      </w:r>
      <w:r w:rsidRPr="0017745D">
        <w:rPr>
          <w:rFonts w:ascii="Arial" w:hAnsi="Arial" w:cs="Arial"/>
          <w:color w:val="000000"/>
          <w:spacing w:val="-1"/>
          <w:sz w:val="22"/>
          <w:szCs w:val="22"/>
          <w:shd w:val="clear" w:color="auto" w:fill="FFFFFF"/>
        </w:rPr>
        <w:t>Norma’s b</w:t>
      </w:r>
      <w:r w:rsidRPr="0017745D">
        <w:rPr>
          <w:rFonts w:ascii="Arial" w:hAnsi="Arial" w:cs="Arial"/>
          <w:color w:val="000000"/>
          <w:sz w:val="22"/>
          <w:szCs w:val="22"/>
          <w:shd w:val="clear" w:color="auto" w:fill="FFFFFF"/>
        </w:rPr>
        <w:t>r</w:t>
      </w:r>
      <w:r w:rsidRPr="0017745D">
        <w:rPr>
          <w:rFonts w:ascii="Arial" w:hAnsi="Arial" w:cs="Arial"/>
          <w:color w:val="000000"/>
          <w:spacing w:val="-1"/>
          <w:sz w:val="22"/>
          <w:szCs w:val="22"/>
          <w:shd w:val="clear" w:color="auto" w:fill="FFFFFF"/>
        </w:rPr>
        <w:t>a</w:t>
      </w:r>
      <w:r w:rsidRPr="0017745D">
        <w:rPr>
          <w:rFonts w:ascii="Arial" w:hAnsi="Arial" w:cs="Arial"/>
          <w:color w:val="000000"/>
          <w:sz w:val="22"/>
          <w:szCs w:val="22"/>
          <w:shd w:val="clear" w:color="auto" w:fill="FFFFFF"/>
        </w:rPr>
        <w:t>s</w:t>
      </w:r>
      <w:r w:rsidRPr="0017745D">
        <w:rPr>
          <w:rFonts w:ascii="Arial" w:hAnsi="Arial" w:cs="Arial"/>
          <w:color w:val="000000"/>
          <w:spacing w:val="-1"/>
          <w:sz w:val="22"/>
          <w:szCs w:val="22"/>
          <w:shd w:val="clear" w:color="auto" w:fill="FFFFFF"/>
        </w:rPr>
        <w:t>il</w:t>
      </w:r>
      <w:r w:rsidRPr="0017745D">
        <w:rPr>
          <w:rFonts w:ascii="Arial" w:hAnsi="Arial" w:cs="Arial"/>
          <w:color w:val="000000"/>
          <w:spacing w:val="2"/>
          <w:sz w:val="22"/>
          <w:szCs w:val="22"/>
          <w:shd w:val="clear" w:color="auto" w:fill="FFFFFF"/>
        </w:rPr>
        <w:t>e</w:t>
      </w:r>
      <w:r w:rsidRPr="0017745D">
        <w:rPr>
          <w:rFonts w:ascii="Arial" w:hAnsi="Arial" w:cs="Arial"/>
          <w:color w:val="000000"/>
          <w:spacing w:val="-1"/>
          <w:sz w:val="22"/>
          <w:szCs w:val="22"/>
          <w:shd w:val="clear" w:color="auto" w:fill="FFFFFF"/>
        </w:rPr>
        <w:t>i</w:t>
      </w:r>
      <w:r w:rsidRPr="0017745D">
        <w:rPr>
          <w:rFonts w:ascii="Arial" w:hAnsi="Arial" w:cs="Arial"/>
          <w:color w:val="000000"/>
          <w:sz w:val="22"/>
          <w:szCs w:val="22"/>
          <w:shd w:val="clear" w:color="auto" w:fill="FFFFFF"/>
        </w:rPr>
        <w:t>r</w:t>
      </w:r>
      <w:r w:rsidRPr="0017745D">
        <w:rPr>
          <w:rFonts w:ascii="Arial" w:hAnsi="Arial" w:cs="Arial"/>
          <w:color w:val="000000"/>
          <w:spacing w:val="-1"/>
          <w:sz w:val="22"/>
          <w:szCs w:val="22"/>
          <w:shd w:val="clear" w:color="auto" w:fill="FFFFFF"/>
        </w:rPr>
        <w:t>a</w:t>
      </w:r>
      <w:r w:rsidRPr="0017745D">
        <w:rPr>
          <w:rFonts w:ascii="Arial" w:hAnsi="Arial" w:cs="Arial"/>
          <w:color w:val="000000"/>
          <w:sz w:val="22"/>
          <w:szCs w:val="22"/>
          <w:shd w:val="clear" w:color="auto" w:fill="FFFFFF"/>
        </w:rPr>
        <w:t>s</w:t>
      </w:r>
      <w:r w:rsidRPr="0017745D">
        <w:rPr>
          <w:rStyle w:val="apple-converted-space"/>
          <w:rFonts w:ascii="Arial" w:hAnsi="Arial" w:cs="Arial"/>
          <w:color w:val="000000"/>
          <w:spacing w:val="1"/>
          <w:sz w:val="22"/>
          <w:szCs w:val="22"/>
          <w:shd w:val="clear" w:color="auto" w:fill="FFFFFF"/>
        </w:rPr>
        <w:t> </w:t>
      </w:r>
      <w:r w:rsidRPr="0017745D">
        <w:rPr>
          <w:rFonts w:ascii="Arial" w:hAnsi="Arial" w:cs="Arial"/>
          <w:color w:val="000000"/>
          <w:sz w:val="22"/>
          <w:szCs w:val="22"/>
          <w:shd w:val="clear" w:color="auto" w:fill="FFFFFF"/>
        </w:rPr>
        <w:t>(AB</w:t>
      </w:r>
      <w:r w:rsidRPr="0017745D">
        <w:rPr>
          <w:rFonts w:ascii="Arial" w:hAnsi="Arial" w:cs="Arial"/>
          <w:color w:val="000000"/>
          <w:spacing w:val="-1"/>
          <w:sz w:val="22"/>
          <w:szCs w:val="22"/>
          <w:shd w:val="clear" w:color="auto" w:fill="FFFFFF"/>
        </w:rPr>
        <w:t>N</w:t>
      </w:r>
      <w:r w:rsidRPr="0017745D">
        <w:rPr>
          <w:rFonts w:ascii="Arial" w:hAnsi="Arial" w:cs="Arial"/>
          <w:color w:val="000000"/>
          <w:sz w:val="22"/>
          <w:szCs w:val="22"/>
          <w:shd w:val="clear" w:color="auto" w:fill="FFFFFF"/>
        </w:rPr>
        <w:t>T</w:t>
      </w:r>
      <w:r w:rsidRPr="0017745D">
        <w:rPr>
          <w:rStyle w:val="apple-converted-space"/>
          <w:rFonts w:ascii="Arial" w:hAnsi="Arial" w:cs="Arial"/>
          <w:color w:val="000000"/>
          <w:spacing w:val="2"/>
          <w:sz w:val="22"/>
          <w:szCs w:val="22"/>
          <w:shd w:val="clear" w:color="auto" w:fill="FFFFFF"/>
        </w:rPr>
        <w:t> </w:t>
      </w:r>
      <w:r w:rsidRPr="0017745D">
        <w:rPr>
          <w:rFonts w:ascii="Arial" w:hAnsi="Arial" w:cs="Arial"/>
          <w:color w:val="000000"/>
          <w:spacing w:val="-1"/>
          <w:sz w:val="22"/>
          <w:szCs w:val="22"/>
          <w:shd w:val="clear" w:color="auto" w:fill="FFFFFF"/>
        </w:rPr>
        <w:t>N</w:t>
      </w:r>
      <w:r w:rsidRPr="0017745D">
        <w:rPr>
          <w:rFonts w:ascii="Arial" w:hAnsi="Arial" w:cs="Arial"/>
          <w:color w:val="000000"/>
          <w:sz w:val="22"/>
          <w:szCs w:val="22"/>
          <w:shd w:val="clear" w:color="auto" w:fill="FFFFFF"/>
        </w:rPr>
        <w:t>B</w:t>
      </w:r>
      <w:r w:rsidRPr="0017745D">
        <w:rPr>
          <w:rFonts w:ascii="Arial" w:hAnsi="Arial" w:cs="Arial"/>
          <w:color w:val="000000"/>
          <w:spacing w:val="-1"/>
          <w:sz w:val="22"/>
          <w:szCs w:val="22"/>
          <w:shd w:val="clear" w:color="auto" w:fill="FFFFFF"/>
        </w:rPr>
        <w:t>R</w:t>
      </w:r>
      <w:r w:rsidRPr="0017745D">
        <w:rPr>
          <w:rFonts w:ascii="Arial" w:hAnsi="Arial" w:cs="Arial"/>
          <w:color w:val="000000"/>
          <w:sz w:val="22"/>
          <w:szCs w:val="22"/>
          <w:shd w:val="clear" w:color="auto" w:fill="FFFFFF"/>
        </w:rPr>
        <w:t>)</w:t>
      </w:r>
      <w:r w:rsidRPr="0017745D">
        <w:rPr>
          <w:rStyle w:val="apple-converted-space"/>
          <w:rFonts w:ascii="Arial" w:hAnsi="Arial" w:cs="Arial"/>
          <w:color w:val="000000"/>
          <w:spacing w:val="1"/>
          <w:sz w:val="22"/>
          <w:szCs w:val="22"/>
          <w:shd w:val="clear" w:color="auto" w:fill="FFFFFF"/>
        </w:rPr>
        <w:t> </w:t>
      </w:r>
      <w:r w:rsidRPr="0017745D">
        <w:rPr>
          <w:rFonts w:ascii="Arial" w:hAnsi="Arial" w:cs="Arial"/>
          <w:color w:val="000000"/>
          <w:spacing w:val="-1"/>
          <w:sz w:val="22"/>
          <w:szCs w:val="22"/>
          <w:shd w:val="clear" w:color="auto" w:fill="FFFFFF"/>
        </w:rPr>
        <w:t>apli</w:t>
      </w:r>
      <w:r w:rsidRPr="0017745D">
        <w:rPr>
          <w:rFonts w:ascii="Arial" w:hAnsi="Arial" w:cs="Arial"/>
          <w:color w:val="000000"/>
          <w:sz w:val="22"/>
          <w:szCs w:val="22"/>
          <w:shd w:val="clear" w:color="auto" w:fill="FFFFFF"/>
        </w:rPr>
        <w:t>c</w:t>
      </w:r>
      <w:r w:rsidRPr="0017745D">
        <w:rPr>
          <w:rFonts w:ascii="Arial" w:hAnsi="Arial" w:cs="Arial"/>
          <w:color w:val="000000"/>
          <w:spacing w:val="2"/>
          <w:sz w:val="22"/>
          <w:szCs w:val="22"/>
          <w:shd w:val="clear" w:color="auto" w:fill="FFFFFF"/>
        </w:rPr>
        <w:t>á</w:t>
      </w:r>
      <w:r w:rsidRPr="0017745D">
        <w:rPr>
          <w:rFonts w:ascii="Arial" w:hAnsi="Arial" w:cs="Arial"/>
          <w:color w:val="000000"/>
          <w:spacing w:val="-2"/>
          <w:sz w:val="22"/>
          <w:szCs w:val="22"/>
          <w:shd w:val="clear" w:color="auto" w:fill="FFFFFF"/>
        </w:rPr>
        <w:t>v</w:t>
      </w:r>
      <w:r w:rsidRPr="0017745D">
        <w:rPr>
          <w:rFonts w:ascii="Arial" w:hAnsi="Arial" w:cs="Arial"/>
          <w:color w:val="000000"/>
          <w:spacing w:val="2"/>
          <w:sz w:val="22"/>
          <w:szCs w:val="22"/>
          <w:shd w:val="clear" w:color="auto" w:fill="FFFFFF"/>
        </w:rPr>
        <w:t>e</w:t>
      </w:r>
      <w:r w:rsidRPr="0017745D">
        <w:rPr>
          <w:rFonts w:ascii="Arial" w:hAnsi="Arial" w:cs="Arial"/>
          <w:color w:val="000000"/>
          <w:spacing w:val="-1"/>
          <w:sz w:val="22"/>
          <w:szCs w:val="22"/>
          <w:shd w:val="clear" w:color="auto" w:fill="FFFFFF"/>
        </w:rPr>
        <w:t>i</w:t>
      </w:r>
      <w:r w:rsidRPr="0017745D">
        <w:rPr>
          <w:rFonts w:ascii="Arial" w:hAnsi="Arial" w:cs="Arial"/>
          <w:color w:val="000000"/>
          <w:sz w:val="22"/>
          <w:szCs w:val="22"/>
          <w:shd w:val="clear" w:color="auto" w:fill="FFFFFF"/>
        </w:rPr>
        <w:t>s).</w:t>
      </w:r>
    </w:p>
    <w:p w:rsidR="00221FAA" w:rsidRPr="0017745D" w:rsidRDefault="00221FAA" w:rsidP="0017745D">
      <w:pPr>
        <w:widowControl w:val="0"/>
        <w:autoSpaceDE w:val="0"/>
        <w:autoSpaceDN w:val="0"/>
        <w:adjustRightInd w:val="0"/>
        <w:ind w:left="280"/>
        <w:jc w:val="both"/>
        <w:rPr>
          <w:rFonts w:ascii="Arial" w:hAnsi="Arial" w:cs="Arial"/>
          <w:sz w:val="22"/>
          <w:szCs w:val="22"/>
        </w:rPr>
      </w:pPr>
    </w:p>
    <w:p w:rsidR="00221FAA" w:rsidRPr="0017745D" w:rsidRDefault="00221FAA" w:rsidP="0017745D">
      <w:pPr>
        <w:widowControl w:val="0"/>
        <w:autoSpaceDE w:val="0"/>
        <w:autoSpaceDN w:val="0"/>
        <w:adjustRightInd w:val="0"/>
        <w:ind w:left="280"/>
        <w:jc w:val="both"/>
        <w:rPr>
          <w:rFonts w:ascii="Arial" w:hAnsi="Arial" w:cs="Arial"/>
          <w:sz w:val="22"/>
          <w:szCs w:val="22"/>
        </w:rPr>
      </w:pPr>
    </w:p>
    <w:p w:rsidR="00221FAA" w:rsidRPr="0017745D" w:rsidRDefault="00221FAA" w:rsidP="0017745D">
      <w:pPr>
        <w:widowControl w:val="0"/>
        <w:autoSpaceDE w:val="0"/>
        <w:autoSpaceDN w:val="0"/>
        <w:adjustRightInd w:val="0"/>
        <w:ind w:left="280"/>
        <w:jc w:val="both"/>
        <w:rPr>
          <w:rFonts w:ascii="Arial" w:hAnsi="Arial" w:cs="Arial"/>
          <w:sz w:val="22"/>
          <w:szCs w:val="22"/>
        </w:rPr>
      </w:pPr>
    </w:p>
    <w:p w:rsidR="00221FAA" w:rsidRPr="0017745D" w:rsidRDefault="00221FAA" w:rsidP="0017745D">
      <w:pPr>
        <w:widowControl w:val="0"/>
        <w:autoSpaceDE w:val="0"/>
        <w:autoSpaceDN w:val="0"/>
        <w:adjustRightInd w:val="0"/>
        <w:ind w:left="280"/>
        <w:jc w:val="both"/>
        <w:rPr>
          <w:rFonts w:ascii="Arial" w:hAnsi="Arial" w:cs="Arial"/>
          <w:sz w:val="22"/>
          <w:szCs w:val="22"/>
        </w:rPr>
      </w:pPr>
    </w:p>
    <w:p w:rsidR="00221FAA" w:rsidRPr="0017745D" w:rsidRDefault="00221FAA" w:rsidP="0017745D">
      <w:pPr>
        <w:widowControl w:val="0"/>
        <w:autoSpaceDE w:val="0"/>
        <w:autoSpaceDN w:val="0"/>
        <w:adjustRightInd w:val="0"/>
        <w:ind w:left="280"/>
        <w:jc w:val="both"/>
        <w:rPr>
          <w:rFonts w:ascii="Arial" w:hAnsi="Arial" w:cs="Arial"/>
          <w:sz w:val="22"/>
          <w:szCs w:val="22"/>
        </w:rPr>
      </w:pPr>
    </w:p>
    <w:p w:rsidR="00221FAA" w:rsidRPr="0017745D" w:rsidRDefault="00221FAA" w:rsidP="0017745D">
      <w:pPr>
        <w:widowControl w:val="0"/>
        <w:autoSpaceDE w:val="0"/>
        <w:autoSpaceDN w:val="0"/>
        <w:adjustRightInd w:val="0"/>
        <w:ind w:left="280"/>
        <w:jc w:val="both"/>
        <w:rPr>
          <w:rFonts w:ascii="Arial" w:hAnsi="Arial" w:cs="Arial"/>
          <w:sz w:val="22"/>
          <w:szCs w:val="22"/>
        </w:rPr>
      </w:pPr>
    </w:p>
    <w:p w:rsidR="00221FAA" w:rsidRPr="0017745D" w:rsidRDefault="00221FAA" w:rsidP="0017745D">
      <w:pPr>
        <w:widowControl w:val="0"/>
        <w:autoSpaceDE w:val="0"/>
        <w:autoSpaceDN w:val="0"/>
        <w:adjustRightInd w:val="0"/>
        <w:ind w:left="280"/>
        <w:jc w:val="both"/>
        <w:rPr>
          <w:rFonts w:ascii="Arial" w:hAnsi="Arial" w:cs="Arial"/>
          <w:sz w:val="22"/>
          <w:szCs w:val="22"/>
        </w:rPr>
      </w:pPr>
      <w:r w:rsidRPr="0017745D">
        <w:rPr>
          <w:rFonts w:ascii="Arial" w:hAnsi="Arial" w:cs="Arial"/>
          <w:sz w:val="22"/>
          <w:szCs w:val="22"/>
        </w:rPr>
        <w:t>___ (SC), ............de............................de...................</w:t>
      </w: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311" w:lineRule="exact"/>
        <w:jc w:val="both"/>
        <w:rPr>
          <w:rFonts w:ascii="Arial" w:hAnsi="Arial" w:cs="Arial"/>
          <w:sz w:val="22"/>
          <w:szCs w:val="22"/>
        </w:rPr>
      </w:pPr>
    </w:p>
    <w:p w:rsidR="00221FAA" w:rsidRPr="0017745D" w:rsidRDefault="00221FAA" w:rsidP="0017745D">
      <w:pPr>
        <w:widowControl w:val="0"/>
        <w:autoSpaceDE w:val="0"/>
        <w:autoSpaceDN w:val="0"/>
        <w:adjustRightInd w:val="0"/>
        <w:ind w:left="280"/>
        <w:jc w:val="both"/>
        <w:rPr>
          <w:rFonts w:ascii="Arial" w:hAnsi="Arial" w:cs="Arial"/>
          <w:sz w:val="22"/>
          <w:szCs w:val="22"/>
        </w:rPr>
      </w:pPr>
      <w:r w:rsidRPr="0017745D">
        <w:rPr>
          <w:rFonts w:ascii="Arial" w:hAnsi="Arial" w:cs="Arial"/>
          <w:sz w:val="22"/>
          <w:szCs w:val="22"/>
        </w:rPr>
        <w:t>...........................................................................</w:t>
      </w:r>
    </w:p>
    <w:p w:rsidR="00221FAA" w:rsidRPr="0017745D" w:rsidRDefault="00221FAA" w:rsidP="0017745D">
      <w:pPr>
        <w:widowControl w:val="0"/>
        <w:autoSpaceDE w:val="0"/>
        <w:autoSpaceDN w:val="0"/>
        <w:adjustRightInd w:val="0"/>
        <w:spacing w:line="82" w:lineRule="exact"/>
        <w:jc w:val="both"/>
        <w:rPr>
          <w:rFonts w:ascii="Arial" w:hAnsi="Arial" w:cs="Arial"/>
          <w:sz w:val="22"/>
          <w:szCs w:val="22"/>
        </w:rPr>
      </w:pPr>
    </w:p>
    <w:p w:rsidR="00221FAA" w:rsidRPr="0017745D" w:rsidRDefault="00221FAA" w:rsidP="0017745D">
      <w:pPr>
        <w:widowControl w:val="0"/>
        <w:overflowPunct w:val="0"/>
        <w:autoSpaceDE w:val="0"/>
        <w:autoSpaceDN w:val="0"/>
        <w:adjustRightInd w:val="0"/>
        <w:spacing w:line="236" w:lineRule="auto"/>
        <w:ind w:left="120" w:right="3980" w:firstLine="458"/>
        <w:jc w:val="both"/>
        <w:rPr>
          <w:rFonts w:ascii="Arial" w:hAnsi="Arial" w:cs="Arial"/>
          <w:sz w:val="22"/>
          <w:szCs w:val="22"/>
        </w:rPr>
      </w:pPr>
      <w:r w:rsidRPr="0017745D">
        <w:rPr>
          <w:rFonts w:ascii="Arial" w:hAnsi="Arial" w:cs="Arial"/>
          <w:sz w:val="22"/>
          <w:szCs w:val="22"/>
        </w:rPr>
        <w:t>Assinatura do Representante da Empresa Carimbo CNPJ:</w:t>
      </w: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jc w:val="both"/>
        <w:rPr>
          <w:rFonts w:ascii="Arial" w:hAnsi="Arial" w:cs="Arial"/>
          <w:sz w:val="22"/>
          <w:szCs w:val="22"/>
        </w:rPr>
      </w:pPr>
    </w:p>
    <w:p w:rsidR="00221FAA" w:rsidRPr="0017745D" w:rsidRDefault="00221FAA" w:rsidP="0017745D">
      <w:pPr>
        <w:widowControl w:val="0"/>
        <w:autoSpaceDE w:val="0"/>
        <w:autoSpaceDN w:val="0"/>
        <w:adjustRightInd w:val="0"/>
        <w:jc w:val="both"/>
        <w:rPr>
          <w:rFonts w:ascii="Arial" w:hAnsi="Arial" w:cs="Arial"/>
          <w:sz w:val="22"/>
          <w:szCs w:val="22"/>
        </w:rPr>
      </w:pPr>
    </w:p>
    <w:p w:rsidR="00221FAA" w:rsidRPr="0017745D" w:rsidRDefault="00221FAA" w:rsidP="0017745D">
      <w:pPr>
        <w:widowControl w:val="0"/>
        <w:autoSpaceDE w:val="0"/>
        <w:autoSpaceDN w:val="0"/>
        <w:adjustRightInd w:val="0"/>
        <w:jc w:val="both"/>
        <w:rPr>
          <w:rFonts w:ascii="Arial" w:hAnsi="Arial" w:cs="Arial"/>
          <w:sz w:val="22"/>
          <w:szCs w:val="22"/>
        </w:rPr>
      </w:pPr>
    </w:p>
    <w:p w:rsidR="00221FAA" w:rsidRPr="0017745D" w:rsidRDefault="00221FAA" w:rsidP="0017745D">
      <w:pPr>
        <w:widowControl w:val="0"/>
        <w:autoSpaceDE w:val="0"/>
        <w:autoSpaceDN w:val="0"/>
        <w:adjustRightInd w:val="0"/>
        <w:jc w:val="both"/>
        <w:rPr>
          <w:rFonts w:ascii="Arial" w:hAnsi="Arial" w:cs="Arial"/>
          <w:sz w:val="22"/>
          <w:szCs w:val="22"/>
        </w:rPr>
      </w:pPr>
    </w:p>
    <w:p w:rsidR="00221FAA" w:rsidRPr="0017745D" w:rsidRDefault="00221FAA" w:rsidP="0017745D">
      <w:pPr>
        <w:widowControl w:val="0"/>
        <w:autoSpaceDE w:val="0"/>
        <w:autoSpaceDN w:val="0"/>
        <w:adjustRightInd w:val="0"/>
        <w:jc w:val="both"/>
        <w:rPr>
          <w:rFonts w:ascii="Arial" w:hAnsi="Arial" w:cs="Arial"/>
          <w:sz w:val="22"/>
          <w:szCs w:val="22"/>
        </w:rPr>
      </w:pPr>
    </w:p>
    <w:p w:rsidR="00221FAA" w:rsidRPr="0017745D" w:rsidRDefault="00221FAA" w:rsidP="0017745D">
      <w:pPr>
        <w:widowControl w:val="0"/>
        <w:autoSpaceDE w:val="0"/>
        <w:autoSpaceDN w:val="0"/>
        <w:adjustRightInd w:val="0"/>
        <w:jc w:val="both"/>
        <w:rPr>
          <w:rFonts w:ascii="Arial" w:hAnsi="Arial" w:cs="Arial"/>
          <w:sz w:val="22"/>
          <w:szCs w:val="22"/>
        </w:rPr>
      </w:pPr>
    </w:p>
    <w:p w:rsidR="00221FAA" w:rsidRPr="0017745D" w:rsidRDefault="00221FAA" w:rsidP="0017745D">
      <w:pPr>
        <w:widowControl w:val="0"/>
        <w:autoSpaceDE w:val="0"/>
        <w:autoSpaceDN w:val="0"/>
        <w:adjustRightInd w:val="0"/>
        <w:jc w:val="both"/>
        <w:rPr>
          <w:rFonts w:ascii="Arial" w:hAnsi="Arial" w:cs="Arial"/>
          <w:sz w:val="22"/>
          <w:szCs w:val="22"/>
        </w:rPr>
      </w:pPr>
    </w:p>
    <w:p w:rsidR="00221FAA" w:rsidRPr="0017745D" w:rsidRDefault="00221FAA" w:rsidP="0017745D">
      <w:pPr>
        <w:widowControl w:val="0"/>
        <w:autoSpaceDE w:val="0"/>
        <w:autoSpaceDN w:val="0"/>
        <w:adjustRightInd w:val="0"/>
        <w:jc w:val="both"/>
        <w:rPr>
          <w:rFonts w:ascii="Arial" w:hAnsi="Arial" w:cs="Arial"/>
          <w:sz w:val="22"/>
          <w:szCs w:val="22"/>
        </w:rPr>
      </w:pPr>
    </w:p>
    <w:p w:rsidR="00221FAA" w:rsidRDefault="00221FAA" w:rsidP="0017745D">
      <w:pPr>
        <w:widowControl w:val="0"/>
        <w:autoSpaceDE w:val="0"/>
        <w:autoSpaceDN w:val="0"/>
        <w:adjustRightInd w:val="0"/>
        <w:ind w:left="2620"/>
        <w:jc w:val="both"/>
        <w:rPr>
          <w:rFonts w:ascii="Arial" w:hAnsi="Arial" w:cs="Arial"/>
          <w:sz w:val="22"/>
          <w:szCs w:val="22"/>
        </w:rPr>
      </w:pPr>
    </w:p>
    <w:p w:rsidR="0017745D" w:rsidRDefault="0017745D" w:rsidP="0017745D">
      <w:pPr>
        <w:widowControl w:val="0"/>
        <w:autoSpaceDE w:val="0"/>
        <w:autoSpaceDN w:val="0"/>
        <w:adjustRightInd w:val="0"/>
        <w:ind w:left="2620"/>
        <w:jc w:val="both"/>
        <w:rPr>
          <w:rFonts w:ascii="Arial" w:hAnsi="Arial" w:cs="Arial"/>
          <w:sz w:val="22"/>
          <w:szCs w:val="22"/>
        </w:rPr>
      </w:pPr>
    </w:p>
    <w:p w:rsidR="0017745D" w:rsidRDefault="0017745D" w:rsidP="0017745D">
      <w:pPr>
        <w:widowControl w:val="0"/>
        <w:autoSpaceDE w:val="0"/>
        <w:autoSpaceDN w:val="0"/>
        <w:adjustRightInd w:val="0"/>
        <w:ind w:left="2620"/>
        <w:jc w:val="both"/>
        <w:rPr>
          <w:rFonts w:ascii="Arial" w:hAnsi="Arial" w:cs="Arial"/>
          <w:sz w:val="22"/>
          <w:szCs w:val="22"/>
        </w:rPr>
      </w:pPr>
    </w:p>
    <w:p w:rsidR="0017745D" w:rsidRDefault="00920910" w:rsidP="0017745D">
      <w:pPr>
        <w:widowControl w:val="0"/>
        <w:autoSpaceDE w:val="0"/>
        <w:autoSpaceDN w:val="0"/>
        <w:adjustRightInd w:val="0"/>
        <w:ind w:left="2620"/>
        <w:jc w:val="both"/>
        <w:rPr>
          <w:rFonts w:ascii="Arial" w:hAnsi="Arial" w:cs="Arial"/>
          <w:sz w:val="22"/>
          <w:szCs w:val="22"/>
        </w:rPr>
      </w:pPr>
      <w:r>
        <w:rPr>
          <w:rFonts w:ascii="Arial" w:hAnsi="Arial" w:cs="Arial"/>
          <w:sz w:val="22"/>
          <w:szCs w:val="22"/>
        </w:rPr>
        <w:t>.</w:t>
      </w:r>
    </w:p>
    <w:p w:rsidR="00920910" w:rsidRDefault="00920910" w:rsidP="0017745D">
      <w:pPr>
        <w:widowControl w:val="0"/>
        <w:autoSpaceDE w:val="0"/>
        <w:autoSpaceDN w:val="0"/>
        <w:adjustRightInd w:val="0"/>
        <w:ind w:left="2620"/>
        <w:jc w:val="both"/>
        <w:rPr>
          <w:rFonts w:ascii="Arial" w:hAnsi="Arial" w:cs="Arial"/>
          <w:sz w:val="22"/>
          <w:szCs w:val="22"/>
        </w:rPr>
      </w:pPr>
    </w:p>
    <w:p w:rsidR="00920910" w:rsidRDefault="00920910" w:rsidP="0017745D">
      <w:pPr>
        <w:widowControl w:val="0"/>
        <w:autoSpaceDE w:val="0"/>
        <w:autoSpaceDN w:val="0"/>
        <w:adjustRightInd w:val="0"/>
        <w:ind w:left="2620"/>
        <w:jc w:val="both"/>
        <w:rPr>
          <w:rFonts w:ascii="Arial" w:hAnsi="Arial" w:cs="Arial"/>
          <w:sz w:val="22"/>
          <w:szCs w:val="22"/>
        </w:rPr>
      </w:pPr>
    </w:p>
    <w:p w:rsidR="00920910" w:rsidRDefault="00920910" w:rsidP="0017745D">
      <w:pPr>
        <w:widowControl w:val="0"/>
        <w:autoSpaceDE w:val="0"/>
        <w:autoSpaceDN w:val="0"/>
        <w:adjustRightInd w:val="0"/>
        <w:ind w:left="2620"/>
        <w:jc w:val="both"/>
        <w:rPr>
          <w:rFonts w:ascii="Arial" w:hAnsi="Arial" w:cs="Arial"/>
          <w:sz w:val="22"/>
          <w:szCs w:val="22"/>
        </w:rPr>
      </w:pPr>
    </w:p>
    <w:p w:rsidR="00920910" w:rsidRDefault="00920910" w:rsidP="0017745D">
      <w:pPr>
        <w:widowControl w:val="0"/>
        <w:autoSpaceDE w:val="0"/>
        <w:autoSpaceDN w:val="0"/>
        <w:adjustRightInd w:val="0"/>
        <w:ind w:left="2620"/>
        <w:jc w:val="both"/>
        <w:rPr>
          <w:rFonts w:ascii="Arial" w:hAnsi="Arial" w:cs="Arial"/>
          <w:sz w:val="22"/>
          <w:szCs w:val="22"/>
        </w:rPr>
      </w:pPr>
    </w:p>
    <w:p w:rsidR="0017745D" w:rsidRDefault="0017745D" w:rsidP="0017745D">
      <w:pPr>
        <w:widowControl w:val="0"/>
        <w:autoSpaceDE w:val="0"/>
        <w:autoSpaceDN w:val="0"/>
        <w:adjustRightInd w:val="0"/>
        <w:ind w:left="2620"/>
        <w:jc w:val="both"/>
        <w:rPr>
          <w:rFonts w:ascii="Arial" w:hAnsi="Arial" w:cs="Arial"/>
          <w:sz w:val="22"/>
          <w:szCs w:val="22"/>
        </w:rPr>
      </w:pPr>
    </w:p>
    <w:p w:rsidR="0017745D" w:rsidRPr="0017745D" w:rsidRDefault="0017745D" w:rsidP="0017745D">
      <w:pPr>
        <w:widowControl w:val="0"/>
        <w:autoSpaceDE w:val="0"/>
        <w:autoSpaceDN w:val="0"/>
        <w:adjustRightInd w:val="0"/>
        <w:ind w:left="2620"/>
        <w:jc w:val="both"/>
        <w:rPr>
          <w:rFonts w:ascii="Arial" w:hAnsi="Arial" w:cs="Arial"/>
          <w:sz w:val="22"/>
          <w:szCs w:val="22"/>
        </w:rPr>
      </w:pPr>
    </w:p>
    <w:p w:rsidR="00221FAA" w:rsidRPr="0017745D" w:rsidRDefault="00221FAA" w:rsidP="0017745D">
      <w:pPr>
        <w:widowControl w:val="0"/>
        <w:autoSpaceDE w:val="0"/>
        <w:autoSpaceDN w:val="0"/>
        <w:adjustRightInd w:val="0"/>
        <w:spacing w:line="394" w:lineRule="exact"/>
        <w:jc w:val="both"/>
        <w:rPr>
          <w:rFonts w:ascii="Arial" w:hAnsi="Arial" w:cs="Arial"/>
          <w:sz w:val="22"/>
          <w:szCs w:val="22"/>
        </w:rPr>
      </w:pPr>
      <w:r w:rsidRPr="0017745D">
        <w:rPr>
          <w:rFonts w:ascii="Arial" w:hAnsi="Arial" w:cs="Arial"/>
          <w:noProof/>
          <w:sz w:val="22"/>
          <w:szCs w:val="22"/>
        </w:rPr>
        <w:lastRenderedPageBreak/>
        <w:drawing>
          <wp:anchor distT="0" distB="0" distL="114300" distR="114300" simplePos="0" relativeHeight="251685888" behindDoc="1" locked="0" layoutInCell="0" allowOverlap="1">
            <wp:simplePos x="0" y="0"/>
            <wp:positionH relativeFrom="column">
              <wp:posOffset>59055</wp:posOffset>
            </wp:positionH>
            <wp:positionV relativeFrom="paragraph">
              <wp:posOffset>15240</wp:posOffset>
            </wp:positionV>
            <wp:extent cx="5436870" cy="8890"/>
            <wp:effectExtent l="0" t="0" r="0" b="0"/>
            <wp:wrapNone/>
            <wp:docPr id="83" name="Image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36870" cy="8890"/>
                    </a:xfrm>
                    <a:prstGeom prst="rect">
                      <a:avLst/>
                    </a:prstGeom>
                    <a:noFill/>
                  </pic:spPr>
                </pic:pic>
              </a:graphicData>
            </a:graphic>
          </wp:anchor>
        </w:drawing>
      </w:r>
      <w:r w:rsidRPr="0017745D">
        <w:rPr>
          <w:rFonts w:ascii="Arial" w:hAnsi="Arial" w:cs="Arial"/>
          <w:noProof/>
          <w:sz w:val="22"/>
          <w:szCs w:val="22"/>
        </w:rPr>
        <w:drawing>
          <wp:anchor distT="0" distB="0" distL="114300" distR="114300" simplePos="0" relativeHeight="251686912" behindDoc="1" locked="0" layoutInCell="0" allowOverlap="1">
            <wp:simplePos x="0" y="0"/>
            <wp:positionH relativeFrom="column">
              <wp:posOffset>5715</wp:posOffset>
            </wp:positionH>
            <wp:positionV relativeFrom="paragraph">
              <wp:posOffset>247015</wp:posOffset>
            </wp:positionV>
            <wp:extent cx="5496560" cy="189230"/>
            <wp:effectExtent l="0" t="0" r="8890" b="1270"/>
            <wp:wrapNone/>
            <wp:docPr id="82" name="Imagem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6560" cy="189230"/>
                    </a:xfrm>
                    <a:prstGeom prst="rect">
                      <a:avLst/>
                    </a:prstGeom>
                    <a:noFill/>
                  </pic:spPr>
                </pic:pic>
              </a:graphicData>
            </a:graphic>
          </wp:anchor>
        </w:drawing>
      </w:r>
    </w:p>
    <w:p w:rsidR="00221FAA" w:rsidRPr="0017745D" w:rsidRDefault="00221FAA" w:rsidP="0017745D">
      <w:pPr>
        <w:widowControl w:val="0"/>
        <w:autoSpaceDE w:val="0"/>
        <w:autoSpaceDN w:val="0"/>
        <w:adjustRightInd w:val="0"/>
        <w:ind w:left="3780"/>
        <w:jc w:val="both"/>
        <w:rPr>
          <w:rFonts w:ascii="Arial" w:hAnsi="Arial" w:cs="Arial"/>
          <w:sz w:val="22"/>
          <w:szCs w:val="22"/>
        </w:rPr>
      </w:pPr>
      <w:r w:rsidRPr="0017745D">
        <w:rPr>
          <w:rFonts w:ascii="Arial" w:hAnsi="Arial" w:cs="Arial"/>
          <w:b/>
          <w:bCs/>
          <w:sz w:val="22"/>
          <w:szCs w:val="22"/>
        </w:rPr>
        <w:t>ANEXO III</w:t>
      </w:r>
    </w:p>
    <w:p w:rsidR="00221FAA" w:rsidRPr="0017745D" w:rsidRDefault="00221FAA" w:rsidP="0017745D">
      <w:pPr>
        <w:widowControl w:val="0"/>
        <w:autoSpaceDE w:val="0"/>
        <w:autoSpaceDN w:val="0"/>
        <w:adjustRightInd w:val="0"/>
        <w:spacing w:line="264"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39" w:lineRule="auto"/>
        <w:ind w:left="2580"/>
        <w:jc w:val="both"/>
        <w:rPr>
          <w:rFonts w:ascii="Arial" w:hAnsi="Arial" w:cs="Arial"/>
          <w:sz w:val="22"/>
          <w:szCs w:val="22"/>
        </w:rPr>
      </w:pPr>
      <w:r w:rsidRPr="0017745D">
        <w:rPr>
          <w:rFonts w:ascii="Arial" w:hAnsi="Arial" w:cs="Arial"/>
          <w:b/>
          <w:bCs/>
          <w:sz w:val="22"/>
          <w:szCs w:val="22"/>
        </w:rPr>
        <w:t xml:space="preserve">PREGÃO PRESENCIAL Nº </w:t>
      </w:r>
      <w:r w:rsidR="00F82AF6">
        <w:rPr>
          <w:rFonts w:ascii="Arial" w:hAnsi="Arial" w:cs="Arial"/>
          <w:b/>
          <w:bCs/>
          <w:sz w:val="22"/>
          <w:szCs w:val="22"/>
        </w:rPr>
        <w:t>32/2018</w:t>
      </w:r>
    </w:p>
    <w:p w:rsidR="00221FAA" w:rsidRPr="0017745D" w:rsidRDefault="00221FAA" w:rsidP="0017745D">
      <w:pPr>
        <w:widowControl w:val="0"/>
        <w:autoSpaceDE w:val="0"/>
        <w:autoSpaceDN w:val="0"/>
        <w:adjustRightInd w:val="0"/>
        <w:spacing w:line="254"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39" w:lineRule="auto"/>
        <w:ind w:left="3120"/>
        <w:jc w:val="both"/>
        <w:rPr>
          <w:rFonts w:ascii="Arial" w:hAnsi="Arial" w:cs="Arial"/>
          <w:sz w:val="22"/>
          <w:szCs w:val="22"/>
        </w:rPr>
      </w:pPr>
      <w:r w:rsidRPr="0017745D">
        <w:rPr>
          <w:rFonts w:ascii="Arial" w:hAnsi="Arial" w:cs="Arial"/>
          <w:b/>
          <w:bCs/>
          <w:sz w:val="22"/>
          <w:szCs w:val="22"/>
        </w:rPr>
        <w:t>REGISTRO DE PREÇOS</w:t>
      </w: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306" w:lineRule="exact"/>
        <w:jc w:val="both"/>
        <w:rPr>
          <w:rFonts w:ascii="Arial" w:hAnsi="Arial" w:cs="Arial"/>
          <w:sz w:val="22"/>
          <w:szCs w:val="22"/>
        </w:rPr>
      </w:pPr>
    </w:p>
    <w:p w:rsidR="00221FAA" w:rsidRPr="00244A44" w:rsidRDefault="00221FAA" w:rsidP="00244A44">
      <w:pPr>
        <w:pStyle w:val="PargrafodaLista"/>
        <w:widowControl w:val="0"/>
        <w:numPr>
          <w:ilvl w:val="0"/>
          <w:numId w:val="60"/>
        </w:numPr>
        <w:autoSpaceDE w:val="0"/>
        <w:autoSpaceDN w:val="0"/>
        <w:adjustRightInd w:val="0"/>
        <w:spacing w:line="239" w:lineRule="auto"/>
        <w:jc w:val="both"/>
        <w:rPr>
          <w:rFonts w:ascii="Arial" w:hAnsi="Arial" w:cs="Arial"/>
          <w:sz w:val="22"/>
          <w:szCs w:val="22"/>
        </w:rPr>
      </w:pPr>
      <w:r w:rsidRPr="00244A44">
        <w:rPr>
          <w:rFonts w:ascii="Arial" w:hAnsi="Arial" w:cs="Arial"/>
          <w:b/>
          <w:bCs/>
          <w:sz w:val="22"/>
          <w:szCs w:val="22"/>
        </w:rPr>
        <w:t>DADOS BANCÁRIOS:</w:t>
      </w:r>
    </w:p>
    <w:p w:rsidR="00221FAA" w:rsidRPr="0017745D" w:rsidRDefault="00A14347" w:rsidP="0017745D">
      <w:pPr>
        <w:widowControl w:val="0"/>
        <w:autoSpaceDE w:val="0"/>
        <w:autoSpaceDN w:val="0"/>
        <w:adjustRightInd w:val="0"/>
        <w:spacing w:line="200" w:lineRule="exact"/>
        <w:jc w:val="both"/>
        <w:rPr>
          <w:rFonts w:ascii="Arial" w:hAnsi="Arial" w:cs="Arial"/>
          <w:sz w:val="22"/>
          <w:szCs w:val="22"/>
        </w:rPr>
      </w:pPr>
      <w:r>
        <w:rPr>
          <w:rFonts w:ascii="Arial" w:hAnsi="Arial" w:cs="Arial"/>
          <w:noProof/>
          <w:sz w:val="22"/>
          <w:szCs w:val="22"/>
        </w:rPr>
        <w:pict>
          <v:line id="Conector reto 81" o:spid="_x0000_s1026" style="position:absolute;left:0;text-align:left;z-index:-251628544;visibility:visible" from=".45pt,38.55pt" to="461.5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" o:allowincell="f" strokeweight=".48pt"/>
        </w:pict>
      </w:r>
      <w:r>
        <w:rPr>
          <w:rFonts w:ascii="Arial" w:hAnsi="Arial" w:cs="Arial"/>
          <w:noProof/>
          <w:sz w:val="22"/>
          <w:szCs w:val="22"/>
        </w:rPr>
        <w:pict>
          <v:line id="Conector reto 80" o:spid="_x0000_s1046" style="position:absolute;left:0;text-align:left;z-index:-251627520;visibility:visible" from=".45pt,58.8pt" to="461.55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" o:allowincell="f" strokeweight=".16931mm"/>
        </w:pict>
      </w:r>
      <w:r>
        <w:rPr>
          <w:rFonts w:ascii="Arial" w:hAnsi="Arial" w:cs="Arial"/>
          <w:noProof/>
          <w:sz w:val="22"/>
          <w:szCs w:val="22"/>
        </w:rPr>
        <w:pict>
          <v:line id="Conector reto 79" o:spid="_x0000_s1045" style="position:absolute;left:0;text-align:left;z-index:-251626496;visibility:visible" from=".7pt,38.3pt" to=".7pt,2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" o:allowincell="f" strokeweight=".48pt"/>
        </w:pict>
      </w:r>
      <w:r>
        <w:rPr>
          <w:rFonts w:ascii="Arial" w:hAnsi="Arial" w:cs="Arial"/>
          <w:noProof/>
          <w:sz w:val="22"/>
          <w:szCs w:val="22"/>
        </w:rPr>
        <w:pict>
          <v:line id="Conector reto 78" o:spid="_x0000_s1044" style="position:absolute;left:0;text-align:left;z-index:-251625472;visibility:visible" from=".45pt,79.2pt" to="461.55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n0GgIAADM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" o:allowincell="f" strokeweight=".48pt"/>
        </w:pict>
      </w:r>
      <w:r>
        <w:rPr>
          <w:rFonts w:ascii="Arial" w:hAnsi="Arial" w:cs="Arial"/>
          <w:noProof/>
          <w:sz w:val="22"/>
          <w:szCs w:val="22"/>
        </w:rPr>
        <w:pict>
          <v:line id="Conector reto 77" o:spid="_x0000_s1043" style="position:absolute;left:0;text-align:left;z-index:-251624448;visibility:visible" from="461.3pt,38.3pt" to="461.3pt,2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" o:allowincell="f" strokeweight=".16931mm"/>
        </w:pict>
      </w: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23"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39" w:lineRule="auto"/>
        <w:ind w:left="80"/>
        <w:jc w:val="both"/>
        <w:rPr>
          <w:rFonts w:ascii="Arial" w:hAnsi="Arial" w:cs="Arial"/>
          <w:sz w:val="22"/>
          <w:szCs w:val="22"/>
        </w:rPr>
      </w:pPr>
      <w:r w:rsidRPr="0017745D">
        <w:rPr>
          <w:rFonts w:ascii="Arial" w:hAnsi="Arial" w:cs="Arial"/>
          <w:b/>
          <w:bCs/>
          <w:sz w:val="22"/>
          <w:szCs w:val="22"/>
        </w:rPr>
        <w:t>NOME DO BANCO:</w:t>
      </w: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362"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39" w:lineRule="auto"/>
        <w:ind w:left="80"/>
        <w:jc w:val="both"/>
        <w:rPr>
          <w:rFonts w:ascii="Arial" w:hAnsi="Arial" w:cs="Arial"/>
          <w:sz w:val="22"/>
          <w:szCs w:val="22"/>
        </w:rPr>
      </w:pPr>
      <w:r w:rsidRPr="0017745D">
        <w:rPr>
          <w:rFonts w:ascii="Arial" w:hAnsi="Arial" w:cs="Arial"/>
          <w:b/>
          <w:bCs/>
          <w:sz w:val="22"/>
          <w:szCs w:val="22"/>
        </w:rPr>
        <w:t>CIDADE:</w:t>
      </w:r>
    </w:p>
    <w:p w:rsidR="00221FAA" w:rsidRPr="0017745D" w:rsidRDefault="00A14347" w:rsidP="0017745D">
      <w:pPr>
        <w:widowControl w:val="0"/>
        <w:autoSpaceDE w:val="0"/>
        <w:autoSpaceDN w:val="0"/>
        <w:adjustRightInd w:val="0"/>
        <w:spacing w:line="200" w:lineRule="exact"/>
        <w:jc w:val="both"/>
        <w:rPr>
          <w:rFonts w:ascii="Arial" w:hAnsi="Arial" w:cs="Arial"/>
          <w:sz w:val="22"/>
          <w:szCs w:val="22"/>
        </w:rPr>
      </w:pPr>
      <w:r>
        <w:rPr>
          <w:rFonts w:ascii="Arial" w:hAnsi="Arial" w:cs="Arial"/>
          <w:noProof/>
          <w:sz w:val="22"/>
          <w:szCs w:val="22"/>
        </w:rPr>
        <w:pict>
          <v:line id="Conector reto 76" o:spid="_x0000_s1042" style="position:absolute;left:0;text-align:left;z-index:-251623424;visibility:visible" from=".45pt,5.05pt" to="461.5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9XuGgIAADM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" o:allowincell="f" strokeweight=".48pt"/>
        </w:pict>
      </w:r>
    </w:p>
    <w:p w:rsidR="00221FAA" w:rsidRPr="0017745D" w:rsidRDefault="00221FAA" w:rsidP="0017745D">
      <w:pPr>
        <w:widowControl w:val="0"/>
        <w:autoSpaceDE w:val="0"/>
        <w:autoSpaceDN w:val="0"/>
        <w:adjustRightInd w:val="0"/>
        <w:spacing w:line="285" w:lineRule="exact"/>
        <w:jc w:val="both"/>
        <w:rPr>
          <w:rFonts w:ascii="Arial" w:hAnsi="Arial" w:cs="Arial"/>
          <w:sz w:val="22"/>
          <w:szCs w:val="22"/>
        </w:rPr>
      </w:pPr>
    </w:p>
    <w:tbl>
      <w:tblPr>
        <w:tblW w:w="0" w:type="auto"/>
        <w:tblLayout w:type="fixed"/>
        <w:tblCellMar>
          <w:left w:w="0" w:type="dxa"/>
          <w:right w:w="0" w:type="dxa"/>
        </w:tblCellMar>
        <w:tblLook w:val="0000"/>
      </w:tblPr>
      <w:tblGrid>
        <w:gridCol w:w="3960"/>
        <w:gridCol w:w="5280"/>
      </w:tblGrid>
      <w:tr w:rsidR="00221FAA" w:rsidRPr="0017745D" w:rsidTr="00131DA0">
        <w:trPr>
          <w:trHeight w:val="305"/>
        </w:trPr>
        <w:tc>
          <w:tcPr>
            <w:tcW w:w="3960" w:type="dxa"/>
            <w:tcBorders>
              <w:top w:val="single" w:sz="8" w:space="0" w:color="auto"/>
              <w:left w:val="nil"/>
              <w:bottom w:val="nil"/>
              <w:right w:val="single" w:sz="8" w:space="0" w:color="auto"/>
            </w:tcBorders>
            <w:vAlign w:val="bottom"/>
          </w:tcPr>
          <w:p w:rsidR="00221FAA" w:rsidRPr="0017745D" w:rsidRDefault="00221FAA" w:rsidP="0017745D">
            <w:pPr>
              <w:widowControl w:val="0"/>
              <w:autoSpaceDE w:val="0"/>
              <w:autoSpaceDN w:val="0"/>
              <w:adjustRightInd w:val="0"/>
              <w:spacing w:line="252" w:lineRule="exact"/>
              <w:ind w:left="80"/>
              <w:jc w:val="both"/>
              <w:rPr>
                <w:rFonts w:ascii="Arial" w:hAnsi="Arial" w:cs="Arial"/>
              </w:rPr>
            </w:pPr>
            <w:r w:rsidRPr="0017745D">
              <w:rPr>
                <w:rFonts w:ascii="Arial" w:hAnsi="Arial" w:cs="Arial"/>
                <w:b/>
                <w:bCs/>
                <w:sz w:val="22"/>
                <w:szCs w:val="22"/>
              </w:rPr>
              <w:t>Nº DA AGÊNCIA:</w:t>
            </w:r>
          </w:p>
        </w:tc>
        <w:tc>
          <w:tcPr>
            <w:tcW w:w="5280" w:type="dxa"/>
            <w:tcBorders>
              <w:top w:val="single" w:sz="8" w:space="0" w:color="auto"/>
              <w:left w:val="nil"/>
              <w:bottom w:val="nil"/>
              <w:right w:val="nil"/>
            </w:tcBorders>
            <w:vAlign w:val="bottom"/>
          </w:tcPr>
          <w:p w:rsidR="00221FAA" w:rsidRPr="0017745D" w:rsidRDefault="00221FAA" w:rsidP="0017745D">
            <w:pPr>
              <w:widowControl w:val="0"/>
              <w:autoSpaceDE w:val="0"/>
              <w:autoSpaceDN w:val="0"/>
              <w:adjustRightInd w:val="0"/>
              <w:spacing w:line="252" w:lineRule="exact"/>
              <w:ind w:left="60"/>
              <w:jc w:val="both"/>
              <w:rPr>
                <w:rFonts w:ascii="Arial" w:hAnsi="Arial" w:cs="Arial"/>
              </w:rPr>
            </w:pPr>
            <w:r w:rsidRPr="0017745D">
              <w:rPr>
                <w:rFonts w:ascii="Arial" w:hAnsi="Arial" w:cs="Arial"/>
                <w:b/>
                <w:bCs/>
                <w:sz w:val="22"/>
                <w:szCs w:val="22"/>
              </w:rPr>
              <w:t>Nº DA CONTA CORRENTE:</w:t>
            </w:r>
          </w:p>
        </w:tc>
      </w:tr>
      <w:tr w:rsidR="00221FAA" w:rsidRPr="0017745D" w:rsidTr="00131DA0">
        <w:trPr>
          <w:trHeight w:val="91"/>
        </w:trPr>
        <w:tc>
          <w:tcPr>
            <w:tcW w:w="3960" w:type="dxa"/>
            <w:tcBorders>
              <w:top w:val="nil"/>
              <w:left w:val="nil"/>
              <w:bottom w:val="single" w:sz="8" w:space="0" w:color="auto"/>
              <w:right w:val="single" w:sz="8" w:space="0" w:color="auto"/>
            </w:tcBorders>
            <w:vAlign w:val="bottom"/>
          </w:tcPr>
          <w:p w:rsidR="00221FAA" w:rsidRPr="0017745D" w:rsidRDefault="00221FAA" w:rsidP="0017745D">
            <w:pPr>
              <w:widowControl w:val="0"/>
              <w:autoSpaceDE w:val="0"/>
              <w:autoSpaceDN w:val="0"/>
              <w:adjustRightInd w:val="0"/>
              <w:jc w:val="both"/>
              <w:rPr>
                <w:rFonts w:ascii="Arial" w:hAnsi="Arial" w:cs="Arial"/>
              </w:rPr>
            </w:pPr>
          </w:p>
        </w:tc>
        <w:tc>
          <w:tcPr>
            <w:tcW w:w="5280" w:type="dxa"/>
            <w:tcBorders>
              <w:top w:val="nil"/>
              <w:left w:val="nil"/>
              <w:bottom w:val="single" w:sz="8" w:space="0" w:color="auto"/>
              <w:right w:val="nil"/>
            </w:tcBorders>
            <w:vAlign w:val="bottom"/>
          </w:tcPr>
          <w:p w:rsidR="00221FAA" w:rsidRPr="0017745D" w:rsidRDefault="00221FAA" w:rsidP="0017745D">
            <w:pPr>
              <w:widowControl w:val="0"/>
              <w:autoSpaceDE w:val="0"/>
              <w:autoSpaceDN w:val="0"/>
              <w:adjustRightInd w:val="0"/>
              <w:jc w:val="both"/>
              <w:rPr>
                <w:rFonts w:ascii="Arial" w:hAnsi="Arial" w:cs="Arial"/>
              </w:rPr>
            </w:pPr>
          </w:p>
        </w:tc>
      </w:tr>
    </w:tbl>
    <w:p w:rsidR="00221FAA" w:rsidRPr="0017745D" w:rsidRDefault="00A14347" w:rsidP="0017745D">
      <w:pPr>
        <w:widowControl w:val="0"/>
        <w:autoSpaceDE w:val="0"/>
        <w:autoSpaceDN w:val="0"/>
        <w:adjustRightInd w:val="0"/>
        <w:spacing w:line="200" w:lineRule="exact"/>
        <w:jc w:val="both"/>
        <w:rPr>
          <w:rFonts w:ascii="Arial" w:hAnsi="Arial" w:cs="Arial"/>
          <w:sz w:val="22"/>
          <w:szCs w:val="22"/>
        </w:rPr>
      </w:pPr>
      <w:r>
        <w:rPr>
          <w:rFonts w:ascii="Arial" w:hAnsi="Arial" w:cs="Arial"/>
          <w:noProof/>
          <w:sz w:val="22"/>
          <w:szCs w:val="22"/>
        </w:rPr>
        <w:pict>
          <v:line id="Conector reto 75" o:spid="_x0000_s1041" style="position:absolute;left:0;text-align:left;z-index:-251622400;visibility:visible;mso-position-horizontal-relative:text;mso-position-vertical-relative:text" from=".45pt,20.15pt" to="461.5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abLGgIAADM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" o:allowincell="f" strokeweight=".48pt"/>
        </w:pict>
      </w:r>
    </w:p>
    <w:p w:rsidR="00221FAA" w:rsidRPr="0017745D" w:rsidRDefault="00221FAA" w:rsidP="0017745D">
      <w:pPr>
        <w:widowControl w:val="0"/>
        <w:autoSpaceDE w:val="0"/>
        <w:autoSpaceDN w:val="0"/>
        <w:adjustRightInd w:val="0"/>
        <w:spacing w:line="255" w:lineRule="exact"/>
        <w:jc w:val="both"/>
        <w:rPr>
          <w:rFonts w:ascii="Arial" w:hAnsi="Arial" w:cs="Arial"/>
          <w:sz w:val="22"/>
          <w:szCs w:val="22"/>
        </w:rPr>
      </w:pPr>
    </w:p>
    <w:p w:rsidR="00221FAA" w:rsidRPr="0017745D" w:rsidRDefault="00221FAA" w:rsidP="0017745D">
      <w:pPr>
        <w:widowControl w:val="0"/>
        <w:autoSpaceDE w:val="0"/>
        <w:autoSpaceDN w:val="0"/>
        <w:adjustRightInd w:val="0"/>
        <w:ind w:left="80"/>
        <w:jc w:val="both"/>
        <w:rPr>
          <w:rFonts w:ascii="Arial" w:hAnsi="Arial" w:cs="Arial"/>
          <w:sz w:val="22"/>
          <w:szCs w:val="22"/>
        </w:rPr>
      </w:pPr>
      <w:r w:rsidRPr="0017745D">
        <w:rPr>
          <w:rFonts w:ascii="Arial" w:hAnsi="Arial" w:cs="Arial"/>
          <w:b/>
          <w:bCs/>
          <w:sz w:val="22"/>
          <w:szCs w:val="22"/>
        </w:rPr>
        <w:t>TITULAR DA CONTA CORRENTE:</w:t>
      </w:r>
    </w:p>
    <w:p w:rsidR="00221FAA" w:rsidRPr="0017745D" w:rsidRDefault="00A14347" w:rsidP="0017745D">
      <w:pPr>
        <w:widowControl w:val="0"/>
        <w:autoSpaceDE w:val="0"/>
        <w:autoSpaceDN w:val="0"/>
        <w:adjustRightInd w:val="0"/>
        <w:spacing w:line="200" w:lineRule="exact"/>
        <w:jc w:val="both"/>
        <w:rPr>
          <w:rFonts w:ascii="Arial" w:hAnsi="Arial" w:cs="Arial"/>
          <w:sz w:val="22"/>
          <w:szCs w:val="22"/>
        </w:rPr>
      </w:pPr>
      <w:r>
        <w:rPr>
          <w:rFonts w:ascii="Arial" w:hAnsi="Arial" w:cs="Arial"/>
          <w:noProof/>
          <w:sz w:val="22"/>
          <w:szCs w:val="22"/>
        </w:rPr>
        <w:pict>
          <v:line id="Conector reto 74" o:spid="_x0000_s1040" style="position:absolute;left:0;text-align:left;z-index:-251621376;visibility:visible" from=".45pt,5.1pt" to="461.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qdhGgIAADM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" o:allowincell="f" strokeweight=".48pt"/>
        </w:pict>
      </w:r>
      <w:r>
        <w:rPr>
          <w:rFonts w:ascii="Arial" w:hAnsi="Arial" w:cs="Arial"/>
          <w:noProof/>
          <w:sz w:val="22"/>
          <w:szCs w:val="22"/>
        </w:rPr>
        <w:pict>
          <v:line id="Conector reto 73" o:spid="_x0000_s1039" style="position:absolute;left:0;text-align:left;z-index:-251620352;visibility:visible" from=".45pt,25.4pt" to="461.5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UGBGwIAADM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" o:allowincell="f" strokeweight=".48pt"/>
        </w:pict>
      </w: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321" w:lineRule="exact"/>
        <w:jc w:val="both"/>
        <w:rPr>
          <w:rFonts w:ascii="Arial" w:hAnsi="Arial" w:cs="Arial"/>
          <w:sz w:val="22"/>
          <w:szCs w:val="22"/>
        </w:rPr>
      </w:pPr>
    </w:p>
    <w:p w:rsidR="00221FAA" w:rsidRPr="0017745D" w:rsidRDefault="00221FAA" w:rsidP="0017745D">
      <w:pPr>
        <w:widowControl w:val="0"/>
        <w:autoSpaceDE w:val="0"/>
        <w:autoSpaceDN w:val="0"/>
        <w:adjustRightInd w:val="0"/>
        <w:ind w:left="1540"/>
        <w:jc w:val="both"/>
        <w:rPr>
          <w:rFonts w:ascii="Arial" w:hAnsi="Arial" w:cs="Arial"/>
          <w:sz w:val="22"/>
          <w:szCs w:val="22"/>
        </w:rPr>
      </w:pPr>
      <w:r w:rsidRPr="0017745D">
        <w:rPr>
          <w:rFonts w:ascii="Arial" w:hAnsi="Arial" w:cs="Arial"/>
          <w:b/>
          <w:bCs/>
          <w:sz w:val="22"/>
          <w:szCs w:val="22"/>
        </w:rPr>
        <w:t>2. DADOS DO REPRESENTANTE LEGAL</w:t>
      </w:r>
    </w:p>
    <w:p w:rsidR="00221FAA" w:rsidRPr="0017745D" w:rsidRDefault="00A14347" w:rsidP="0017745D">
      <w:pPr>
        <w:widowControl w:val="0"/>
        <w:autoSpaceDE w:val="0"/>
        <w:autoSpaceDN w:val="0"/>
        <w:adjustRightInd w:val="0"/>
        <w:spacing w:line="200" w:lineRule="exact"/>
        <w:jc w:val="both"/>
        <w:rPr>
          <w:rFonts w:ascii="Arial" w:hAnsi="Arial" w:cs="Arial"/>
          <w:sz w:val="22"/>
          <w:szCs w:val="22"/>
        </w:rPr>
      </w:pPr>
      <w:r>
        <w:rPr>
          <w:rFonts w:ascii="Arial" w:hAnsi="Arial" w:cs="Arial"/>
          <w:noProof/>
          <w:sz w:val="22"/>
          <w:szCs w:val="22"/>
        </w:rPr>
        <w:pict>
          <v:line id="Conector reto 72" o:spid="_x0000_s1038" style="position:absolute;left:0;text-align:left;z-index:-251619328;visibility:visible" from=".45pt,38.5pt" to="461.5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kArGgIAADM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" o:allowincell="f" strokeweight=".48pt"/>
        </w:pict>
      </w:r>
      <w:r>
        <w:rPr>
          <w:rFonts w:ascii="Arial" w:hAnsi="Arial" w:cs="Arial"/>
          <w:noProof/>
          <w:sz w:val="22"/>
          <w:szCs w:val="22"/>
        </w:rPr>
        <w:pict>
          <v:line id="Conector reto 71" o:spid="_x0000_s1037" style="position:absolute;left:0;text-align:left;z-index:-251618304;visibility:visible" from=".45pt,58.75pt" to="461.55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" o:allowincell="f" strokeweight=".48pt"/>
        </w:pict>
      </w:r>
      <w:r>
        <w:rPr>
          <w:rFonts w:ascii="Arial" w:hAnsi="Arial" w:cs="Arial"/>
          <w:noProof/>
          <w:sz w:val="22"/>
          <w:szCs w:val="22"/>
        </w:rPr>
        <w:pict>
          <v:line id="Conector reto 70" o:spid="_x0000_s1036" style="position:absolute;left:0;text-align:left;z-index:-251617280;visibility:visible" from=".7pt,38.25pt" to=".7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" o:allowincell="f" strokeweight=".48pt"/>
        </w:pict>
      </w:r>
      <w:r>
        <w:rPr>
          <w:rFonts w:ascii="Arial" w:hAnsi="Arial" w:cs="Arial"/>
          <w:noProof/>
          <w:sz w:val="22"/>
          <w:szCs w:val="22"/>
        </w:rPr>
        <w:pict>
          <v:line id="Conector reto 69" o:spid="_x0000_s1035" style="position:absolute;left:0;text-align:left;z-index:-251616256;visibility:visible" from="461.3pt,38.25pt" to="461.3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" o:allowincell="f" strokeweight=".16931mm"/>
        </w:pict>
      </w: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22" w:lineRule="exact"/>
        <w:jc w:val="both"/>
        <w:rPr>
          <w:rFonts w:ascii="Arial" w:hAnsi="Arial" w:cs="Arial"/>
          <w:sz w:val="22"/>
          <w:szCs w:val="22"/>
        </w:rPr>
      </w:pPr>
    </w:p>
    <w:p w:rsidR="00221FAA" w:rsidRPr="0017745D" w:rsidRDefault="00221FAA" w:rsidP="0017745D">
      <w:pPr>
        <w:widowControl w:val="0"/>
        <w:autoSpaceDE w:val="0"/>
        <w:autoSpaceDN w:val="0"/>
        <w:adjustRightInd w:val="0"/>
        <w:ind w:left="80"/>
        <w:jc w:val="both"/>
        <w:rPr>
          <w:rFonts w:ascii="Arial" w:hAnsi="Arial" w:cs="Arial"/>
          <w:sz w:val="22"/>
          <w:szCs w:val="22"/>
        </w:rPr>
      </w:pPr>
      <w:r w:rsidRPr="0017745D">
        <w:rPr>
          <w:rFonts w:ascii="Arial" w:hAnsi="Arial" w:cs="Arial"/>
          <w:b/>
          <w:bCs/>
          <w:sz w:val="22"/>
          <w:szCs w:val="22"/>
        </w:rPr>
        <w:t>NOME COMPLETO:</w:t>
      </w:r>
    </w:p>
    <w:p w:rsidR="00221FAA" w:rsidRPr="0017745D" w:rsidRDefault="00A14347" w:rsidP="0017745D">
      <w:pPr>
        <w:widowControl w:val="0"/>
        <w:autoSpaceDE w:val="0"/>
        <w:autoSpaceDN w:val="0"/>
        <w:adjustRightInd w:val="0"/>
        <w:spacing w:line="200" w:lineRule="exact"/>
        <w:jc w:val="both"/>
        <w:rPr>
          <w:rFonts w:ascii="Arial" w:hAnsi="Arial" w:cs="Arial"/>
          <w:sz w:val="22"/>
          <w:szCs w:val="22"/>
        </w:rPr>
      </w:pPr>
      <w:r>
        <w:rPr>
          <w:rFonts w:ascii="Arial" w:hAnsi="Arial" w:cs="Arial"/>
          <w:noProof/>
          <w:sz w:val="22"/>
          <w:szCs w:val="22"/>
        </w:rPr>
        <w:pict>
          <v:line id="Conector reto 68" o:spid="_x0000_s1034" style="position:absolute;left:0;text-align:left;z-index:-251615232;visibility:visible" from=".45pt,25.4pt" to="461.5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" o:allowincell="f" strokeweight=".16931mm"/>
        </w:pict>
      </w:r>
    </w:p>
    <w:p w:rsidR="00221FAA" w:rsidRPr="0017745D" w:rsidRDefault="00221FAA" w:rsidP="0017745D">
      <w:pPr>
        <w:widowControl w:val="0"/>
        <w:autoSpaceDE w:val="0"/>
        <w:autoSpaceDN w:val="0"/>
        <w:adjustRightInd w:val="0"/>
        <w:spacing w:line="361" w:lineRule="exact"/>
        <w:jc w:val="both"/>
        <w:rPr>
          <w:rFonts w:ascii="Arial" w:hAnsi="Arial" w:cs="Arial"/>
          <w:sz w:val="22"/>
          <w:szCs w:val="22"/>
        </w:rPr>
      </w:pPr>
    </w:p>
    <w:p w:rsidR="00221FAA" w:rsidRPr="0017745D" w:rsidRDefault="00221FAA" w:rsidP="0017745D">
      <w:pPr>
        <w:widowControl w:val="0"/>
        <w:autoSpaceDE w:val="0"/>
        <w:autoSpaceDN w:val="0"/>
        <w:adjustRightInd w:val="0"/>
        <w:ind w:left="80"/>
        <w:jc w:val="both"/>
        <w:rPr>
          <w:rFonts w:ascii="Arial" w:hAnsi="Arial" w:cs="Arial"/>
          <w:sz w:val="22"/>
          <w:szCs w:val="22"/>
        </w:rPr>
      </w:pPr>
      <w:r w:rsidRPr="0017745D">
        <w:rPr>
          <w:rFonts w:ascii="Arial" w:hAnsi="Arial" w:cs="Arial"/>
          <w:b/>
          <w:bCs/>
          <w:sz w:val="22"/>
          <w:szCs w:val="22"/>
        </w:rPr>
        <w:t>CARGO OU FUNÇÃO:</w:t>
      </w:r>
    </w:p>
    <w:p w:rsidR="00221FAA" w:rsidRPr="0017745D" w:rsidRDefault="00A14347" w:rsidP="0017745D">
      <w:pPr>
        <w:widowControl w:val="0"/>
        <w:autoSpaceDE w:val="0"/>
        <w:autoSpaceDN w:val="0"/>
        <w:adjustRightInd w:val="0"/>
        <w:spacing w:line="200" w:lineRule="exact"/>
        <w:jc w:val="both"/>
        <w:rPr>
          <w:rFonts w:ascii="Arial" w:hAnsi="Arial" w:cs="Arial"/>
          <w:sz w:val="22"/>
          <w:szCs w:val="22"/>
        </w:rPr>
      </w:pPr>
      <w:r>
        <w:rPr>
          <w:rFonts w:ascii="Arial" w:hAnsi="Arial" w:cs="Arial"/>
          <w:noProof/>
          <w:sz w:val="22"/>
          <w:szCs w:val="22"/>
        </w:rPr>
        <w:pict>
          <v:line id="Conector reto 67" o:spid="_x0000_s1033" style="position:absolute;left:0;text-align:left;z-index:-251614208;visibility:visible" from=".45pt,5pt" to="461.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3G7GgIAADM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" o:allowincell="f" strokeweight=".48pt"/>
        </w:pict>
      </w:r>
      <w:r>
        <w:rPr>
          <w:rFonts w:ascii="Arial" w:hAnsi="Arial" w:cs="Arial"/>
          <w:noProof/>
          <w:sz w:val="22"/>
          <w:szCs w:val="22"/>
        </w:rPr>
        <w:pict>
          <v:line id="Conector reto 66" o:spid="_x0000_s1032" style="position:absolute;left:0;text-align:left;z-index:-251613184;visibility:visible" from=".45pt,25.4pt" to="461.5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" o:allowincell="f" strokeweight=".16931mm"/>
        </w:pict>
      </w:r>
    </w:p>
    <w:p w:rsidR="00221FAA" w:rsidRPr="0017745D" w:rsidRDefault="00221FAA" w:rsidP="0017745D">
      <w:pPr>
        <w:widowControl w:val="0"/>
        <w:autoSpaceDE w:val="0"/>
        <w:autoSpaceDN w:val="0"/>
        <w:adjustRightInd w:val="0"/>
        <w:spacing w:line="361" w:lineRule="exact"/>
        <w:jc w:val="both"/>
        <w:rPr>
          <w:rFonts w:ascii="Arial" w:hAnsi="Arial" w:cs="Arial"/>
          <w:sz w:val="22"/>
          <w:szCs w:val="22"/>
        </w:rPr>
      </w:pPr>
    </w:p>
    <w:p w:rsidR="00221FAA" w:rsidRPr="0017745D" w:rsidRDefault="00221FAA" w:rsidP="0017745D">
      <w:pPr>
        <w:widowControl w:val="0"/>
        <w:autoSpaceDE w:val="0"/>
        <w:autoSpaceDN w:val="0"/>
        <w:adjustRightInd w:val="0"/>
        <w:ind w:left="80"/>
        <w:jc w:val="both"/>
        <w:rPr>
          <w:rFonts w:ascii="Arial" w:hAnsi="Arial" w:cs="Arial"/>
          <w:sz w:val="22"/>
          <w:szCs w:val="22"/>
        </w:rPr>
      </w:pPr>
      <w:r w:rsidRPr="0017745D">
        <w:rPr>
          <w:rFonts w:ascii="Arial" w:hAnsi="Arial" w:cs="Arial"/>
          <w:b/>
          <w:bCs/>
          <w:sz w:val="22"/>
          <w:szCs w:val="22"/>
        </w:rPr>
        <w:t>IDENTIDADE Nº :</w:t>
      </w:r>
    </w:p>
    <w:p w:rsidR="00221FAA" w:rsidRPr="0017745D" w:rsidRDefault="00A14347" w:rsidP="0017745D">
      <w:pPr>
        <w:widowControl w:val="0"/>
        <w:autoSpaceDE w:val="0"/>
        <w:autoSpaceDN w:val="0"/>
        <w:adjustRightInd w:val="0"/>
        <w:spacing w:line="200" w:lineRule="exact"/>
        <w:jc w:val="both"/>
        <w:rPr>
          <w:rFonts w:ascii="Arial" w:hAnsi="Arial" w:cs="Arial"/>
          <w:sz w:val="22"/>
          <w:szCs w:val="22"/>
        </w:rPr>
      </w:pPr>
      <w:r>
        <w:rPr>
          <w:rFonts w:ascii="Arial" w:hAnsi="Arial" w:cs="Arial"/>
          <w:noProof/>
          <w:sz w:val="22"/>
          <w:szCs w:val="22"/>
        </w:rPr>
        <w:pict>
          <v:line id="Conector reto 65" o:spid="_x0000_s1031" style="position:absolute;left:0;text-align:left;z-index:-251612160;visibility:visible" from=".45pt,5pt" to="461.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" o:allowincell="f" strokeweight=".48pt"/>
        </w:pict>
      </w:r>
      <w:r>
        <w:rPr>
          <w:rFonts w:ascii="Arial" w:hAnsi="Arial" w:cs="Arial"/>
          <w:noProof/>
          <w:sz w:val="22"/>
          <w:szCs w:val="22"/>
        </w:rPr>
        <w:pict>
          <v:line id="Conector reto 64" o:spid="_x0000_s1030" style="position:absolute;left:0;text-align:left;z-index:-251611136;visibility:visible" from=".45pt,25.4pt" to="461.5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" o:allowincell="f" strokeweight=".16931mm"/>
        </w:pict>
      </w:r>
    </w:p>
    <w:p w:rsidR="00221FAA" w:rsidRPr="0017745D" w:rsidRDefault="00221FAA" w:rsidP="0017745D">
      <w:pPr>
        <w:widowControl w:val="0"/>
        <w:autoSpaceDE w:val="0"/>
        <w:autoSpaceDN w:val="0"/>
        <w:adjustRightInd w:val="0"/>
        <w:spacing w:line="361" w:lineRule="exact"/>
        <w:jc w:val="both"/>
        <w:rPr>
          <w:rFonts w:ascii="Arial" w:hAnsi="Arial" w:cs="Arial"/>
          <w:sz w:val="22"/>
          <w:szCs w:val="22"/>
        </w:rPr>
      </w:pPr>
    </w:p>
    <w:p w:rsidR="00221FAA" w:rsidRPr="0017745D" w:rsidRDefault="00221FAA" w:rsidP="0017745D">
      <w:pPr>
        <w:widowControl w:val="0"/>
        <w:autoSpaceDE w:val="0"/>
        <w:autoSpaceDN w:val="0"/>
        <w:adjustRightInd w:val="0"/>
        <w:ind w:left="80"/>
        <w:jc w:val="both"/>
        <w:rPr>
          <w:rFonts w:ascii="Arial" w:hAnsi="Arial" w:cs="Arial"/>
          <w:sz w:val="22"/>
          <w:szCs w:val="22"/>
        </w:rPr>
      </w:pPr>
      <w:r w:rsidRPr="0017745D">
        <w:rPr>
          <w:rFonts w:ascii="Arial" w:hAnsi="Arial" w:cs="Arial"/>
          <w:b/>
          <w:bCs/>
          <w:sz w:val="22"/>
          <w:szCs w:val="22"/>
        </w:rPr>
        <w:t>CPF/MF Nº:</w:t>
      </w: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r w:rsidRPr="0017745D">
        <w:rPr>
          <w:rFonts w:ascii="Arial" w:hAnsi="Arial" w:cs="Arial"/>
          <w:noProof/>
          <w:sz w:val="22"/>
          <w:szCs w:val="22"/>
        </w:rPr>
        <w:drawing>
          <wp:anchor distT="0" distB="0" distL="114300" distR="114300" simplePos="0" relativeHeight="251706368" behindDoc="1" locked="0" layoutInCell="0" allowOverlap="1">
            <wp:simplePos x="0" y="0"/>
            <wp:positionH relativeFrom="column">
              <wp:posOffset>59055</wp:posOffset>
            </wp:positionH>
            <wp:positionV relativeFrom="paragraph">
              <wp:posOffset>2085975</wp:posOffset>
            </wp:positionV>
            <wp:extent cx="5436870" cy="38100"/>
            <wp:effectExtent l="0" t="0" r="0" b="0"/>
            <wp:wrapNone/>
            <wp:docPr id="63" name="Image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36870" cy="38100"/>
                    </a:xfrm>
                    <a:prstGeom prst="rect">
                      <a:avLst/>
                    </a:prstGeom>
                    <a:noFill/>
                  </pic:spPr>
                </pic:pic>
              </a:graphicData>
            </a:graphic>
          </wp:anchor>
        </w:drawing>
      </w:r>
      <w:r w:rsidRPr="0017745D">
        <w:rPr>
          <w:rFonts w:ascii="Arial" w:hAnsi="Arial" w:cs="Arial"/>
          <w:noProof/>
          <w:sz w:val="22"/>
          <w:szCs w:val="22"/>
        </w:rPr>
        <w:drawing>
          <wp:anchor distT="0" distB="0" distL="114300" distR="114300" simplePos="0" relativeHeight="251707392" behindDoc="1" locked="0" layoutInCell="0" allowOverlap="1">
            <wp:simplePos x="0" y="0"/>
            <wp:positionH relativeFrom="column">
              <wp:posOffset>59055</wp:posOffset>
            </wp:positionH>
            <wp:positionV relativeFrom="paragraph">
              <wp:posOffset>2133600</wp:posOffset>
            </wp:positionV>
            <wp:extent cx="5436870" cy="8890"/>
            <wp:effectExtent l="0" t="0" r="0" b="0"/>
            <wp:wrapNone/>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36870" cy="8890"/>
                    </a:xfrm>
                    <a:prstGeom prst="rect">
                      <a:avLst/>
                    </a:prstGeom>
                    <a:noFill/>
                  </pic:spPr>
                </pic:pic>
              </a:graphicData>
            </a:graphic>
          </wp:anchor>
        </w:drawing>
      </w:r>
      <w:r w:rsidR="00A14347">
        <w:rPr>
          <w:rFonts w:ascii="Arial" w:hAnsi="Arial" w:cs="Arial"/>
          <w:noProof/>
          <w:sz w:val="22"/>
          <w:szCs w:val="22"/>
        </w:rPr>
        <w:pict>
          <v:line id="Conector reto 61" o:spid="_x0000_s1029" style="position:absolute;left:0;text-align:left;z-index:-251608064;visibility:visible;mso-position-horizontal-relative:text;mso-position-vertical-relative:text" from=".45pt,5.1pt" to="461.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" o:allowincell="f" strokeweight=".16931mm"/>
        </w:pict>
      </w:r>
      <w:r w:rsidR="00A14347">
        <w:rPr>
          <w:rFonts w:ascii="Arial" w:hAnsi="Arial" w:cs="Arial"/>
          <w:noProof/>
          <w:sz w:val="22"/>
          <w:szCs w:val="22"/>
        </w:rPr>
        <w:pict>
          <v:line id="Conector reto 60" o:spid="_x0000_s1028" style="position:absolute;left:0;text-align:left;z-index:-251607040;visibility:visible;mso-position-horizontal-relative:text;mso-position-vertical-relative:text" from=".45pt,25.4pt" to="461.5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" o:allowincell="f" strokeweight=".48pt"/>
        </w:pict>
      </w:r>
    </w:p>
    <w:p w:rsidR="00221FAA" w:rsidRPr="0017745D" w:rsidRDefault="00221FAA" w:rsidP="0017745D">
      <w:pPr>
        <w:widowControl w:val="0"/>
        <w:autoSpaceDE w:val="0"/>
        <w:autoSpaceDN w:val="0"/>
        <w:adjustRightInd w:val="0"/>
        <w:jc w:val="both"/>
        <w:rPr>
          <w:rFonts w:ascii="Arial" w:hAnsi="Arial" w:cs="Arial"/>
          <w:sz w:val="22"/>
          <w:szCs w:val="22"/>
        </w:rPr>
        <w:sectPr w:rsidR="00221FAA" w:rsidRPr="0017745D">
          <w:headerReference w:type="default" r:id="rId16"/>
          <w:footerReference w:type="default" r:id="rId17"/>
          <w:pgSz w:w="11900" w:h="16838"/>
          <w:pgMar w:top="705" w:right="1080" w:bottom="711" w:left="1580" w:header="720" w:footer="720" w:gutter="0"/>
          <w:cols w:space="720" w:equalWidth="0">
            <w:col w:w="9240"/>
          </w:cols>
          <w:noEndnote/>
        </w:sectPr>
      </w:pPr>
    </w:p>
    <w:p w:rsidR="00221FAA" w:rsidRPr="0017745D" w:rsidRDefault="00221FAA" w:rsidP="0017745D">
      <w:pPr>
        <w:widowControl w:val="0"/>
        <w:autoSpaceDE w:val="0"/>
        <w:autoSpaceDN w:val="0"/>
        <w:adjustRightInd w:val="0"/>
        <w:ind w:left="2500"/>
        <w:jc w:val="both"/>
        <w:rPr>
          <w:rFonts w:ascii="Arial" w:hAnsi="Arial" w:cs="Arial"/>
          <w:sz w:val="22"/>
          <w:szCs w:val="22"/>
        </w:rPr>
      </w:pPr>
      <w:bookmarkStart w:id="8" w:name="page22"/>
      <w:bookmarkEnd w:id="8"/>
    </w:p>
    <w:p w:rsidR="00221FAA" w:rsidRPr="0017745D" w:rsidRDefault="00221FAA" w:rsidP="0017745D">
      <w:pPr>
        <w:widowControl w:val="0"/>
        <w:autoSpaceDE w:val="0"/>
        <w:autoSpaceDN w:val="0"/>
        <w:adjustRightInd w:val="0"/>
        <w:spacing w:line="394" w:lineRule="exact"/>
        <w:jc w:val="both"/>
        <w:rPr>
          <w:rFonts w:ascii="Arial" w:hAnsi="Arial" w:cs="Arial"/>
          <w:sz w:val="22"/>
          <w:szCs w:val="22"/>
        </w:rPr>
      </w:pPr>
      <w:r w:rsidRPr="0017745D">
        <w:rPr>
          <w:rFonts w:ascii="Arial" w:hAnsi="Arial" w:cs="Arial"/>
          <w:noProof/>
          <w:sz w:val="22"/>
          <w:szCs w:val="22"/>
        </w:rPr>
        <w:drawing>
          <wp:anchor distT="0" distB="0" distL="114300" distR="114300" simplePos="0" relativeHeight="251710464" behindDoc="1" locked="0" layoutInCell="0" allowOverlap="1">
            <wp:simplePos x="0" y="0"/>
            <wp:positionH relativeFrom="column">
              <wp:posOffset>-16510</wp:posOffset>
            </wp:positionH>
            <wp:positionV relativeFrom="paragraph">
              <wp:posOffset>33655</wp:posOffset>
            </wp:positionV>
            <wp:extent cx="5436870" cy="38100"/>
            <wp:effectExtent l="0" t="0" r="0" b="0"/>
            <wp:wrapNone/>
            <wp:docPr id="59" name="Image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36870" cy="38100"/>
                    </a:xfrm>
                    <a:prstGeom prst="rect">
                      <a:avLst/>
                    </a:prstGeom>
                    <a:noFill/>
                  </pic:spPr>
                </pic:pic>
              </a:graphicData>
            </a:graphic>
          </wp:anchor>
        </w:drawing>
      </w:r>
      <w:r w:rsidRPr="0017745D">
        <w:rPr>
          <w:rFonts w:ascii="Arial" w:hAnsi="Arial" w:cs="Arial"/>
          <w:noProof/>
          <w:sz w:val="22"/>
          <w:szCs w:val="22"/>
        </w:rPr>
        <w:drawing>
          <wp:anchor distT="0" distB="0" distL="114300" distR="114300" simplePos="0" relativeHeight="251711488" behindDoc="1" locked="0" layoutInCell="0" allowOverlap="1">
            <wp:simplePos x="0" y="0"/>
            <wp:positionH relativeFrom="column">
              <wp:posOffset>-16510</wp:posOffset>
            </wp:positionH>
            <wp:positionV relativeFrom="paragraph">
              <wp:posOffset>15240</wp:posOffset>
            </wp:positionV>
            <wp:extent cx="5436870" cy="8890"/>
            <wp:effectExtent l="0" t="0" r="0" b="0"/>
            <wp:wrapNone/>
            <wp:docPr id="58"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36870" cy="8890"/>
                    </a:xfrm>
                    <a:prstGeom prst="rect">
                      <a:avLst/>
                    </a:prstGeom>
                    <a:noFill/>
                  </pic:spPr>
                </pic:pic>
              </a:graphicData>
            </a:graphic>
          </wp:anchor>
        </w:drawing>
      </w:r>
      <w:r w:rsidRPr="0017745D">
        <w:rPr>
          <w:rFonts w:ascii="Arial" w:hAnsi="Arial" w:cs="Arial"/>
          <w:noProof/>
          <w:sz w:val="22"/>
          <w:szCs w:val="22"/>
        </w:rPr>
        <w:drawing>
          <wp:anchor distT="0" distB="0" distL="114300" distR="114300" simplePos="0" relativeHeight="251712512" behindDoc="1" locked="0" layoutInCell="0" allowOverlap="1">
            <wp:simplePos x="0" y="0"/>
            <wp:positionH relativeFrom="column">
              <wp:posOffset>-69850</wp:posOffset>
            </wp:positionH>
            <wp:positionV relativeFrom="paragraph">
              <wp:posOffset>247015</wp:posOffset>
            </wp:positionV>
            <wp:extent cx="5496560" cy="189230"/>
            <wp:effectExtent l="0" t="0" r="8890" b="1270"/>
            <wp:wrapNone/>
            <wp:docPr id="57" name="Image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6560" cy="189230"/>
                    </a:xfrm>
                    <a:prstGeom prst="rect">
                      <a:avLst/>
                    </a:prstGeom>
                    <a:noFill/>
                  </pic:spPr>
                </pic:pic>
              </a:graphicData>
            </a:graphic>
          </wp:anchor>
        </w:drawing>
      </w:r>
    </w:p>
    <w:p w:rsidR="00221FAA" w:rsidRPr="0017745D" w:rsidRDefault="00221FAA" w:rsidP="0017745D">
      <w:pPr>
        <w:widowControl w:val="0"/>
        <w:autoSpaceDE w:val="0"/>
        <w:autoSpaceDN w:val="0"/>
        <w:adjustRightInd w:val="0"/>
        <w:ind w:left="3640"/>
        <w:jc w:val="both"/>
        <w:rPr>
          <w:rFonts w:ascii="Arial" w:hAnsi="Arial" w:cs="Arial"/>
          <w:sz w:val="22"/>
          <w:szCs w:val="22"/>
        </w:rPr>
      </w:pPr>
      <w:r w:rsidRPr="0017745D">
        <w:rPr>
          <w:rFonts w:ascii="Arial" w:hAnsi="Arial" w:cs="Arial"/>
          <w:b/>
          <w:bCs/>
          <w:sz w:val="22"/>
          <w:szCs w:val="22"/>
        </w:rPr>
        <w:t>ANEXO IV</w:t>
      </w:r>
    </w:p>
    <w:p w:rsidR="00221FAA" w:rsidRPr="0017745D" w:rsidRDefault="00221FAA" w:rsidP="0017745D">
      <w:pPr>
        <w:widowControl w:val="0"/>
        <w:autoSpaceDE w:val="0"/>
        <w:autoSpaceDN w:val="0"/>
        <w:adjustRightInd w:val="0"/>
        <w:spacing w:line="264"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39" w:lineRule="auto"/>
        <w:ind w:left="2460"/>
        <w:jc w:val="both"/>
        <w:rPr>
          <w:rFonts w:ascii="Arial" w:hAnsi="Arial" w:cs="Arial"/>
          <w:sz w:val="22"/>
          <w:szCs w:val="22"/>
        </w:rPr>
      </w:pPr>
      <w:r w:rsidRPr="0017745D">
        <w:rPr>
          <w:rFonts w:ascii="Arial" w:hAnsi="Arial" w:cs="Arial"/>
          <w:b/>
          <w:bCs/>
          <w:sz w:val="22"/>
          <w:szCs w:val="22"/>
        </w:rPr>
        <w:t xml:space="preserve">PREGÃO PRESENCIAL Nº </w:t>
      </w:r>
      <w:r w:rsidR="00F82AF6">
        <w:rPr>
          <w:rFonts w:ascii="Arial" w:hAnsi="Arial" w:cs="Arial"/>
          <w:b/>
          <w:bCs/>
          <w:sz w:val="22"/>
          <w:szCs w:val="22"/>
        </w:rPr>
        <w:t>32/2018</w:t>
      </w:r>
    </w:p>
    <w:p w:rsidR="00221FAA" w:rsidRPr="0017745D" w:rsidRDefault="00221FAA" w:rsidP="0017745D">
      <w:pPr>
        <w:widowControl w:val="0"/>
        <w:autoSpaceDE w:val="0"/>
        <w:autoSpaceDN w:val="0"/>
        <w:adjustRightInd w:val="0"/>
        <w:spacing w:line="254"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39" w:lineRule="auto"/>
        <w:ind w:left="3000"/>
        <w:jc w:val="both"/>
        <w:rPr>
          <w:rFonts w:ascii="Arial" w:hAnsi="Arial" w:cs="Arial"/>
          <w:sz w:val="22"/>
          <w:szCs w:val="22"/>
        </w:rPr>
      </w:pPr>
      <w:r w:rsidRPr="0017745D">
        <w:rPr>
          <w:rFonts w:ascii="Arial" w:hAnsi="Arial" w:cs="Arial"/>
          <w:b/>
          <w:bCs/>
          <w:sz w:val="22"/>
          <w:szCs w:val="22"/>
        </w:rPr>
        <w:t>REGISTRO DE PREÇOS</w:t>
      </w:r>
    </w:p>
    <w:p w:rsidR="00221FAA" w:rsidRPr="0017745D" w:rsidRDefault="00221FAA" w:rsidP="0017745D">
      <w:pPr>
        <w:widowControl w:val="0"/>
        <w:autoSpaceDE w:val="0"/>
        <w:autoSpaceDN w:val="0"/>
        <w:adjustRightInd w:val="0"/>
        <w:spacing w:line="254"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39" w:lineRule="auto"/>
        <w:ind w:left="60"/>
        <w:jc w:val="both"/>
        <w:rPr>
          <w:rFonts w:ascii="Arial" w:hAnsi="Arial" w:cs="Arial"/>
          <w:sz w:val="22"/>
          <w:szCs w:val="22"/>
        </w:rPr>
      </w:pPr>
      <w:r w:rsidRPr="0017745D">
        <w:rPr>
          <w:rFonts w:ascii="Arial" w:hAnsi="Arial" w:cs="Arial"/>
          <w:b/>
          <w:bCs/>
          <w:sz w:val="22"/>
          <w:szCs w:val="22"/>
        </w:rPr>
        <w:t>DECLARAÇÃO DE CUMPRIMENTO PLENO DOS REQUISITOS DE HABILITAÇÃO</w:t>
      </w:r>
    </w:p>
    <w:p w:rsidR="00221FAA" w:rsidRDefault="00221FAA" w:rsidP="0017745D">
      <w:pPr>
        <w:widowControl w:val="0"/>
        <w:autoSpaceDE w:val="0"/>
        <w:autoSpaceDN w:val="0"/>
        <w:adjustRightInd w:val="0"/>
        <w:spacing w:line="200" w:lineRule="exact"/>
        <w:jc w:val="both"/>
        <w:rPr>
          <w:rFonts w:ascii="Arial" w:hAnsi="Arial" w:cs="Arial"/>
          <w:sz w:val="22"/>
          <w:szCs w:val="22"/>
        </w:rPr>
      </w:pPr>
    </w:p>
    <w:p w:rsidR="001925FB" w:rsidRPr="001925FB" w:rsidRDefault="001925FB" w:rsidP="001925FB">
      <w:pPr>
        <w:widowControl w:val="0"/>
        <w:autoSpaceDE w:val="0"/>
        <w:autoSpaceDN w:val="0"/>
        <w:adjustRightInd w:val="0"/>
        <w:spacing w:line="200" w:lineRule="exact"/>
        <w:jc w:val="right"/>
        <w:rPr>
          <w:rFonts w:ascii="Arial" w:hAnsi="Arial" w:cs="Arial"/>
          <w:b/>
          <w:sz w:val="22"/>
          <w:szCs w:val="22"/>
        </w:rPr>
      </w:pPr>
      <w:r w:rsidRPr="001925FB">
        <w:rPr>
          <w:rFonts w:ascii="Arial" w:hAnsi="Arial" w:cs="Arial"/>
          <w:b/>
          <w:sz w:val="22"/>
          <w:szCs w:val="22"/>
          <w:highlight w:val="yellow"/>
        </w:rPr>
        <w:t>Fora dos envelopes</w:t>
      </w:r>
    </w:p>
    <w:p w:rsidR="001925FB" w:rsidRPr="0017745D" w:rsidRDefault="001925FB"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67" w:lineRule="exact"/>
        <w:jc w:val="both"/>
        <w:rPr>
          <w:rFonts w:ascii="Arial" w:hAnsi="Arial" w:cs="Arial"/>
          <w:sz w:val="22"/>
          <w:szCs w:val="22"/>
        </w:rPr>
      </w:pPr>
    </w:p>
    <w:p w:rsidR="00221FAA" w:rsidRPr="0017745D" w:rsidRDefault="00221FAA" w:rsidP="0017745D">
      <w:pPr>
        <w:widowControl w:val="0"/>
        <w:tabs>
          <w:tab w:val="left" w:pos="2340"/>
          <w:tab w:val="left" w:pos="3580"/>
          <w:tab w:val="left" w:pos="4300"/>
          <w:tab w:val="left" w:pos="5880"/>
          <w:tab w:val="left" w:pos="7280"/>
          <w:tab w:val="left" w:pos="8280"/>
        </w:tabs>
        <w:autoSpaceDE w:val="0"/>
        <w:autoSpaceDN w:val="0"/>
        <w:adjustRightInd w:val="0"/>
        <w:jc w:val="both"/>
        <w:rPr>
          <w:rFonts w:ascii="Arial" w:hAnsi="Arial" w:cs="Arial"/>
          <w:sz w:val="22"/>
          <w:szCs w:val="22"/>
        </w:rPr>
      </w:pPr>
      <w:r w:rsidRPr="0017745D">
        <w:rPr>
          <w:rFonts w:ascii="Arial" w:hAnsi="Arial" w:cs="Arial"/>
          <w:sz w:val="22"/>
          <w:szCs w:val="22"/>
        </w:rPr>
        <w:t>_________(RAZÃO</w:t>
      </w:r>
      <w:r w:rsidRPr="0017745D">
        <w:rPr>
          <w:rFonts w:ascii="Arial" w:hAnsi="Arial" w:cs="Arial"/>
          <w:sz w:val="22"/>
          <w:szCs w:val="22"/>
        </w:rPr>
        <w:tab/>
        <w:t>SOCIAL</w:t>
      </w:r>
      <w:r w:rsidRPr="0017745D">
        <w:rPr>
          <w:rFonts w:ascii="Arial" w:hAnsi="Arial" w:cs="Arial"/>
          <w:sz w:val="22"/>
          <w:szCs w:val="22"/>
        </w:rPr>
        <w:tab/>
        <w:t>DA</w:t>
      </w:r>
      <w:r w:rsidRPr="0017745D">
        <w:rPr>
          <w:rFonts w:ascii="Arial" w:hAnsi="Arial" w:cs="Arial"/>
          <w:sz w:val="22"/>
          <w:szCs w:val="22"/>
        </w:rPr>
        <w:tab/>
        <w:t>EMPRESA)</w:t>
      </w:r>
      <w:r w:rsidRPr="0017745D">
        <w:rPr>
          <w:rFonts w:ascii="Arial" w:hAnsi="Arial" w:cs="Arial"/>
          <w:sz w:val="22"/>
          <w:szCs w:val="22"/>
        </w:rPr>
        <w:tab/>
        <w:t>________</w:t>
      </w:r>
      <w:r w:rsidRPr="0017745D">
        <w:rPr>
          <w:rFonts w:ascii="Arial" w:hAnsi="Arial" w:cs="Arial"/>
          <w:sz w:val="22"/>
          <w:szCs w:val="22"/>
        </w:rPr>
        <w:tab/>
        <w:t>CNPJ</w:t>
      </w:r>
      <w:r w:rsidRPr="0017745D">
        <w:rPr>
          <w:rFonts w:ascii="Arial" w:hAnsi="Arial" w:cs="Arial"/>
          <w:sz w:val="22"/>
          <w:szCs w:val="22"/>
        </w:rPr>
        <w:tab/>
        <w:t>nº</w:t>
      </w:r>
    </w:p>
    <w:p w:rsidR="00221FAA" w:rsidRPr="0017745D" w:rsidRDefault="00221FAA" w:rsidP="0017745D">
      <w:pPr>
        <w:widowControl w:val="0"/>
        <w:autoSpaceDE w:val="0"/>
        <w:autoSpaceDN w:val="0"/>
        <w:adjustRightInd w:val="0"/>
        <w:spacing w:line="171" w:lineRule="exact"/>
        <w:jc w:val="both"/>
        <w:rPr>
          <w:rFonts w:ascii="Arial" w:hAnsi="Arial" w:cs="Arial"/>
          <w:sz w:val="22"/>
          <w:szCs w:val="22"/>
        </w:rPr>
      </w:pPr>
    </w:p>
    <w:p w:rsidR="00221FAA" w:rsidRPr="0017745D" w:rsidRDefault="00221FAA" w:rsidP="0017745D">
      <w:pPr>
        <w:widowControl w:val="0"/>
        <w:overflowPunct w:val="0"/>
        <w:autoSpaceDE w:val="0"/>
        <w:autoSpaceDN w:val="0"/>
        <w:adjustRightInd w:val="0"/>
        <w:spacing w:line="338" w:lineRule="auto"/>
        <w:ind w:right="20"/>
        <w:jc w:val="both"/>
        <w:rPr>
          <w:rFonts w:ascii="Arial" w:hAnsi="Arial" w:cs="Arial"/>
          <w:sz w:val="22"/>
          <w:szCs w:val="22"/>
        </w:rPr>
      </w:pPr>
      <w:r w:rsidRPr="0017745D">
        <w:rPr>
          <w:rFonts w:ascii="Arial" w:hAnsi="Arial" w:cs="Arial"/>
          <w:sz w:val="22"/>
          <w:szCs w:val="22"/>
        </w:rPr>
        <w:t>____________________, sediada em _____________(ENDEREÇO COMERCIAL)_______, declara, sob as penas da Lei nº 10.520, de 17/07/2002, que cumpre plenamente os requisitos para sua habilitação no presente processo licitatório.</w:t>
      </w: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373" w:lineRule="exact"/>
        <w:jc w:val="both"/>
        <w:rPr>
          <w:rFonts w:ascii="Arial" w:hAnsi="Arial" w:cs="Arial"/>
          <w:sz w:val="22"/>
          <w:szCs w:val="22"/>
        </w:rPr>
      </w:pPr>
    </w:p>
    <w:p w:rsidR="00221FAA" w:rsidRPr="0017745D" w:rsidRDefault="00221FAA" w:rsidP="0017745D">
      <w:pPr>
        <w:widowControl w:val="0"/>
        <w:overflowPunct w:val="0"/>
        <w:autoSpaceDE w:val="0"/>
        <w:autoSpaceDN w:val="0"/>
        <w:adjustRightInd w:val="0"/>
        <w:spacing w:line="219" w:lineRule="auto"/>
        <w:jc w:val="both"/>
        <w:rPr>
          <w:rFonts w:ascii="Arial" w:hAnsi="Arial" w:cs="Arial"/>
          <w:sz w:val="22"/>
          <w:szCs w:val="22"/>
        </w:rPr>
      </w:pPr>
      <w:r w:rsidRPr="0017745D">
        <w:rPr>
          <w:rFonts w:ascii="Arial" w:hAnsi="Arial" w:cs="Arial"/>
          <w:b/>
          <w:bCs/>
          <w:sz w:val="22"/>
          <w:szCs w:val="22"/>
        </w:rPr>
        <w:t>Obs.: Em se tratando de ME ou EPP, favor orientar-se pelo descrito no item 4.3 parágrafo único.</w:t>
      </w:r>
    </w:p>
    <w:p w:rsidR="00221FAA" w:rsidRPr="0017745D" w:rsidRDefault="00221FAA" w:rsidP="0017745D">
      <w:pPr>
        <w:widowControl w:val="0"/>
        <w:autoSpaceDE w:val="0"/>
        <w:autoSpaceDN w:val="0"/>
        <w:adjustRightInd w:val="0"/>
        <w:spacing w:line="257" w:lineRule="exact"/>
        <w:jc w:val="both"/>
        <w:rPr>
          <w:rFonts w:ascii="Arial" w:hAnsi="Arial" w:cs="Arial"/>
          <w:sz w:val="22"/>
          <w:szCs w:val="22"/>
        </w:rPr>
      </w:pPr>
    </w:p>
    <w:p w:rsidR="00221FAA" w:rsidRPr="0017745D" w:rsidRDefault="00221FAA" w:rsidP="0017745D">
      <w:pPr>
        <w:widowControl w:val="0"/>
        <w:autoSpaceDE w:val="0"/>
        <w:autoSpaceDN w:val="0"/>
        <w:adjustRightInd w:val="0"/>
        <w:jc w:val="both"/>
        <w:rPr>
          <w:rFonts w:ascii="Arial" w:hAnsi="Arial" w:cs="Arial"/>
          <w:sz w:val="22"/>
          <w:szCs w:val="22"/>
        </w:rPr>
      </w:pPr>
      <w:r w:rsidRPr="0017745D">
        <w:rPr>
          <w:rFonts w:ascii="Arial" w:hAnsi="Arial" w:cs="Arial"/>
          <w:sz w:val="22"/>
          <w:szCs w:val="22"/>
        </w:rPr>
        <w:t>___________________________ (SC), ____&lt; DATA&gt; ________</w:t>
      </w: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pBdr>
          <w:bottom w:val="single" w:sz="12" w:space="1" w:color="auto"/>
        </w:pBdr>
        <w:autoSpaceDE w:val="0"/>
        <w:autoSpaceDN w:val="0"/>
        <w:adjustRightInd w:val="0"/>
        <w:spacing w:line="262"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46" w:lineRule="exact"/>
        <w:jc w:val="both"/>
        <w:rPr>
          <w:rFonts w:ascii="Arial" w:hAnsi="Arial" w:cs="Arial"/>
          <w:sz w:val="22"/>
          <w:szCs w:val="22"/>
        </w:rPr>
      </w:pPr>
    </w:p>
    <w:p w:rsidR="00221FAA" w:rsidRPr="0017745D" w:rsidRDefault="00221FAA" w:rsidP="0017745D">
      <w:pPr>
        <w:widowControl w:val="0"/>
        <w:overflowPunct w:val="0"/>
        <w:autoSpaceDE w:val="0"/>
        <w:autoSpaceDN w:val="0"/>
        <w:adjustRightInd w:val="0"/>
        <w:spacing w:line="219" w:lineRule="auto"/>
        <w:ind w:left="800" w:right="4000" w:hanging="797"/>
        <w:jc w:val="both"/>
        <w:rPr>
          <w:rFonts w:ascii="Arial" w:hAnsi="Arial" w:cs="Arial"/>
          <w:sz w:val="22"/>
          <w:szCs w:val="22"/>
        </w:rPr>
      </w:pPr>
      <w:r w:rsidRPr="0017745D">
        <w:rPr>
          <w:rFonts w:ascii="Arial" w:hAnsi="Arial" w:cs="Arial"/>
          <w:sz w:val="22"/>
          <w:szCs w:val="22"/>
        </w:rPr>
        <w:t>Assinatura do representante legal da empresa Carimbo da empresa</w:t>
      </w: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307" w:lineRule="exact"/>
        <w:jc w:val="both"/>
        <w:rPr>
          <w:rFonts w:ascii="Arial" w:hAnsi="Arial" w:cs="Arial"/>
          <w:sz w:val="22"/>
          <w:szCs w:val="22"/>
        </w:rPr>
      </w:pPr>
    </w:p>
    <w:p w:rsidR="00221FAA" w:rsidRPr="0017745D" w:rsidRDefault="00221FAA" w:rsidP="0017745D">
      <w:pPr>
        <w:widowControl w:val="0"/>
        <w:autoSpaceDE w:val="0"/>
        <w:autoSpaceDN w:val="0"/>
        <w:adjustRightInd w:val="0"/>
        <w:jc w:val="both"/>
        <w:rPr>
          <w:rFonts w:ascii="Arial" w:hAnsi="Arial" w:cs="Arial"/>
          <w:sz w:val="22"/>
          <w:szCs w:val="22"/>
        </w:rPr>
      </w:pPr>
      <w:r w:rsidRPr="0017745D">
        <w:rPr>
          <w:rFonts w:ascii="Arial" w:hAnsi="Arial" w:cs="Arial"/>
          <w:sz w:val="22"/>
          <w:szCs w:val="22"/>
        </w:rPr>
        <w:t>Carimbo do CNPJ:</w:t>
      </w: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r w:rsidRPr="0017745D">
        <w:rPr>
          <w:rFonts w:ascii="Arial" w:hAnsi="Arial" w:cs="Arial"/>
          <w:noProof/>
          <w:sz w:val="22"/>
          <w:szCs w:val="22"/>
        </w:rPr>
        <w:drawing>
          <wp:anchor distT="0" distB="0" distL="114300" distR="114300" simplePos="0" relativeHeight="251713536" behindDoc="1" locked="0" layoutInCell="0" allowOverlap="1">
            <wp:simplePos x="0" y="0"/>
            <wp:positionH relativeFrom="column">
              <wp:posOffset>-16510</wp:posOffset>
            </wp:positionH>
            <wp:positionV relativeFrom="paragraph">
              <wp:posOffset>3333115</wp:posOffset>
            </wp:positionV>
            <wp:extent cx="5436870" cy="38100"/>
            <wp:effectExtent l="0" t="0" r="0" b="0"/>
            <wp:wrapNone/>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36870" cy="38100"/>
                    </a:xfrm>
                    <a:prstGeom prst="rect">
                      <a:avLst/>
                    </a:prstGeom>
                    <a:noFill/>
                  </pic:spPr>
                </pic:pic>
              </a:graphicData>
            </a:graphic>
          </wp:anchor>
        </w:drawing>
      </w:r>
      <w:r w:rsidRPr="0017745D">
        <w:rPr>
          <w:rFonts w:ascii="Arial" w:hAnsi="Arial" w:cs="Arial"/>
          <w:noProof/>
          <w:sz w:val="22"/>
          <w:szCs w:val="22"/>
        </w:rPr>
        <w:drawing>
          <wp:anchor distT="0" distB="0" distL="114300" distR="114300" simplePos="0" relativeHeight="251714560" behindDoc="1" locked="0" layoutInCell="0" allowOverlap="1">
            <wp:simplePos x="0" y="0"/>
            <wp:positionH relativeFrom="column">
              <wp:posOffset>-16510</wp:posOffset>
            </wp:positionH>
            <wp:positionV relativeFrom="paragraph">
              <wp:posOffset>3380740</wp:posOffset>
            </wp:positionV>
            <wp:extent cx="5436870" cy="8890"/>
            <wp:effectExtent l="0" t="0" r="0" b="0"/>
            <wp:wrapNone/>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36870" cy="8890"/>
                    </a:xfrm>
                    <a:prstGeom prst="rect">
                      <a:avLst/>
                    </a:prstGeom>
                    <a:noFill/>
                  </pic:spPr>
                </pic:pic>
              </a:graphicData>
            </a:graphic>
          </wp:anchor>
        </w:drawing>
      </w: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jc w:val="both"/>
        <w:rPr>
          <w:rFonts w:ascii="Arial" w:hAnsi="Arial" w:cs="Arial"/>
          <w:sz w:val="22"/>
          <w:szCs w:val="22"/>
        </w:rPr>
        <w:sectPr w:rsidR="00221FAA" w:rsidRPr="0017745D">
          <w:pgSz w:w="11900" w:h="16838"/>
          <w:pgMar w:top="705" w:right="1680" w:bottom="711" w:left="1700" w:header="720" w:footer="720" w:gutter="0"/>
          <w:cols w:space="720" w:equalWidth="0">
            <w:col w:w="8520"/>
          </w:cols>
          <w:noEndnote/>
        </w:sectPr>
      </w:pPr>
    </w:p>
    <w:p w:rsidR="00221FAA" w:rsidRPr="0017745D" w:rsidRDefault="00221FAA" w:rsidP="0017745D">
      <w:pPr>
        <w:widowControl w:val="0"/>
        <w:autoSpaceDE w:val="0"/>
        <w:autoSpaceDN w:val="0"/>
        <w:adjustRightInd w:val="0"/>
        <w:ind w:left="2620"/>
        <w:jc w:val="both"/>
        <w:rPr>
          <w:rFonts w:ascii="Arial" w:hAnsi="Arial" w:cs="Arial"/>
          <w:sz w:val="22"/>
          <w:szCs w:val="22"/>
        </w:rPr>
      </w:pPr>
      <w:bookmarkStart w:id="9" w:name="page23"/>
      <w:bookmarkEnd w:id="9"/>
    </w:p>
    <w:p w:rsidR="00221FAA" w:rsidRPr="0017745D" w:rsidRDefault="00221FAA" w:rsidP="0017745D">
      <w:pPr>
        <w:widowControl w:val="0"/>
        <w:autoSpaceDE w:val="0"/>
        <w:autoSpaceDN w:val="0"/>
        <w:adjustRightInd w:val="0"/>
        <w:spacing w:line="394" w:lineRule="exact"/>
        <w:jc w:val="both"/>
        <w:rPr>
          <w:rFonts w:ascii="Arial" w:hAnsi="Arial" w:cs="Arial"/>
          <w:sz w:val="22"/>
          <w:szCs w:val="22"/>
        </w:rPr>
      </w:pPr>
      <w:r w:rsidRPr="0017745D">
        <w:rPr>
          <w:rFonts w:ascii="Arial" w:hAnsi="Arial" w:cs="Arial"/>
          <w:noProof/>
          <w:sz w:val="22"/>
          <w:szCs w:val="22"/>
        </w:rPr>
        <w:drawing>
          <wp:anchor distT="0" distB="0" distL="114300" distR="114300" simplePos="0" relativeHeight="251715584" behindDoc="1" locked="0" layoutInCell="0" allowOverlap="1">
            <wp:simplePos x="0" y="0"/>
            <wp:positionH relativeFrom="column">
              <wp:posOffset>59055</wp:posOffset>
            </wp:positionH>
            <wp:positionV relativeFrom="paragraph">
              <wp:posOffset>33655</wp:posOffset>
            </wp:positionV>
            <wp:extent cx="5436870" cy="38100"/>
            <wp:effectExtent l="0" t="0" r="0" b="0"/>
            <wp:wrapNone/>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36870" cy="38100"/>
                    </a:xfrm>
                    <a:prstGeom prst="rect">
                      <a:avLst/>
                    </a:prstGeom>
                    <a:noFill/>
                  </pic:spPr>
                </pic:pic>
              </a:graphicData>
            </a:graphic>
          </wp:anchor>
        </w:drawing>
      </w:r>
      <w:r w:rsidRPr="0017745D">
        <w:rPr>
          <w:rFonts w:ascii="Arial" w:hAnsi="Arial" w:cs="Arial"/>
          <w:noProof/>
          <w:sz w:val="22"/>
          <w:szCs w:val="22"/>
        </w:rPr>
        <w:drawing>
          <wp:anchor distT="0" distB="0" distL="114300" distR="114300" simplePos="0" relativeHeight="251716608" behindDoc="1" locked="0" layoutInCell="0" allowOverlap="1">
            <wp:simplePos x="0" y="0"/>
            <wp:positionH relativeFrom="column">
              <wp:posOffset>59055</wp:posOffset>
            </wp:positionH>
            <wp:positionV relativeFrom="paragraph">
              <wp:posOffset>15240</wp:posOffset>
            </wp:positionV>
            <wp:extent cx="5436870" cy="8890"/>
            <wp:effectExtent l="0" t="0" r="0" b="0"/>
            <wp:wrapNone/>
            <wp:docPr id="53"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36870" cy="8890"/>
                    </a:xfrm>
                    <a:prstGeom prst="rect">
                      <a:avLst/>
                    </a:prstGeom>
                    <a:noFill/>
                  </pic:spPr>
                </pic:pic>
              </a:graphicData>
            </a:graphic>
          </wp:anchor>
        </w:drawing>
      </w:r>
      <w:r w:rsidRPr="0017745D">
        <w:rPr>
          <w:rFonts w:ascii="Arial" w:hAnsi="Arial" w:cs="Arial"/>
          <w:noProof/>
          <w:sz w:val="22"/>
          <w:szCs w:val="22"/>
        </w:rPr>
        <w:drawing>
          <wp:anchor distT="0" distB="0" distL="114300" distR="114300" simplePos="0" relativeHeight="251717632" behindDoc="1" locked="0" layoutInCell="0" allowOverlap="1">
            <wp:simplePos x="0" y="0"/>
            <wp:positionH relativeFrom="column">
              <wp:posOffset>5715</wp:posOffset>
            </wp:positionH>
            <wp:positionV relativeFrom="paragraph">
              <wp:posOffset>247015</wp:posOffset>
            </wp:positionV>
            <wp:extent cx="5496560" cy="189230"/>
            <wp:effectExtent l="0" t="0" r="8890" b="1270"/>
            <wp:wrapNone/>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6560" cy="189230"/>
                    </a:xfrm>
                    <a:prstGeom prst="rect">
                      <a:avLst/>
                    </a:prstGeom>
                    <a:noFill/>
                  </pic:spPr>
                </pic:pic>
              </a:graphicData>
            </a:graphic>
          </wp:anchor>
        </w:drawing>
      </w:r>
    </w:p>
    <w:p w:rsidR="00221FAA" w:rsidRPr="0017745D" w:rsidRDefault="00221FAA" w:rsidP="0017745D">
      <w:pPr>
        <w:widowControl w:val="0"/>
        <w:autoSpaceDE w:val="0"/>
        <w:autoSpaceDN w:val="0"/>
        <w:adjustRightInd w:val="0"/>
        <w:ind w:left="3800"/>
        <w:jc w:val="both"/>
        <w:rPr>
          <w:rFonts w:ascii="Arial" w:hAnsi="Arial" w:cs="Arial"/>
          <w:sz w:val="22"/>
          <w:szCs w:val="22"/>
        </w:rPr>
      </w:pPr>
      <w:r w:rsidRPr="0017745D">
        <w:rPr>
          <w:rFonts w:ascii="Arial" w:hAnsi="Arial" w:cs="Arial"/>
          <w:b/>
          <w:bCs/>
          <w:sz w:val="22"/>
          <w:szCs w:val="22"/>
        </w:rPr>
        <w:t>ANEXO V</w:t>
      </w: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316"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39" w:lineRule="auto"/>
        <w:ind w:left="2580"/>
        <w:jc w:val="both"/>
        <w:rPr>
          <w:rFonts w:ascii="Arial" w:hAnsi="Arial" w:cs="Arial"/>
          <w:sz w:val="22"/>
          <w:szCs w:val="22"/>
        </w:rPr>
      </w:pPr>
      <w:r w:rsidRPr="0017745D">
        <w:rPr>
          <w:rFonts w:ascii="Arial" w:hAnsi="Arial" w:cs="Arial"/>
          <w:b/>
          <w:bCs/>
          <w:sz w:val="22"/>
          <w:szCs w:val="22"/>
        </w:rPr>
        <w:t xml:space="preserve">PREGÃO PRESENCIAL Nº </w:t>
      </w:r>
      <w:r w:rsidR="00F82AF6">
        <w:rPr>
          <w:rFonts w:ascii="Arial" w:hAnsi="Arial" w:cs="Arial"/>
          <w:b/>
          <w:bCs/>
          <w:sz w:val="22"/>
          <w:szCs w:val="22"/>
        </w:rPr>
        <w:t>32/2018</w:t>
      </w:r>
    </w:p>
    <w:p w:rsidR="00221FAA" w:rsidRPr="0017745D" w:rsidRDefault="00221FAA" w:rsidP="0017745D">
      <w:pPr>
        <w:widowControl w:val="0"/>
        <w:autoSpaceDE w:val="0"/>
        <w:autoSpaceDN w:val="0"/>
        <w:adjustRightInd w:val="0"/>
        <w:spacing w:line="254"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39" w:lineRule="auto"/>
        <w:ind w:left="3120"/>
        <w:jc w:val="both"/>
        <w:rPr>
          <w:rFonts w:ascii="Arial" w:hAnsi="Arial" w:cs="Arial"/>
          <w:sz w:val="22"/>
          <w:szCs w:val="22"/>
        </w:rPr>
      </w:pPr>
      <w:r w:rsidRPr="0017745D">
        <w:rPr>
          <w:rFonts w:ascii="Arial" w:hAnsi="Arial" w:cs="Arial"/>
          <w:b/>
          <w:bCs/>
          <w:sz w:val="22"/>
          <w:szCs w:val="22"/>
        </w:rPr>
        <w:t>REGISTRO DE PREÇOS</w:t>
      </w: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r w:rsidRPr="0017745D">
        <w:rPr>
          <w:rFonts w:ascii="Arial" w:hAnsi="Arial" w:cs="Arial"/>
          <w:noProof/>
          <w:sz w:val="22"/>
          <w:szCs w:val="22"/>
        </w:rPr>
        <w:drawing>
          <wp:anchor distT="0" distB="0" distL="114300" distR="114300" simplePos="0" relativeHeight="251718656" behindDoc="1" locked="0" layoutInCell="0" allowOverlap="1">
            <wp:simplePos x="0" y="0"/>
            <wp:positionH relativeFrom="column">
              <wp:posOffset>-12065</wp:posOffset>
            </wp:positionH>
            <wp:positionV relativeFrom="paragraph">
              <wp:posOffset>-40640</wp:posOffset>
            </wp:positionV>
            <wp:extent cx="2973070" cy="692150"/>
            <wp:effectExtent l="0" t="0" r="0" b="0"/>
            <wp:wrapNone/>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73070" cy="692150"/>
                    </a:xfrm>
                    <a:prstGeom prst="rect">
                      <a:avLst/>
                    </a:prstGeom>
                    <a:noFill/>
                  </pic:spPr>
                </pic:pic>
              </a:graphicData>
            </a:graphic>
          </wp:anchor>
        </w:drawing>
      </w:r>
    </w:p>
    <w:p w:rsidR="001925FB" w:rsidRPr="001925FB" w:rsidRDefault="001925FB" w:rsidP="001925FB">
      <w:pPr>
        <w:widowControl w:val="0"/>
        <w:autoSpaceDE w:val="0"/>
        <w:autoSpaceDN w:val="0"/>
        <w:adjustRightInd w:val="0"/>
        <w:spacing w:line="200" w:lineRule="exact"/>
        <w:jc w:val="right"/>
        <w:rPr>
          <w:rFonts w:ascii="Arial" w:hAnsi="Arial" w:cs="Arial"/>
          <w:b/>
          <w:sz w:val="22"/>
          <w:szCs w:val="22"/>
        </w:rPr>
      </w:pPr>
      <w:r w:rsidRPr="001925FB">
        <w:rPr>
          <w:rFonts w:ascii="Arial" w:hAnsi="Arial" w:cs="Arial"/>
          <w:b/>
          <w:sz w:val="22"/>
          <w:szCs w:val="22"/>
          <w:highlight w:val="yellow"/>
        </w:rPr>
        <w:t>Envelope proposta</w:t>
      </w: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73" w:lineRule="exact"/>
        <w:jc w:val="both"/>
        <w:rPr>
          <w:rFonts w:ascii="Arial" w:hAnsi="Arial" w:cs="Arial"/>
          <w:sz w:val="22"/>
          <w:szCs w:val="22"/>
        </w:rPr>
      </w:pPr>
    </w:p>
    <w:tbl>
      <w:tblPr>
        <w:tblW w:w="0" w:type="auto"/>
        <w:tblInd w:w="10" w:type="dxa"/>
        <w:tblLayout w:type="fixed"/>
        <w:tblCellMar>
          <w:left w:w="0" w:type="dxa"/>
          <w:right w:w="0" w:type="dxa"/>
        </w:tblCellMar>
        <w:tblLook w:val="0000"/>
      </w:tblPr>
      <w:tblGrid>
        <w:gridCol w:w="3260"/>
        <w:gridCol w:w="2120"/>
        <w:gridCol w:w="3120"/>
      </w:tblGrid>
      <w:tr w:rsidR="00221FAA" w:rsidRPr="0017745D" w:rsidTr="00131DA0">
        <w:trPr>
          <w:trHeight w:val="279"/>
        </w:trPr>
        <w:tc>
          <w:tcPr>
            <w:tcW w:w="3260" w:type="dxa"/>
            <w:tcBorders>
              <w:top w:val="single" w:sz="8" w:space="0" w:color="auto"/>
              <w:left w:val="single" w:sz="8" w:space="0" w:color="auto"/>
              <w:bottom w:val="nil"/>
              <w:right w:val="single" w:sz="8" w:space="0" w:color="auto"/>
            </w:tcBorders>
            <w:vAlign w:val="bottom"/>
          </w:tcPr>
          <w:p w:rsidR="00221FAA" w:rsidRPr="0017745D" w:rsidRDefault="00221FAA" w:rsidP="0017745D">
            <w:pPr>
              <w:widowControl w:val="0"/>
              <w:autoSpaceDE w:val="0"/>
              <w:autoSpaceDN w:val="0"/>
              <w:adjustRightInd w:val="0"/>
              <w:spacing w:line="252" w:lineRule="exact"/>
              <w:jc w:val="both"/>
              <w:rPr>
                <w:rFonts w:ascii="Arial" w:hAnsi="Arial" w:cs="Arial"/>
              </w:rPr>
            </w:pPr>
            <w:r w:rsidRPr="0017745D">
              <w:rPr>
                <w:rFonts w:ascii="Arial" w:hAnsi="Arial" w:cs="Arial"/>
                <w:b/>
                <w:bCs/>
                <w:w w:val="99"/>
                <w:sz w:val="22"/>
                <w:szCs w:val="22"/>
              </w:rPr>
              <w:t>ÓRGÃO GERENCIADOR</w:t>
            </w:r>
          </w:p>
        </w:tc>
        <w:tc>
          <w:tcPr>
            <w:tcW w:w="2120" w:type="dxa"/>
            <w:tcBorders>
              <w:top w:val="single" w:sz="8" w:space="0" w:color="auto"/>
              <w:left w:val="nil"/>
              <w:bottom w:val="nil"/>
              <w:right w:val="single" w:sz="8" w:space="0" w:color="auto"/>
            </w:tcBorders>
            <w:vAlign w:val="bottom"/>
          </w:tcPr>
          <w:p w:rsidR="00221FAA" w:rsidRPr="0017745D" w:rsidRDefault="00221FAA" w:rsidP="0017745D">
            <w:pPr>
              <w:widowControl w:val="0"/>
              <w:autoSpaceDE w:val="0"/>
              <w:autoSpaceDN w:val="0"/>
              <w:adjustRightInd w:val="0"/>
              <w:spacing w:line="252" w:lineRule="exact"/>
              <w:jc w:val="both"/>
              <w:rPr>
                <w:rFonts w:ascii="Arial" w:hAnsi="Arial" w:cs="Arial"/>
              </w:rPr>
            </w:pPr>
            <w:r w:rsidRPr="0017745D">
              <w:rPr>
                <w:rFonts w:ascii="Arial" w:hAnsi="Arial" w:cs="Arial"/>
                <w:b/>
                <w:bCs/>
                <w:w w:val="98"/>
                <w:sz w:val="22"/>
                <w:szCs w:val="22"/>
              </w:rPr>
              <w:t>CNPJ</w:t>
            </w:r>
          </w:p>
        </w:tc>
        <w:tc>
          <w:tcPr>
            <w:tcW w:w="3120" w:type="dxa"/>
            <w:tcBorders>
              <w:top w:val="single" w:sz="8" w:space="0" w:color="auto"/>
              <w:left w:val="nil"/>
              <w:bottom w:val="nil"/>
              <w:right w:val="single" w:sz="8" w:space="0" w:color="auto"/>
            </w:tcBorders>
            <w:vAlign w:val="bottom"/>
          </w:tcPr>
          <w:p w:rsidR="00221FAA" w:rsidRPr="0017745D" w:rsidRDefault="00221FAA" w:rsidP="0017745D">
            <w:pPr>
              <w:widowControl w:val="0"/>
              <w:autoSpaceDE w:val="0"/>
              <w:autoSpaceDN w:val="0"/>
              <w:adjustRightInd w:val="0"/>
              <w:spacing w:line="252" w:lineRule="exact"/>
              <w:jc w:val="both"/>
              <w:rPr>
                <w:rFonts w:ascii="Arial" w:hAnsi="Arial" w:cs="Arial"/>
              </w:rPr>
            </w:pPr>
            <w:r w:rsidRPr="0017745D">
              <w:rPr>
                <w:rFonts w:ascii="Arial" w:hAnsi="Arial" w:cs="Arial"/>
                <w:b/>
                <w:bCs/>
                <w:w w:val="99"/>
                <w:sz w:val="22"/>
                <w:szCs w:val="22"/>
              </w:rPr>
              <w:t>GESTOR DO CONTRATO</w:t>
            </w:r>
          </w:p>
        </w:tc>
      </w:tr>
      <w:tr w:rsidR="00221FAA" w:rsidRPr="0017745D" w:rsidTr="00131DA0">
        <w:trPr>
          <w:trHeight w:val="62"/>
        </w:trPr>
        <w:tc>
          <w:tcPr>
            <w:tcW w:w="3260" w:type="dxa"/>
            <w:tcBorders>
              <w:top w:val="nil"/>
              <w:left w:val="single" w:sz="8" w:space="0" w:color="auto"/>
              <w:bottom w:val="single" w:sz="8" w:space="0" w:color="auto"/>
              <w:right w:val="single" w:sz="8" w:space="0" w:color="auto"/>
            </w:tcBorders>
            <w:vAlign w:val="bottom"/>
          </w:tcPr>
          <w:p w:rsidR="00221FAA" w:rsidRPr="0017745D" w:rsidRDefault="00221FAA" w:rsidP="0017745D">
            <w:pPr>
              <w:widowControl w:val="0"/>
              <w:autoSpaceDE w:val="0"/>
              <w:autoSpaceDN w:val="0"/>
              <w:adjustRightInd w:val="0"/>
              <w:jc w:val="both"/>
              <w:rPr>
                <w:rFonts w:ascii="Arial" w:hAnsi="Arial" w:cs="Arial"/>
              </w:rPr>
            </w:pPr>
          </w:p>
        </w:tc>
        <w:tc>
          <w:tcPr>
            <w:tcW w:w="2120" w:type="dxa"/>
            <w:tcBorders>
              <w:top w:val="nil"/>
              <w:left w:val="nil"/>
              <w:bottom w:val="single" w:sz="8" w:space="0" w:color="auto"/>
              <w:right w:val="single" w:sz="8" w:space="0" w:color="auto"/>
            </w:tcBorders>
            <w:vAlign w:val="bottom"/>
          </w:tcPr>
          <w:p w:rsidR="00221FAA" w:rsidRPr="0017745D" w:rsidRDefault="00221FAA" w:rsidP="0017745D">
            <w:pPr>
              <w:widowControl w:val="0"/>
              <w:autoSpaceDE w:val="0"/>
              <w:autoSpaceDN w:val="0"/>
              <w:adjustRightInd w:val="0"/>
              <w:jc w:val="both"/>
              <w:rPr>
                <w:rFonts w:ascii="Arial" w:hAnsi="Arial" w:cs="Arial"/>
              </w:rPr>
            </w:pPr>
          </w:p>
        </w:tc>
        <w:tc>
          <w:tcPr>
            <w:tcW w:w="3120" w:type="dxa"/>
            <w:tcBorders>
              <w:top w:val="nil"/>
              <w:left w:val="nil"/>
              <w:bottom w:val="single" w:sz="8" w:space="0" w:color="auto"/>
              <w:right w:val="single" w:sz="8" w:space="0" w:color="auto"/>
            </w:tcBorders>
            <w:vAlign w:val="bottom"/>
          </w:tcPr>
          <w:p w:rsidR="00221FAA" w:rsidRPr="0017745D" w:rsidRDefault="00221FAA" w:rsidP="0017745D">
            <w:pPr>
              <w:widowControl w:val="0"/>
              <w:autoSpaceDE w:val="0"/>
              <w:autoSpaceDN w:val="0"/>
              <w:adjustRightInd w:val="0"/>
              <w:jc w:val="both"/>
              <w:rPr>
                <w:rFonts w:ascii="Arial" w:hAnsi="Arial" w:cs="Arial"/>
              </w:rPr>
            </w:pPr>
          </w:p>
        </w:tc>
      </w:tr>
      <w:tr w:rsidR="00221FAA" w:rsidRPr="0017745D" w:rsidTr="00131DA0">
        <w:trPr>
          <w:trHeight w:val="532"/>
        </w:trPr>
        <w:tc>
          <w:tcPr>
            <w:tcW w:w="3260" w:type="dxa"/>
            <w:tcBorders>
              <w:top w:val="nil"/>
              <w:left w:val="single" w:sz="8" w:space="0" w:color="auto"/>
              <w:bottom w:val="nil"/>
              <w:right w:val="single" w:sz="8" w:space="0" w:color="auto"/>
            </w:tcBorders>
            <w:vAlign w:val="bottom"/>
          </w:tcPr>
          <w:p w:rsidR="00221FAA" w:rsidRPr="0017745D" w:rsidRDefault="00221FAA" w:rsidP="0017745D">
            <w:pPr>
              <w:widowControl w:val="0"/>
              <w:autoSpaceDE w:val="0"/>
              <w:autoSpaceDN w:val="0"/>
              <w:adjustRightInd w:val="0"/>
              <w:spacing w:line="252" w:lineRule="exact"/>
              <w:jc w:val="both"/>
              <w:rPr>
                <w:rFonts w:ascii="Arial" w:hAnsi="Arial" w:cs="Arial"/>
              </w:rPr>
            </w:pPr>
            <w:r w:rsidRPr="0017745D">
              <w:rPr>
                <w:rFonts w:ascii="Arial" w:hAnsi="Arial" w:cs="Arial"/>
                <w:w w:val="99"/>
                <w:sz w:val="22"/>
                <w:szCs w:val="22"/>
              </w:rPr>
              <w:t>MUNICÍPIO DE CELSO</w:t>
            </w:r>
          </w:p>
        </w:tc>
        <w:tc>
          <w:tcPr>
            <w:tcW w:w="2120" w:type="dxa"/>
            <w:tcBorders>
              <w:top w:val="nil"/>
              <w:left w:val="nil"/>
              <w:bottom w:val="nil"/>
              <w:right w:val="single" w:sz="8" w:space="0" w:color="auto"/>
            </w:tcBorders>
            <w:vAlign w:val="bottom"/>
          </w:tcPr>
          <w:p w:rsidR="00221FAA" w:rsidRPr="0017745D" w:rsidRDefault="00221FAA" w:rsidP="0017745D">
            <w:pPr>
              <w:widowControl w:val="0"/>
              <w:autoSpaceDE w:val="0"/>
              <w:autoSpaceDN w:val="0"/>
              <w:adjustRightInd w:val="0"/>
              <w:spacing w:line="252" w:lineRule="exact"/>
              <w:jc w:val="both"/>
              <w:rPr>
                <w:rFonts w:ascii="Arial" w:hAnsi="Arial" w:cs="Arial"/>
              </w:rPr>
            </w:pPr>
            <w:r w:rsidRPr="0017745D">
              <w:rPr>
                <w:rFonts w:ascii="Arial" w:hAnsi="Arial" w:cs="Arial"/>
                <w:sz w:val="22"/>
                <w:szCs w:val="22"/>
              </w:rPr>
              <w:t>78.493.3430001-22</w:t>
            </w:r>
          </w:p>
        </w:tc>
        <w:tc>
          <w:tcPr>
            <w:tcW w:w="3120" w:type="dxa"/>
            <w:tcBorders>
              <w:top w:val="nil"/>
              <w:left w:val="nil"/>
              <w:bottom w:val="nil"/>
              <w:right w:val="single" w:sz="8" w:space="0" w:color="auto"/>
            </w:tcBorders>
            <w:vAlign w:val="bottom"/>
          </w:tcPr>
          <w:p w:rsidR="00221FAA" w:rsidRPr="0017745D" w:rsidRDefault="00221FAA" w:rsidP="0017745D">
            <w:pPr>
              <w:widowControl w:val="0"/>
              <w:autoSpaceDE w:val="0"/>
              <w:autoSpaceDN w:val="0"/>
              <w:adjustRightInd w:val="0"/>
              <w:spacing w:line="252" w:lineRule="exact"/>
              <w:jc w:val="both"/>
              <w:rPr>
                <w:rFonts w:ascii="Arial" w:hAnsi="Arial" w:cs="Arial"/>
              </w:rPr>
            </w:pPr>
            <w:r w:rsidRPr="0017745D">
              <w:rPr>
                <w:rFonts w:ascii="Arial" w:hAnsi="Arial" w:cs="Arial"/>
                <w:sz w:val="22"/>
                <w:szCs w:val="22"/>
              </w:rPr>
              <w:t>PREFEITO</w:t>
            </w:r>
          </w:p>
        </w:tc>
      </w:tr>
      <w:tr w:rsidR="00221FAA" w:rsidRPr="0017745D" w:rsidTr="00131DA0">
        <w:trPr>
          <w:trHeight w:val="290"/>
        </w:trPr>
        <w:tc>
          <w:tcPr>
            <w:tcW w:w="3260" w:type="dxa"/>
            <w:tcBorders>
              <w:top w:val="nil"/>
              <w:left w:val="single" w:sz="8" w:space="0" w:color="auto"/>
              <w:bottom w:val="nil"/>
              <w:right w:val="single" w:sz="8" w:space="0" w:color="auto"/>
            </w:tcBorders>
            <w:vAlign w:val="bottom"/>
          </w:tcPr>
          <w:p w:rsidR="00221FAA" w:rsidRPr="0017745D" w:rsidRDefault="00221FAA" w:rsidP="0017745D">
            <w:pPr>
              <w:widowControl w:val="0"/>
              <w:autoSpaceDE w:val="0"/>
              <w:autoSpaceDN w:val="0"/>
              <w:adjustRightInd w:val="0"/>
              <w:spacing w:line="252" w:lineRule="exact"/>
              <w:jc w:val="both"/>
              <w:rPr>
                <w:rFonts w:ascii="Arial" w:hAnsi="Arial" w:cs="Arial"/>
              </w:rPr>
            </w:pPr>
            <w:r w:rsidRPr="0017745D">
              <w:rPr>
                <w:rFonts w:ascii="Arial" w:hAnsi="Arial" w:cs="Arial"/>
                <w:sz w:val="22"/>
                <w:szCs w:val="22"/>
              </w:rPr>
              <w:t>RAMOS</w:t>
            </w:r>
          </w:p>
        </w:tc>
        <w:tc>
          <w:tcPr>
            <w:tcW w:w="2120" w:type="dxa"/>
            <w:tcBorders>
              <w:top w:val="nil"/>
              <w:left w:val="nil"/>
              <w:bottom w:val="nil"/>
              <w:right w:val="single" w:sz="8" w:space="0" w:color="auto"/>
            </w:tcBorders>
            <w:vAlign w:val="bottom"/>
          </w:tcPr>
          <w:p w:rsidR="00221FAA" w:rsidRPr="0017745D" w:rsidRDefault="00221FAA" w:rsidP="0017745D">
            <w:pPr>
              <w:widowControl w:val="0"/>
              <w:autoSpaceDE w:val="0"/>
              <w:autoSpaceDN w:val="0"/>
              <w:adjustRightInd w:val="0"/>
              <w:jc w:val="both"/>
              <w:rPr>
                <w:rFonts w:ascii="Arial" w:hAnsi="Arial" w:cs="Arial"/>
              </w:rPr>
            </w:pPr>
          </w:p>
        </w:tc>
        <w:tc>
          <w:tcPr>
            <w:tcW w:w="3120" w:type="dxa"/>
            <w:tcBorders>
              <w:top w:val="nil"/>
              <w:left w:val="nil"/>
              <w:bottom w:val="nil"/>
              <w:right w:val="single" w:sz="8" w:space="0" w:color="auto"/>
            </w:tcBorders>
            <w:vAlign w:val="bottom"/>
          </w:tcPr>
          <w:p w:rsidR="00221FAA" w:rsidRPr="0017745D" w:rsidRDefault="00221FAA" w:rsidP="0017745D">
            <w:pPr>
              <w:widowControl w:val="0"/>
              <w:autoSpaceDE w:val="0"/>
              <w:autoSpaceDN w:val="0"/>
              <w:adjustRightInd w:val="0"/>
              <w:jc w:val="both"/>
              <w:rPr>
                <w:rFonts w:ascii="Arial" w:hAnsi="Arial" w:cs="Arial"/>
              </w:rPr>
            </w:pPr>
          </w:p>
        </w:tc>
      </w:tr>
      <w:tr w:rsidR="00221FAA" w:rsidRPr="0017745D" w:rsidTr="00131DA0">
        <w:trPr>
          <w:trHeight w:val="40"/>
        </w:trPr>
        <w:tc>
          <w:tcPr>
            <w:tcW w:w="3260" w:type="dxa"/>
            <w:tcBorders>
              <w:top w:val="nil"/>
              <w:left w:val="single" w:sz="8" w:space="0" w:color="auto"/>
              <w:bottom w:val="single" w:sz="8" w:space="0" w:color="auto"/>
              <w:right w:val="single" w:sz="8" w:space="0" w:color="auto"/>
            </w:tcBorders>
            <w:vAlign w:val="bottom"/>
          </w:tcPr>
          <w:p w:rsidR="00221FAA" w:rsidRPr="0017745D" w:rsidRDefault="00221FAA" w:rsidP="0017745D">
            <w:pPr>
              <w:widowControl w:val="0"/>
              <w:autoSpaceDE w:val="0"/>
              <w:autoSpaceDN w:val="0"/>
              <w:adjustRightInd w:val="0"/>
              <w:jc w:val="both"/>
              <w:rPr>
                <w:rFonts w:ascii="Arial" w:hAnsi="Arial" w:cs="Arial"/>
              </w:rPr>
            </w:pPr>
          </w:p>
        </w:tc>
        <w:tc>
          <w:tcPr>
            <w:tcW w:w="2120" w:type="dxa"/>
            <w:tcBorders>
              <w:top w:val="nil"/>
              <w:left w:val="nil"/>
              <w:bottom w:val="single" w:sz="8" w:space="0" w:color="auto"/>
              <w:right w:val="single" w:sz="8" w:space="0" w:color="auto"/>
            </w:tcBorders>
            <w:vAlign w:val="bottom"/>
          </w:tcPr>
          <w:p w:rsidR="00221FAA" w:rsidRPr="0017745D" w:rsidRDefault="00221FAA" w:rsidP="0017745D">
            <w:pPr>
              <w:widowControl w:val="0"/>
              <w:autoSpaceDE w:val="0"/>
              <w:autoSpaceDN w:val="0"/>
              <w:adjustRightInd w:val="0"/>
              <w:jc w:val="both"/>
              <w:rPr>
                <w:rFonts w:ascii="Arial" w:hAnsi="Arial" w:cs="Arial"/>
              </w:rPr>
            </w:pPr>
          </w:p>
        </w:tc>
        <w:tc>
          <w:tcPr>
            <w:tcW w:w="3120" w:type="dxa"/>
            <w:tcBorders>
              <w:top w:val="nil"/>
              <w:left w:val="nil"/>
              <w:bottom w:val="single" w:sz="8" w:space="0" w:color="auto"/>
              <w:right w:val="single" w:sz="8" w:space="0" w:color="auto"/>
            </w:tcBorders>
            <w:vAlign w:val="bottom"/>
          </w:tcPr>
          <w:p w:rsidR="00221FAA" w:rsidRPr="0017745D" w:rsidRDefault="00221FAA" w:rsidP="0017745D">
            <w:pPr>
              <w:widowControl w:val="0"/>
              <w:autoSpaceDE w:val="0"/>
              <w:autoSpaceDN w:val="0"/>
              <w:adjustRightInd w:val="0"/>
              <w:jc w:val="both"/>
              <w:rPr>
                <w:rFonts w:ascii="Arial" w:hAnsi="Arial" w:cs="Arial"/>
              </w:rPr>
            </w:pPr>
          </w:p>
        </w:tc>
      </w:tr>
    </w:tbl>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r w:rsidRPr="0017745D">
        <w:rPr>
          <w:rFonts w:ascii="Arial" w:hAnsi="Arial" w:cs="Arial"/>
          <w:noProof/>
          <w:sz w:val="22"/>
          <w:szCs w:val="22"/>
        </w:rPr>
        <w:drawing>
          <wp:anchor distT="0" distB="0" distL="114300" distR="114300" simplePos="0" relativeHeight="251719680" behindDoc="1" locked="0" layoutInCell="0" allowOverlap="1">
            <wp:simplePos x="0" y="0"/>
            <wp:positionH relativeFrom="column">
              <wp:posOffset>59055</wp:posOffset>
            </wp:positionH>
            <wp:positionV relativeFrom="paragraph">
              <wp:posOffset>6644005</wp:posOffset>
            </wp:positionV>
            <wp:extent cx="5436870" cy="38100"/>
            <wp:effectExtent l="0" t="0" r="0" b="0"/>
            <wp:wrapNone/>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36870" cy="38100"/>
                    </a:xfrm>
                    <a:prstGeom prst="rect">
                      <a:avLst/>
                    </a:prstGeom>
                    <a:noFill/>
                  </pic:spPr>
                </pic:pic>
              </a:graphicData>
            </a:graphic>
          </wp:anchor>
        </w:drawing>
      </w:r>
      <w:r w:rsidRPr="0017745D">
        <w:rPr>
          <w:rFonts w:ascii="Arial" w:hAnsi="Arial" w:cs="Arial"/>
          <w:noProof/>
          <w:sz w:val="22"/>
          <w:szCs w:val="22"/>
        </w:rPr>
        <w:drawing>
          <wp:anchor distT="0" distB="0" distL="114300" distR="114300" simplePos="0" relativeHeight="251720704" behindDoc="1" locked="0" layoutInCell="0" allowOverlap="1">
            <wp:simplePos x="0" y="0"/>
            <wp:positionH relativeFrom="column">
              <wp:posOffset>59055</wp:posOffset>
            </wp:positionH>
            <wp:positionV relativeFrom="paragraph">
              <wp:posOffset>6691630</wp:posOffset>
            </wp:positionV>
            <wp:extent cx="5436870" cy="8890"/>
            <wp:effectExtent l="0" t="0" r="0" b="0"/>
            <wp:wrapNone/>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36870" cy="8890"/>
                    </a:xfrm>
                    <a:prstGeom prst="rect">
                      <a:avLst/>
                    </a:prstGeom>
                    <a:noFill/>
                  </pic:spPr>
                </pic:pic>
              </a:graphicData>
            </a:graphic>
          </wp:anchor>
        </w:drawing>
      </w:r>
      <w:r w:rsidRPr="0017745D">
        <w:rPr>
          <w:rFonts w:ascii="Arial" w:hAnsi="Arial" w:cs="Arial"/>
          <w:noProof/>
          <w:sz w:val="22"/>
          <w:szCs w:val="22"/>
        </w:rPr>
        <w:drawing>
          <wp:anchor distT="0" distB="0" distL="114300" distR="114300" simplePos="0" relativeHeight="251721728" behindDoc="1" locked="0" layoutInCell="0" allowOverlap="1">
            <wp:simplePos x="0" y="0"/>
            <wp:positionH relativeFrom="column">
              <wp:posOffset>2686050</wp:posOffset>
            </wp:positionH>
            <wp:positionV relativeFrom="paragraph">
              <wp:posOffset>-45085</wp:posOffset>
            </wp:positionV>
            <wp:extent cx="274320" cy="316865"/>
            <wp:effectExtent l="0" t="0" r="0" b="6985"/>
            <wp:wrapNone/>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 cy="316865"/>
                    </a:xfrm>
                    <a:prstGeom prst="rect">
                      <a:avLst/>
                    </a:prstGeom>
                    <a:noFill/>
                  </pic:spPr>
                </pic:pic>
              </a:graphicData>
            </a:graphic>
          </wp:anchor>
        </w:drawing>
      </w:r>
      <w:r w:rsidRPr="0017745D">
        <w:rPr>
          <w:rFonts w:ascii="Arial" w:hAnsi="Arial" w:cs="Arial"/>
          <w:noProof/>
          <w:sz w:val="22"/>
          <w:szCs w:val="22"/>
        </w:rPr>
        <w:drawing>
          <wp:anchor distT="0" distB="0" distL="114300" distR="114300" simplePos="0" relativeHeight="251722752" behindDoc="1" locked="0" layoutInCell="0" allowOverlap="1">
            <wp:simplePos x="0" y="0"/>
            <wp:positionH relativeFrom="column">
              <wp:posOffset>-12065</wp:posOffset>
            </wp:positionH>
            <wp:positionV relativeFrom="paragraph">
              <wp:posOffset>141605</wp:posOffset>
            </wp:positionV>
            <wp:extent cx="274320" cy="506095"/>
            <wp:effectExtent l="0" t="0" r="0" b="8255"/>
            <wp:wrapNone/>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 cy="506095"/>
                    </a:xfrm>
                    <a:prstGeom prst="rect">
                      <a:avLst/>
                    </a:prstGeom>
                    <a:noFill/>
                  </pic:spPr>
                </pic:pic>
              </a:graphicData>
            </a:graphic>
          </wp:anchor>
        </w:drawing>
      </w:r>
      <w:r w:rsidRPr="0017745D">
        <w:rPr>
          <w:rFonts w:ascii="Arial" w:hAnsi="Arial" w:cs="Arial"/>
          <w:noProof/>
          <w:sz w:val="22"/>
          <w:szCs w:val="22"/>
        </w:rPr>
        <w:drawing>
          <wp:anchor distT="0" distB="0" distL="114300" distR="114300" simplePos="0" relativeHeight="251723776" behindDoc="1" locked="0" layoutInCell="0" allowOverlap="1">
            <wp:simplePos x="0" y="0"/>
            <wp:positionH relativeFrom="column">
              <wp:posOffset>2686050</wp:posOffset>
            </wp:positionH>
            <wp:positionV relativeFrom="paragraph">
              <wp:posOffset>518160</wp:posOffset>
            </wp:positionV>
            <wp:extent cx="274320" cy="693420"/>
            <wp:effectExtent l="0" t="0" r="0" b="0"/>
            <wp:wrapNone/>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 cy="693420"/>
                    </a:xfrm>
                    <a:prstGeom prst="rect">
                      <a:avLst/>
                    </a:prstGeom>
                    <a:noFill/>
                  </pic:spPr>
                </pic:pic>
              </a:graphicData>
            </a:graphic>
          </wp:anchor>
        </w:drawing>
      </w:r>
      <w:r w:rsidRPr="0017745D">
        <w:rPr>
          <w:rFonts w:ascii="Arial" w:hAnsi="Arial" w:cs="Arial"/>
          <w:noProof/>
          <w:sz w:val="22"/>
          <w:szCs w:val="22"/>
        </w:rPr>
        <w:drawing>
          <wp:anchor distT="0" distB="0" distL="114300" distR="114300" simplePos="0" relativeHeight="251724800" behindDoc="1" locked="0" layoutInCell="0" allowOverlap="1">
            <wp:simplePos x="0" y="0"/>
            <wp:positionH relativeFrom="column">
              <wp:posOffset>-16510</wp:posOffset>
            </wp:positionH>
            <wp:positionV relativeFrom="paragraph">
              <wp:posOffset>1083310</wp:posOffset>
            </wp:positionV>
            <wp:extent cx="2115185" cy="678180"/>
            <wp:effectExtent l="0" t="0" r="0" b="7620"/>
            <wp:wrapNone/>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5185" cy="678180"/>
                    </a:xfrm>
                    <a:prstGeom prst="rect">
                      <a:avLst/>
                    </a:prstGeom>
                    <a:noFill/>
                  </pic:spPr>
                </pic:pic>
              </a:graphicData>
            </a:graphic>
          </wp:anchor>
        </w:drawing>
      </w: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jc w:val="both"/>
        <w:rPr>
          <w:rFonts w:ascii="Arial" w:hAnsi="Arial" w:cs="Arial"/>
          <w:sz w:val="22"/>
          <w:szCs w:val="22"/>
        </w:rPr>
        <w:sectPr w:rsidR="00221FAA" w:rsidRPr="0017745D">
          <w:pgSz w:w="11900" w:h="16838"/>
          <w:pgMar w:top="705" w:right="1700" w:bottom="711" w:left="1580" w:header="720" w:footer="720" w:gutter="0"/>
          <w:cols w:space="720" w:equalWidth="0">
            <w:col w:w="8620"/>
          </w:cols>
          <w:noEndnote/>
        </w:sectPr>
      </w:pPr>
    </w:p>
    <w:p w:rsidR="00221FAA" w:rsidRPr="0017745D" w:rsidRDefault="00221FAA" w:rsidP="0017745D">
      <w:pPr>
        <w:widowControl w:val="0"/>
        <w:autoSpaceDE w:val="0"/>
        <w:autoSpaceDN w:val="0"/>
        <w:adjustRightInd w:val="0"/>
        <w:ind w:left="2500"/>
        <w:jc w:val="both"/>
        <w:rPr>
          <w:rFonts w:ascii="Arial" w:hAnsi="Arial" w:cs="Arial"/>
          <w:sz w:val="22"/>
          <w:szCs w:val="22"/>
        </w:rPr>
      </w:pPr>
      <w:bookmarkStart w:id="10" w:name="page24"/>
      <w:bookmarkEnd w:id="10"/>
    </w:p>
    <w:p w:rsidR="00221FAA" w:rsidRPr="0017745D" w:rsidRDefault="00221FAA" w:rsidP="0017745D">
      <w:pPr>
        <w:widowControl w:val="0"/>
        <w:autoSpaceDE w:val="0"/>
        <w:autoSpaceDN w:val="0"/>
        <w:adjustRightInd w:val="0"/>
        <w:spacing w:line="394" w:lineRule="exact"/>
        <w:jc w:val="both"/>
        <w:rPr>
          <w:rFonts w:ascii="Arial" w:hAnsi="Arial" w:cs="Arial"/>
          <w:sz w:val="22"/>
          <w:szCs w:val="22"/>
        </w:rPr>
      </w:pPr>
      <w:r w:rsidRPr="0017745D">
        <w:rPr>
          <w:rFonts w:ascii="Arial" w:hAnsi="Arial" w:cs="Arial"/>
          <w:noProof/>
          <w:sz w:val="22"/>
          <w:szCs w:val="22"/>
        </w:rPr>
        <w:drawing>
          <wp:anchor distT="0" distB="0" distL="114300" distR="114300" simplePos="0" relativeHeight="251725824" behindDoc="1" locked="0" layoutInCell="0" allowOverlap="1">
            <wp:simplePos x="0" y="0"/>
            <wp:positionH relativeFrom="column">
              <wp:posOffset>-16510</wp:posOffset>
            </wp:positionH>
            <wp:positionV relativeFrom="paragraph">
              <wp:posOffset>33655</wp:posOffset>
            </wp:positionV>
            <wp:extent cx="5436870" cy="38100"/>
            <wp:effectExtent l="0" t="0" r="0" b="0"/>
            <wp:wrapNone/>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36870" cy="38100"/>
                    </a:xfrm>
                    <a:prstGeom prst="rect">
                      <a:avLst/>
                    </a:prstGeom>
                    <a:noFill/>
                  </pic:spPr>
                </pic:pic>
              </a:graphicData>
            </a:graphic>
          </wp:anchor>
        </w:drawing>
      </w:r>
      <w:r w:rsidRPr="0017745D">
        <w:rPr>
          <w:rFonts w:ascii="Arial" w:hAnsi="Arial" w:cs="Arial"/>
          <w:noProof/>
          <w:sz w:val="22"/>
          <w:szCs w:val="22"/>
        </w:rPr>
        <w:drawing>
          <wp:anchor distT="0" distB="0" distL="114300" distR="114300" simplePos="0" relativeHeight="251726848" behindDoc="1" locked="0" layoutInCell="0" allowOverlap="1">
            <wp:simplePos x="0" y="0"/>
            <wp:positionH relativeFrom="column">
              <wp:posOffset>-16510</wp:posOffset>
            </wp:positionH>
            <wp:positionV relativeFrom="paragraph">
              <wp:posOffset>15240</wp:posOffset>
            </wp:positionV>
            <wp:extent cx="5436870" cy="8890"/>
            <wp:effectExtent l="0" t="0" r="0" b="0"/>
            <wp:wrapNone/>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36870" cy="8890"/>
                    </a:xfrm>
                    <a:prstGeom prst="rect">
                      <a:avLst/>
                    </a:prstGeom>
                    <a:noFill/>
                  </pic:spPr>
                </pic:pic>
              </a:graphicData>
            </a:graphic>
          </wp:anchor>
        </w:drawing>
      </w:r>
      <w:r w:rsidRPr="0017745D">
        <w:rPr>
          <w:rFonts w:ascii="Arial" w:hAnsi="Arial" w:cs="Arial"/>
          <w:noProof/>
          <w:sz w:val="22"/>
          <w:szCs w:val="22"/>
        </w:rPr>
        <w:drawing>
          <wp:anchor distT="0" distB="0" distL="114300" distR="114300" simplePos="0" relativeHeight="251727872" behindDoc="1" locked="0" layoutInCell="0" allowOverlap="1">
            <wp:simplePos x="0" y="0"/>
            <wp:positionH relativeFrom="column">
              <wp:posOffset>-69850</wp:posOffset>
            </wp:positionH>
            <wp:positionV relativeFrom="paragraph">
              <wp:posOffset>247015</wp:posOffset>
            </wp:positionV>
            <wp:extent cx="5496560" cy="189230"/>
            <wp:effectExtent l="0" t="0" r="8890" b="1270"/>
            <wp:wrapNone/>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6560" cy="189230"/>
                    </a:xfrm>
                    <a:prstGeom prst="rect">
                      <a:avLst/>
                    </a:prstGeom>
                    <a:noFill/>
                  </pic:spPr>
                </pic:pic>
              </a:graphicData>
            </a:graphic>
          </wp:anchor>
        </w:drawing>
      </w:r>
    </w:p>
    <w:p w:rsidR="00221FAA" w:rsidRPr="0017745D" w:rsidRDefault="00221FAA" w:rsidP="0017745D">
      <w:pPr>
        <w:widowControl w:val="0"/>
        <w:autoSpaceDE w:val="0"/>
        <w:autoSpaceDN w:val="0"/>
        <w:adjustRightInd w:val="0"/>
        <w:ind w:left="3640"/>
        <w:jc w:val="both"/>
        <w:rPr>
          <w:rFonts w:ascii="Arial" w:hAnsi="Arial" w:cs="Arial"/>
          <w:sz w:val="22"/>
          <w:szCs w:val="22"/>
        </w:rPr>
      </w:pPr>
      <w:r w:rsidRPr="0017745D">
        <w:rPr>
          <w:rFonts w:ascii="Arial" w:hAnsi="Arial" w:cs="Arial"/>
          <w:b/>
          <w:bCs/>
          <w:sz w:val="22"/>
          <w:szCs w:val="22"/>
        </w:rPr>
        <w:t>ANEXO VI</w:t>
      </w:r>
    </w:p>
    <w:p w:rsidR="00221FAA" w:rsidRPr="0017745D" w:rsidRDefault="00221FAA" w:rsidP="0017745D">
      <w:pPr>
        <w:widowControl w:val="0"/>
        <w:autoSpaceDE w:val="0"/>
        <w:autoSpaceDN w:val="0"/>
        <w:adjustRightInd w:val="0"/>
        <w:spacing w:line="264" w:lineRule="exact"/>
        <w:jc w:val="both"/>
        <w:rPr>
          <w:rFonts w:ascii="Arial" w:hAnsi="Arial" w:cs="Arial"/>
          <w:sz w:val="22"/>
          <w:szCs w:val="22"/>
        </w:rPr>
      </w:pPr>
    </w:p>
    <w:p w:rsidR="00221FAA" w:rsidRPr="00514B5A" w:rsidRDefault="00221FAA" w:rsidP="0017745D">
      <w:pPr>
        <w:widowControl w:val="0"/>
        <w:autoSpaceDE w:val="0"/>
        <w:autoSpaceDN w:val="0"/>
        <w:adjustRightInd w:val="0"/>
        <w:spacing w:line="239" w:lineRule="auto"/>
        <w:ind w:left="2460"/>
        <w:jc w:val="both"/>
        <w:rPr>
          <w:rFonts w:ascii="Arial" w:hAnsi="Arial" w:cs="Arial"/>
          <w:sz w:val="20"/>
          <w:szCs w:val="20"/>
        </w:rPr>
      </w:pPr>
      <w:r w:rsidRPr="00514B5A">
        <w:rPr>
          <w:rFonts w:ascii="Arial" w:hAnsi="Arial" w:cs="Arial"/>
          <w:b/>
          <w:bCs/>
          <w:sz w:val="20"/>
          <w:szCs w:val="20"/>
        </w:rPr>
        <w:t xml:space="preserve">PREGÃO PRESENCIAL Nº </w:t>
      </w:r>
      <w:r w:rsidR="00F82AF6">
        <w:rPr>
          <w:rFonts w:ascii="Arial" w:hAnsi="Arial" w:cs="Arial"/>
          <w:b/>
          <w:bCs/>
          <w:sz w:val="20"/>
          <w:szCs w:val="20"/>
        </w:rPr>
        <w:t>32/2018</w:t>
      </w:r>
    </w:p>
    <w:p w:rsidR="00221FAA" w:rsidRPr="00514B5A" w:rsidRDefault="00221FAA" w:rsidP="0017745D">
      <w:pPr>
        <w:widowControl w:val="0"/>
        <w:autoSpaceDE w:val="0"/>
        <w:autoSpaceDN w:val="0"/>
        <w:adjustRightInd w:val="0"/>
        <w:spacing w:line="254" w:lineRule="exact"/>
        <w:jc w:val="both"/>
        <w:rPr>
          <w:rFonts w:ascii="Arial" w:hAnsi="Arial" w:cs="Arial"/>
          <w:sz w:val="20"/>
          <w:szCs w:val="20"/>
        </w:rPr>
      </w:pPr>
    </w:p>
    <w:p w:rsidR="00221FAA" w:rsidRPr="00514B5A" w:rsidRDefault="00221FAA" w:rsidP="0017745D">
      <w:pPr>
        <w:widowControl w:val="0"/>
        <w:autoSpaceDE w:val="0"/>
        <w:autoSpaceDN w:val="0"/>
        <w:adjustRightInd w:val="0"/>
        <w:spacing w:line="239" w:lineRule="auto"/>
        <w:ind w:left="3000"/>
        <w:jc w:val="both"/>
        <w:rPr>
          <w:rFonts w:ascii="Arial" w:hAnsi="Arial" w:cs="Arial"/>
          <w:sz w:val="20"/>
          <w:szCs w:val="20"/>
        </w:rPr>
      </w:pPr>
      <w:r w:rsidRPr="00514B5A">
        <w:rPr>
          <w:rFonts w:ascii="Arial" w:hAnsi="Arial" w:cs="Arial"/>
          <w:b/>
          <w:bCs/>
          <w:sz w:val="20"/>
          <w:szCs w:val="20"/>
        </w:rPr>
        <w:t>REGISTRO DE PREÇOS</w:t>
      </w:r>
    </w:p>
    <w:p w:rsidR="00221FAA" w:rsidRPr="00514B5A" w:rsidRDefault="00221FAA" w:rsidP="0017745D">
      <w:pPr>
        <w:widowControl w:val="0"/>
        <w:autoSpaceDE w:val="0"/>
        <w:autoSpaceDN w:val="0"/>
        <w:adjustRightInd w:val="0"/>
        <w:spacing w:line="200" w:lineRule="exact"/>
        <w:jc w:val="both"/>
        <w:rPr>
          <w:rFonts w:ascii="Arial" w:hAnsi="Arial" w:cs="Arial"/>
          <w:sz w:val="20"/>
          <w:szCs w:val="20"/>
        </w:rPr>
      </w:pPr>
    </w:p>
    <w:p w:rsidR="00221FAA" w:rsidRPr="00514B5A" w:rsidRDefault="00221FAA" w:rsidP="0017745D">
      <w:pPr>
        <w:widowControl w:val="0"/>
        <w:autoSpaceDE w:val="0"/>
        <w:autoSpaceDN w:val="0"/>
        <w:adjustRightInd w:val="0"/>
        <w:spacing w:line="306" w:lineRule="exact"/>
        <w:jc w:val="both"/>
        <w:rPr>
          <w:rFonts w:ascii="Arial" w:hAnsi="Arial" w:cs="Arial"/>
          <w:sz w:val="20"/>
          <w:szCs w:val="20"/>
        </w:rPr>
      </w:pPr>
    </w:p>
    <w:p w:rsidR="00221FAA" w:rsidRPr="00514B5A" w:rsidRDefault="00221FAA" w:rsidP="0017745D">
      <w:pPr>
        <w:widowControl w:val="0"/>
        <w:autoSpaceDE w:val="0"/>
        <w:autoSpaceDN w:val="0"/>
        <w:adjustRightInd w:val="0"/>
        <w:spacing w:line="239" w:lineRule="auto"/>
        <w:ind w:left="1960"/>
        <w:jc w:val="both"/>
        <w:rPr>
          <w:rFonts w:ascii="Arial" w:hAnsi="Arial" w:cs="Arial"/>
          <w:sz w:val="20"/>
          <w:szCs w:val="20"/>
        </w:rPr>
      </w:pPr>
      <w:r w:rsidRPr="00514B5A">
        <w:rPr>
          <w:rFonts w:ascii="Arial" w:hAnsi="Arial" w:cs="Arial"/>
          <w:b/>
          <w:bCs/>
          <w:sz w:val="20"/>
          <w:szCs w:val="20"/>
        </w:rPr>
        <w:t xml:space="preserve">ATA DE REGISTRO DE PREÇOS N° </w:t>
      </w:r>
      <w:r w:rsidR="00F82AF6">
        <w:rPr>
          <w:rFonts w:ascii="Arial" w:hAnsi="Arial" w:cs="Arial"/>
          <w:b/>
          <w:bCs/>
          <w:sz w:val="20"/>
          <w:szCs w:val="20"/>
        </w:rPr>
        <w:t>32/2018</w:t>
      </w:r>
    </w:p>
    <w:p w:rsidR="00221FAA" w:rsidRPr="00514B5A" w:rsidRDefault="00221FAA" w:rsidP="0017745D">
      <w:pPr>
        <w:widowControl w:val="0"/>
        <w:autoSpaceDE w:val="0"/>
        <w:autoSpaceDN w:val="0"/>
        <w:adjustRightInd w:val="0"/>
        <w:spacing w:line="200" w:lineRule="exact"/>
        <w:jc w:val="both"/>
        <w:rPr>
          <w:rFonts w:ascii="Arial" w:hAnsi="Arial" w:cs="Arial"/>
          <w:sz w:val="20"/>
          <w:szCs w:val="20"/>
        </w:rPr>
      </w:pPr>
    </w:p>
    <w:p w:rsidR="00221FAA" w:rsidRPr="00514B5A" w:rsidRDefault="00221FAA" w:rsidP="0017745D">
      <w:pPr>
        <w:widowControl w:val="0"/>
        <w:autoSpaceDE w:val="0"/>
        <w:autoSpaceDN w:val="0"/>
        <w:adjustRightInd w:val="0"/>
        <w:spacing w:line="351" w:lineRule="exact"/>
        <w:jc w:val="both"/>
        <w:rPr>
          <w:rFonts w:ascii="Arial" w:hAnsi="Arial" w:cs="Arial"/>
          <w:sz w:val="20"/>
          <w:szCs w:val="20"/>
        </w:rPr>
      </w:pPr>
    </w:p>
    <w:p w:rsidR="00221FAA" w:rsidRPr="00514B5A" w:rsidRDefault="00221FAA" w:rsidP="0017745D">
      <w:pPr>
        <w:widowControl w:val="0"/>
        <w:overflowPunct w:val="0"/>
        <w:autoSpaceDE w:val="0"/>
        <w:autoSpaceDN w:val="0"/>
        <w:adjustRightInd w:val="0"/>
        <w:spacing w:line="231" w:lineRule="auto"/>
        <w:jc w:val="both"/>
        <w:rPr>
          <w:rFonts w:ascii="Arial" w:hAnsi="Arial" w:cs="Arial"/>
          <w:sz w:val="20"/>
          <w:szCs w:val="20"/>
        </w:rPr>
      </w:pPr>
      <w:r w:rsidRPr="00514B5A">
        <w:rPr>
          <w:rFonts w:ascii="Arial" w:hAnsi="Arial" w:cs="Arial"/>
          <w:sz w:val="20"/>
          <w:szCs w:val="20"/>
        </w:rPr>
        <w:t xml:space="preserve">Aos ....dias do mês de ...... do ano de ........, presentes de um lado, </w:t>
      </w:r>
      <w:r w:rsidRPr="00514B5A">
        <w:rPr>
          <w:rFonts w:ascii="Arial" w:hAnsi="Arial" w:cs="Arial"/>
          <w:sz w:val="20"/>
          <w:szCs w:val="20"/>
          <w:shd w:val="clear" w:color="auto" w:fill="FFFFFF"/>
        </w:rPr>
        <w:t>O Município de</w:t>
      </w:r>
      <w:r w:rsidRPr="00514B5A">
        <w:rPr>
          <w:rStyle w:val="apple-converted-space"/>
          <w:rFonts w:ascii="Arial" w:hAnsi="Arial" w:cs="Arial"/>
          <w:sz w:val="20"/>
          <w:szCs w:val="20"/>
          <w:shd w:val="clear" w:color="auto" w:fill="FFFFFF"/>
        </w:rPr>
        <w:t> </w:t>
      </w:r>
      <w:r w:rsidRPr="00514B5A">
        <w:rPr>
          <w:rFonts w:ascii="Arial" w:hAnsi="Arial" w:cs="Arial"/>
          <w:b/>
          <w:bCs/>
          <w:sz w:val="20"/>
          <w:szCs w:val="20"/>
          <w:shd w:val="clear" w:color="auto" w:fill="FFFFFF"/>
        </w:rPr>
        <w:t>CELSO RAMOS</w:t>
      </w:r>
      <w:r w:rsidRPr="00514B5A">
        <w:rPr>
          <w:rFonts w:ascii="Arial" w:hAnsi="Arial" w:cs="Arial"/>
          <w:sz w:val="20"/>
          <w:szCs w:val="20"/>
          <w:shd w:val="clear" w:color="auto" w:fill="FFFFFF"/>
        </w:rPr>
        <w:t xml:space="preserve">, pessoa jurídica de direito público interno, situada à Rua Dom Daniel Hostin, Nº 930, Centro, Cidade de Celso Ramos </w:t>
      </w:r>
      <w:r w:rsidR="00244A44">
        <w:rPr>
          <w:rFonts w:ascii="Arial" w:hAnsi="Arial" w:cs="Arial"/>
          <w:sz w:val="20"/>
          <w:szCs w:val="20"/>
          <w:shd w:val="clear" w:color="auto" w:fill="FFFFFF"/>
        </w:rPr>
        <w:t>–</w:t>
      </w:r>
      <w:r w:rsidRPr="00514B5A">
        <w:rPr>
          <w:rFonts w:ascii="Arial" w:hAnsi="Arial" w:cs="Arial"/>
          <w:sz w:val="20"/>
          <w:szCs w:val="20"/>
          <w:shd w:val="clear" w:color="auto" w:fill="FFFFFF"/>
        </w:rPr>
        <w:t xml:space="preserve"> SC,</w:t>
      </w:r>
      <w:r w:rsidRPr="00514B5A">
        <w:rPr>
          <w:rFonts w:ascii="Arial" w:hAnsi="Arial" w:cs="Arial"/>
          <w:sz w:val="20"/>
          <w:szCs w:val="20"/>
        </w:rPr>
        <w:t xml:space="preserve"> inscrito no CNPJ sob o nº78.493.343/0001-22, representada neste ato </w:t>
      </w:r>
      <w:r w:rsidR="00131DA0" w:rsidRPr="00514B5A">
        <w:rPr>
          <w:rFonts w:ascii="Arial" w:hAnsi="Arial" w:cs="Arial"/>
          <w:sz w:val="20"/>
          <w:szCs w:val="20"/>
        </w:rPr>
        <w:t>pelo Pr</w:t>
      </w:r>
      <w:r w:rsidR="00514B5A" w:rsidRPr="00514B5A">
        <w:rPr>
          <w:rFonts w:ascii="Arial" w:hAnsi="Arial" w:cs="Arial"/>
          <w:sz w:val="20"/>
          <w:szCs w:val="20"/>
        </w:rPr>
        <w:t>e</w:t>
      </w:r>
      <w:r w:rsidR="00131DA0" w:rsidRPr="00514B5A">
        <w:rPr>
          <w:rFonts w:ascii="Arial" w:hAnsi="Arial" w:cs="Arial"/>
          <w:sz w:val="20"/>
          <w:szCs w:val="20"/>
        </w:rPr>
        <w:t>feito Ondino Ribeiro de Medeiros</w:t>
      </w:r>
      <w:r w:rsidRPr="00514B5A">
        <w:rPr>
          <w:rFonts w:ascii="Arial" w:hAnsi="Arial" w:cs="Arial"/>
          <w:sz w:val="20"/>
          <w:szCs w:val="20"/>
        </w:rPr>
        <w:t xml:space="preserve">, no uso de suas atribuições juntamente com os Órgãos Participantes, abaixo-assinado, doravante designados simplesmente </w:t>
      </w:r>
      <w:r w:rsidRPr="00514B5A">
        <w:rPr>
          <w:rFonts w:ascii="Arial" w:hAnsi="Arial" w:cs="Arial"/>
          <w:b/>
          <w:bCs/>
          <w:sz w:val="20"/>
          <w:szCs w:val="20"/>
        </w:rPr>
        <w:t>MUNICÍPIO,</w:t>
      </w:r>
    </w:p>
    <w:p w:rsidR="00221FAA" w:rsidRPr="00514B5A" w:rsidRDefault="00221FAA" w:rsidP="0017745D">
      <w:pPr>
        <w:widowControl w:val="0"/>
        <w:autoSpaceDE w:val="0"/>
        <w:autoSpaceDN w:val="0"/>
        <w:adjustRightInd w:val="0"/>
        <w:spacing w:line="6" w:lineRule="exact"/>
        <w:jc w:val="both"/>
        <w:rPr>
          <w:rFonts w:ascii="Arial" w:hAnsi="Arial" w:cs="Arial"/>
          <w:sz w:val="20"/>
          <w:szCs w:val="20"/>
        </w:rPr>
      </w:pPr>
    </w:p>
    <w:tbl>
      <w:tblPr>
        <w:tblW w:w="0" w:type="auto"/>
        <w:tblLayout w:type="fixed"/>
        <w:tblCellMar>
          <w:left w:w="0" w:type="dxa"/>
          <w:right w:w="0" w:type="dxa"/>
        </w:tblCellMar>
        <w:tblLook w:val="0000"/>
      </w:tblPr>
      <w:tblGrid>
        <w:gridCol w:w="1660"/>
        <w:gridCol w:w="1120"/>
        <w:gridCol w:w="1940"/>
        <w:gridCol w:w="3780"/>
      </w:tblGrid>
      <w:tr w:rsidR="00221FAA" w:rsidRPr="00514B5A" w:rsidTr="00131DA0">
        <w:trPr>
          <w:trHeight w:val="253"/>
        </w:trPr>
        <w:tc>
          <w:tcPr>
            <w:tcW w:w="4720" w:type="dxa"/>
            <w:gridSpan w:val="3"/>
            <w:tcBorders>
              <w:top w:val="nil"/>
              <w:left w:val="nil"/>
              <w:bottom w:val="nil"/>
              <w:right w:val="nil"/>
            </w:tcBorders>
            <w:vAlign w:val="bottom"/>
          </w:tcPr>
          <w:p w:rsidR="00221FAA" w:rsidRPr="00514B5A" w:rsidRDefault="00221FAA" w:rsidP="0017745D">
            <w:pPr>
              <w:widowControl w:val="0"/>
              <w:autoSpaceDE w:val="0"/>
              <w:autoSpaceDN w:val="0"/>
              <w:adjustRightInd w:val="0"/>
              <w:spacing w:line="252" w:lineRule="exact"/>
              <w:jc w:val="both"/>
              <w:rPr>
                <w:rFonts w:ascii="Arial" w:hAnsi="Arial" w:cs="Arial"/>
                <w:sz w:val="20"/>
                <w:szCs w:val="20"/>
              </w:rPr>
            </w:pPr>
            <w:r w:rsidRPr="00514B5A">
              <w:rPr>
                <w:rFonts w:ascii="Arial" w:hAnsi="Arial" w:cs="Arial"/>
                <w:w w:val="96"/>
                <w:sz w:val="20"/>
                <w:szCs w:val="20"/>
              </w:rPr>
              <w:t>RESOLVEM Registrar o Preço da empresa: .........</w:t>
            </w:r>
          </w:p>
        </w:tc>
        <w:tc>
          <w:tcPr>
            <w:tcW w:w="3780" w:type="dxa"/>
            <w:tcBorders>
              <w:top w:val="nil"/>
              <w:left w:val="nil"/>
              <w:bottom w:val="nil"/>
              <w:right w:val="nil"/>
            </w:tcBorders>
            <w:vAlign w:val="bottom"/>
          </w:tcPr>
          <w:p w:rsidR="00221FAA" w:rsidRPr="00514B5A" w:rsidRDefault="00221FAA" w:rsidP="0017745D">
            <w:pPr>
              <w:widowControl w:val="0"/>
              <w:autoSpaceDE w:val="0"/>
              <w:autoSpaceDN w:val="0"/>
              <w:adjustRightInd w:val="0"/>
              <w:spacing w:line="252" w:lineRule="exact"/>
              <w:jc w:val="both"/>
              <w:rPr>
                <w:rFonts w:ascii="Arial" w:hAnsi="Arial" w:cs="Arial"/>
                <w:sz w:val="20"/>
                <w:szCs w:val="20"/>
              </w:rPr>
            </w:pPr>
            <w:r w:rsidRPr="00514B5A">
              <w:rPr>
                <w:rFonts w:ascii="Arial" w:hAnsi="Arial" w:cs="Arial"/>
                <w:sz w:val="20"/>
                <w:szCs w:val="20"/>
              </w:rPr>
              <w:t>pessoa jurídica de direito privado,</w:t>
            </w:r>
          </w:p>
        </w:tc>
      </w:tr>
      <w:tr w:rsidR="00221FAA" w:rsidRPr="00514B5A" w:rsidTr="00131DA0">
        <w:trPr>
          <w:trHeight w:val="254"/>
        </w:trPr>
        <w:tc>
          <w:tcPr>
            <w:tcW w:w="1660" w:type="dxa"/>
            <w:tcBorders>
              <w:top w:val="nil"/>
              <w:left w:val="nil"/>
              <w:bottom w:val="nil"/>
              <w:right w:val="nil"/>
            </w:tcBorders>
            <w:vAlign w:val="bottom"/>
          </w:tcPr>
          <w:p w:rsidR="00221FAA" w:rsidRPr="00514B5A" w:rsidRDefault="00221FAA" w:rsidP="0017745D">
            <w:pPr>
              <w:widowControl w:val="0"/>
              <w:autoSpaceDE w:val="0"/>
              <w:autoSpaceDN w:val="0"/>
              <w:adjustRightInd w:val="0"/>
              <w:spacing w:line="252" w:lineRule="exact"/>
              <w:jc w:val="both"/>
              <w:rPr>
                <w:rFonts w:ascii="Arial" w:hAnsi="Arial" w:cs="Arial"/>
                <w:sz w:val="20"/>
                <w:szCs w:val="20"/>
              </w:rPr>
            </w:pPr>
            <w:r w:rsidRPr="00514B5A">
              <w:rPr>
                <w:rFonts w:ascii="Arial" w:hAnsi="Arial" w:cs="Arial"/>
                <w:w w:val="79"/>
                <w:sz w:val="20"/>
                <w:szCs w:val="20"/>
              </w:rPr>
              <w:t>situada na ................</w:t>
            </w:r>
          </w:p>
        </w:tc>
        <w:tc>
          <w:tcPr>
            <w:tcW w:w="1120" w:type="dxa"/>
            <w:tcBorders>
              <w:top w:val="nil"/>
              <w:left w:val="nil"/>
              <w:bottom w:val="nil"/>
              <w:right w:val="nil"/>
            </w:tcBorders>
            <w:vAlign w:val="bottom"/>
          </w:tcPr>
          <w:p w:rsidR="00221FAA" w:rsidRPr="00514B5A" w:rsidRDefault="00221FAA" w:rsidP="0017745D">
            <w:pPr>
              <w:widowControl w:val="0"/>
              <w:autoSpaceDE w:val="0"/>
              <w:autoSpaceDN w:val="0"/>
              <w:adjustRightInd w:val="0"/>
              <w:spacing w:line="252" w:lineRule="exact"/>
              <w:ind w:left="460"/>
              <w:jc w:val="both"/>
              <w:rPr>
                <w:rFonts w:ascii="Arial" w:hAnsi="Arial" w:cs="Arial"/>
                <w:sz w:val="20"/>
                <w:szCs w:val="20"/>
              </w:rPr>
            </w:pPr>
            <w:r w:rsidRPr="00514B5A">
              <w:rPr>
                <w:rFonts w:ascii="Arial" w:hAnsi="Arial" w:cs="Arial"/>
                <w:sz w:val="20"/>
                <w:szCs w:val="20"/>
              </w:rPr>
              <w:t>, nº</w:t>
            </w:r>
          </w:p>
        </w:tc>
        <w:tc>
          <w:tcPr>
            <w:tcW w:w="1940" w:type="dxa"/>
            <w:tcBorders>
              <w:top w:val="nil"/>
              <w:left w:val="nil"/>
              <w:bottom w:val="nil"/>
              <w:right w:val="nil"/>
            </w:tcBorders>
            <w:vAlign w:val="bottom"/>
          </w:tcPr>
          <w:p w:rsidR="00221FAA" w:rsidRPr="00514B5A" w:rsidRDefault="00221FAA" w:rsidP="0017745D">
            <w:pPr>
              <w:widowControl w:val="0"/>
              <w:autoSpaceDE w:val="0"/>
              <w:autoSpaceDN w:val="0"/>
              <w:adjustRightInd w:val="0"/>
              <w:spacing w:line="252" w:lineRule="exact"/>
              <w:jc w:val="both"/>
              <w:rPr>
                <w:rFonts w:ascii="Arial" w:hAnsi="Arial" w:cs="Arial"/>
                <w:sz w:val="20"/>
                <w:szCs w:val="20"/>
              </w:rPr>
            </w:pPr>
            <w:r w:rsidRPr="00514B5A">
              <w:rPr>
                <w:rFonts w:ascii="Arial" w:hAnsi="Arial" w:cs="Arial"/>
                <w:w w:val="70"/>
                <w:sz w:val="20"/>
                <w:szCs w:val="20"/>
              </w:rPr>
              <w:t>........, na cidade de .............</w:t>
            </w:r>
          </w:p>
        </w:tc>
        <w:tc>
          <w:tcPr>
            <w:tcW w:w="3780" w:type="dxa"/>
            <w:tcBorders>
              <w:top w:val="nil"/>
              <w:left w:val="nil"/>
              <w:bottom w:val="nil"/>
              <w:right w:val="nil"/>
            </w:tcBorders>
            <w:vAlign w:val="bottom"/>
          </w:tcPr>
          <w:p w:rsidR="00221FAA" w:rsidRPr="00514B5A" w:rsidRDefault="00221FAA" w:rsidP="0017745D">
            <w:pPr>
              <w:widowControl w:val="0"/>
              <w:autoSpaceDE w:val="0"/>
              <w:autoSpaceDN w:val="0"/>
              <w:adjustRightInd w:val="0"/>
              <w:spacing w:line="252" w:lineRule="exact"/>
              <w:jc w:val="both"/>
              <w:rPr>
                <w:rFonts w:ascii="Arial" w:hAnsi="Arial" w:cs="Arial"/>
                <w:sz w:val="20"/>
                <w:szCs w:val="20"/>
              </w:rPr>
            </w:pPr>
            <w:r w:rsidRPr="00514B5A">
              <w:rPr>
                <w:rFonts w:ascii="Arial" w:hAnsi="Arial" w:cs="Arial"/>
                <w:sz w:val="20"/>
                <w:szCs w:val="20"/>
              </w:rPr>
              <w:t>, inscrita no C.N.P.J. sob o nº</w:t>
            </w:r>
          </w:p>
        </w:tc>
      </w:tr>
      <w:tr w:rsidR="00221FAA" w:rsidRPr="00514B5A" w:rsidTr="00131DA0">
        <w:trPr>
          <w:trHeight w:val="252"/>
        </w:trPr>
        <w:tc>
          <w:tcPr>
            <w:tcW w:w="1660" w:type="dxa"/>
            <w:tcBorders>
              <w:top w:val="nil"/>
              <w:left w:val="nil"/>
              <w:bottom w:val="nil"/>
              <w:right w:val="nil"/>
            </w:tcBorders>
            <w:vAlign w:val="bottom"/>
          </w:tcPr>
          <w:p w:rsidR="00221FAA" w:rsidRPr="00514B5A" w:rsidRDefault="00221FAA" w:rsidP="0017745D">
            <w:pPr>
              <w:widowControl w:val="0"/>
              <w:autoSpaceDE w:val="0"/>
              <w:autoSpaceDN w:val="0"/>
              <w:adjustRightInd w:val="0"/>
              <w:spacing w:line="252" w:lineRule="exact"/>
              <w:jc w:val="both"/>
              <w:rPr>
                <w:rFonts w:ascii="Arial" w:hAnsi="Arial" w:cs="Arial"/>
                <w:sz w:val="20"/>
                <w:szCs w:val="20"/>
              </w:rPr>
            </w:pPr>
            <w:r w:rsidRPr="00514B5A">
              <w:rPr>
                <w:rFonts w:ascii="Arial" w:hAnsi="Arial" w:cs="Arial"/>
                <w:sz w:val="20"/>
                <w:szCs w:val="20"/>
              </w:rPr>
              <w:t>............,  neste</w:t>
            </w:r>
          </w:p>
        </w:tc>
        <w:tc>
          <w:tcPr>
            <w:tcW w:w="3060" w:type="dxa"/>
            <w:gridSpan w:val="2"/>
            <w:tcBorders>
              <w:top w:val="nil"/>
              <w:left w:val="nil"/>
              <w:bottom w:val="nil"/>
              <w:right w:val="nil"/>
            </w:tcBorders>
            <w:vAlign w:val="bottom"/>
          </w:tcPr>
          <w:p w:rsidR="00221FAA" w:rsidRPr="00514B5A" w:rsidRDefault="00221FAA" w:rsidP="0017745D">
            <w:pPr>
              <w:widowControl w:val="0"/>
              <w:autoSpaceDE w:val="0"/>
              <w:autoSpaceDN w:val="0"/>
              <w:adjustRightInd w:val="0"/>
              <w:spacing w:line="252" w:lineRule="exact"/>
              <w:jc w:val="both"/>
              <w:rPr>
                <w:rFonts w:ascii="Arial" w:hAnsi="Arial" w:cs="Arial"/>
                <w:sz w:val="20"/>
                <w:szCs w:val="20"/>
              </w:rPr>
            </w:pPr>
            <w:r w:rsidRPr="00514B5A">
              <w:rPr>
                <w:rFonts w:ascii="Arial" w:hAnsi="Arial" w:cs="Arial"/>
                <w:sz w:val="20"/>
                <w:szCs w:val="20"/>
              </w:rPr>
              <w:t>ato  representada  pelo  .........</w:t>
            </w:r>
          </w:p>
        </w:tc>
        <w:tc>
          <w:tcPr>
            <w:tcW w:w="3780" w:type="dxa"/>
            <w:tcBorders>
              <w:top w:val="nil"/>
              <w:left w:val="nil"/>
              <w:bottom w:val="nil"/>
              <w:right w:val="nil"/>
            </w:tcBorders>
            <w:vAlign w:val="bottom"/>
          </w:tcPr>
          <w:p w:rsidR="00221FAA" w:rsidRPr="00514B5A" w:rsidRDefault="00221FAA" w:rsidP="0017745D">
            <w:pPr>
              <w:widowControl w:val="0"/>
              <w:autoSpaceDE w:val="0"/>
              <w:autoSpaceDN w:val="0"/>
              <w:adjustRightInd w:val="0"/>
              <w:spacing w:line="252" w:lineRule="exact"/>
              <w:jc w:val="both"/>
              <w:rPr>
                <w:rFonts w:ascii="Arial" w:hAnsi="Arial" w:cs="Arial"/>
                <w:sz w:val="20"/>
                <w:szCs w:val="20"/>
              </w:rPr>
            </w:pPr>
            <w:r w:rsidRPr="00514B5A">
              <w:rPr>
                <w:rFonts w:ascii="Arial" w:hAnsi="Arial" w:cs="Arial"/>
                <w:sz w:val="20"/>
                <w:szCs w:val="20"/>
              </w:rPr>
              <w:t>,Sr.  .........,  doravante  denominado</w:t>
            </w:r>
          </w:p>
        </w:tc>
      </w:tr>
    </w:tbl>
    <w:p w:rsidR="00221FAA" w:rsidRPr="00514B5A" w:rsidRDefault="00221FAA" w:rsidP="0017745D">
      <w:pPr>
        <w:widowControl w:val="0"/>
        <w:autoSpaceDE w:val="0"/>
        <w:autoSpaceDN w:val="0"/>
        <w:adjustRightInd w:val="0"/>
        <w:spacing w:line="41" w:lineRule="exact"/>
        <w:jc w:val="both"/>
        <w:rPr>
          <w:rFonts w:ascii="Arial" w:hAnsi="Arial" w:cs="Arial"/>
          <w:sz w:val="20"/>
          <w:szCs w:val="20"/>
        </w:rPr>
      </w:pPr>
    </w:p>
    <w:p w:rsidR="00221FAA" w:rsidRPr="00514B5A" w:rsidRDefault="00221FAA" w:rsidP="0017745D">
      <w:pPr>
        <w:widowControl w:val="0"/>
        <w:overflowPunct w:val="0"/>
        <w:autoSpaceDE w:val="0"/>
        <w:autoSpaceDN w:val="0"/>
        <w:adjustRightInd w:val="0"/>
        <w:spacing w:line="230" w:lineRule="auto"/>
        <w:jc w:val="both"/>
        <w:rPr>
          <w:rFonts w:ascii="Arial" w:hAnsi="Arial" w:cs="Arial"/>
          <w:sz w:val="20"/>
          <w:szCs w:val="20"/>
        </w:rPr>
      </w:pPr>
      <w:r w:rsidRPr="00514B5A">
        <w:rPr>
          <w:rFonts w:ascii="Arial" w:hAnsi="Arial" w:cs="Arial"/>
          <w:b/>
          <w:bCs/>
          <w:sz w:val="20"/>
          <w:szCs w:val="20"/>
        </w:rPr>
        <w:t xml:space="preserve">FORNECEDOR </w:t>
      </w:r>
      <w:r w:rsidRPr="00514B5A">
        <w:rPr>
          <w:rFonts w:ascii="Arial" w:hAnsi="Arial" w:cs="Arial"/>
          <w:sz w:val="20"/>
          <w:szCs w:val="20"/>
        </w:rPr>
        <w:t>para entrega dos serviços e produtos descritos a seguir, sujeitando-seas partes às determinações da Lei 8.666/93 e suas alterações, a Lei nº 10.520, de 17 de julho de 2002 sendo observadas as bases e os fornecimentos indicados nesta Ata.</w:t>
      </w:r>
    </w:p>
    <w:p w:rsidR="00221FAA" w:rsidRPr="00514B5A" w:rsidRDefault="00221FAA" w:rsidP="0017745D">
      <w:pPr>
        <w:widowControl w:val="0"/>
        <w:autoSpaceDE w:val="0"/>
        <w:autoSpaceDN w:val="0"/>
        <w:adjustRightInd w:val="0"/>
        <w:spacing w:line="263" w:lineRule="exact"/>
        <w:jc w:val="both"/>
        <w:rPr>
          <w:rFonts w:ascii="Arial" w:hAnsi="Arial" w:cs="Arial"/>
          <w:sz w:val="20"/>
          <w:szCs w:val="20"/>
        </w:rPr>
      </w:pPr>
      <w:r w:rsidRPr="00514B5A">
        <w:rPr>
          <w:rFonts w:ascii="Arial" w:hAnsi="Arial" w:cs="Arial"/>
          <w:noProof/>
          <w:sz w:val="20"/>
          <w:szCs w:val="20"/>
        </w:rPr>
        <w:drawing>
          <wp:anchor distT="0" distB="0" distL="114300" distR="114300" simplePos="0" relativeHeight="251728896" behindDoc="1" locked="0" layoutInCell="0" allowOverlap="1">
            <wp:simplePos x="0" y="0"/>
            <wp:positionH relativeFrom="column">
              <wp:posOffset>-69850</wp:posOffset>
            </wp:positionH>
            <wp:positionV relativeFrom="paragraph">
              <wp:posOffset>163830</wp:posOffset>
            </wp:positionV>
            <wp:extent cx="5496560" cy="172085"/>
            <wp:effectExtent l="0" t="0" r="8890"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6560" cy="172085"/>
                    </a:xfrm>
                    <a:prstGeom prst="rect">
                      <a:avLst/>
                    </a:prstGeom>
                    <a:noFill/>
                  </pic:spPr>
                </pic:pic>
              </a:graphicData>
            </a:graphic>
          </wp:anchor>
        </w:drawing>
      </w:r>
    </w:p>
    <w:p w:rsidR="00221FAA" w:rsidRPr="00514B5A" w:rsidRDefault="00221FAA" w:rsidP="0017745D">
      <w:pPr>
        <w:widowControl w:val="0"/>
        <w:autoSpaceDE w:val="0"/>
        <w:autoSpaceDN w:val="0"/>
        <w:adjustRightInd w:val="0"/>
        <w:ind w:left="2280"/>
        <w:jc w:val="both"/>
        <w:rPr>
          <w:rFonts w:ascii="Arial" w:hAnsi="Arial" w:cs="Arial"/>
          <w:sz w:val="20"/>
          <w:szCs w:val="20"/>
        </w:rPr>
      </w:pPr>
      <w:r w:rsidRPr="00514B5A">
        <w:rPr>
          <w:rFonts w:ascii="Arial" w:hAnsi="Arial" w:cs="Arial"/>
          <w:b/>
          <w:bCs/>
          <w:sz w:val="20"/>
          <w:szCs w:val="20"/>
        </w:rPr>
        <w:t>CLÁUSULA PRIMEIRA – DO OBJETO</w:t>
      </w:r>
    </w:p>
    <w:p w:rsidR="00221FAA" w:rsidRPr="00514B5A" w:rsidRDefault="00221FAA" w:rsidP="0017745D">
      <w:pPr>
        <w:widowControl w:val="0"/>
        <w:autoSpaceDE w:val="0"/>
        <w:autoSpaceDN w:val="0"/>
        <w:adjustRightInd w:val="0"/>
        <w:spacing w:line="310" w:lineRule="exact"/>
        <w:jc w:val="both"/>
        <w:rPr>
          <w:rFonts w:ascii="Arial" w:hAnsi="Arial" w:cs="Arial"/>
          <w:sz w:val="20"/>
          <w:szCs w:val="20"/>
        </w:rPr>
      </w:pPr>
    </w:p>
    <w:p w:rsidR="00221FAA" w:rsidRPr="00244A44" w:rsidRDefault="00221FAA" w:rsidP="00244A44">
      <w:pPr>
        <w:pStyle w:val="PargrafodaLista"/>
        <w:widowControl w:val="0"/>
        <w:numPr>
          <w:ilvl w:val="1"/>
          <w:numId w:val="61"/>
        </w:numPr>
        <w:overflowPunct w:val="0"/>
        <w:autoSpaceDE w:val="0"/>
        <w:autoSpaceDN w:val="0"/>
        <w:adjustRightInd w:val="0"/>
        <w:spacing w:line="233" w:lineRule="auto"/>
        <w:jc w:val="both"/>
        <w:rPr>
          <w:rFonts w:ascii="Arial" w:hAnsi="Arial" w:cs="Arial"/>
          <w:sz w:val="20"/>
          <w:szCs w:val="20"/>
        </w:rPr>
      </w:pPr>
      <w:r w:rsidRPr="00244A44">
        <w:rPr>
          <w:rFonts w:ascii="Arial" w:hAnsi="Arial" w:cs="Arial"/>
          <w:sz w:val="20"/>
          <w:szCs w:val="20"/>
        </w:rPr>
        <w:t>– O presente pregão tem como objeto o REGISTRO DE PREÇO para prestação de serviços de MANUTENÇÃO DO SISTEMA DE ILUMINAÇÃO PÚBLICA EM RUAS E VIAS DO MUNICÍPIO DE CELSO RAMOS, E AQUISIÇAO DE MATERIAIS ELÉTRICOS E INSUMOS PARA A REFERIDA MANUTENÇÃO, EM CONFORMIDADE COM O ANEXO VII, conforme especificações e delimitações constantes nes</w:t>
      </w:r>
      <w:r w:rsidR="00131DA0" w:rsidRPr="00244A44">
        <w:rPr>
          <w:rFonts w:ascii="Arial" w:hAnsi="Arial" w:cs="Arial"/>
          <w:sz w:val="20"/>
          <w:szCs w:val="20"/>
        </w:rPr>
        <w:t>te Edital, para o período de jul</w:t>
      </w:r>
      <w:r w:rsidRPr="00244A44">
        <w:rPr>
          <w:rFonts w:ascii="Arial" w:hAnsi="Arial" w:cs="Arial"/>
          <w:sz w:val="20"/>
          <w:szCs w:val="20"/>
        </w:rPr>
        <w:t xml:space="preserve">ho de </w:t>
      </w:r>
      <w:r w:rsidR="00F82AF6" w:rsidRPr="00244A44">
        <w:rPr>
          <w:rFonts w:ascii="Arial" w:hAnsi="Arial" w:cs="Arial"/>
          <w:sz w:val="20"/>
          <w:szCs w:val="20"/>
        </w:rPr>
        <w:t>2018</w:t>
      </w:r>
      <w:r w:rsidRPr="00244A44">
        <w:rPr>
          <w:rFonts w:ascii="Arial" w:hAnsi="Arial" w:cs="Arial"/>
          <w:sz w:val="20"/>
          <w:szCs w:val="20"/>
        </w:rPr>
        <w:t xml:space="preserve"> ä </w:t>
      </w:r>
      <w:r w:rsidR="00131DA0" w:rsidRPr="00244A44">
        <w:rPr>
          <w:rFonts w:ascii="Arial" w:hAnsi="Arial" w:cs="Arial"/>
          <w:sz w:val="20"/>
          <w:szCs w:val="20"/>
        </w:rPr>
        <w:t>julho/2018</w:t>
      </w:r>
      <w:r w:rsidRPr="00244A44">
        <w:rPr>
          <w:rFonts w:ascii="Arial" w:hAnsi="Arial" w:cs="Arial"/>
          <w:sz w:val="20"/>
          <w:szCs w:val="20"/>
        </w:rPr>
        <w:t>.</w:t>
      </w:r>
    </w:p>
    <w:p w:rsidR="00221FAA" w:rsidRPr="00514B5A" w:rsidRDefault="00221FAA" w:rsidP="0017745D">
      <w:pPr>
        <w:widowControl w:val="0"/>
        <w:autoSpaceDE w:val="0"/>
        <w:autoSpaceDN w:val="0"/>
        <w:adjustRightInd w:val="0"/>
        <w:spacing w:line="261" w:lineRule="exact"/>
        <w:jc w:val="both"/>
        <w:rPr>
          <w:rFonts w:ascii="Arial" w:hAnsi="Arial" w:cs="Arial"/>
          <w:sz w:val="20"/>
          <w:szCs w:val="20"/>
        </w:rPr>
      </w:pPr>
      <w:r w:rsidRPr="00514B5A">
        <w:rPr>
          <w:rFonts w:ascii="Arial" w:hAnsi="Arial" w:cs="Arial"/>
          <w:noProof/>
          <w:sz w:val="20"/>
          <w:szCs w:val="20"/>
        </w:rPr>
        <w:drawing>
          <wp:anchor distT="0" distB="0" distL="114300" distR="114300" simplePos="0" relativeHeight="251729920" behindDoc="1" locked="0" layoutInCell="0" allowOverlap="1">
            <wp:simplePos x="0" y="0"/>
            <wp:positionH relativeFrom="column">
              <wp:posOffset>-69850</wp:posOffset>
            </wp:positionH>
            <wp:positionV relativeFrom="paragraph">
              <wp:posOffset>163195</wp:posOffset>
            </wp:positionV>
            <wp:extent cx="5496560" cy="172085"/>
            <wp:effectExtent l="0" t="0" r="8890" b="0"/>
            <wp:wrapNone/>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6560" cy="172085"/>
                    </a:xfrm>
                    <a:prstGeom prst="rect">
                      <a:avLst/>
                    </a:prstGeom>
                    <a:noFill/>
                  </pic:spPr>
                </pic:pic>
              </a:graphicData>
            </a:graphic>
          </wp:anchor>
        </w:drawing>
      </w:r>
    </w:p>
    <w:p w:rsidR="00221FAA" w:rsidRPr="00514B5A" w:rsidRDefault="00221FAA" w:rsidP="0017745D">
      <w:pPr>
        <w:widowControl w:val="0"/>
        <w:autoSpaceDE w:val="0"/>
        <w:autoSpaceDN w:val="0"/>
        <w:adjustRightInd w:val="0"/>
        <w:ind w:left="2100"/>
        <w:jc w:val="both"/>
        <w:rPr>
          <w:rFonts w:ascii="Arial" w:hAnsi="Arial" w:cs="Arial"/>
          <w:sz w:val="20"/>
          <w:szCs w:val="20"/>
        </w:rPr>
      </w:pPr>
      <w:r w:rsidRPr="00514B5A">
        <w:rPr>
          <w:rFonts w:ascii="Arial" w:hAnsi="Arial" w:cs="Arial"/>
          <w:b/>
          <w:bCs/>
          <w:sz w:val="20"/>
          <w:szCs w:val="20"/>
        </w:rPr>
        <w:t>CLÁUSULA SEGUNDA – DA EXECUÇÃO</w:t>
      </w:r>
    </w:p>
    <w:p w:rsidR="00221FAA" w:rsidRPr="00514B5A" w:rsidRDefault="00221FAA" w:rsidP="0017745D">
      <w:pPr>
        <w:widowControl w:val="0"/>
        <w:autoSpaceDE w:val="0"/>
        <w:autoSpaceDN w:val="0"/>
        <w:adjustRightInd w:val="0"/>
        <w:spacing w:line="310" w:lineRule="exact"/>
        <w:jc w:val="both"/>
        <w:rPr>
          <w:rFonts w:ascii="Arial" w:hAnsi="Arial" w:cs="Arial"/>
          <w:sz w:val="20"/>
          <w:szCs w:val="20"/>
        </w:rPr>
      </w:pPr>
    </w:p>
    <w:p w:rsidR="00221FAA" w:rsidRPr="00514B5A" w:rsidRDefault="00221FAA" w:rsidP="0017745D">
      <w:pPr>
        <w:widowControl w:val="0"/>
        <w:numPr>
          <w:ilvl w:val="0"/>
          <w:numId w:val="40"/>
        </w:numPr>
        <w:tabs>
          <w:tab w:val="clear" w:pos="720"/>
          <w:tab w:val="num" w:pos="391"/>
        </w:tabs>
        <w:overflowPunct w:val="0"/>
        <w:autoSpaceDE w:val="0"/>
        <w:autoSpaceDN w:val="0"/>
        <w:adjustRightInd w:val="0"/>
        <w:spacing w:line="225" w:lineRule="auto"/>
        <w:ind w:left="0" w:firstLine="2"/>
        <w:jc w:val="both"/>
        <w:rPr>
          <w:rFonts w:ascii="Arial" w:hAnsi="Arial" w:cs="Arial"/>
          <w:sz w:val="20"/>
          <w:szCs w:val="20"/>
        </w:rPr>
      </w:pPr>
      <w:r w:rsidRPr="00514B5A">
        <w:rPr>
          <w:rFonts w:ascii="Arial" w:hAnsi="Arial" w:cs="Arial"/>
          <w:sz w:val="20"/>
          <w:szCs w:val="20"/>
        </w:rPr>
        <w:t xml:space="preserve">– As quantidades de unidades individuais dos serviços e produtos licitados, que serão contratados parcial ou total durante o período de vigência da Ata, são os constantes do ANEXO VII. </w:t>
      </w:r>
    </w:p>
    <w:p w:rsidR="00221FAA" w:rsidRPr="00514B5A" w:rsidRDefault="00221FAA" w:rsidP="0017745D">
      <w:pPr>
        <w:widowControl w:val="0"/>
        <w:autoSpaceDE w:val="0"/>
        <w:autoSpaceDN w:val="0"/>
        <w:adjustRightInd w:val="0"/>
        <w:spacing w:line="298" w:lineRule="exact"/>
        <w:jc w:val="both"/>
        <w:rPr>
          <w:rFonts w:ascii="Arial" w:hAnsi="Arial" w:cs="Arial"/>
          <w:sz w:val="20"/>
          <w:szCs w:val="20"/>
        </w:rPr>
      </w:pPr>
    </w:p>
    <w:p w:rsidR="00221FAA" w:rsidRPr="00514B5A" w:rsidRDefault="00221FAA" w:rsidP="0017745D">
      <w:pPr>
        <w:widowControl w:val="0"/>
        <w:numPr>
          <w:ilvl w:val="0"/>
          <w:numId w:val="40"/>
        </w:numPr>
        <w:tabs>
          <w:tab w:val="clear" w:pos="720"/>
          <w:tab w:val="num" w:pos="372"/>
        </w:tabs>
        <w:overflowPunct w:val="0"/>
        <w:autoSpaceDE w:val="0"/>
        <w:autoSpaceDN w:val="0"/>
        <w:adjustRightInd w:val="0"/>
        <w:spacing w:line="219" w:lineRule="auto"/>
        <w:ind w:left="0" w:firstLine="2"/>
        <w:jc w:val="both"/>
        <w:rPr>
          <w:rFonts w:ascii="Arial" w:hAnsi="Arial" w:cs="Arial"/>
          <w:sz w:val="20"/>
          <w:szCs w:val="20"/>
        </w:rPr>
      </w:pPr>
      <w:r w:rsidRPr="00514B5A">
        <w:rPr>
          <w:rFonts w:ascii="Arial" w:hAnsi="Arial" w:cs="Arial"/>
          <w:sz w:val="20"/>
          <w:szCs w:val="20"/>
        </w:rPr>
        <w:t xml:space="preserve">– Os serviços e produtos de que trata este Pregão são aquelas previstas no Anexo VII deste edital. </w:t>
      </w:r>
    </w:p>
    <w:p w:rsidR="00244A44" w:rsidRDefault="00244A44" w:rsidP="00244A44">
      <w:pPr>
        <w:pStyle w:val="PargrafodaLista"/>
        <w:rPr>
          <w:rFonts w:ascii="Arial" w:hAnsi="Arial" w:cs="Arial"/>
          <w:sz w:val="20"/>
          <w:szCs w:val="20"/>
        </w:rPr>
      </w:pPr>
    </w:p>
    <w:p w:rsidR="00221FAA" w:rsidRPr="00514B5A" w:rsidRDefault="00221FAA" w:rsidP="0017745D">
      <w:pPr>
        <w:widowControl w:val="0"/>
        <w:autoSpaceDE w:val="0"/>
        <w:autoSpaceDN w:val="0"/>
        <w:adjustRightInd w:val="0"/>
        <w:spacing w:line="299" w:lineRule="exact"/>
        <w:jc w:val="both"/>
        <w:rPr>
          <w:rFonts w:ascii="Arial" w:hAnsi="Arial" w:cs="Arial"/>
          <w:sz w:val="20"/>
          <w:szCs w:val="20"/>
        </w:rPr>
      </w:pPr>
    </w:p>
    <w:p w:rsidR="00221FAA" w:rsidRPr="00514B5A" w:rsidRDefault="00244A44" w:rsidP="0017745D">
      <w:pPr>
        <w:widowControl w:val="0"/>
        <w:numPr>
          <w:ilvl w:val="0"/>
          <w:numId w:val="40"/>
        </w:numPr>
        <w:tabs>
          <w:tab w:val="clear" w:pos="720"/>
          <w:tab w:val="num" w:pos="384"/>
        </w:tabs>
        <w:overflowPunct w:val="0"/>
        <w:autoSpaceDE w:val="0"/>
        <w:autoSpaceDN w:val="0"/>
        <w:adjustRightInd w:val="0"/>
        <w:spacing w:line="218" w:lineRule="auto"/>
        <w:ind w:left="0" w:firstLine="2"/>
        <w:jc w:val="both"/>
        <w:rPr>
          <w:rFonts w:ascii="Arial" w:hAnsi="Arial" w:cs="Arial"/>
          <w:sz w:val="20"/>
          <w:szCs w:val="20"/>
        </w:rPr>
      </w:pPr>
      <w:r>
        <w:rPr>
          <w:rFonts w:ascii="Arial" w:hAnsi="Arial" w:cs="Arial"/>
          <w:sz w:val="20"/>
          <w:szCs w:val="20"/>
        </w:rPr>
        <w:t>–</w:t>
      </w:r>
      <w:r w:rsidR="00221FAA" w:rsidRPr="00514B5A">
        <w:rPr>
          <w:rFonts w:ascii="Arial" w:hAnsi="Arial" w:cs="Arial"/>
          <w:sz w:val="20"/>
          <w:szCs w:val="20"/>
        </w:rPr>
        <w:t xml:space="preserve"> A CONTRATADA iniciará os serviços mediante a solicitação formal do Chefe do Departamento de Compras deste município no prazo máximo de vinte e quatro horas. </w:t>
      </w:r>
    </w:p>
    <w:p w:rsidR="00244A44" w:rsidRDefault="00244A44" w:rsidP="00244A44">
      <w:pPr>
        <w:pStyle w:val="PargrafodaLista"/>
        <w:rPr>
          <w:rFonts w:ascii="Arial" w:hAnsi="Arial" w:cs="Arial"/>
          <w:sz w:val="20"/>
          <w:szCs w:val="20"/>
        </w:rPr>
      </w:pPr>
    </w:p>
    <w:p w:rsidR="00221FAA" w:rsidRPr="00514B5A" w:rsidRDefault="00221FAA" w:rsidP="0017745D">
      <w:pPr>
        <w:widowControl w:val="0"/>
        <w:autoSpaceDE w:val="0"/>
        <w:autoSpaceDN w:val="0"/>
        <w:adjustRightInd w:val="0"/>
        <w:spacing w:line="299" w:lineRule="exact"/>
        <w:jc w:val="both"/>
        <w:rPr>
          <w:rFonts w:ascii="Arial" w:hAnsi="Arial" w:cs="Arial"/>
          <w:sz w:val="20"/>
          <w:szCs w:val="20"/>
        </w:rPr>
      </w:pPr>
    </w:p>
    <w:p w:rsidR="00221FAA" w:rsidRPr="00514B5A" w:rsidRDefault="00221FAA" w:rsidP="0017745D">
      <w:pPr>
        <w:widowControl w:val="0"/>
        <w:numPr>
          <w:ilvl w:val="0"/>
          <w:numId w:val="40"/>
        </w:numPr>
        <w:tabs>
          <w:tab w:val="clear" w:pos="720"/>
          <w:tab w:val="num" w:pos="408"/>
        </w:tabs>
        <w:overflowPunct w:val="0"/>
        <w:autoSpaceDE w:val="0"/>
        <w:autoSpaceDN w:val="0"/>
        <w:adjustRightInd w:val="0"/>
        <w:spacing w:line="229" w:lineRule="auto"/>
        <w:ind w:left="0" w:firstLine="2"/>
        <w:jc w:val="both"/>
        <w:rPr>
          <w:rFonts w:ascii="Arial" w:hAnsi="Arial" w:cs="Arial"/>
          <w:sz w:val="20"/>
          <w:szCs w:val="20"/>
        </w:rPr>
      </w:pPr>
      <w:r w:rsidRPr="00514B5A">
        <w:rPr>
          <w:rFonts w:ascii="Arial" w:hAnsi="Arial" w:cs="Arial"/>
          <w:sz w:val="20"/>
          <w:szCs w:val="20"/>
        </w:rPr>
        <w:t xml:space="preserve">– A CONTRATADA, se obriga a emitir NF-e (Nota Fiscal Eletrônica), conforme dispõe § 6º, I, do art. 23, anexo XI, do Regulamento do ICMS catarinense, para as transações efetuadas, nos prazos fixados pela legislação vigente, quando assim se enquadrarem por força legal. </w:t>
      </w:r>
    </w:p>
    <w:p w:rsidR="00244A44" w:rsidRDefault="00244A44" w:rsidP="00244A44">
      <w:pPr>
        <w:pStyle w:val="PargrafodaLista"/>
        <w:rPr>
          <w:rFonts w:ascii="Arial" w:hAnsi="Arial" w:cs="Arial"/>
          <w:sz w:val="20"/>
          <w:szCs w:val="20"/>
        </w:rPr>
      </w:pPr>
    </w:p>
    <w:p w:rsidR="00221FAA" w:rsidRPr="00514B5A" w:rsidRDefault="00221FAA" w:rsidP="0017745D">
      <w:pPr>
        <w:widowControl w:val="0"/>
        <w:autoSpaceDE w:val="0"/>
        <w:autoSpaceDN w:val="0"/>
        <w:adjustRightInd w:val="0"/>
        <w:spacing w:line="299" w:lineRule="exact"/>
        <w:jc w:val="both"/>
        <w:rPr>
          <w:rFonts w:ascii="Arial" w:hAnsi="Arial" w:cs="Arial"/>
          <w:sz w:val="20"/>
          <w:szCs w:val="20"/>
        </w:rPr>
      </w:pPr>
    </w:p>
    <w:p w:rsidR="00221FAA" w:rsidRPr="00514B5A" w:rsidRDefault="00221FAA" w:rsidP="0017745D">
      <w:pPr>
        <w:widowControl w:val="0"/>
        <w:overflowPunct w:val="0"/>
        <w:autoSpaceDE w:val="0"/>
        <w:autoSpaceDN w:val="0"/>
        <w:adjustRightInd w:val="0"/>
        <w:spacing w:line="218" w:lineRule="auto"/>
        <w:jc w:val="both"/>
        <w:rPr>
          <w:rFonts w:ascii="Arial" w:hAnsi="Arial" w:cs="Arial"/>
          <w:sz w:val="20"/>
          <w:szCs w:val="20"/>
        </w:rPr>
      </w:pPr>
      <w:r w:rsidRPr="00514B5A">
        <w:rPr>
          <w:rFonts w:ascii="Arial" w:hAnsi="Arial" w:cs="Arial"/>
          <w:sz w:val="20"/>
          <w:szCs w:val="20"/>
        </w:rPr>
        <w:t xml:space="preserve">2.7 – Os serviços serão prestados nos locais conforme os constantes no Anexo IX do Edital a </w:t>
      </w:r>
      <w:r w:rsidRPr="00514B5A">
        <w:rPr>
          <w:rFonts w:ascii="Arial" w:hAnsi="Arial" w:cs="Arial"/>
          <w:sz w:val="20"/>
          <w:szCs w:val="20"/>
        </w:rPr>
        <w:lastRenderedPageBreak/>
        <w:t>que se refere o presente contrato.</w:t>
      </w:r>
    </w:p>
    <w:p w:rsidR="00221FAA" w:rsidRPr="00514B5A" w:rsidRDefault="00221FAA" w:rsidP="0017745D">
      <w:pPr>
        <w:widowControl w:val="0"/>
        <w:autoSpaceDE w:val="0"/>
        <w:autoSpaceDN w:val="0"/>
        <w:adjustRightInd w:val="0"/>
        <w:spacing w:line="200" w:lineRule="exact"/>
        <w:jc w:val="both"/>
        <w:rPr>
          <w:rFonts w:ascii="Arial" w:hAnsi="Arial" w:cs="Arial"/>
          <w:sz w:val="20"/>
          <w:szCs w:val="20"/>
        </w:rPr>
      </w:pPr>
      <w:r w:rsidRPr="00514B5A">
        <w:rPr>
          <w:rFonts w:ascii="Arial" w:hAnsi="Arial" w:cs="Arial"/>
          <w:noProof/>
          <w:sz w:val="20"/>
          <w:szCs w:val="20"/>
        </w:rPr>
        <w:drawing>
          <wp:anchor distT="0" distB="0" distL="114300" distR="114300" simplePos="0" relativeHeight="251730944" behindDoc="1" locked="0" layoutInCell="0" allowOverlap="1">
            <wp:simplePos x="0" y="0"/>
            <wp:positionH relativeFrom="column">
              <wp:posOffset>-69850</wp:posOffset>
            </wp:positionH>
            <wp:positionV relativeFrom="paragraph">
              <wp:posOffset>323215</wp:posOffset>
            </wp:positionV>
            <wp:extent cx="5496560" cy="173990"/>
            <wp:effectExtent l="0" t="0" r="8890" b="0"/>
            <wp:wrapNone/>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6560" cy="173990"/>
                    </a:xfrm>
                    <a:prstGeom prst="rect">
                      <a:avLst/>
                    </a:prstGeom>
                    <a:noFill/>
                  </pic:spPr>
                </pic:pic>
              </a:graphicData>
            </a:graphic>
          </wp:anchor>
        </w:drawing>
      </w:r>
    </w:p>
    <w:p w:rsidR="00221FAA" w:rsidRPr="00514B5A" w:rsidRDefault="00221FAA" w:rsidP="0017745D">
      <w:pPr>
        <w:widowControl w:val="0"/>
        <w:autoSpaceDE w:val="0"/>
        <w:autoSpaceDN w:val="0"/>
        <w:adjustRightInd w:val="0"/>
        <w:spacing w:line="316" w:lineRule="exact"/>
        <w:jc w:val="both"/>
        <w:rPr>
          <w:rFonts w:ascii="Arial" w:hAnsi="Arial" w:cs="Arial"/>
          <w:sz w:val="20"/>
          <w:szCs w:val="20"/>
        </w:rPr>
      </w:pPr>
    </w:p>
    <w:p w:rsidR="00221FAA" w:rsidRPr="00514B5A" w:rsidRDefault="00221FAA" w:rsidP="0017745D">
      <w:pPr>
        <w:widowControl w:val="0"/>
        <w:autoSpaceDE w:val="0"/>
        <w:autoSpaceDN w:val="0"/>
        <w:adjustRightInd w:val="0"/>
        <w:ind w:left="2300"/>
        <w:jc w:val="both"/>
        <w:rPr>
          <w:rFonts w:ascii="Arial" w:hAnsi="Arial" w:cs="Arial"/>
          <w:sz w:val="20"/>
          <w:szCs w:val="20"/>
        </w:rPr>
      </w:pPr>
      <w:r w:rsidRPr="00514B5A">
        <w:rPr>
          <w:rFonts w:ascii="Arial" w:hAnsi="Arial" w:cs="Arial"/>
          <w:b/>
          <w:bCs/>
          <w:sz w:val="20"/>
          <w:szCs w:val="20"/>
        </w:rPr>
        <w:t>CLÁUSULA TERCEIRA – DO PREÇO</w:t>
      </w:r>
    </w:p>
    <w:p w:rsidR="00221FAA" w:rsidRPr="00514B5A" w:rsidRDefault="00221FAA" w:rsidP="0017745D">
      <w:pPr>
        <w:widowControl w:val="0"/>
        <w:autoSpaceDE w:val="0"/>
        <w:autoSpaceDN w:val="0"/>
        <w:adjustRightInd w:val="0"/>
        <w:spacing w:line="200" w:lineRule="exact"/>
        <w:jc w:val="both"/>
        <w:rPr>
          <w:rFonts w:ascii="Arial" w:hAnsi="Arial" w:cs="Arial"/>
          <w:sz w:val="20"/>
          <w:szCs w:val="20"/>
        </w:rPr>
      </w:pPr>
    </w:p>
    <w:p w:rsidR="00221FAA" w:rsidRPr="00514B5A" w:rsidRDefault="00221FAA" w:rsidP="0017745D">
      <w:pPr>
        <w:widowControl w:val="0"/>
        <w:tabs>
          <w:tab w:val="center" w:pos="4260"/>
        </w:tabs>
        <w:autoSpaceDE w:val="0"/>
        <w:autoSpaceDN w:val="0"/>
        <w:adjustRightInd w:val="0"/>
        <w:spacing w:line="386" w:lineRule="exact"/>
        <w:jc w:val="both"/>
        <w:rPr>
          <w:rFonts w:ascii="Arial" w:hAnsi="Arial" w:cs="Arial"/>
          <w:sz w:val="20"/>
          <w:szCs w:val="20"/>
        </w:rPr>
      </w:pPr>
      <w:bookmarkStart w:id="11" w:name="page25"/>
      <w:bookmarkEnd w:id="11"/>
      <w:r w:rsidRPr="00514B5A">
        <w:rPr>
          <w:rFonts w:ascii="Arial" w:hAnsi="Arial" w:cs="Arial"/>
          <w:noProof/>
          <w:sz w:val="20"/>
          <w:szCs w:val="20"/>
        </w:rPr>
        <w:drawing>
          <wp:anchor distT="0" distB="0" distL="114300" distR="114300" simplePos="0" relativeHeight="251731968" behindDoc="1" locked="0" layoutInCell="0" allowOverlap="1">
            <wp:simplePos x="0" y="0"/>
            <wp:positionH relativeFrom="column">
              <wp:posOffset>-16510</wp:posOffset>
            </wp:positionH>
            <wp:positionV relativeFrom="paragraph">
              <wp:posOffset>15240</wp:posOffset>
            </wp:positionV>
            <wp:extent cx="5436870" cy="8890"/>
            <wp:effectExtent l="0" t="0" r="0" b="0"/>
            <wp:wrapNone/>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36870" cy="8890"/>
                    </a:xfrm>
                    <a:prstGeom prst="rect">
                      <a:avLst/>
                    </a:prstGeom>
                    <a:noFill/>
                  </pic:spPr>
                </pic:pic>
              </a:graphicData>
            </a:graphic>
          </wp:anchor>
        </w:drawing>
      </w:r>
    </w:p>
    <w:p w:rsidR="00221FAA" w:rsidRPr="00514B5A" w:rsidRDefault="00221FAA" w:rsidP="0017745D">
      <w:pPr>
        <w:widowControl w:val="0"/>
        <w:autoSpaceDE w:val="0"/>
        <w:autoSpaceDN w:val="0"/>
        <w:adjustRightInd w:val="0"/>
        <w:spacing w:line="239" w:lineRule="auto"/>
        <w:jc w:val="both"/>
        <w:rPr>
          <w:rFonts w:ascii="Arial" w:hAnsi="Arial" w:cs="Arial"/>
          <w:sz w:val="20"/>
          <w:szCs w:val="20"/>
        </w:rPr>
      </w:pPr>
      <w:r w:rsidRPr="00514B5A">
        <w:rPr>
          <w:rFonts w:ascii="Arial" w:hAnsi="Arial" w:cs="Arial"/>
          <w:sz w:val="20"/>
          <w:szCs w:val="20"/>
        </w:rPr>
        <w:t>3.1–  Pela  Prestação dos serviços a CONTRATADA  receberá o valor mensal de R$:</w:t>
      </w:r>
    </w:p>
    <w:p w:rsidR="00221FAA" w:rsidRPr="00514B5A" w:rsidRDefault="00221FAA" w:rsidP="0017745D">
      <w:pPr>
        <w:widowControl w:val="0"/>
        <w:autoSpaceDE w:val="0"/>
        <w:autoSpaceDN w:val="0"/>
        <w:adjustRightInd w:val="0"/>
        <w:spacing w:line="3" w:lineRule="exact"/>
        <w:jc w:val="both"/>
        <w:rPr>
          <w:rFonts w:ascii="Arial" w:hAnsi="Arial" w:cs="Arial"/>
          <w:sz w:val="20"/>
          <w:szCs w:val="20"/>
        </w:rPr>
      </w:pPr>
    </w:p>
    <w:p w:rsidR="00221FAA" w:rsidRPr="00514B5A" w:rsidRDefault="00221FAA" w:rsidP="0017745D">
      <w:pPr>
        <w:widowControl w:val="0"/>
        <w:autoSpaceDE w:val="0"/>
        <w:autoSpaceDN w:val="0"/>
        <w:adjustRightInd w:val="0"/>
        <w:spacing w:line="239" w:lineRule="auto"/>
        <w:jc w:val="both"/>
        <w:rPr>
          <w:rFonts w:ascii="Arial" w:hAnsi="Arial" w:cs="Arial"/>
          <w:sz w:val="20"/>
          <w:szCs w:val="20"/>
        </w:rPr>
      </w:pPr>
      <w:r w:rsidRPr="00514B5A">
        <w:rPr>
          <w:rFonts w:ascii="Arial" w:hAnsi="Arial" w:cs="Arial"/>
          <w:sz w:val="20"/>
          <w:szCs w:val="20"/>
        </w:rPr>
        <w:t>_______________pelo LOTE nº ......., e pela  entrega  dos materiais elétricos  o  FORNECEDOR  receberá  a  importância  de  R$:_______________pelo LOTE nº ......</w:t>
      </w:r>
    </w:p>
    <w:p w:rsidR="00221FAA" w:rsidRPr="00514B5A" w:rsidRDefault="00221FAA" w:rsidP="0017745D">
      <w:pPr>
        <w:widowControl w:val="0"/>
        <w:autoSpaceDE w:val="0"/>
        <w:autoSpaceDN w:val="0"/>
        <w:adjustRightInd w:val="0"/>
        <w:spacing w:line="200" w:lineRule="exact"/>
        <w:jc w:val="both"/>
        <w:rPr>
          <w:rFonts w:ascii="Arial" w:hAnsi="Arial" w:cs="Arial"/>
          <w:sz w:val="20"/>
          <w:szCs w:val="20"/>
        </w:rPr>
      </w:pPr>
      <w:r w:rsidRPr="00514B5A">
        <w:rPr>
          <w:rFonts w:ascii="Arial" w:hAnsi="Arial" w:cs="Arial"/>
          <w:noProof/>
          <w:sz w:val="20"/>
          <w:szCs w:val="20"/>
        </w:rPr>
        <w:drawing>
          <wp:anchor distT="0" distB="0" distL="114300" distR="114300" simplePos="0" relativeHeight="251732992" behindDoc="1" locked="0" layoutInCell="0" allowOverlap="1">
            <wp:simplePos x="0" y="0"/>
            <wp:positionH relativeFrom="column">
              <wp:posOffset>-69850</wp:posOffset>
            </wp:positionH>
            <wp:positionV relativeFrom="paragraph">
              <wp:posOffset>323215</wp:posOffset>
            </wp:positionV>
            <wp:extent cx="5496560" cy="173990"/>
            <wp:effectExtent l="0" t="0" r="8890" b="0"/>
            <wp:wrapNone/>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6560" cy="173990"/>
                    </a:xfrm>
                    <a:prstGeom prst="rect">
                      <a:avLst/>
                    </a:prstGeom>
                    <a:noFill/>
                  </pic:spPr>
                </pic:pic>
              </a:graphicData>
            </a:graphic>
          </wp:anchor>
        </w:drawing>
      </w:r>
    </w:p>
    <w:p w:rsidR="00221FAA" w:rsidRPr="00514B5A" w:rsidRDefault="00221FAA" w:rsidP="0017745D">
      <w:pPr>
        <w:widowControl w:val="0"/>
        <w:autoSpaceDE w:val="0"/>
        <w:autoSpaceDN w:val="0"/>
        <w:adjustRightInd w:val="0"/>
        <w:spacing w:line="314" w:lineRule="exact"/>
        <w:jc w:val="both"/>
        <w:rPr>
          <w:rFonts w:ascii="Arial" w:hAnsi="Arial" w:cs="Arial"/>
          <w:sz w:val="20"/>
          <w:szCs w:val="20"/>
        </w:rPr>
      </w:pPr>
    </w:p>
    <w:p w:rsidR="00221FAA" w:rsidRPr="00514B5A" w:rsidRDefault="00221FAA" w:rsidP="0017745D">
      <w:pPr>
        <w:widowControl w:val="0"/>
        <w:autoSpaceDE w:val="0"/>
        <w:autoSpaceDN w:val="0"/>
        <w:adjustRightInd w:val="0"/>
        <w:spacing w:line="239" w:lineRule="auto"/>
        <w:ind w:left="340"/>
        <w:jc w:val="both"/>
        <w:rPr>
          <w:rFonts w:ascii="Arial" w:hAnsi="Arial" w:cs="Arial"/>
          <w:sz w:val="20"/>
          <w:szCs w:val="20"/>
        </w:rPr>
      </w:pPr>
      <w:r w:rsidRPr="00514B5A">
        <w:rPr>
          <w:rFonts w:ascii="Arial" w:hAnsi="Arial" w:cs="Arial"/>
          <w:b/>
          <w:bCs/>
          <w:sz w:val="20"/>
          <w:szCs w:val="20"/>
        </w:rPr>
        <w:t xml:space="preserve">CLÁUSULA QUARTA </w:t>
      </w:r>
      <w:r w:rsidR="00244A44">
        <w:rPr>
          <w:rFonts w:ascii="Arial" w:hAnsi="Arial" w:cs="Arial"/>
          <w:b/>
          <w:bCs/>
          <w:sz w:val="20"/>
          <w:szCs w:val="20"/>
        </w:rPr>
        <w:t>–</w:t>
      </w:r>
      <w:r w:rsidRPr="00514B5A">
        <w:rPr>
          <w:rFonts w:ascii="Arial" w:hAnsi="Arial" w:cs="Arial"/>
          <w:b/>
          <w:bCs/>
          <w:sz w:val="20"/>
          <w:szCs w:val="20"/>
        </w:rPr>
        <w:t xml:space="preserve"> DO REAJUSTE E DA ATUALIZAÇÃO DOS PREÇOS</w:t>
      </w:r>
    </w:p>
    <w:p w:rsidR="00221FAA" w:rsidRPr="00514B5A" w:rsidRDefault="00221FAA" w:rsidP="0017745D">
      <w:pPr>
        <w:widowControl w:val="0"/>
        <w:autoSpaceDE w:val="0"/>
        <w:autoSpaceDN w:val="0"/>
        <w:adjustRightInd w:val="0"/>
        <w:spacing w:line="311" w:lineRule="exact"/>
        <w:jc w:val="both"/>
        <w:rPr>
          <w:rFonts w:ascii="Arial" w:hAnsi="Arial" w:cs="Arial"/>
          <w:sz w:val="20"/>
          <w:szCs w:val="20"/>
        </w:rPr>
      </w:pPr>
    </w:p>
    <w:p w:rsidR="00221FAA" w:rsidRPr="00514B5A" w:rsidRDefault="00221FAA" w:rsidP="0017745D">
      <w:pPr>
        <w:widowControl w:val="0"/>
        <w:overflowPunct w:val="0"/>
        <w:autoSpaceDE w:val="0"/>
        <w:autoSpaceDN w:val="0"/>
        <w:adjustRightInd w:val="0"/>
        <w:spacing w:line="218" w:lineRule="auto"/>
        <w:ind w:right="20"/>
        <w:jc w:val="both"/>
        <w:rPr>
          <w:rFonts w:ascii="Arial" w:hAnsi="Arial" w:cs="Arial"/>
          <w:sz w:val="20"/>
          <w:szCs w:val="20"/>
        </w:rPr>
      </w:pPr>
      <w:r w:rsidRPr="00514B5A">
        <w:rPr>
          <w:rFonts w:ascii="Arial" w:hAnsi="Arial" w:cs="Arial"/>
          <w:sz w:val="20"/>
          <w:szCs w:val="20"/>
        </w:rPr>
        <w:t xml:space="preserve">4.1 – 13.1 </w:t>
      </w:r>
      <w:r w:rsidR="00244A44">
        <w:rPr>
          <w:rFonts w:ascii="Arial" w:hAnsi="Arial" w:cs="Arial"/>
          <w:sz w:val="20"/>
          <w:szCs w:val="20"/>
        </w:rPr>
        <w:t>–</w:t>
      </w:r>
      <w:r w:rsidRPr="00514B5A">
        <w:rPr>
          <w:rFonts w:ascii="Arial" w:hAnsi="Arial" w:cs="Arial"/>
          <w:sz w:val="20"/>
          <w:szCs w:val="20"/>
        </w:rPr>
        <w:t xml:space="preserve"> Os preços poderão ser revistos durante a vigência da presente Ata, devidamente comprovado pelo contratado ou pelo contratante.</w:t>
      </w:r>
    </w:p>
    <w:p w:rsidR="00221FAA" w:rsidRPr="00514B5A" w:rsidRDefault="00221FAA" w:rsidP="0017745D">
      <w:pPr>
        <w:widowControl w:val="0"/>
        <w:autoSpaceDE w:val="0"/>
        <w:autoSpaceDN w:val="0"/>
        <w:adjustRightInd w:val="0"/>
        <w:spacing w:line="200" w:lineRule="exact"/>
        <w:jc w:val="both"/>
        <w:rPr>
          <w:rFonts w:ascii="Arial" w:hAnsi="Arial" w:cs="Arial"/>
          <w:sz w:val="20"/>
          <w:szCs w:val="20"/>
        </w:rPr>
      </w:pPr>
      <w:r w:rsidRPr="00514B5A">
        <w:rPr>
          <w:rFonts w:ascii="Arial" w:hAnsi="Arial" w:cs="Arial"/>
          <w:noProof/>
          <w:sz w:val="20"/>
          <w:szCs w:val="20"/>
        </w:rPr>
        <w:drawing>
          <wp:anchor distT="0" distB="0" distL="114300" distR="114300" simplePos="0" relativeHeight="251734016" behindDoc="1" locked="0" layoutInCell="0" allowOverlap="1">
            <wp:simplePos x="0" y="0"/>
            <wp:positionH relativeFrom="column">
              <wp:posOffset>-69850</wp:posOffset>
            </wp:positionH>
            <wp:positionV relativeFrom="paragraph">
              <wp:posOffset>325120</wp:posOffset>
            </wp:positionV>
            <wp:extent cx="5496560" cy="172085"/>
            <wp:effectExtent l="0" t="0" r="8890" b="0"/>
            <wp:wrapNone/>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6560" cy="172085"/>
                    </a:xfrm>
                    <a:prstGeom prst="rect">
                      <a:avLst/>
                    </a:prstGeom>
                    <a:noFill/>
                  </pic:spPr>
                </pic:pic>
              </a:graphicData>
            </a:graphic>
          </wp:anchor>
        </w:drawing>
      </w:r>
    </w:p>
    <w:p w:rsidR="00221FAA" w:rsidRPr="00514B5A" w:rsidRDefault="00221FAA" w:rsidP="0017745D">
      <w:pPr>
        <w:widowControl w:val="0"/>
        <w:autoSpaceDE w:val="0"/>
        <w:autoSpaceDN w:val="0"/>
        <w:adjustRightInd w:val="0"/>
        <w:spacing w:line="316" w:lineRule="exact"/>
        <w:jc w:val="both"/>
        <w:rPr>
          <w:rFonts w:ascii="Arial" w:hAnsi="Arial" w:cs="Arial"/>
          <w:sz w:val="20"/>
          <w:szCs w:val="20"/>
        </w:rPr>
      </w:pPr>
    </w:p>
    <w:p w:rsidR="00221FAA" w:rsidRPr="00514B5A" w:rsidRDefault="00221FAA" w:rsidP="0017745D">
      <w:pPr>
        <w:widowControl w:val="0"/>
        <w:autoSpaceDE w:val="0"/>
        <w:autoSpaceDN w:val="0"/>
        <w:adjustRightInd w:val="0"/>
        <w:spacing w:line="239" w:lineRule="auto"/>
        <w:ind w:left="2000"/>
        <w:jc w:val="both"/>
        <w:rPr>
          <w:rFonts w:ascii="Arial" w:hAnsi="Arial" w:cs="Arial"/>
          <w:sz w:val="20"/>
          <w:szCs w:val="20"/>
        </w:rPr>
      </w:pPr>
      <w:r w:rsidRPr="00514B5A">
        <w:rPr>
          <w:rFonts w:ascii="Arial" w:hAnsi="Arial" w:cs="Arial"/>
          <w:b/>
          <w:bCs/>
          <w:sz w:val="20"/>
          <w:szCs w:val="20"/>
        </w:rPr>
        <w:t xml:space="preserve">CLÁUSULA QUINTA </w:t>
      </w:r>
      <w:r w:rsidR="00244A44">
        <w:rPr>
          <w:rFonts w:ascii="Arial" w:hAnsi="Arial" w:cs="Arial"/>
          <w:b/>
          <w:bCs/>
          <w:sz w:val="20"/>
          <w:szCs w:val="20"/>
        </w:rPr>
        <w:t>–</w:t>
      </w:r>
      <w:r w:rsidRPr="00514B5A">
        <w:rPr>
          <w:rFonts w:ascii="Arial" w:hAnsi="Arial" w:cs="Arial"/>
          <w:b/>
          <w:bCs/>
          <w:sz w:val="20"/>
          <w:szCs w:val="20"/>
        </w:rPr>
        <w:t xml:space="preserve"> DOS PAGAMENTOS</w:t>
      </w:r>
    </w:p>
    <w:p w:rsidR="00221FAA" w:rsidRPr="00514B5A" w:rsidRDefault="00221FAA" w:rsidP="0017745D">
      <w:pPr>
        <w:widowControl w:val="0"/>
        <w:autoSpaceDE w:val="0"/>
        <w:autoSpaceDN w:val="0"/>
        <w:adjustRightInd w:val="0"/>
        <w:spacing w:line="311" w:lineRule="exact"/>
        <w:jc w:val="both"/>
        <w:rPr>
          <w:rFonts w:ascii="Arial" w:hAnsi="Arial" w:cs="Arial"/>
          <w:sz w:val="20"/>
          <w:szCs w:val="20"/>
        </w:rPr>
      </w:pPr>
    </w:p>
    <w:p w:rsidR="00221FAA" w:rsidRPr="00514B5A" w:rsidRDefault="00221FAA" w:rsidP="0017745D">
      <w:pPr>
        <w:widowControl w:val="0"/>
        <w:overflowPunct w:val="0"/>
        <w:autoSpaceDE w:val="0"/>
        <w:autoSpaceDN w:val="0"/>
        <w:adjustRightInd w:val="0"/>
        <w:spacing w:line="218" w:lineRule="auto"/>
        <w:jc w:val="both"/>
        <w:rPr>
          <w:rFonts w:ascii="Arial" w:hAnsi="Arial" w:cs="Arial"/>
          <w:sz w:val="20"/>
          <w:szCs w:val="20"/>
          <w:u w:val="single"/>
        </w:rPr>
      </w:pPr>
      <w:r w:rsidRPr="00514B5A">
        <w:rPr>
          <w:rFonts w:ascii="Arial" w:hAnsi="Arial" w:cs="Arial"/>
          <w:sz w:val="20"/>
          <w:szCs w:val="20"/>
          <w:u w:val="single"/>
        </w:rPr>
        <w:t xml:space="preserve">5.1 </w:t>
      </w:r>
      <w:r w:rsidR="00244A44">
        <w:rPr>
          <w:rFonts w:ascii="Arial" w:hAnsi="Arial" w:cs="Arial"/>
          <w:sz w:val="20"/>
          <w:szCs w:val="20"/>
          <w:u w:val="single"/>
        </w:rPr>
        <w:t>–</w:t>
      </w:r>
      <w:r w:rsidRPr="00514B5A">
        <w:rPr>
          <w:rFonts w:ascii="Arial" w:hAnsi="Arial" w:cs="Arial"/>
          <w:sz w:val="20"/>
          <w:szCs w:val="20"/>
          <w:u w:val="single"/>
        </w:rPr>
        <w:t xml:space="preserve"> A forma de pagamento será em até 45 dias após a realização da emissão das notas fiscais.</w:t>
      </w:r>
    </w:p>
    <w:p w:rsidR="00221FAA" w:rsidRPr="00514B5A" w:rsidRDefault="00221FAA" w:rsidP="0017745D">
      <w:pPr>
        <w:widowControl w:val="0"/>
        <w:autoSpaceDE w:val="0"/>
        <w:autoSpaceDN w:val="0"/>
        <w:adjustRightInd w:val="0"/>
        <w:spacing w:line="200" w:lineRule="exact"/>
        <w:jc w:val="both"/>
        <w:rPr>
          <w:rFonts w:ascii="Arial" w:hAnsi="Arial" w:cs="Arial"/>
          <w:sz w:val="20"/>
          <w:szCs w:val="20"/>
        </w:rPr>
      </w:pPr>
      <w:r w:rsidRPr="00514B5A">
        <w:rPr>
          <w:rFonts w:ascii="Arial" w:hAnsi="Arial" w:cs="Arial"/>
          <w:noProof/>
          <w:sz w:val="20"/>
          <w:szCs w:val="20"/>
        </w:rPr>
        <w:drawing>
          <wp:anchor distT="0" distB="0" distL="114300" distR="114300" simplePos="0" relativeHeight="251735040" behindDoc="1" locked="0" layoutInCell="0" allowOverlap="1">
            <wp:simplePos x="0" y="0"/>
            <wp:positionH relativeFrom="column">
              <wp:posOffset>-69850</wp:posOffset>
            </wp:positionH>
            <wp:positionV relativeFrom="paragraph">
              <wp:posOffset>323850</wp:posOffset>
            </wp:positionV>
            <wp:extent cx="5496560" cy="173990"/>
            <wp:effectExtent l="0" t="0" r="8890" b="0"/>
            <wp:wrapNone/>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6560" cy="173990"/>
                    </a:xfrm>
                    <a:prstGeom prst="rect">
                      <a:avLst/>
                    </a:prstGeom>
                    <a:noFill/>
                  </pic:spPr>
                </pic:pic>
              </a:graphicData>
            </a:graphic>
          </wp:anchor>
        </w:drawing>
      </w:r>
    </w:p>
    <w:p w:rsidR="00221FAA" w:rsidRPr="00514B5A" w:rsidRDefault="00221FAA" w:rsidP="0017745D">
      <w:pPr>
        <w:widowControl w:val="0"/>
        <w:autoSpaceDE w:val="0"/>
        <w:autoSpaceDN w:val="0"/>
        <w:adjustRightInd w:val="0"/>
        <w:spacing w:line="317" w:lineRule="exact"/>
        <w:jc w:val="both"/>
        <w:rPr>
          <w:rFonts w:ascii="Arial" w:hAnsi="Arial" w:cs="Arial"/>
          <w:sz w:val="20"/>
          <w:szCs w:val="20"/>
        </w:rPr>
      </w:pPr>
    </w:p>
    <w:p w:rsidR="00221FAA" w:rsidRPr="00514B5A" w:rsidRDefault="00221FAA" w:rsidP="0017745D">
      <w:pPr>
        <w:widowControl w:val="0"/>
        <w:autoSpaceDE w:val="0"/>
        <w:autoSpaceDN w:val="0"/>
        <w:adjustRightInd w:val="0"/>
        <w:spacing w:line="239" w:lineRule="auto"/>
        <w:ind w:left="1100"/>
        <w:jc w:val="both"/>
        <w:rPr>
          <w:rFonts w:ascii="Arial" w:hAnsi="Arial" w:cs="Arial"/>
          <w:sz w:val="20"/>
          <w:szCs w:val="20"/>
        </w:rPr>
      </w:pPr>
      <w:r w:rsidRPr="00514B5A">
        <w:rPr>
          <w:rFonts w:ascii="Arial" w:hAnsi="Arial" w:cs="Arial"/>
          <w:b/>
          <w:bCs/>
          <w:sz w:val="20"/>
          <w:szCs w:val="20"/>
        </w:rPr>
        <w:t xml:space="preserve">CLÁUSULA SEXTA </w:t>
      </w:r>
      <w:r w:rsidR="00244A44">
        <w:rPr>
          <w:rFonts w:ascii="Arial" w:hAnsi="Arial" w:cs="Arial"/>
          <w:b/>
          <w:bCs/>
          <w:sz w:val="20"/>
          <w:szCs w:val="20"/>
        </w:rPr>
        <w:t>–</w:t>
      </w:r>
      <w:r w:rsidRPr="00514B5A">
        <w:rPr>
          <w:rFonts w:ascii="Arial" w:hAnsi="Arial" w:cs="Arial"/>
          <w:b/>
          <w:bCs/>
          <w:sz w:val="20"/>
          <w:szCs w:val="20"/>
        </w:rPr>
        <w:t xml:space="preserve"> DAS OBRIGAÇÕES DO FORNECEDOR</w:t>
      </w:r>
    </w:p>
    <w:p w:rsidR="00221FAA" w:rsidRPr="00514B5A" w:rsidRDefault="00221FAA" w:rsidP="0017745D">
      <w:pPr>
        <w:widowControl w:val="0"/>
        <w:autoSpaceDE w:val="0"/>
        <w:autoSpaceDN w:val="0"/>
        <w:adjustRightInd w:val="0"/>
        <w:spacing w:line="266" w:lineRule="exact"/>
        <w:jc w:val="both"/>
        <w:rPr>
          <w:rFonts w:ascii="Arial" w:hAnsi="Arial" w:cs="Arial"/>
          <w:sz w:val="20"/>
          <w:szCs w:val="20"/>
        </w:rPr>
      </w:pPr>
    </w:p>
    <w:p w:rsidR="00221FAA" w:rsidRPr="00514B5A" w:rsidRDefault="00221FAA" w:rsidP="0017745D">
      <w:pPr>
        <w:widowControl w:val="0"/>
        <w:overflowPunct w:val="0"/>
        <w:autoSpaceDE w:val="0"/>
        <w:autoSpaceDN w:val="0"/>
        <w:adjustRightInd w:val="0"/>
        <w:spacing w:line="226" w:lineRule="auto"/>
        <w:jc w:val="both"/>
        <w:rPr>
          <w:rFonts w:ascii="Arial" w:hAnsi="Arial" w:cs="Arial"/>
          <w:sz w:val="20"/>
          <w:szCs w:val="20"/>
        </w:rPr>
      </w:pPr>
      <w:r w:rsidRPr="00514B5A">
        <w:rPr>
          <w:rFonts w:ascii="Arial" w:hAnsi="Arial" w:cs="Arial"/>
          <w:sz w:val="20"/>
          <w:szCs w:val="20"/>
        </w:rPr>
        <w:t xml:space="preserve">6.1- Entregar e/ou prestar os serviços nas condições e formas previstas no presente Edital, vindo a responder pelos danos eventuais que comprovadamente vier a causar, em decorrência de descumprimento a quaisquer das cláusulas nele previstas; </w:t>
      </w:r>
    </w:p>
    <w:p w:rsidR="00221FAA" w:rsidRPr="00514B5A" w:rsidRDefault="00221FAA" w:rsidP="0017745D">
      <w:pPr>
        <w:widowControl w:val="0"/>
        <w:autoSpaceDE w:val="0"/>
        <w:autoSpaceDN w:val="0"/>
        <w:adjustRightInd w:val="0"/>
        <w:spacing w:line="298" w:lineRule="exact"/>
        <w:jc w:val="both"/>
        <w:rPr>
          <w:rFonts w:ascii="Arial" w:hAnsi="Arial" w:cs="Arial"/>
          <w:sz w:val="20"/>
          <w:szCs w:val="20"/>
        </w:rPr>
      </w:pPr>
    </w:p>
    <w:p w:rsidR="00221FAA" w:rsidRPr="00514B5A" w:rsidRDefault="00244A44" w:rsidP="0017745D">
      <w:pPr>
        <w:widowControl w:val="0"/>
        <w:numPr>
          <w:ilvl w:val="1"/>
          <w:numId w:val="56"/>
        </w:numPr>
        <w:overflowPunct w:val="0"/>
        <w:autoSpaceDE w:val="0"/>
        <w:autoSpaceDN w:val="0"/>
        <w:adjustRightInd w:val="0"/>
        <w:spacing w:line="218" w:lineRule="auto"/>
        <w:jc w:val="both"/>
        <w:rPr>
          <w:rFonts w:ascii="Arial" w:hAnsi="Arial" w:cs="Arial"/>
          <w:sz w:val="20"/>
          <w:szCs w:val="20"/>
        </w:rPr>
      </w:pPr>
      <w:r>
        <w:rPr>
          <w:rFonts w:ascii="Arial" w:hAnsi="Arial" w:cs="Arial"/>
          <w:sz w:val="20"/>
          <w:szCs w:val="20"/>
        </w:rPr>
        <w:t>–</w:t>
      </w:r>
      <w:r w:rsidR="00221FAA" w:rsidRPr="00514B5A">
        <w:rPr>
          <w:rFonts w:ascii="Arial" w:hAnsi="Arial" w:cs="Arial"/>
          <w:sz w:val="20"/>
          <w:szCs w:val="20"/>
        </w:rPr>
        <w:t xml:space="preserve"> Realizar os serviços na sede do município, diretamente nos locais a que for autorizado o serviços; </w:t>
      </w:r>
    </w:p>
    <w:p w:rsidR="00221FAA" w:rsidRPr="00514B5A" w:rsidRDefault="00221FAA" w:rsidP="0017745D">
      <w:pPr>
        <w:widowControl w:val="0"/>
        <w:autoSpaceDE w:val="0"/>
        <w:autoSpaceDN w:val="0"/>
        <w:adjustRightInd w:val="0"/>
        <w:spacing w:line="298" w:lineRule="exact"/>
        <w:jc w:val="both"/>
        <w:rPr>
          <w:rFonts w:ascii="Arial" w:hAnsi="Arial" w:cs="Arial"/>
          <w:sz w:val="20"/>
          <w:szCs w:val="20"/>
        </w:rPr>
      </w:pPr>
    </w:p>
    <w:p w:rsidR="00221FAA" w:rsidRPr="00514B5A" w:rsidRDefault="00244A44" w:rsidP="0017745D">
      <w:pPr>
        <w:widowControl w:val="0"/>
        <w:numPr>
          <w:ilvl w:val="1"/>
          <w:numId w:val="56"/>
        </w:numPr>
        <w:overflowPunct w:val="0"/>
        <w:autoSpaceDE w:val="0"/>
        <w:autoSpaceDN w:val="0"/>
        <w:adjustRightInd w:val="0"/>
        <w:spacing w:line="230" w:lineRule="auto"/>
        <w:jc w:val="both"/>
        <w:rPr>
          <w:rFonts w:ascii="Arial" w:hAnsi="Arial" w:cs="Arial"/>
          <w:b/>
          <w:sz w:val="20"/>
          <w:szCs w:val="20"/>
        </w:rPr>
      </w:pPr>
      <w:r>
        <w:rPr>
          <w:rFonts w:ascii="Arial" w:hAnsi="Arial" w:cs="Arial"/>
          <w:b/>
          <w:sz w:val="20"/>
          <w:szCs w:val="20"/>
        </w:rPr>
        <w:t>–</w:t>
      </w:r>
      <w:r w:rsidR="00221FAA" w:rsidRPr="00514B5A">
        <w:rPr>
          <w:rFonts w:ascii="Arial" w:hAnsi="Arial" w:cs="Arial"/>
          <w:b/>
          <w:sz w:val="20"/>
          <w:szCs w:val="20"/>
        </w:rPr>
        <w:t xml:space="preserve"> Prestar os serviços licitados, somente com autorização expressa e formal do Chefe do Departamento de Compras do município, através de apresentação do documento assinado por ele, no dia e hora que o mesmo solicitar, salvo por motivo de força maior ou urgência comprovada; </w:t>
      </w:r>
    </w:p>
    <w:p w:rsidR="00244A44" w:rsidRDefault="00244A44" w:rsidP="00244A44">
      <w:pPr>
        <w:pStyle w:val="PargrafodaLista"/>
        <w:rPr>
          <w:rFonts w:ascii="Arial" w:hAnsi="Arial" w:cs="Arial"/>
          <w:sz w:val="20"/>
          <w:szCs w:val="20"/>
        </w:rPr>
      </w:pPr>
    </w:p>
    <w:p w:rsidR="00221FAA" w:rsidRPr="00514B5A" w:rsidRDefault="00221FAA" w:rsidP="0017745D">
      <w:pPr>
        <w:widowControl w:val="0"/>
        <w:autoSpaceDE w:val="0"/>
        <w:autoSpaceDN w:val="0"/>
        <w:adjustRightInd w:val="0"/>
        <w:spacing w:line="295" w:lineRule="exact"/>
        <w:jc w:val="both"/>
        <w:rPr>
          <w:rFonts w:ascii="Arial" w:hAnsi="Arial" w:cs="Arial"/>
          <w:sz w:val="20"/>
          <w:szCs w:val="20"/>
        </w:rPr>
      </w:pPr>
    </w:p>
    <w:p w:rsidR="00221FAA" w:rsidRPr="00514B5A" w:rsidRDefault="00244A44" w:rsidP="0017745D">
      <w:pPr>
        <w:widowControl w:val="0"/>
        <w:numPr>
          <w:ilvl w:val="1"/>
          <w:numId w:val="56"/>
        </w:numPr>
        <w:overflowPunct w:val="0"/>
        <w:autoSpaceDE w:val="0"/>
        <w:autoSpaceDN w:val="0"/>
        <w:adjustRightInd w:val="0"/>
        <w:spacing w:line="226" w:lineRule="auto"/>
        <w:jc w:val="both"/>
        <w:rPr>
          <w:rFonts w:ascii="Arial" w:hAnsi="Arial" w:cs="Arial"/>
          <w:sz w:val="20"/>
          <w:szCs w:val="20"/>
        </w:rPr>
      </w:pPr>
      <w:r>
        <w:rPr>
          <w:rFonts w:ascii="Arial" w:hAnsi="Arial" w:cs="Arial"/>
          <w:sz w:val="20"/>
          <w:szCs w:val="20"/>
        </w:rPr>
        <w:t>–</w:t>
      </w:r>
      <w:r w:rsidR="00221FAA" w:rsidRPr="00514B5A">
        <w:rPr>
          <w:rFonts w:ascii="Arial" w:hAnsi="Arial" w:cs="Arial"/>
          <w:sz w:val="20"/>
          <w:szCs w:val="20"/>
        </w:rPr>
        <w:t xml:space="preserve"> Enviar, juntamente com a Nota Fiscal, o documento referido no item anterior, ou fazer constar na NF em campo específico para informações adicionais o número da Ordem de Fornecimento. </w:t>
      </w:r>
    </w:p>
    <w:p w:rsidR="00244A44" w:rsidRDefault="00244A44" w:rsidP="00244A44">
      <w:pPr>
        <w:pStyle w:val="PargrafodaLista"/>
        <w:rPr>
          <w:rFonts w:ascii="Arial" w:hAnsi="Arial" w:cs="Arial"/>
          <w:sz w:val="20"/>
          <w:szCs w:val="20"/>
        </w:rPr>
      </w:pPr>
    </w:p>
    <w:p w:rsidR="00221FAA" w:rsidRPr="00514B5A" w:rsidRDefault="00221FAA" w:rsidP="0017745D">
      <w:pPr>
        <w:widowControl w:val="0"/>
        <w:autoSpaceDE w:val="0"/>
        <w:autoSpaceDN w:val="0"/>
        <w:adjustRightInd w:val="0"/>
        <w:spacing w:line="298" w:lineRule="exact"/>
        <w:jc w:val="both"/>
        <w:rPr>
          <w:rFonts w:ascii="Arial" w:hAnsi="Arial" w:cs="Arial"/>
          <w:sz w:val="20"/>
          <w:szCs w:val="20"/>
        </w:rPr>
      </w:pPr>
    </w:p>
    <w:p w:rsidR="00221FAA" w:rsidRPr="00514B5A" w:rsidRDefault="00244A44" w:rsidP="0017745D">
      <w:pPr>
        <w:widowControl w:val="0"/>
        <w:numPr>
          <w:ilvl w:val="1"/>
          <w:numId w:val="56"/>
        </w:numPr>
        <w:overflowPunct w:val="0"/>
        <w:autoSpaceDE w:val="0"/>
        <w:autoSpaceDN w:val="0"/>
        <w:adjustRightInd w:val="0"/>
        <w:spacing w:line="218" w:lineRule="auto"/>
        <w:jc w:val="both"/>
        <w:rPr>
          <w:rFonts w:ascii="Arial" w:hAnsi="Arial" w:cs="Arial"/>
          <w:sz w:val="20"/>
          <w:szCs w:val="20"/>
        </w:rPr>
      </w:pPr>
      <w:r>
        <w:rPr>
          <w:rFonts w:ascii="Arial" w:hAnsi="Arial" w:cs="Arial"/>
          <w:sz w:val="20"/>
          <w:szCs w:val="20"/>
        </w:rPr>
        <w:t>–</w:t>
      </w:r>
      <w:r w:rsidR="00221FAA" w:rsidRPr="00514B5A">
        <w:rPr>
          <w:rFonts w:ascii="Arial" w:hAnsi="Arial" w:cs="Arial"/>
          <w:sz w:val="20"/>
          <w:szCs w:val="20"/>
        </w:rPr>
        <w:t xml:space="preserve"> Entregar os produtos e serviços licitados com qualidade e que cumpram as determinações da legislação vigente; </w:t>
      </w:r>
    </w:p>
    <w:p w:rsidR="00244A44" w:rsidRDefault="00244A44" w:rsidP="00244A44">
      <w:pPr>
        <w:pStyle w:val="PargrafodaLista"/>
        <w:rPr>
          <w:rFonts w:ascii="Arial" w:hAnsi="Arial" w:cs="Arial"/>
          <w:sz w:val="20"/>
          <w:szCs w:val="20"/>
        </w:rPr>
      </w:pPr>
    </w:p>
    <w:p w:rsidR="00221FAA" w:rsidRPr="00514B5A" w:rsidRDefault="00221FAA" w:rsidP="0017745D">
      <w:pPr>
        <w:widowControl w:val="0"/>
        <w:overflowPunct w:val="0"/>
        <w:autoSpaceDE w:val="0"/>
        <w:autoSpaceDN w:val="0"/>
        <w:adjustRightInd w:val="0"/>
        <w:spacing w:line="218" w:lineRule="auto"/>
        <w:ind w:left="2"/>
        <w:jc w:val="both"/>
        <w:rPr>
          <w:rFonts w:ascii="Arial" w:hAnsi="Arial" w:cs="Arial"/>
          <w:sz w:val="20"/>
          <w:szCs w:val="20"/>
        </w:rPr>
      </w:pPr>
    </w:p>
    <w:p w:rsidR="00221FAA" w:rsidRPr="00514B5A" w:rsidRDefault="00244A44" w:rsidP="0017745D">
      <w:pPr>
        <w:widowControl w:val="0"/>
        <w:numPr>
          <w:ilvl w:val="1"/>
          <w:numId w:val="56"/>
        </w:numPr>
        <w:overflowPunct w:val="0"/>
        <w:autoSpaceDE w:val="0"/>
        <w:autoSpaceDN w:val="0"/>
        <w:adjustRightInd w:val="0"/>
        <w:spacing w:line="218" w:lineRule="auto"/>
        <w:jc w:val="both"/>
        <w:rPr>
          <w:rFonts w:ascii="Arial" w:hAnsi="Arial" w:cs="Arial"/>
          <w:sz w:val="20"/>
          <w:szCs w:val="20"/>
        </w:rPr>
      </w:pPr>
      <w:r>
        <w:rPr>
          <w:rFonts w:ascii="Arial" w:hAnsi="Arial" w:cs="Arial"/>
          <w:sz w:val="20"/>
          <w:szCs w:val="20"/>
        </w:rPr>
        <w:t>–</w:t>
      </w:r>
      <w:r w:rsidR="00221FAA" w:rsidRPr="00514B5A">
        <w:rPr>
          <w:rFonts w:ascii="Arial" w:hAnsi="Arial" w:cs="Arial"/>
          <w:sz w:val="20"/>
          <w:szCs w:val="20"/>
        </w:rPr>
        <w:t xml:space="preserve"> Manter, durante toda a execução da Ata, em compatibilidade com as obrigações por ela assumidas, todas as condições de habilitação e qualificação exigidas na licitação, conforme art. 55 inciso XIII, da Lei 8666/93.</w:t>
      </w:r>
    </w:p>
    <w:p w:rsidR="00244A44" w:rsidRDefault="00244A44" w:rsidP="00244A44">
      <w:pPr>
        <w:pStyle w:val="PargrafodaLista"/>
        <w:rPr>
          <w:rFonts w:ascii="Arial" w:hAnsi="Arial" w:cs="Arial"/>
          <w:sz w:val="20"/>
          <w:szCs w:val="20"/>
        </w:rPr>
      </w:pPr>
    </w:p>
    <w:p w:rsidR="00221FAA" w:rsidRPr="00514B5A" w:rsidRDefault="00221FAA" w:rsidP="0017745D">
      <w:pPr>
        <w:widowControl w:val="0"/>
        <w:overflowPunct w:val="0"/>
        <w:autoSpaceDE w:val="0"/>
        <w:autoSpaceDN w:val="0"/>
        <w:adjustRightInd w:val="0"/>
        <w:spacing w:line="218" w:lineRule="auto"/>
        <w:ind w:left="2"/>
        <w:jc w:val="both"/>
        <w:rPr>
          <w:rFonts w:ascii="Arial" w:hAnsi="Arial" w:cs="Arial"/>
          <w:sz w:val="20"/>
          <w:szCs w:val="20"/>
        </w:rPr>
      </w:pPr>
    </w:p>
    <w:p w:rsidR="00221FAA" w:rsidRPr="00514B5A" w:rsidRDefault="00244A44" w:rsidP="0017745D">
      <w:pPr>
        <w:widowControl w:val="0"/>
        <w:numPr>
          <w:ilvl w:val="1"/>
          <w:numId w:val="56"/>
        </w:numPr>
        <w:overflowPunct w:val="0"/>
        <w:autoSpaceDE w:val="0"/>
        <w:autoSpaceDN w:val="0"/>
        <w:adjustRightInd w:val="0"/>
        <w:spacing w:line="218" w:lineRule="auto"/>
        <w:jc w:val="both"/>
        <w:rPr>
          <w:rFonts w:ascii="Arial" w:hAnsi="Arial" w:cs="Arial"/>
          <w:sz w:val="20"/>
          <w:szCs w:val="20"/>
        </w:rPr>
      </w:pPr>
      <w:r>
        <w:rPr>
          <w:rFonts w:ascii="Arial" w:hAnsi="Arial" w:cs="Arial"/>
          <w:sz w:val="20"/>
          <w:szCs w:val="20"/>
        </w:rPr>
        <w:t>–</w:t>
      </w:r>
      <w:r w:rsidR="00221FAA" w:rsidRPr="00514B5A">
        <w:rPr>
          <w:rFonts w:ascii="Arial" w:hAnsi="Arial" w:cs="Arial"/>
          <w:sz w:val="20"/>
          <w:szCs w:val="20"/>
        </w:rPr>
        <w:t xml:space="preserve"> É obrigação da contratada manter seu pessoal uniformizado e provendo-os dos EPIs – Equipamento de Proteção Individual. </w:t>
      </w:r>
    </w:p>
    <w:p w:rsidR="00244A44" w:rsidRDefault="00244A44" w:rsidP="00244A44">
      <w:pPr>
        <w:pStyle w:val="PargrafodaLista"/>
        <w:rPr>
          <w:rFonts w:ascii="Arial" w:hAnsi="Arial" w:cs="Arial"/>
          <w:sz w:val="20"/>
          <w:szCs w:val="20"/>
        </w:rPr>
      </w:pPr>
    </w:p>
    <w:p w:rsidR="00221FAA" w:rsidRPr="00514B5A" w:rsidRDefault="00221FAA" w:rsidP="0017745D">
      <w:pPr>
        <w:widowControl w:val="0"/>
        <w:autoSpaceDE w:val="0"/>
        <w:autoSpaceDN w:val="0"/>
        <w:adjustRightInd w:val="0"/>
        <w:spacing w:line="298" w:lineRule="exact"/>
        <w:jc w:val="both"/>
        <w:rPr>
          <w:rFonts w:ascii="Arial" w:hAnsi="Arial" w:cs="Arial"/>
          <w:sz w:val="20"/>
          <w:szCs w:val="20"/>
        </w:rPr>
      </w:pPr>
    </w:p>
    <w:p w:rsidR="00221FAA" w:rsidRPr="00514B5A" w:rsidRDefault="00244A44" w:rsidP="0017745D">
      <w:pPr>
        <w:widowControl w:val="0"/>
        <w:numPr>
          <w:ilvl w:val="1"/>
          <w:numId w:val="56"/>
        </w:numPr>
        <w:overflowPunct w:val="0"/>
        <w:autoSpaceDE w:val="0"/>
        <w:autoSpaceDN w:val="0"/>
        <w:adjustRightInd w:val="0"/>
        <w:spacing w:line="231" w:lineRule="auto"/>
        <w:jc w:val="both"/>
        <w:rPr>
          <w:rFonts w:ascii="Arial" w:hAnsi="Arial" w:cs="Arial"/>
          <w:sz w:val="20"/>
          <w:szCs w:val="20"/>
        </w:rPr>
      </w:pPr>
      <w:r>
        <w:rPr>
          <w:rFonts w:ascii="Arial" w:hAnsi="Arial" w:cs="Arial"/>
          <w:sz w:val="20"/>
          <w:szCs w:val="20"/>
        </w:rPr>
        <w:t>–</w:t>
      </w:r>
      <w:r w:rsidR="00221FAA" w:rsidRPr="00514B5A">
        <w:rPr>
          <w:rFonts w:ascii="Arial" w:hAnsi="Arial" w:cs="Arial"/>
          <w:sz w:val="20"/>
          <w:szCs w:val="20"/>
        </w:rPr>
        <w:t xml:space="preserve"> Indicar obrigatoriamente, telefone fixo, celular de contato do representante da contratada, endereço fixo do escritório da empresa para que mantenha-se permanente contato com o fiscal do contrato e este preposto indicado para que se adote providências requeridas relativas a execução dos serviços pelos empregados, assim como comande, coordene e controle a execução dos serviços contratados. </w:t>
      </w:r>
    </w:p>
    <w:p w:rsidR="00244A44" w:rsidRDefault="00244A44" w:rsidP="00244A44">
      <w:pPr>
        <w:pStyle w:val="PargrafodaLista"/>
        <w:rPr>
          <w:rFonts w:ascii="Arial" w:hAnsi="Arial" w:cs="Arial"/>
          <w:sz w:val="20"/>
          <w:szCs w:val="20"/>
        </w:rPr>
      </w:pPr>
    </w:p>
    <w:p w:rsidR="00221FAA" w:rsidRPr="00514B5A" w:rsidRDefault="00221FAA" w:rsidP="0017745D">
      <w:pPr>
        <w:widowControl w:val="0"/>
        <w:autoSpaceDE w:val="0"/>
        <w:autoSpaceDN w:val="0"/>
        <w:adjustRightInd w:val="0"/>
        <w:spacing w:line="257" w:lineRule="exact"/>
        <w:jc w:val="both"/>
        <w:rPr>
          <w:rFonts w:ascii="Arial" w:hAnsi="Arial" w:cs="Arial"/>
          <w:sz w:val="20"/>
          <w:szCs w:val="20"/>
        </w:rPr>
      </w:pPr>
    </w:p>
    <w:p w:rsidR="00221FAA" w:rsidRPr="00514B5A" w:rsidRDefault="00244A44" w:rsidP="0017745D">
      <w:pPr>
        <w:widowControl w:val="0"/>
        <w:numPr>
          <w:ilvl w:val="1"/>
          <w:numId w:val="56"/>
        </w:numPr>
        <w:overflowPunct w:val="0"/>
        <w:autoSpaceDE w:val="0"/>
        <w:autoSpaceDN w:val="0"/>
        <w:adjustRightInd w:val="0"/>
        <w:spacing w:line="239" w:lineRule="auto"/>
        <w:jc w:val="both"/>
        <w:rPr>
          <w:rFonts w:ascii="Arial" w:hAnsi="Arial" w:cs="Arial"/>
          <w:sz w:val="20"/>
          <w:szCs w:val="20"/>
        </w:rPr>
      </w:pPr>
      <w:r>
        <w:rPr>
          <w:rFonts w:ascii="Arial" w:hAnsi="Arial" w:cs="Arial"/>
          <w:sz w:val="20"/>
          <w:szCs w:val="20"/>
        </w:rPr>
        <w:t>–</w:t>
      </w:r>
      <w:r w:rsidR="00221FAA" w:rsidRPr="00514B5A">
        <w:rPr>
          <w:rFonts w:ascii="Arial" w:hAnsi="Arial" w:cs="Arial"/>
          <w:sz w:val="20"/>
          <w:szCs w:val="20"/>
        </w:rPr>
        <w:t xml:space="preserve"> Administrar todo e qualquer assunto relativo aos seus empregados. </w:t>
      </w:r>
    </w:p>
    <w:p w:rsidR="00244A44" w:rsidRDefault="00244A44" w:rsidP="00244A44">
      <w:pPr>
        <w:pStyle w:val="PargrafodaLista"/>
        <w:rPr>
          <w:rFonts w:ascii="Arial" w:hAnsi="Arial" w:cs="Arial"/>
          <w:sz w:val="20"/>
          <w:szCs w:val="20"/>
        </w:rPr>
      </w:pPr>
    </w:p>
    <w:p w:rsidR="00221FAA" w:rsidRPr="00514B5A" w:rsidRDefault="00221FAA" w:rsidP="0017745D">
      <w:pPr>
        <w:widowControl w:val="0"/>
        <w:autoSpaceDE w:val="0"/>
        <w:autoSpaceDN w:val="0"/>
        <w:adjustRightInd w:val="0"/>
        <w:spacing w:line="252" w:lineRule="exact"/>
        <w:jc w:val="both"/>
        <w:rPr>
          <w:rFonts w:ascii="Arial" w:hAnsi="Arial" w:cs="Arial"/>
          <w:sz w:val="20"/>
          <w:szCs w:val="20"/>
        </w:rPr>
      </w:pPr>
    </w:p>
    <w:p w:rsidR="00221FAA" w:rsidRPr="00514B5A" w:rsidRDefault="00244A44" w:rsidP="0017745D">
      <w:pPr>
        <w:widowControl w:val="0"/>
        <w:numPr>
          <w:ilvl w:val="1"/>
          <w:numId w:val="56"/>
        </w:numPr>
        <w:overflowPunct w:val="0"/>
        <w:autoSpaceDE w:val="0"/>
        <w:autoSpaceDN w:val="0"/>
        <w:adjustRightInd w:val="0"/>
        <w:spacing w:line="239" w:lineRule="auto"/>
        <w:jc w:val="both"/>
        <w:rPr>
          <w:rFonts w:ascii="Arial" w:hAnsi="Arial" w:cs="Arial"/>
          <w:sz w:val="20"/>
          <w:szCs w:val="20"/>
        </w:rPr>
      </w:pPr>
      <w:r>
        <w:rPr>
          <w:rFonts w:ascii="Arial" w:hAnsi="Arial" w:cs="Arial"/>
          <w:sz w:val="20"/>
          <w:szCs w:val="20"/>
        </w:rPr>
        <w:t>–</w:t>
      </w:r>
      <w:r w:rsidR="00221FAA" w:rsidRPr="00514B5A">
        <w:rPr>
          <w:rFonts w:ascii="Arial" w:hAnsi="Arial" w:cs="Arial"/>
          <w:sz w:val="20"/>
          <w:szCs w:val="20"/>
        </w:rPr>
        <w:t xml:space="preserve"> Fazer seguro de seus empregados contra riscos de acidentes de trabalho. </w:t>
      </w:r>
    </w:p>
    <w:p w:rsidR="00244A44" w:rsidRDefault="00244A44" w:rsidP="00244A44">
      <w:pPr>
        <w:pStyle w:val="PargrafodaLista"/>
        <w:rPr>
          <w:rFonts w:ascii="Arial" w:hAnsi="Arial" w:cs="Arial"/>
          <w:sz w:val="20"/>
          <w:szCs w:val="20"/>
        </w:rPr>
      </w:pPr>
    </w:p>
    <w:p w:rsidR="00221FAA" w:rsidRPr="00514B5A" w:rsidRDefault="00221FAA" w:rsidP="0017745D">
      <w:pPr>
        <w:widowControl w:val="0"/>
        <w:autoSpaceDE w:val="0"/>
        <w:autoSpaceDN w:val="0"/>
        <w:adjustRightInd w:val="0"/>
        <w:spacing w:line="296" w:lineRule="exact"/>
        <w:jc w:val="both"/>
        <w:rPr>
          <w:rFonts w:ascii="Arial" w:hAnsi="Arial" w:cs="Arial"/>
          <w:sz w:val="20"/>
          <w:szCs w:val="20"/>
        </w:rPr>
      </w:pPr>
    </w:p>
    <w:p w:rsidR="00221FAA" w:rsidRPr="00244A44" w:rsidRDefault="00221FAA" w:rsidP="00244A44">
      <w:pPr>
        <w:pStyle w:val="PargrafodaLista"/>
        <w:widowControl w:val="0"/>
        <w:numPr>
          <w:ilvl w:val="1"/>
          <w:numId w:val="62"/>
        </w:numPr>
        <w:overflowPunct w:val="0"/>
        <w:autoSpaceDE w:val="0"/>
        <w:autoSpaceDN w:val="0"/>
        <w:adjustRightInd w:val="0"/>
        <w:spacing w:line="219" w:lineRule="auto"/>
        <w:jc w:val="both"/>
        <w:rPr>
          <w:rFonts w:ascii="Arial" w:hAnsi="Arial" w:cs="Arial"/>
          <w:sz w:val="20"/>
          <w:szCs w:val="20"/>
        </w:rPr>
      </w:pPr>
      <w:r w:rsidRPr="00244A44">
        <w:rPr>
          <w:rFonts w:ascii="Arial" w:hAnsi="Arial" w:cs="Arial"/>
          <w:sz w:val="20"/>
          <w:szCs w:val="20"/>
        </w:rPr>
        <w:t xml:space="preserve">– Executar diretamente o contrato, sem transferência de responsabilidades ou subcontratações. </w:t>
      </w:r>
    </w:p>
    <w:p w:rsidR="00221FAA" w:rsidRPr="00514B5A" w:rsidRDefault="00221FAA" w:rsidP="0017745D">
      <w:pPr>
        <w:widowControl w:val="0"/>
        <w:autoSpaceDE w:val="0"/>
        <w:autoSpaceDN w:val="0"/>
        <w:adjustRightInd w:val="0"/>
        <w:spacing w:line="298" w:lineRule="exact"/>
        <w:jc w:val="both"/>
        <w:rPr>
          <w:rFonts w:ascii="Arial" w:hAnsi="Arial" w:cs="Arial"/>
          <w:sz w:val="20"/>
          <w:szCs w:val="20"/>
        </w:rPr>
      </w:pPr>
    </w:p>
    <w:p w:rsidR="00221FAA" w:rsidRPr="00514B5A" w:rsidRDefault="00244A44" w:rsidP="0017745D">
      <w:pPr>
        <w:widowControl w:val="0"/>
        <w:numPr>
          <w:ilvl w:val="1"/>
          <w:numId w:val="57"/>
        </w:numPr>
        <w:overflowPunct w:val="0"/>
        <w:autoSpaceDE w:val="0"/>
        <w:autoSpaceDN w:val="0"/>
        <w:adjustRightInd w:val="0"/>
        <w:spacing w:line="219" w:lineRule="auto"/>
        <w:jc w:val="both"/>
        <w:rPr>
          <w:rFonts w:ascii="Arial" w:hAnsi="Arial" w:cs="Arial"/>
          <w:sz w:val="20"/>
          <w:szCs w:val="20"/>
        </w:rPr>
      </w:pPr>
      <w:r>
        <w:rPr>
          <w:rFonts w:ascii="Arial" w:hAnsi="Arial" w:cs="Arial"/>
          <w:sz w:val="20"/>
          <w:szCs w:val="20"/>
        </w:rPr>
        <w:t>–</w:t>
      </w:r>
      <w:r w:rsidR="00221FAA" w:rsidRPr="00514B5A">
        <w:rPr>
          <w:rFonts w:ascii="Arial" w:hAnsi="Arial" w:cs="Arial"/>
          <w:sz w:val="20"/>
          <w:szCs w:val="20"/>
        </w:rPr>
        <w:t xml:space="preserve"> Reembolsar a CELESC quaisquer danos aos materiais, equipamentos ou ao seu patrimônio durante a execução dos serviços. </w:t>
      </w:r>
    </w:p>
    <w:p w:rsidR="00221FAA" w:rsidRPr="00514B5A" w:rsidRDefault="00221FAA" w:rsidP="0017745D">
      <w:pPr>
        <w:widowControl w:val="0"/>
        <w:autoSpaceDE w:val="0"/>
        <w:autoSpaceDN w:val="0"/>
        <w:adjustRightInd w:val="0"/>
        <w:spacing w:line="297" w:lineRule="exact"/>
        <w:jc w:val="both"/>
        <w:rPr>
          <w:rFonts w:ascii="Arial" w:hAnsi="Arial" w:cs="Arial"/>
          <w:sz w:val="20"/>
          <w:szCs w:val="20"/>
        </w:rPr>
      </w:pPr>
    </w:p>
    <w:p w:rsidR="00221FAA" w:rsidRPr="00514B5A" w:rsidRDefault="00244A44" w:rsidP="0017745D">
      <w:pPr>
        <w:widowControl w:val="0"/>
        <w:numPr>
          <w:ilvl w:val="1"/>
          <w:numId w:val="57"/>
        </w:numPr>
        <w:overflowPunct w:val="0"/>
        <w:autoSpaceDE w:val="0"/>
        <w:autoSpaceDN w:val="0"/>
        <w:adjustRightInd w:val="0"/>
        <w:spacing w:line="226" w:lineRule="auto"/>
        <w:jc w:val="both"/>
        <w:rPr>
          <w:rFonts w:ascii="Arial" w:hAnsi="Arial" w:cs="Arial"/>
          <w:sz w:val="20"/>
          <w:szCs w:val="20"/>
        </w:rPr>
      </w:pPr>
      <w:r>
        <w:rPr>
          <w:rFonts w:ascii="Arial" w:hAnsi="Arial" w:cs="Arial"/>
          <w:sz w:val="20"/>
          <w:szCs w:val="20"/>
        </w:rPr>
        <w:t>–</w:t>
      </w:r>
      <w:r w:rsidR="00221FAA" w:rsidRPr="00514B5A">
        <w:rPr>
          <w:rFonts w:ascii="Arial" w:hAnsi="Arial" w:cs="Arial"/>
          <w:sz w:val="20"/>
          <w:szCs w:val="20"/>
        </w:rPr>
        <w:t xml:space="preserve"> Responsabilizar-se pela obtenção de autorização para entrar no sistema de distribuição da CELESC, solicitando com devida antecedência os desligamentos quando necessários e respeitando os prazos interpostos pela Concessionária. </w:t>
      </w:r>
    </w:p>
    <w:p w:rsidR="00244A44" w:rsidRDefault="00244A44" w:rsidP="00244A44">
      <w:pPr>
        <w:pStyle w:val="PargrafodaLista"/>
        <w:rPr>
          <w:rFonts w:ascii="Arial" w:hAnsi="Arial" w:cs="Arial"/>
          <w:sz w:val="20"/>
          <w:szCs w:val="20"/>
        </w:rPr>
      </w:pPr>
    </w:p>
    <w:p w:rsidR="00221FAA" w:rsidRPr="00514B5A" w:rsidRDefault="00221FAA" w:rsidP="0017745D">
      <w:pPr>
        <w:widowControl w:val="0"/>
        <w:autoSpaceDE w:val="0"/>
        <w:autoSpaceDN w:val="0"/>
        <w:adjustRightInd w:val="0"/>
        <w:spacing w:line="298" w:lineRule="exact"/>
        <w:jc w:val="both"/>
        <w:rPr>
          <w:rFonts w:ascii="Arial" w:hAnsi="Arial" w:cs="Arial"/>
          <w:sz w:val="20"/>
          <w:szCs w:val="20"/>
        </w:rPr>
      </w:pPr>
    </w:p>
    <w:p w:rsidR="00221FAA" w:rsidRPr="00514B5A" w:rsidRDefault="00221FAA" w:rsidP="0017745D">
      <w:pPr>
        <w:widowControl w:val="0"/>
        <w:numPr>
          <w:ilvl w:val="1"/>
          <w:numId w:val="57"/>
        </w:numPr>
        <w:overflowPunct w:val="0"/>
        <w:autoSpaceDE w:val="0"/>
        <w:autoSpaceDN w:val="0"/>
        <w:adjustRightInd w:val="0"/>
        <w:spacing w:line="226" w:lineRule="auto"/>
        <w:jc w:val="both"/>
        <w:rPr>
          <w:rFonts w:ascii="Arial" w:hAnsi="Arial" w:cs="Arial"/>
          <w:sz w:val="20"/>
          <w:szCs w:val="20"/>
        </w:rPr>
      </w:pPr>
      <w:r w:rsidRPr="00514B5A">
        <w:rPr>
          <w:rFonts w:ascii="Arial" w:hAnsi="Arial" w:cs="Arial"/>
          <w:sz w:val="20"/>
          <w:szCs w:val="20"/>
        </w:rPr>
        <w:t xml:space="preserve">– Informar á Concessionária, todas as intervenções no sistema de distribuição que possam determinar mudanças no diagrama unifiliar e na operação das redes de distribuição. </w:t>
      </w:r>
    </w:p>
    <w:p w:rsidR="00244A44" w:rsidRDefault="00244A44" w:rsidP="00244A44">
      <w:pPr>
        <w:pStyle w:val="PargrafodaLista"/>
        <w:rPr>
          <w:rFonts w:ascii="Arial" w:hAnsi="Arial" w:cs="Arial"/>
          <w:sz w:val="20"/>
          <w:szCs w:val="20"/>
        </w:rPr>
      </w:pPr>
    </w:p>
    <w:p w:rsidR="00221FAA" w:rsidRPr="00514B5A" w:rsidRDefault="00221FAA" w:rsidP="0017745D">
      <w:pPr>
        <w:widowControl w:val="0"/>
        <w:autoSpaceDE w:val="0"/>
        <w:autoSpaceDN w:val="0"/>
        <w:adjustRightInd w:val="0"/>
        <w:spacing w:line="200" w:lineRule="exact"/>
        <w:jc w:val="both"/>
        <w:rPr>
          <w:rFonts w:ascii="Arial" w:hAnsi="Arial" w:cs="Arial"/>
          <w:sz w:val="20"/>
          <w:szCs w:val="20"/>
        </w:rPr>
      </w:pPr>
      <w:r w:rsidRPr="00514B5A">
        <w:rPr>
          <w:rFonts w:ascii="Arial" w:hAnsi="Arial" w:cs="Arial"/>
          <w:noProof/>
          <w:sz w:val="20"/>
          <w:szCs w:val="20"/>
        </w:rPr>
        <w:drawing>
          <wp:anchor distT="0" distB="0" distL="114300" distR="114300" simplePos="0" relativeHeight="251736064" behindDoc="1" locked="0" layoutInCell="0" allowOverlap="1">
            <wp:simplePos x="0" y="0"/>
            <wp:positionH relativeFrom="column">
              <wp:posOffset>-69850</wp:posOffset>
            </wp:positionH>
            <wp:positionV relativeFrom="paragraph">
              <wp:posOffset>323215</wp:posOffset>
            </wp:positionV>
            <wp:extent cx="5496560" cy="173990"/>
            <wp:effectExtent l="0" t="0" r="8890" b="0"/>
            <wp:wrapNone/>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6560" cy="173990"/>
                    </a:xfrm>
                    <a:prstGeom prst="rect">
                      <a:avLst/>
                    </a:prstGeom>
                    <a:noFill/>
                  </pic:spPr>
                </pic:pic>
              </a:graphicData>
            </a:graphic>
          </wp:anchor>
        </w:drawing>
      </w:r>
    </w:p>
    <w:p w:rsidR="00221FAA" w:rsidRPr="00514B5A" w:rsidRDefault="00221FAA" w:rsidP="0017745D">
      <w:pPr>
        <w:widowControl w:val="0"/>
        <w:autoSpaceDE w:val="0"/>
        <w:autoSpaceDN w:val="0"/>
        <w:adjustRightInd w:val="0"/>
        <w:spacing w:line="313" w:lineRule="exact"/>
        <w:jc w:val="both"/>
        <w:rPr>
          <w:rFonts w:ascii="Arial" w:hAnsi="Arial" w:cs="Arial"/>
          <w:sz w:val="20"/>
          <w:szCs w:val="20"/>
        </w:rPr>
      </w:pPr>
    </w:p>
    <w:p w:rsidR="00221FAA" w:rsidRPr="00514B5A" w:rsidRDefault="00221FAA" w:rsidP="0017745D">
      <w:pPr>
        <w:widowControl w:val="0"/>
        <w:autoSpaceDE w:val="0"/>
        <w:autoSpaceDN w:val="0"/>
        <w:adjustRightInd w:val="0"/>
        <w:ind w:left="1240"/>
        <w:jc w:val="both"/>
        <w:rPr>
          <w:rFonts w:ascii="Arial" w:hAnsi="Arial" w:cs="Arial"/>
          <w:sz w:val="20"/>
          <w:szCs w:val="20"/>
        </w:rPr>
      </w:pPr>
      <w:r w:rsidRPr="00514B5A">
        <w:rPr>
          <w:rFonts w:ascii="Arial" w:hAnsi="Arial" w:cs="Arial"/>
          <w:b/>
          <w:bCs/>
          <w:sz w:val="20"/>
          <w:szCs w:val="20"/>
        </w:rPr>
        <w:t>CLAUSÚLA SÉTIMA – OBRIGAÇÕES DA CONTRATANTE</w:t>
      </w:r>
    </w:p>
    <w:p w:rsidR="00221FAA" w:rsidRPr="00514B5A" w:rsidRDefault="00221FAA" w:rsidP="0017745D">
      <w:pPr>
        <w:widowControl w:val="0"/>
        <w:autoSpaceDE w:val="0"/>
        <w:autoSpaceDN w:val="0"/>
        <w:adjustRightInd w:val="0"/>
        <w:spacing w:line="310" w:lineRule="exact"/>
        <w:jc w:val="both"/>
        <w:rPr>
          <w:rFonts w:ascii="Arial" w:hAnsi="Arial" w:cs="Arial"/>
          <w:sz w:val="20"/>
          <w:szCs w:val="20"/>
        </w:rPr>
      </w:pPr>
    </w:p>
    <w:p w:rsidR="00221FAA" w:rsidRPr="00514B5A" w:rsidRDefault="00221FAA" w:rsidP="0017745D">
      <w:pPr>
        <w:widowControl w:val="0"/>
        <w:numPr>
          <w:ilvl w:val="0"/>
          <w:numId w:val="41"/>
        </w:numPr>
        <w:tabs>
          <w:tab w:val="clear" w:pos="720"/>
          <w:tab w:val="num" w:pos="418"/>
        </w:tabs>
        <w:overflowPunct w:val="0"/>
        <w:autoSpaceDE w:val="0"/>
        <w:autoSpaceDN w:val="0"/>
        <w:adjustRightInd w:val="0"/>
        <w:spacing w:line="219" w:lineRule="auto"/>
        <w:ind w:left="0" w:firstLine="2"/>
        <w:jc w:val="both"/>
        <w:rPr>
          <w:rFonts w:ascii="Arial" w:hAnsi="Arial" w:cs="Arial"/>
          <w:sz w:val="20"/>
          <w:szCs w:val="20"/>
        </w:rPr>
      </w:pPr>
      <w:r w:rsidRPr="00514B5A">
        <w:rPr>
          <w:rFonts w:ascii="Arial" w:hAnsi="Arial" w:cs="Arial"/>
          <w:sz w:val="20"/>
          <w:szCs w:val="20"/>
        </w:rPr>
        <w:t xml:space="preserve">– Cumprir com todas as obrigações em conformidade com as Disposições do Edital, da Ata de Registro de Preços e de seus Anexos. </w:t>
      </w:r>
    </w:p>
    <w:p w:rsidR="00221FAA" w:rsidRPr="00514B5A" w:rsidRDefault="00221FAA" w:rsidP="0017745D">
      <w:pPr>
        <w:widowControl w:val="0"/>
        <w:autoSpaceDE w:val="0"/>
        <w:autoSpaceDN w:val="0"/>
        <w:adjustRightInd w:val="0"/>
        <w:spacing w:line="252" w:lineRule="exact"/>
        <w:jc w:val="both"/>
        <w:rPr>
          <w:rFonts w:ascii="Arial" w:hAnsi="Arial" w:cs="Arial"/>
          <w:sz w:val="20"/>
          <w:szCs w:val="20"/>
        </w:rPr>
      </w:pPr>
    </w:p>
    <w:p w:rsidR="00221FAA" w:rsidRPr="00514B5A" w:rsidRDefault="00221FAA" w:rsidP="0017745D">
      <w:pPr>
        <w:widowControl w:val="0"/>
        <w:numPr>
          <w:ilvl w:val="0"/>
          <w:numId w:val="41"/>
        </w:numPr>
        <w:tabs>
          <w:tab w:val="clear" w:pos="720"/>
          <w:tab w:val="num" w:pos="380"/>
        </w:tabs>
        <w:overflowPunct w:val="0"/>
        <w:autoSpaceDE w:val="0"/>
        <w:autoSpaceDN w:val="0"/>
        <w:adjustRightInd w:val="0"/>
        <w:ind w:left="380" w:hanging="378"/>
        <w:jc w:val="both"/>
        <w:rPr>
          <w:rFonts w:ascii="Arial" w:hAnsi="Arial" w:cs="Arial"/>
          <w:sz w:val="20"/>
          <w:szCs w:val="20"/>
        </w:rPr>
      </w:pPr>
      <w:r w:rsidRPr="00514B5A">
        <w:rPr>
          <w:rFonts w:ascii="Arial" w:hAnsi="Arial" w:cs="Arial"/>
          <w:sz w:val="20"/>
          <w:szCs w:val="20"/>
        </w:rPr>
        <w:t xml:space="preserve">– Aplicar as sanções administrativas, quando se façam necessárias. </w:t>
      </w:r>
    </w:p>
    <w:p w:rsidR="00244A44" w:rsidRDefault="00244A44" w:rsidP="00244A44">
      <w:pPr>
        <w:pStyle w:val="PargrafodaLista"/>
        <w:rPr>
          <w:rFonts w:ascii="Arial" w:hAnsi="Arial" w:cs="Arial"/>
          <w:sz w:val="20"/>
          <w:szCs w:val="20"/>
        </w:rPr>
      </w:pPr>
    </w:p>
    <w:p w:rsidR="00221FAA" w:rsidRPr="00514B5A" w:rsidRDefault="00221FAA" w:rsidP="0017745D">
      <w:pPr>
        <w:widowControl w:val="0"/>
        <w:autoSpaceDE w:val="0"/>
        <w:autoSpaceDN w:val="0"/>
        <w:adjustRightInd w:val="0"/>
        <w:spacing w:line="298" w:lineRule="exact"/>
        <w:jc w:val="both"/>
        <w:rPr>
          <w:rFonts w:ascii="Arial" w:hAnsi="Arial" w:cs="Arial"/>
          <w:sz w:val="20"/>
          <w:szCs w:val="20"/>
        </w:rPr>
      </w:pPr>
    </w:p>
    <w:p w:rsidR="00221FAA" w:rsidRPr="00514B5A" w:rsidRDefault="00221FAA" w:rsidP="0017745D">
      <w:pPr>
        <w:widowControl w:val="0"/>
        <w:overflowPunct w:val="0"/>
        <w:autoSpaceDE w:val="0"/>
        <w:autoSpaceDN w:val="0"/>
        <w:adjustRightInd w:val="0"/>
        <w:spacing w:line="219" w:lineRule="auto"/>
        <w:jc w:val="both"/>
        <w:rPr>
          <w:rFonts w:ascii="Arial" w:hAnsi="Arial" w:cs="Arial"/>
          <w:sz w:val="20"/>
          <w:szCs w:val="20"/>
        </w:rPr>
      </w:pPr>
      <w:r w:rsidRPr="00514B5A">
        <w:rPr>
          <w:rFonts w:ascii="Arial" w:hAnsi="Arial" w:cs="Arial"/>
          <w:sz w:val="20"/>
          <w:szCs w:val="20"/>
        </w:rPr>
        <w:t>7.3. – Manifestar-se formalmente em todos os atos relativos á execução do objeto, em especial quanto a aplicação de sanções, alterações e repactuações do mesmo.</w:t>
      </w:r>
    </w:p>
    <w:p w:rsidR="00221FAA" w:rsidRPr="00514B5A" w:rsidRDefault="00221FAA" w:rsidP="0017745D">
      <w:pPr>
        <w:widowControl w:val="0"/>
        <w:autoSpaceDE w:val="0"/>
        <w:autoSpaceDN w:val="0"/>
        <w:adjustRightInd w:val="0"/>
        <w:spacing w:line="297" w:lineRule="exact"/>
        <w:jc w:val="both"/>
        <w:rPr>
          <w:rFonts w:ascii="Arial" w:hAnsi="Arial" w:cs="Arial"/>
          <w:sz w:val="20"/>
          <w:szCs w:val="20"/>
        </w:rPr>
      </w:pPr>
    </w:p>
    <w:p w:rsidR="00221FAA" w:rsidRPr="00514B5A" w:rsidRDefault="00221FAA" w:rsidP="0017745D">
      <w:pPr>
        <w:widowControl w:val="0"/>
        <w:overflowPunct w:val="0"/>
        <w:autoSpaceDE w:val="0"/>
        <w:autoSpaceDN w:val="0"/>
        <w:adjustRightInd w:val="0"/>
        <w:spacing w:line="226" w:lineRule="auto"/>
        <w:jc w:val="both"/>
        <w:rPr>
          <w:rFonts w:ascii="Arial" w:hAnsi="Arial" w:cs="Arial"/>
          <w:sz w:val="20"/>
          <w:szCs w:val="20"/>
        </w:rPr>
      </w:pPr>
      <w:r w:rsidRPr="00514B5A">
        <w:rPr>
          <w:rFonts w:ascii="Arial" w:hAnsi="Arial" w:cs="Arial"/>
          <w:sz w:val="20"/>
          <w:szCs w:val="20"/>
        </w:rPr>
        <w:t>7.4 – Acompanhar a execução do contrato, nos termos do inciso III do art. 58 e com art. 67 da Lei nº 8666/93, através dos fiscais do contrato, que exercerão ampla e irrestrita fiscalização e gestão do objeto, a qualquer hora, determinando o que for</w:t>
      </w:r>
      <w:bookmarkStart w:id="12" w:name="page27"/>
      <w:bookmarkEnd w:id="12"/>
      <w:r w:rsidRPr="00514B5A">
        <w:rPr>
          <w:rFonts w:ascii="Arial" w:hAnsi="Arial" w:cs="Arial"/>
          <w:sz w:val="20"/>
          <w:szCs w:val="20"/>
        </w:rPr>
        <w:t xml:space="preserve"> necessário a regularização das faltas ou defeitos observados, inclusive às obrigações da contratada constantes deste Edital e contrato.</w:t>
      </w:r>
    </w:p>
    <w:p w:rsidR="00221FAA" w:rsidRPr="00514B5A" w:rsidRDefault="00221FAA" w:rsidP="0017745D">
      <w:pPr>
        <w:widowControl w:val="0"/>
        <w:autoSpaceDE w:val="0"/>
        <w:autoSpaceDN w:val="0"/>
        <w:adjustRightInd w:val="0"/>
        <w:spacing w:line="297" w:lineRule="exact"/>
        <w:jc w:val="both"/>
        <w:rPr>
          <w:rFonts w:ascii="Arial" w:hAnsi="Arial" w:cs="Arial"/>
          <w:sz w:val="20"/>
          <w:szCs w:val="20"/>
        </w:rPr>
      </w:pPr>
    </w:p>
    <w:p w:rsidR="00221FAA" w:rsidRPr="00514B5A" w:rsidRDefault="00221FAA" w:rsidP="0017745D">
      <w:pPr>
        <w:widowControl w:val="0"/>
        <w:numPr>
          <w:ilvl w:val="0"/>
          <w:numId w:val="42"/>
        </w:numPr>
        <w:tabs>
          <w:tab w:val="clear" w:pos="720"/>
          <w:tab w:val="num" w:pos="374"/>
        </w:tabs>
        <w:overflowPunct w:val="0"/>
        <w:autoSpaceDE w:val="0"/>
        <w:autoSpaceDN w:val="0"/>
        <w:adjustRightInd w:val="0"/>
        <w:spacing w:line="219" w:lineRule="auto"/>
        <w:ind w:left="0" w:firstLine="2"/>
        <w:jc w:val="both"/>
        <w:rPr>
          <w:rFonts w:ascii="Arial" w:hAnsi="Arial" w:cs="Arial"/>
          <w:sz w:val="20"/>
          <w:szCs w:val="20"/>
        </w:rPr>
      </w:pPr>
      <w:r w:rsidRPr="00514B5A">
        <w:rPr>
          <w:rFonts w:ascii="Arial" w:hAnsi="Arial" w:cs="Arial"/>
          <w:sz w:val="20"/>
          <w:szCs w:val="20"/>
        </w:rPr>
        <w:t xml:space="preserve">– Efetuar juntada aos autos do processo das irregularidades observadas durante a execução da relação contratual. </w:t>
      </w:r>
    </w:p>
    <w:p w:rsidR="00221FAA" w:rsidRPr="00514B5A" w:rsidRDefault="00221FAA" w:rsidP="0017745D">
      <w:pPr>
        <w:widowControl w:val="0"/>
        <w:autoSpaceDE w:val="0"/>
        <w:autoSpaceDN w:val="0"/>
        <w:adjustRightInd w:val="0"/>
        <w:spacing w:line="44" w:lineRule="exact"/>
        <w:jc w:val="both"/>
        <w:rPr>
          <w:rFonts w:ascii="Arial" w:hAnsi="Arial" w:cs="Arial"/>
          <w:sz w:val="20"/>
          <w:szCs w:val="20"/>
        </w:rPr>
      </w:pPr>
    </w:p>
    <w:p w:rsidR="00221FAA" w:rsidRPr="00514B5A" w:rsidRDefault="00221FAA" w:rsidP="0017745D">
      <w:pPr>
        <w:widowControl w:val="0"/>
        <w:numPr>
          <w:ilvl w:val="0"/>
          <w:numId w:val="42"/>
        </w:numPr>
        <w:tabs>
          <w:tab w:val="clear" w:pos="720"/>
          <w:tab w:val="num" w:pos="410"/>
        </w:tabs>
        <w:overflowPunct w:val="0"/>
        <w:autoSpaceDE w:val="0"/>
        <w:autoSpaceDN w:val="0"/>
        <w:adjustRightInd w:val="0"/>
        <w:spacing w:line="219" w:lineRule="auto"/>
        <w:ind w:left="0" w:firstLine="2"/>
        <w:jc w:val="both"/>
        <w:rPr>
          <w:rFonts w:ascii="Arial" w:hAnsi="Arial" w:cs="Arial"/>
          <w:sz w:val="20"/>
          <w:szCs w:val="20"/>
        </w:rPr>
      </w:pPr>
      <w:r w:rsidRPr="00514B5A">
        <w:rPr>
          <w:rFonts w:ascii="Arial" w:hAnsi="Arial" w:cs="Arial"/>
          <w:sz w:val="20"/>
          <w:szCs w:val="20"/>
        </w:rPr>
        <w:t xml:space="preserve">– Proporcionar todas as facilidades para que a contratada possa cumprir suas obrigações dentro dos prazos e condições estabelecidas em Contrato e Edital. </w:t>
      </w:r>
    </w:p>
    <w:p w:rsidR="00244A44" w:rsidRDefault="00244A44" w:rsidP="00244A44">
      <w:pPr>
        <w:pStyle w:val="PargrafodaLista"/>
        <w:rPr>
          <w:rFonts w:ascii="Arial" w:hAnsi="Arial" w:cs="Arial"/>
          <w:sz w:val="20"/>
          <w:szCs w:val="20"/>
        </w:rPr>
      </w:pPr>
    </w:p>
    <w:p w:rsidR="00221FAA" w:rsidRPr="00514B5A" w:rsidRDefault="00221FAA" w:rsidP="0017745D">
      <w:pPr>
        <w:widowControl w:val="0"/>
        <w:autoSpaceDE w:val="0"/>
        <w:autoSpaceDN w:val="0"/>
        <w:adjustRightInd w:val="0"/>
        <w:spacing w:line="296" w:lineRule="exact"/>
        <w:jc w:val="both"/>
        <w:rPr>
          <w:rFonts w:ascii="Arial" w:hAnsi="Arial" w:cs="Arial"/>
          <w:sz w:val="20"/>
          <w:szCs w:val="20"/>
        </w:rPr>
      </w:pPr>
    </w:p>
    <w:p w:rsidR="00221FAA" w:rsidRPr="00514B5A" w:rsidRDefault="00221FAA" w:rsidP="0017745D">
      <w:pPr>
        <w:widowControl w:val="0"/>
        <w:numPr>
          <w:ilvl w:val="0"/>
          <w:numId w:val="42"/>
        </w:numPr>
        <w:tabs>
          <w:tab w:val="clear" w:pos="720"/>
          <w:tab w:val="num" w:pos="386"/>
        </w:tabs>
        <w:overflowPunct w:val="0"/>
        <w:autoSpaceDE w:val="0"/>
        <w:autoSpaceDN w:val="0"/>
        <w:adjustRightInd w:val="0"/>
        <w:spacing w:line="219" w:lineRule="auto"/>
        <w:ind w:left="0" w:firstLine="2"/>
        <w:jc w:val="both"/>
        <w:rPr>
          <w:rFonts w:ascii="Arial" w:hAnsi="Arial" w:cs="Arial"/>
          <w:sz w:val="20"/>
          <w:szCs w:val="20"/>
        </w:rPr>
      </w:pPr>
      <w:r w:rsidRPr="00514B5A">
        <w:rPr>
          <w:rFonts w:ascii="Arial" w:hAnsi="Arial" w:cs="Arial"/>
          <w:sz w:val="20"/>
          <w:szCs w:val="20"/>
        </w:rPr>
        <w:t xml:space="preserve">– Rejeitar, no todo ou em parte, a execução do objeto do contrato em desacordo com as </w:t>
      </w:r>
      <w:r w:rsidRPr="00514B5A">
        <w:rPr>
          <w:rFonts w:ascii="Arial" w:hAnsi="Arial" w:cs="Arial"/>
          <w:sz w:val="20"/>
          <w:szCs w:val="20"/>
        </w:rPr>
        <w:lastRenderedPageBreak/>
        <w:t xml:space="preserve">respectivas especificações. </w:t>
      </w:r>
    </w:p>
    <w:p w:rsidR="00244A44" w:rsidRDefault="00244A44" w:rsidP="00244A44">
      <w:pPr>
        <w:pStyle w:val="PargrafodaLista"/>
        <w:rPr>
          <w:rFonts w:ascii="Arial" w:hAnsi="Arial" w:cs="Arial"/>
          <w:sz w:val="20"/>
          <w:szCs w:val="20"/>
        </w:rPr>
      </w:pPr>
    </w:p>
    <w:p w:rsidR="00221FAA" w:rsidRPr="00514B5A" w:rsidRDefault="00221FAA" w:rsidP="0017745D">
      <w:pPr>
        <w:widowControl w:val="0"/>
        <w:autoSpaceDE w:val="0"/>
        <w:autoSpaceDN w:val="0"/>
        <w:adjustRightInd w:val="0"/>
        <w:spacing w:line="299" w:lineRule="exact"/>
        <w:jc w:val="both"/>
        <w:rPr>
          <w:rFonts w:ascii="Arial" w:hAnsi="Arial" w:cs="Arial"/>
          <w:sz w:val="20"/>
          <w:szCs w:val="20"/>
        </w:rPr>
      </w:pPr>
    </w:p>
    <w:p w:rsidR="00221FAA" w:rsidRPr="00514B5A" w:rsidRDefault="00221FAA" w:rsidP="0017745D">
      <w:pPr>
        <w:widowControl w:val="0"/>
        <w:numPr>
          <w:ilvl w:val="0"/>
          <w:numId w:val="42"/>
        </w:numPr>
        <w:tabs>
          <w:tab w:val="clear" w:pos="720"/>
          <w:tab w:val="num" w:pos="370"/>
        </w:tabs>
        <w:overflowPunct w:val="0"/>
        <w:autoSpaceDE w:val="0"/>
        <w:autoSpaceDN w:val="0"/>
        <w:adjustRightInd w:val="0"/>
        <w:spacing w:line="218" w:lineRule="auto"/>
        <w:ind w:left="0" w:firstLine="2"/>
        <w:jc w:val="both"/>
        <w:rPr>
          <w:rFonts w:ascii="Arial" w:hAnsi="Arial" w:cs="Arial"/>
          <w:sz w:val="20"/>
          <w:szCs w:val="20"/>
        </w:rPr>
      </w:pPr>
      <w:r w:rsidRPr="00514B5A">
        <w:rPr>
          <w:rFonts w:ascii="Arial" w:hAnsi="Arial" w:cs="Arial"/>
          <w:sz w:val="20"/>
          <w:szCs w:val="20"/>
        </w:rPr>
        <w:t xml:space="preserve">– Comunicar à contratada as ocorrências ou problemas verificados para que efetue medidas corretivas. </w:t>
      </w:r>
    </w:p>
    <w:p w:rsidR="00244A44" w:rsidRDefault="00244A44" w:rsidP="00244A44">
      <w:pPr>
        <w:pStyle w:val="PargrafodaLista"/>
        <w:rPr>
          <w:rFonts w:ascii="Arial" w:hAnsi="Arial" w:cs="Arial"/>
          <w:sz w:val="20"/>
          <w:szCs w:val="20"/>
        </w:rPr>
      </w:pPr>
    </w:p>
    <w:p w:rsidR="00221FAA" w:rsidRPr="00514B5A" w:rsidRDefault="00221FAA" w:rsidP="0017745D">
      <w:pPr>
        <w:widowControl w:val="0"/>
        <w:autoSpaceDE w:val="0"/>
        <w:autoSpaceDN w:val="0"/>
        <w:adjustRightInd w:val="0"/>
        <w:spacing w:line="298" w:lineRule="exact"/>
        <w:jc w:val="both"/>
        <w:rPr>
          <w:rFonts w:ascii="Arial" w:hAnsi="Arial" w:cs="Arial"/>
          <w:sz w:val="20"/>
          <w:szCs w:val="20"/>
        </w:rPr>
      </w:pPr>
    </w:p>
    <w:p w:rsidR="00221FAA" w:rsidRPr="00514B5A" w:rsidRDefault="00221FAA" w:rsidP="0017745D">
      <w:pPr>
        <w:widowControl w:val="0"/>
        <w:numPr>
          <w:ilvl w:val="0"/>
          <w:numId w:val="42"/>
        </w:numPr>
        <w:tabs>
          <w:tab w:val="clear" w:pos="720"/>
          <w:tab w:val="num" w:pos="391"/>
        </w:tabs>
        <w:overflowPunct w:val="0"/>
        <w:autoSpaceDE w:val="0"/>
        <w:autoSpaceDN w:val="0"/>
        <w:adjustRightInd w:val="0"/>
        <w:spacing w:line="226" w:lineRule="auto"/>
        <w:ind w:left="0" w:firstLine="2"/>
        <w:jc w:val="both"/>
        <w:rPr>
          <w:rFonts w:ascii="Arial" w:hAnsi="Arial" w:cs="Arial"/>
          <w:sz w:val="20"/>
          <w:szCs w:val="20"/>
        </w:rPr>
      </w:pPr>
      <w:r w:rsidRPr="00514B5A">
        <w:rPr>
          <w:rFonts w:ascii="Arial" w:hAnsi="Arial" w:cs="Arial"/>
          <w:sz w:val="20"/>
          <w:szCs w:val="20"/>
        </w:rPr>
        <w:t xml:space="preserve">– Verificar, durante toda a execução do contrato, a manutenção pela contratada, de todas as condições de habilitação e qualificação exigidas na Licitação em compatibilidade com as obrigações assumidas. </w:t>
      </w:r>
    </w:p>
    <w:p w:rsidR="00244A44" w:rsidRDefault="00244A44" w:rsidP="00244A44">
      <w:pPr>
        <w:pStyle w:val="PargrafodaLista"/>
        <w:rPr>
          <w:rFonts w:ascii="Arial" w:hAnsi="Arial" w:cs="Arial"/>
          <w:sz w:val="20"/>
          <w:szCs w:val="20"/>
        </w:rPr>
      </w:pPr>
    </w:p>
    <w:p w:rsidR="00221FAA" w:rsidRPr="00514B5A" w:rsidRDefault="00221FAA" w:rsidP="0017745D">
      <w:pPr>
        <w:widowControl w:val="0"/>
        <w:autoSpaceDE w:val="0"/>
        <w:autoSpaceDN w:val="0"/>
        <w:adjustRightInd w:val="0"/>
        <w:spacing w:line="298" w:lineRule="exact"/>
        <w:jc w:val="both"/>
        <w:rPr>
          <w:rFonts w:ascii="Arial" w:hAnsi="Arial" w:cs="Arial"/>
          <w:sz w:val="20"/>
          <w:szCs w:val="20"/>
        </w:rPr>
      </w:pPr>
    </w:p>
    <w:p w:rsidR="00221FAA" w:rsidRPr="00514B5A" w:rsidRDefault="00221FAA" w:rsidP="0017745D">
      <w:pPr>
        <w:widowControl w:val="0"/>
        <w:numPr>
          <w:ilvl w:val="0"/>
          <w:numId w:val="42"/>
        </w:numPr>
        <w:tabs>
          <w:tab w:val="clear" w:pos="720"/>
          <w:tab w:val="num" w:pos="581"/>
        </w:tabs>
        <w:overflowPunct w:val="0"/>
        <w:autoSpaceDE w:val="0"/>
        <w:autoSpaceDN w:val="0"/>
        <w:adjustRightInd w:val="0"/>
        <w:spacing w:line="218" w:lineRule="auto"/>
        <w:ind w:left="0" w:firstLine="2"/>
        <w:jc w:val="both"/>
        <w:rPr>
          <w:rFonts w:ascii="Arial" w:hAnsi="Arial" w:cs="Arial"/>
          <w:sz w:val="20"/>
          <w:szCs w:val="20"/>
        </w:rPr>
      </w:pPr>
      <w:r w:rsidRPr="00514B5A">
        <w:rPr>
          <w:rFonts w:ascii="Arial" w:hAnsi="Arial" w:cs="Arial"/>
          <w:sz w:val="20"/>
          <w:szCs w:val="20"/>
        </w:rPr>
        <w:t xml:space="preserve">– Impedir que terceiros estranhos à contratação forneçam objeto licitado, ressalvados os casos de subcontratação admitidos no ato convocatório e no contrato. </w:t>
      </w:r>
    </w:p>
    <w:p w:rsidR="00244A44" w:rsidRDefault="00244A44" w:rsidP="00244A44">
      <w:pPr>
        <w:pStyle w:val="PargrafodaLista"/>
        <w:rPr>
          <w:rFonts w:ascii="Arial" w:hAnsi="Arial" w:cs="Arial"/>
          <w:sz w:val="20"/>
          <w:szCs w:val="20"/>
        </w:rPr>
      </w:pPr>
    </w:p>
    <w:p w:rsidR="00221FAA" w:rsidRPr="00514B5A" w:rsidRDefault="00221FAA" w:rsidP="0017745D">
      <w:pPr>
        <w:widowControl w:val="0"/>
        <w:autoSpaceDE w:val="0"/>
        <w:autoSpaceDN w:val="0"/>
        <w:adjustRightInd w:val="0"/>
        <w:spacing w:line="298" w:lineRule="exact"/>
        <w:jc w:val="both"/>
        <w:rPr>
          <w:rFonts w:ascii="Arial" w:hAnsi="Arial" w:cs="Arial"/>
          <w:sz w:val="20"/>
          <w:szCs w:val="20"/>
        </w:rPr>
      </w:pPr>
    </w:p>
    <w:p w:rsidR="00221FAA" w:rsidRPr="00514B5A" w:rsidRDefault="00221FAA" w:rsidP="0017745D">
      <w:pPr>
        <w:widowControl w:val="0"/>
        <w:numPr>
          <w:ilvl w:val="0"/>
          <w:numId w:val="42"/>
        </w:numPr>
        <w:tabs>
          <w:tab w:val="clear" w:pos="720"/>
          <w:tab w:val="num" w:pos="521"/>
        </w:tabs>
        <w:overflowPunct w:val="0"/>
        <w:autoSpaceDE w:val="0"/>
        <w:autoSpaceDN w:val="0"/>
        <w:adjustRightInd w:val="0"/>
        <w:spacing w:line="218" w:lineRule="auto"/>
        <w:ind w:left="0" w:firstLine="2"/>
        <w:jc w:val="both"/>
        <w:rPr>
          <w:rFonts w:ascii="Arial" w:hAnsi="Arial" w:cs="Arial"/>
          <w:sz w:val="20"/>
          <w:szCs w:val="20"/>
        </w:rPr>
      </w:pPr>
      <w:r w:rsidRPr="00514B5A">
        <w:rPr>
          <w:rFonts w:ascii="Arial" w:hAnsi="Arial" w:cs="Arial"/>
          <w:sz w:val="20"/>
          <w:szCs w:val="20"/>
        </w:rPr>
        <w:t xml:space="preserve">– Prestar informações e os esclarecimentos atinentes ao objeto que venham a ser solicitados pela contratada. </w:t>
      </w:r>
    </w:p>
    <w:p w:rsidR="00244A44" w:rsidRDefault="00244A44" w:rsidP="00244A44">
      <w:pPr>
        <w:pStyle w:val="PargrafodaLista"/>
        <w:rPr>
          <w:rFonts w:ascii="Arial" w:hAnsi="Arial" w:cs="Arial"/>
          <w:sz w:val="20"/>
          <w:szCs w:val="20"/>
        </w:rPr>
      </w:pPr>
    </w:p>
    <w:p w:rsidR="00221FAA" w:rsidRPr="00514B5A" w:rsidRDefault="00221FAA" w:rsidP="0017745D">
      <w:pPr>
        <w:widowControl w:val="0"/>
        <w:autoSpaceDE w:val="0"/>
        <w:autoSpaceDN w:val="0"/>
        <w:adjustRightInd w:val="0"/>
        <w:spacing w:line="298" w:lineRule="exact"/>
        <w:jc w:val="both"/>
        <w:rPr>
          <w:rFonts w:ascii="Arial" w:hAnsi="Arial" w:cs="Arial"/>
          <w:sz w:val="20"/>
          <w:szCs w:val="20"/>
        </w:rPr>
      </w:pPr>
    </w:p>
    <w:p w:rsidR="00221FAA" w:rsidRPr="00514B5A" w:rsidRDefault="00221FAA" w:rsidP="0017745D">
      <w:pPr>
        <w:widowControl w:val="0"/>
        <w:numPr>
          <w:ilvl w:val="0"/>
          <w:numId w:val="42"/>
        </w:numPr>
        <w:tabs>
          <w:tab w:val="clear" w:pos="720"/>
          <w:tab w:val="num" w:pos="499"/>
        </w:tabs>
        <w:overflowPunct w:val="0"/>
        <w:autoSpaceDE w:val="0"/>
        <w:autoSpaceDN w:val="0"/>
        <w:adjustRightInd w:val="0"/>
        <w:spacing w:line="218" w:lineRule="auto"/>
        <w:ind w:left="0" w:firstLine="2"/>
        <w:jc w:val="both"/>
        <w:rPr>
          <w:rFonts w:ascii="Arial" w:hAnsi="Arial" w:cs="Arial"/>
          <w:sz w:val="20"/>
          <w:szCs w:val="20"/>
        </w:rPr>
      </w:pPr>
      <w:r w:rsidRPr="00514B5A">
        <w:rPr>
          <w:rFonts w:ascii="Arial" w:hAnsi="Arial" w:cs="Arial"/>
          <w:sz w:val="20"/>
          <w:szCs w:val="20"/>
        </w:rPr>
        <w:t xml:space="preserve">– Solicitar a reparação ou substituição do objeto que esteja em desacordo com a especificação apresentada e aceita, ou que apresente defeito. </w:t>
      </w:r>
    </w:p>
    <w:p w:rsidR="00244A44" w:rsidRDefault="00244A44" w:rsidP="00244A44">
      <w:pPr>
        <w:pStyle w:val="PargrafodaLista"/>
        <w:rPr>
          <w:rFonts w:ascii="Arial" w:hAnsi="Arial" w:cs="Arial"/>
          <w:sz w:val="20"/>
          <w:szCs w:val="20"/>
        </w:rPr>
      </w:pPr>
    </w:p>
    <w:p w:rsidR="00221FAA" w:rsidRPr="00514B5A" w:rsidRDefault="00221FAA" w:rsidP="0017745D">
      <w:pPr>
        <w:widowControl w:val="0"/>
        <w:autoSpaceDE w:val="0"/>
        <w:autoSpaceDN w:val="0"/>
        <w:adjustRightInd w:val="0"/>
        <w:spacing w:line="298" w:lineRule="exact"/>
        <w:jc w:val="both"/>
        <w:rPr>
          <w:rFonts w:ascii="Arial" w:hAnsi="Arial" w:cs="Arial"/>
          <w:sz w:val="20"/>
          <w:szCs w:val="20"/>
        </w:rPr>
      </w:pPr>
    </w:p>
    <w:p w:rsidR="00221FAA" w:rsidRPr="00514B5A" w:rsidRDefault="00221FAA" w:rsidP="0017745D">
      <w:pPr>
        <w:widowControl w:val="0"/>
        <w:numPr>
          <w:ilvl w:val="0"/>
          <w:numId w:val="42"/>
        </w:numPr>
        <w:tabs>
          <w:tab w:val="clear" w:pos="720"/>
          <w:tab w:val="num" w:pos="535"/>
        </w:tabs>
        <w:overflowPunct w:val="0"/>
        <w:autoSpaceDE w:val="0"/>
        <w:autoSpaceDN w:val="0"/>
        <w:adjustRightInd w:val="0"/>
        <w:spacing w:line="226" w:lineRule="auto"/>
        <w:ind w:left="0" w:firstLine="2"/>
        <w:jc w:val="both"/>
        <w:rPr>
          <w:rFonts w:ascii="Arial" w:hAnsi="Arial" w:cs="Arial"/>
          <w:sz w:val="20"/>
          <w:szCs w:val="20"/>
        </w:rPr>
      </w:pPr>
      <w:r w:rsidRPr="00514B5A">
        <w:rPr>
          <w:rFonts w:ascii="Arial" w:hAnsi="Arial" w:cs="Arial"/>
          <w:sz w:val="20"/>
          <w:szCs w:val="20"/>
        </w:rPr>
        <w:t xml:space="preserve">– Fiscalizar e acompanhar a execução do objeto, alertando a contratada das falhas que porventura ocorram, exigindo sua imediata correção. Tal fiscalização, em hipótese alguma, atenua ou exime de responsabilidade a contratada. </w:t>
      </w:r>
    </w:p>
    <w:p w:rsidR="00244A44" w:rsidRDefault="00244A44" w:rsidP="00244A44">
      <w:pPr>
        <w:pStyle w:val="PargrafodaLista"/>
        <w:rPr>
          <w:rFonts w:ascii="Arial" w:hAnsi="Arial" w:cs="Arial"/>
          <w:sz w:val="20"/>
          <w:szCs w:val="20"/>
        </w:rPr>
      </w:pPr>
    </w:p>
    <w:p w:rsidR="00221FAA" w:rsidRPr="00514B5A" w:rsidRDefault="00221FAA" w:rsidP="0017745D">
      <w:pPr>
        <w:widowControl w:val="0"/>
        <w:autoSpaceDE w:val="0"/>
        <w:autoSpaceDN w:val="0"/>
        <w:adjustRightInd w:val="0"/>
        <w:spacing w:line="299" w:lineRule="exact"/>
        <w:jc w:val="both"/>
        <w:rPr>
          <w:rFonts w:ascii="Arial" w:hAnsi="Arial" w:cs="Arial"/>
          <w:sz w:val="20"/>
          <w:szCs w:val="20"/>
        </w:rPr>
      </w:pPr>
    </w:p>
    <w:p w:rsidR="00221FAA" w:rsidRPr="00514B5A" w:rsidRDefault="00221FAA" w:rsidP="0017745D">
      <w:pPr>
        <w:widowControl w:val="0"/>
        <w:overflowPunct w:val="0"/>
        <w:autoSpaceDE w:val="0"/>
        <w:autoSpaceDN w:val="0"/>
        <w:adjustRightInd w:val="0"/>
        <w:spacing w:line="218" w:lineRule="auto"/>
        <w:jc w:val="both"/>
        <w:rPr>
          <w:rFonts w:ascii="Arial" w:hAnsi="Arial" w:cs="Arial"/>
          <w:sz w:val="20"/>
          <w:szCs w:val="20"/>
        </w:rPr>
      </w:pPr>
      <w:r w:rsidRPr="00514B5A">
        <w:rPr>
          <w:rFonts w:ascii="Arial" w:hAnsi="Arial" w:cs="Arial"/>
          <w:sz w:val="20"/>
          <w:szCs w:val="20"/>
        </w:rPr>
        <w:t>7.13.1 – Fica definida a pessoa do Srxxxxxxxxxxxxxxxx, portador do CPF nº xxxxxxxx, como fiscal do presente contrato.</w:t>
      </w:r>
    </w:p>
    <w:p w:rsidR="00221FAA" w:rsidRPr="00514B5A" w:rsidRDefault="00221FAA" w:rsidP="0017745D">
      <w:pPr>
        <w:widowControl w:val="0"/>
        <w:autoSpaceDE w:val="0"/>
        <w:autoSpaceDN w:val="0"/>
        <w:adjustRightInd w:val="0"/>
        <w:spacing w:line="299" w:lineRule="exact"/>
        <w:jc w:val="both"/>
        <w:rPr>
          <w:rFonts w:ascii="Arial" w:hAnsi="Arial" w:cs="Arial"/>
          <w:sz w:val="20"/>
          <w:szCs w:val="20"/>
        </w:rPr>
      </w:pPr>
    </w:p>
    <w:p w:rsidR="00221FAA" w:rsidRPr="00514B5A" w:rsidRDefault="00221FAA" w:rsidP="0017745D">
      <w:pPr>
        <w:widowControl w:val="0"/>
        <w:numPr>
          <w:ilvl w:val="0"/>
          <w:numId w:val="43"/>
        </w:numPr>
        <w:tabs>
          <w:tab w:val="clear" w:pos="720"/>
          <w:tab w:val="num" w:pos="504"/>
        </w:tabs>
        <w:overflowPunct w:val="0"/>
        <w:autoSpaceDE w:val="0"/>
        <w:autoSpaceDN w:val="0"/>
        <w:adjustRightInd w:val="0"/>
        <w:spacing w:line="219" w:lineRule="auto"/>
        <w:ind w:left="0" w:firstLine="2"/>
        <w:jc w:val="both"/>
        <w:rPr>
          <w:rFonts w:ascii="Arial" w:hAnsi="Arial" w:cs="Arial"/>
          <w:sz w:val="20"/>
          <w:szCs w:val="20"/>
        </w:rPr>
      </w:pPr>
      <w:r w:rsidRPr="00514B5A">
        <w:rPr>
          <w:rFonts w:ascii="Arial" w:hAnsi="Arial" w:cs="Arial"/>
          <w:sz w:val="20"/>
          <w:szCs w:val="20"/>
        </w:rPr>
        <w:t xml:space="preserve">– Efetuar os pagamentos devidos nas condições estabelecidas neste Edital e no Contrato. </w:t>
      </w:r>
    </w:p>
    <w:p w:rsidR="00221FAA" w:rsidRPr="00514B5A" w:rsidRDefault="00221FAA" w:rsidP="0017745D">
      <w:pPr>
        <w:widowControl w:val="0"/>
        <w:autoSpaceDE w:val="0"/>
        <w:autoSpaceDN w:val="0"/>
        <w:adjustRightInd w:val="0"/>
        <w:spacing w:line="296" w:lineRule="exact"/>
        <w:jc w:val="both"/>
        <w:rPr>
          <w:rFonts w:ascii="Arial" w:hAnsi="Arial" w:cs="Arial"/>
          <w:sz w:val="20"/>
          <w:szCs w:val="20"/>
        </w:rPr>
      </w:pPr>
    </w:p>
    <w:p w:rsidR="00221FAA" w:rsidRPr="00514B5A" w:rsidRDefault="00221FAA" w:rsidP="0017745D">
      <w:pPr>
        <w:widowControl w:val="0"/>
        <w:numPr>
          <w:ilvl w:val="0"/>
          <w:numId w:val="43"/>
        </w:numPr>
        <w:tabs>
          <w:tab w:val="clear" w:pos="720"/>
          <w:tab w:val="num" w:pos="530"/>
        </w:tabs>
        <w:overflowPunct w:val="0"/>
        <w:autoSpaceDE w:val="0"/>
        <w:autoSpaceDN w:val="0"/>
        <w:adjustRightInd w:val="0"/>
        <w:spacing w:line="219" w:lineRule="auto"/>
        <w:ind w:left="0" w:firstLine="2"/>
        <w:jc w:val="both"/>
        <w:rPr>
          <w:rFonts w:ascii="Arial" w:hAnsi="Arial" w:cs="Arial"/>
          <w:sz w:val="20"/>
          <w:szCs w:val="20"/>
        </w:rPr>
      </w:pPr>
      <w:r w:rsidRPr="00514B5A">
        <w:rPr>
          <w:rFonts w:ascii="Arial" w:hAnsi="Arial" w:cs="Arial"/>
          <w:sz w:val="20"/>
          <w:szCs w:val="20"/>
        </w:rPr>
        <w:t xml:space="preserve">– Rejeitar a prestação dos serviços para execução do objeto do contrato, por terceiros, sem autorização. </w:t>
      </w:r>
    </w:p>
    <w:p w:rsidR="00244A44" w:rsidRDefault="00244A44" w:rsidP="00244A44">
      <w:pPr>
        <w:pStyle w:val="PargrafodaLista"/>
        <w:rPr>
          <w:rFonts w:ascii="Arial" w:hAnsi="Arial" w:cs="Arial"/>
          <w:sz w:val="20"/>
          <w:szCs w:val="20"/>
        </w:rPr>
      </w:pPr>
    </w:p>
    <w:p w:rsidR="00221FAA" w:rsidRPr="00514B5A" w:rsidRDefault="00221FAA" w:rsidP="0017745D">
      <w:pPr>
        <w:widowControl w:val="0"/>
        <w:autoSpaceDE w:val="0"/>
        <w:autoSpaceDN w:val="0"/>
        <w:adjustRightInd w:val="0"/>
        <w:spacing w:line="200" w:lineRule="exact"/>
        <w:jc w:val="both"/>
        <w:rPr>
          <w:rFonts w:ascii="Arial" w:hAnsi="Arial" w:cs="Arial"/>
          <w:sz w:val="20"/>
          <w:szCs w:val="20"/>
        </w:rPr>
      </w:pPr>
    </w:p>
    <w:p w:rsidR="00221FAA" w:rsidRPr="00514B5A" w:rsidRDefault="00221FAA" w:rsidP="00514B5A">
      <w:pPr>
        <w:widowControl w:val="0"/>
        <w:autoSpaceDE w:val="0"/>
        <w:autoSpaceDN w:val="0"/>
        <w:adjustRightInd w:val="0"/>
        <w:spacing w:line="200" w:lineRule="exact"/>
        <w:jc w:val="both"/>
        <w:rPr>
          <w:rFonts w:ascii="Arial" w:hAnsi="Arial" w:cs="Arial"/>
          <w:sz w:val="20"/>
          <w:szCs w:val="20"/>
        </w:rPr>
      </w:pPr>
      <w:r w:rsidRPr="00514B5A">
        <w:rPr>
          <w:rFonts w:ascii="Arial" w:hAnsi="Arial" w:cs="Arial"/>
          <w:noProof/>
          <w:sz w:val="20"/>
          <w:szCs w:val="20"/>
        </w:rPr>
        <w:drawing>
          <wp:anchor distT="0" distB="0" distL="114300" distR="114300" simplePos="0" relativeHeight="251737088" behindDoc="1" locked="0" layoutInCell="0" allowOverlap="1">
            <wp:simplePos x="0" y="0"/>
            <wp:positionH relativeFrom="column">
              <wp:posOffset>-69850</wp:posOffset>
            </wp:positionH>
            <wp:positionV relativeFrom="paragraph">
              <wp:posOffset>323850</wp:posOffset>
            </wp:positionV>
            <wp:extent cx="5496560" cy="173990"/>
            <wp:effectExtent l="0" t="0" r="8890" b="0"/>
            <wp:wrapNone/>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6560" cy="173990"/>
                    </a:xfrm>
                    <a:prstGeom prst="rect">
                      <a:avLst/>
                    </a:prstGeom>
                    <a:noFill/>
                  </pic:spPr>
                </pic:pic>
              </a:graphicData>
            </a:graphic>
          </wp:anchor>
        </w:drawing>
      </w:r>
    </w:p>
    <w:p w:rsidR="00221FAA" w:rsidRPr="00514B5A" w:rsidRDefault="00221FAA" w:rsidP="0017745D">
      <w:pPr>
        <w:widowControl w:val="0"/>
        <w:autoSpaceDE w:val="0"/>
        <w:autoSpaceDN w:val="0"/>
        <w:adjustRightInd w:val="0"/>
        <w:ind w:left="1200"/>
        <w:jc w:val="both"/>
        <w:rPr>
          <w:rFonts w:ascii="Arial" w:hAnsi="Arial" w:cs="Arial"/>
          <w:sz w:val="20"/>
          <w:szCs w:val="20"/>
        </w:rPr>
      </w:pPr>
      <w:r w:rsidRPr="00514B5A">
        <w:rPr>
          <w:rFonts w:ascii="Arial" w:hAnsi="Arial" w:cs="Arial"/>
          <w:b/>
          <w:bCs/>
          <w:sz w:val="20"/>
          <w:szCs w:val="20"/>
        </w:rPr>
        <w:t>CLÁUSULA OITAVA – DAS SANÇÕES ADMINISTRATIVAS</w:t>
      </w:r>
    </w:p>
    <w:p w:rsidR="00221FAA" w:rsidRPr="00514B5A" w:rsidRDefault="00221FAA" w:rsidP="0017745D">
      <w:pPr>
        <w:widowControl w:val="0"/>
        <w:autoSpaceDE w:val="0"/>
        <w:autoSpaceDN w:val="0"/>
        <w:adjustRightInd w:val="0"/>
        <w:spacing w:line="310" w:lineRule="exact"/>
        <w:jc w:val="both"/>
        <w:rPr>
          <w:rFonts w:ascii="Arial" w:hAnsi="Arial" w:cs="Arial"/>
          <w:sz w:val="20"/>
          <w:szCs w:val="20"/>
        </w:rPr>
      </w:pPr>
    </w:p>
    <w:p w:rsidR="00221FAA" w:rsidRPr="00514B5A" w:rsidRDefault="00221FAA" w:rsidP="0017745D">
      <w:pPr>
        <w:widowControl w:val="0"/>
        <w:overflowPunct w:val="0"/>
        <w:autoSpaceDE w:val="0"/>
        <w:autoSpaceDN w:val="0"/>
        <w:adjustRightInd w:val="0"/>
        <w:spacing w:line="232" w:lineRule="auto"/>
        <w:jc w:val="both"/>
        <w:rPr>
          <w:rFonts w:ascii="Arial" w:hAnsi="Arial" w:cs="Arial"/>
          <w:sz w:val="20"/>
          <w:szCs w:val="20"/>
        </w:rPr>
      </w:pPr>
      <w:r w:rsidRPr="00514B5A">
        <w:rPr>
          <w:rFonts w:ascii="Arial" w:hAnsi="Arial" w:cs="Arial"/>
          <w:sz w:val="20"/>
          <w:szCs w:val="20"/>
        </w:rPr>
        <w:t>8.1 – Pela inexecução total ou parcial do objeto ou falha na execução do contrato e verificado ao nexo causal devido a ação ou à omissão da CONTRATADA, relativamente as obrigações contratuais em questão, torna passível a aplicação das sanções previstas na Lei nº 10520/2002, no Decreto nº 5450/2005 e da Lei nº 8666/1993 e no contrato, observando o contraditório e a ampla defesa, conforme listado a seguir:</w:t>
      </w:r>
    </w:p>
    <w:p w:rsidR="00221FAA" w:rsidRPr="00514B5A" w:rsidRDefault="00221FAA" w:rsidP="0017745D">
      <w:pPr>
        <w:widowControl w:val="0"/>
        <w:autoSpaceDE w:val="0"/>
        <w:autoSpaceDN w:val="0"/>
        <w:adjustRightInd w:val="0"/>
        <w:spacing w:line="8" w:lineRule="exact"/>
        <w:jc w:val="both"/>
        <w:rPr>
          <w:rFonts w:ascii="Arial" w:hAnsi="Arial" w:cs="Arial"/>
          <w:sz w:val="20"/>
          <w:szCs w:val="20"/>
        </w:rPr>
      </w:pPr>
    </w:p>
    <w:p w:rsidR="00221FAA" w:rsidRPr="00514B5A" w:rsidRDefault="00221FAA" w:rsidP="0017745D">
      <w:pPr>
        <w:widowControl w:val="0"/>
        <w:numPr>
          <w:ilvl w:val="0"/>
          <w:numId w:val="44"/>
        </w:numPr>
        <w:tabs>
          <w:tab w:val="clear" w:pos="720"/>
          <w:tab w:val="num" w:pos="1700"/>
        </w:tabs>
        <w:overflowPunct w:val="0"/>
        <w:autoSpaceDE w:val="0"/>
        <w:autoSpaceDN w:val="0"/>
        <w:adjustRightInd w:val="0"/>
        <w:ind w:left="1700" w:hanging="258"/>
        <w:jc w:val="both"/>
        <w:rPr>
          <w:rFonts w:ascii="Arial" w:hAnsi="Arial" w:cs="Arial"/>
          <w:sz w:val="20"/>
          <w:szCs w:val="20"/>
        </w:rPr>
      </w:pPr>
      <w:r w:rsidRPr="00514B5A">
        <w:rPr>
          <w:rFonts w:ascii="Arial" w:hAnsi="Arial" w:cs="Arial"/>
          <w:sz w:val="20"/>
          <w:szCs w:val="20"/>
        </w:rPr>
        <w:t xml:space="preserve">advertência, </w:t>
      </w:r>
    </w:p>
    <w:p w:rsidR="00221FAA" w:rsidRPr="00514B5A" w:rsidRDefault="00221FAA" w:rsidP="0017745D">
      <w:pPr>
        <w:widowControl w:val="0"/>
        <w:numPr>
          <w:ilvl w:val="0"/>
          <w:numId w:val="44"/>
        </w:numPr>
        <w:tabs>
          <w:tab w:val="clear" w:pos="720"/>
          <w:tab w:val="num" w:pos="1700"/>
        </w:tabs>
        <w:overflowPunct w:val="0"/>
        <w:autoSpaceDE w:val="0"/>
        <w:autoSpaceDN w:val="0"/>
        <w:adjustRightInd w:val="0"/>
        <w:spacing w:line="239" w:lineRule="auto"/>
        <w:ind w:left="1700" w:hanging="258"/>
        <w:jc w:val="both"/>
        <w:rPr>
          <w:rFonts w:ascii="Arial" w:hAnsi="Arial" w:cs="Arial"/>
          <w:sz w:val="20"/>
          <w:szCs w:val="20"/>
        </w:rPr>
      </w:pPr>
      <w:r w:rsidRPr="00514B5A">
        <w:rPr>
          <w:rFonts w:ascii="Arial" w:hAnsi="Arial" w:cs="Arial"/>
          <w:sz w:val="20"/>
          <w:szCs w:val="20"/>
        </w:rPr>
        <w:t xml:space="preserve">multa, </w:t>
      </w:r>
    </w:p>
    <w:p w:rsidR="00221FAA" w:rsidRPr="00514B5A" w:rsidRDefault="00221FAA" w:rsidP="0017745D">
      <w:pPr>
        <w:widowControl w:val="0"/>
        <w:numPr>
          <w:ilvl w:val="0"/>
          <w:numId w:val="44"/>
        </w:numPr>
        <w:tabs>
          <w:tab w:val="clear" w:pos="720"/>
          <w:tab w:val="num" w:pos="1700"/>
        </w:tabs>
        <w:overflowPunct w:val="0"/>
        <w:autoSpaceDE w:val="0"/>
        <w:autoSpaceDN w:val="0"/>
        <w:adjustRightInd w:val="0"/>
        <w:spacing w:line="239" w:lineRule="auto"/>
        <w:ind w:left="1700" w:hanging="258"/>
        <w:jc w:val="both"/>
        <w:rPr>
          <w:rFonts w:ascii="Arial" w:hAnsi="Arial" w:cs="Arial"/>
          <w:sz w:val="20"/>
          <w:szCs w:val="20"/>
        </w:rPr>
      </w:pPr>
      <w:r w:rsidRPr="00514B5A">
        <w:rPr>
          <w:rFonts w:ascii="Arial" w:hAnsi="Arial" w:cs="Arial"/>
          <w:sz w:val="20"/>
          <w:szCs w:val="20"/>
        </w:rPr>
        <w:t xml:space="preserve">suspensão temporária de participar em licitação e de contratar com o </w:t>
      </w:r>
    </w:p>
    <w:p w:rsidR="00221FAA" w:rsidRPr="00514B5A" w:rsidRDefault="00221FAA" w:rsidP="0017745D">
      <w:pPr>
        <w:widowControl w:val="0"/>
        <w:autoSpaceDE w:val="0"/>
        <w:autoSpaceDN w:val="0"/>
        <w:adjustRightInd w:val="0"/>
        <w:spacing w:line="2" w:lineRule="exact"/>
        <w:jc w:val="both"/>
        <w:rPr>
          <w:rFonts w:ascii="Arial" w:hAnsi="Arial" w:cs="Arial"/>
          <w:sz w:val="20"/>
          <w:szCs w:val="20"/>
        </w:rPr>
      </w:pPr>
    </w:p>
    <w:p w:rsidR="00221FAA" w:rsidRPr="00514B5A" w:rsidRDefault="00221FAA" w:rsidP="0017745D">
      <w:pPr>
        <w:widowControl w:val="0"/>
        <w:autoSpaceDE w:val="0"/>
        <w:autoSpaceDN w:val="0"/>
        <w:adjustRightInd w:val="0"/>
        <w:jc w:val="both"/>
        <w:rPr>
          <w:rFonts w:ascii="Arial" w:hAnsi="Arial" w:cs="Arial"/>
          <w:sz w:val="20"/>
          <w:szCs w:val="20"/>
        </w:rPr>
      </w:pPr>
      <w:r w:rsidRPr="00514B5A">
        <w:rPr>
          <w:rFonts w:ascii="Arial" w:hAnsi="Arial" w:cs="Arial"/>
          <w:sz w:val="20"/>
          <w:szCs w:val="20"/>
        </w:rPr>
        <w:t>município de Celso Ramos.</w:t>
      </w:r>
    </w:p>
    <w:p w:rsidR="00221FAA" w:rsidRPr="00514B5A" w:rsidRDefault="00221FAA" w:rsidP="0017745D">
      <w:pPr>
        <w:widowControl w:val="0"/>
        <w:autoSpaceDE w:val="0"/>
        <w:autoSpaceDN w:val="0"/>
        <w:adjustRightInd w:val="0"/>
        <w:spacing w:line="43" w:lineRule="exact"/>
        <w:jc w:val="both"/>
        <w:rPr>
          <w:rFonts w:ascii="Arial" w:hAnsi="Arial" w:cs="Arial"/>
          <w:sz w:val="20"/>
          <w:szCs w:val="20"/>
        </w:rPr>
      </w:pPr>
    </w:p>
    <w:p w:rsidR="00221FAA" w:rsidRPr="00244A44" w:rsidRDefault="00221FAA" w:rsidP="00244A44">
      <w:pPr>
        <w:pStyle w:val="PargrafodaLista"/>
        <w:widowControl w:val="0"/>
        <w:numPr>
          <w:ilvl w:val="0"/>
          <w:numId w:val="63"/>
        </w:numPr>
        <w:overflowPunct w:val="0"/>
        <w:autoSpaceDE w:val="0"/>
        <w:autoSpaceDN w:val="0"/>
        <w:adjustRightInd w:val="0"/>
        <w:spacing w:line="219" w:lineRule="auto"/>
        <w:jc w:val="both"/>
        <w:rPr>
          <w:rFonts w:ascii="Arial" w:hAnsi="Arial" w:cs="Arial"/>
          <w:sz w:val="20"/>
          <w:szCs w:val="20"/>
        </w:rPr>
      </w:pPr>
      <w:r w:rsidRPr="00244A44">
        <w:rPr>
          <w:rFonts w:ascii="Arial" w:hAnsi="Arial" w:cs="Arial"/>
          <w:sz w:val="20"/>
          <w:szCs w:val="20"/>
        </w:rPr>
        <w:t>declaração de inidoneidade para licitar e/ou contratar com a Administração Pública.</w:t>
      </w:r>
      <w:bookmarkStart w:id="13" w:name="page28"/>
      <w:bookmarkEnd w:id="13"/>
    </w:p>
    <w:p w:rsidR="00221FAA" w:rsidRPr="00514B5A" w:rsidRDefault="00221FAA" w:rsidP="0017745D">
      <w:pPr>
        <w:widowControl w:val="0"/>
        <w:autoSpaceDE w:val="0"/>
        <w:autoSpaceDN w:val="0"/>
        <w:adjustRightInd w:val="0"/>
        <w:spacing w:line="200" w:lineRule="exact"/>
        <w:jc w:val="both"/>
        <w:rPr>
          <w:rFonts w:ascii="Arial" w:hAnsi="Arial" w:cs="Arial"/>
          <w:sz w:val="20"/>
          <w:szCs w:val="20"/>
        </w:rPr>
      </w:pPr>
    </w:p>
    <w:p w:rsidR="00221FAA" w:rsidRPr="00514B5A" w:rsidRDefault="00221FAA" w:rsidP="0017745D">
      <w:pPr>
        <w:widowControl w:val="0"/>
        <w:autoSpaceDE w:val="0"/>
        <w:autoSpaceDN w:val="0"/>
        <w:adjustRightInd w:val="0"/>
        <w:spacing w:line="285" w:lineRule="exact"/>
        <w:jc w:val="both"/>
        <w:rPr>
          <w:rFonts w:ascii="Arial" w:hAnsi="Arial" w:cs="Arial"/>
          <w:sz w:val="20"/>
          <w:szCs w:val="20"/>
        </w:rPr>
      </w:pPr>
    </w:p>
    <w:p w:rsidR="00221FAA" w:rsidRPr="00514B5A" w:rsidRDefault="00221FAA" w:rsidP="0017745D">
      <w:pPr>
        <w:widowControl w:val="0"/>
        <w:numPr>
          <w:ilvl w:val="0"/>
          <w:numId w:val="45"/>
        </w:numPr>
        <w:tabs>
          <w:tab w:val="clear" w:pos="720"/>
          <w:tab w:val="num" w:pos="390"/>
        </w:tabs>
        <w:overflowPunct w:val="0"/>
        <w:autoSpaceDE w:val="0"/>
        <w:autoSpaceDN w:val="0"/>
        <w:adjustRightInd w:val="0"/>
        <w:spacing w:line="231" w:lineRule="auto"/>
        <w:ind w:left="20" w:right="40" w:firstLine="2"/>
        <w:jc w:val="both"/>
        <w:rPr>
          <w:rFonts w:ascii="Arial" w:hAnsi="Arial" w:cs="Arial"/>
          <w:sz w:val="20"/>
          <w:szCs w:val="20"/>
        </w:rPr>
      </w:pPr>
      <w:r w:rsidRPr="00514B5A">
        <w:rPr>
          <w:rFonts w:ascii="Arial" w:hAnsi="Arial" w:cs="Arial"/>
          <w:sz w:val="20"/>
          <w:szCs w:val="20"/>
        </w:rPr>
        <w:t xml:space="preserve">– As sanções de advertência, suspensão temporária de participar em licitação e de contratar com </w:t>
      </w:r>
      <w:r w:rsidR="00244A44">
        <w:rPr>
          <w:rFonts w:ascii="Arial" w:hAnsi="Arial" w:cs="Arial"/>
          <w:sz w:val="20"/>
          <w:szCs w:val="20"/>
        </w:rPr>
        <w:pgNum/>
      </w:r>
      <w:r w:rsidR="00244A44">
        <w:rPr>
          <w:rFonts w:ascii="Arial" w:hAnsi="Arial" w:cs="Arial"/>
          <w:sz w:val="20"/>
          <w:szCs w:val="20"/>
        </w:rPr>
        <w:t>o</w:t>
      </w:r>
      <w:r w:rsidRPr="00514B5A">
        <w:rPr>
          <w:rFonts w:ascii="Arial" w:hAnsi="Arial" w:cs="Arial"/>
          <w:sz w:val="20"/>
          <w:szCs w:val="20"/>
        </w:rPr>
        <w:t xml:space="preserve"> de declaração de inidoneidade para licitar e/ou contratar com a </w:t>
      </w:r>
      <w:r w:rsidRPr="00514B5A">
        <w:rPr>
          <w:rFonts w:ascii="Arial" w:hAnsi="Arial" w:cs="Arial"/>
          <w:sz w:val="20"/>
          <w:szCs w:val="20"/>
        </w:rPr>
        <w:lastRenderedPageBreak/>
        <w:t xml:space="preserve">Administração Pública poderão ser aplicadas a CONTRATADA juntamente com a multa e obedecerão ao disposto na legislação, no que concerne às hipóteses de aplicação, </w:t>
      </w:r>
      <w:r w:rsidRPr="00514B5A">
        <w:rPr>
          <w:rFonts w:ascii="Arial" w:hAnsi="Arial" w:cs="Arial"/>
          <w:i/>
          <w:iCs/>
          <w:sz w:val="20"/>
          <w:szCs w:val="20"/>
        </w:rPr>
        <w:t>quantum</w:t>
      </w:r>
      <w:r w:rsidRPr="00514B5A">
        <w:rPr>
          <w:rFonts w:ascii="Arial" w:hAnsi="Arial" w:cs="Arial"/>
          <w:sz w:val="20"/>
          <w:szCs w:val="20"/>
        </w:rPr>
        <w:t xml:space="preserve"> e </w:t>
      </w:r>
      <w:r w:rsidR="00244A44">
        <w:rPr>
          <w:rFonts w:ascii="Arial" w:hAnsi="Arial" w:cs="Arial"/>
          <w:sz w:val="20"/>
          <w:szCs w:val="20"/>
        </w:rPr>
        <w:pgNum/>
      </w:r>
      <w:r w:rsidR="00244A44">
        <w:rPr>
          <w:rFonts w:ascii="Arial" w:hAnsi="Arial" w:cs="Arial"/>
          <w:sz w:val="20"/>
          <w:szCs w:val="20"/>
        </w:rPr>
        <w:t>onseqüências</w:t>
      </w:r>
      <w:r w:rsidRPr="00514B5A">
        <w:rPr>
          <w:rFonts w:ascii="Arial" w:hAnsi="Arial" w:cs="Arial"/>
          <w:sz w:val="20"/>
          <w:szCs w:val="20"/>
        </w:rPr>
        <w:t xml:space="preserve">. </w:t>
      </w:r>
    </w:p>
    <w:p w:rsidR="00221FAA" w:rsidRPr="00514B5A" w:rsidRDefault="00221FAA" w:rsidP="0017745D">
      <w:pPr>
        <w:widowControl w:val="0"/>
        <w:autoSpaceDE w:val="0"/>
        <w:autoSpaceDN w:val="0"/>
        <w:adjustRightInd w:val="0"/>
        <w:spacing w:line="299" w:lineRule="exact"/>
        <w:jc w:val="both"/>
        <w:rPr>
          <w:rFonts w:ascii="Arial" w:hAnsi="Arial" w:cs="Arial"/>
          <w:sz w:val="20"/>
          <w:szCs w:val="20"/>
        </w:rPr>
      </w:pPr>
    </w:p>
    <w:p w:rsidR="00221FAA" w:rsidRPr="00514B5A" w:rsidRDefault="00244A44" w:rsidP="0017745D">
      <w:pPr>
        <w:widowControl w:val="0"/>
        <w:numPr>
          <w:ilvl w:val="0"/>
          <w:numId w:val="45"/>
        </w:numPr>
        <w:tabs>
          <w:tab w:val="clear" w:pos="720"/>
          <w:tab w:val="num" w:pos="438"/>
        </w:tabs>
        <w:overflowPunct w:val="0"/>
        <w:autoSpaceDE w:val="0"/>
        <w:autoSpaceDN w:val="0"/>
        <w:adjustRightInd w:val="0"/>
        <w:spacing w:line="226" w:lineRule="auto"/>
        <w:ind w:left="20" w:right="40" w:firstLine="2"/>
        <w:jc w:val="both"/>
        <w:rPr>
          <w:rFonts w:ascii="Arial" w:hAnsi="Arial" w:cs="Arial"/>
          <w:sz w:val="20"/>
          <w:szCs w:val="20"/>
        </w:rPr>
      </w:pPr>
      <w:r>
        <w:rPr>
          <w:rFonts w:ascii="Arial" w:hAnsi="Arial" w:cs="Arial"/>
          <w:sz w:val="20"/>
          <w:szCs w:val="20"/>
        </w:rPr>
        <w:t>–</w:t>
      </w:r>
      <w:r w:rsidR="00221FAA" w:rsidRPr="00514B5A">
        <w:rPr>
          <w:rFonts w:ascii="Arial" w:hAnsi="Arial" w:cs="Arial"/>
          <w:sz w:val="20"/>
          <w:szCs w:val="20"/>
        </w:rPr>
        <w:t xml:space="preserve"> A advertência poderá ser aplicada no caso de descumprimento parcial das obrigações e responsabilidades assumidas contratualmente, por culpa exclusiva da CONTRATADA. </w:t>
      </w:r>
    </w:p>
    <w:p w:rsidR="00244A44" w:rsidRDefault="00244A44" w:rsidP="00244A44">
      <w:pPr>
        <w:pStyle w:val="PargrafodaLista"/>
        <w:rPr>
          <w:rFonts w:ascii="Arial" w:hAnsi="Arial" w:cs="Arial"/>
          <w:sz w:val="20"/>
          <w:szCs w:val="20"/>
        </w:rPr>
      </w:pPr>
    </w:p>
    <w:p w:rsidR="00221FAA" w:rsidRPr="00514B5A" w:rsidRDefault="00221FAA" w:rsidP="0017745D">
      <w:pPr>
        <w:widowControl w:val="0"/>
        <w:autoSpaceDE w:val="0"/>
        <w:autoSpaceDN w:val="0"/>
        <w:adjustRightInd w:val="0"/>
        <w:spacing w:line="298" w:lineRule="exact"/>
        <w:jc w:val="both"/>
        <w:rPr>
          <w:rFonts w:ascii="Arial" w:hAnsi="Arial" w:cs="Arial"/>
          <w:sz w:val="20"/>
          <w:szCs w:val="20"/>
        </w:rPr>
      </w:pPr>
    </w:p>
    <w:p w:rsidR="00221FAA" w:rsidRPr="00514B5A" w:rsidRDefault="00221FAA" w:rsidP="0017745D">
      <w:pPr>
        <w:widowControl w:val="0"/>
        <w:numPr>
          <w:ilvl w:val="0"/>
          <w:numId w:val="45"/>
        </w:numPr>
        <w:tabs>
          <w:tab w:val="clear" w:pos="720"/>
          <w:tab w:val="num" w:pos="423"/>
        </w:tabs>
        <w:overflowPunct w:val="0"/>
        <w:autoSpaceDE w:val="0"/>
        <w:autoSpaceDN w:val="0"/>
        <w:adjustRightInd w:val="0"/>
        <w:spacing w:line="226" w:lineRule="auto"/>
        <w:ind w:left="20" w:right="40" w:firstLine="2"/>
        <w:jc w:val="both"/>
        <w:rPr>
          <w:rFonts w:ascii="Arial" w:hAnsi="Arial" w:cs="Arial"/>
          <w:sz w:val="20"/>
          <w:szCs w:val="20"/>
        </w:rPr>
      </w:pPr>
      <w:r w:rsidRPr="00514B5A">
        <w:rPr>
          <w:rFonts w:ascii="Arial" w:hAnsi="Arial" w:cs="Arial"/>
          <w:sz w:val="20"/>
          <w:szCs w:val="20"/>
        </w:rPr>
        <w:t xml:space="preserve">– A advertência poderá, ainda, ser aplicada no caso de outras ocorrências que possam acarretar transtornos ao desenvolvimento dos serviços do CONTRATANTE, a critério da fiscalização, desde que não caiba a aplicação de sanção mais grave. </w:t>
      </w:r>
    </w:p>
    <w:p w:rsidR="00244A44" w:rsidRDefault="00244A44" w:rsidP="00244A44">
      <w:pPr>
        <w:pStyle w:val="PargrafodaLista"/>
        <w:rPr>
          <w:rFonts w:ascii="Arial" w:hAnsi="Arial" w:cs="Arial"/>
          <w:sz w:val="20"/>
          <w:szCs w:val="20"/>
        </w:rPr>
      </w:pPr>
    </w:p>
    <w:p w:rsidR="00221FAA" w:rsidRPr="00514B5A" w:rsidRDefault="00221FAA" w:rsidP="0017745D">
      <w:pPr>
        <w:widowControl w:val="0"/>
        <w:autoSpaceDE w:val="0"/>
        <w:autoSpaceDN w:val="0"/>
        <w:adjustRightInd w:val="0"/>
        <w:spacing w:line="296" w:lineRule="exact"/>
        <w:jc w:val="both"/>
        <w:rPr>
          <w:rFonts w:ascii="Arial" w:hAnsi="Arial" w:cs="Arial"/>
          <w:sz w:val="20"/>
          <w:szCs w:val="20"/>
        </w:rPr>
      </w:pPr>
    </w:p>
    <w:p w:rsidR="00221FAA" w:rsidRPr="00514B5A" w:rsidRDefault="00221FAA" w:rsidP="0017745D">
      <w:pPr>
        <w:widowControl w:val="0"/>
        <w:numPr>
          <w:ilvl w:val="0"/>
          <w:numId w:val="45"/>
        </w:numPr>
        <w:tabs>
          <w:tab w:val="clear" w:pos="720"/>
          <w:tab w:val="num" w:pos="421"/>
        </w:tabs>
        <w:overflowPunct w:val="0"/>
        <w:autoSpaceDE w:val="0"/>
        <w:autoSpaceDN w:val="0"/>
        <w:adjustRightInd w:val="0"/>
        <w:spacing w:line="231" w:lineRule="auto"/>
        <w:ind w:left="20" w:right="40" w:firstLine="2"/>
        <w:jc w:val="both"/>
        <w:rPr>
          <w:rFonts w:ascii="Arial" w:hAnsi="Arial" w:cs="Arial"/>
          <w:sz w:val="20"/>
          <w:szCs w:val="20"/>
        </w:rPr>
      </w:pPr>
      <w:r w:rsidRPr="00514B5A">
        <w:rPr>
          <w:rFonts w:ascii="Arial" w:hAnsi="Arial" w:cs="Arial"/>
          <w:sz w:val="20"/>
          <w:szCs w:val="20"/>
        </w:rPr>
        <w:t xml:space="preserve">– O CONTRATANTE observará a boa-fé da CONTRATADA e as circunstâncias atenuantes ou agravantes em que a infração foi praticada. Assim, a Administração poderá deixar de aplicar a penalidade ou mesmo substituí-la por sanção mais branda, desde que a irregularidade seja corrigida no prazo fixado pela fiscalização e não tenha causado prejuízo a CONTRATANTE ou a terceiros. </w:t>
      </w:r>
    </w:p>
    <w:p w:rsidR="00244A44" w:rsidRDefault="00244A44" w:rsidP="00244A44">
      <w:pPr>
        <w:pStyle w:val="PargrafodaLista"/>
        <w:rPr>
          <w:rFonts w:ascii="Arial" w:hAnsi="Arial" w:cs="Arial"/>
          <w:sz w:val="20"/>
          <w:szCs w:val="20"/>
        </w:rPr>
      </w:pPr>
    </w:p>
    <w:p w:rsidR="00221FAA" w:rsidRPr="00514B5A" w:rsidRDefault="00221FAA" w:rsidP="0017745D">
      <w:pPr>
        <w:widowControl w:val="0"/>
        <w:autoSpaceDE w:val="0"/>
        <w:autoSpaceDN w:val="0"/>
        <w:adjustRightInd w:val="0"/>
        <w:spacing w:line="301" w:lineRule="exact"/>
        <w:jc w:val="both"/>
        <w:rPr>
          <w:rFonts w:ascii="Arial" w:hAnsi="Arial" w:cs="Arial"/>
          <w:sz w:val="20"/>
          <w:szCs w:val="20"/>
        </w:rPr>
      </w:pPr>
    </w:p>
    <w:p w:rsidR="00221FAA" w:rsidRPr="00514B5A" w:rsidRDefault="00221FAA" w:rsidP="0017745D">
      <w:pPr>
        <w:widowControl w:val="0"/>
        <w:numPr>
          <w:ilvl w:val="0"/>
          <w:numId w:val="45"/>
        </w:numPr>
        <w:tabs>
          <w:tab w:val="clear" w:pos="720"/>
          <w:tab w:val="num" w:pos="394"/>
        </w:tabs>
        <w:overflowPunct w:val="0"/>
        <w:autoSpaceDE w:val="0"/>
        <w:autoSpaceDN w:val="0"/>
        <w:adjustRightInd w:val="0"/>
        <w:spacing w:line="218" w:lineRule="auto"/>
        <w:ind w:left="20" w:right="40" w:firstLine="2"/>
        <w:jc w:val="both"/>
        <w:rPr>
          <w:rFonts w:ascii="Arial" w:hAnsi="Arial" w:cs="Arial"/>
          <w:sz w:val="20"/>
          <w:szCs w:val="20"/>
        </w:rPr>
      </w:pPr>
      <w:r w:rsidRPr="00514B5A">
        <w:rPr>
          <w:rFonts w:ascii="Arial" w:hAnsi="Arial" w:cs="Arial"/>
          <w:sz w:val="20"/>
          <w:szCs w:val="20"/>
        </w:rPr>
        <w:t xml:space="preserve">– No caso de inexecução parcial ou total do contrato, as multas a serem aplicadas observarão os seguintes parâmetros: </w:t>
      </w:r>
    </w:p>
    <w:p w:rsidR="00244A44" w:rsidRDefault="00244A44" w:rsidP="00244A44">
      <w:pPr>
        <w:pStyle w:val="PargrafodaLista"/>
        <w:rPr>
          <w:rFonts w:ascii="Arial" w:hAnsi="Arial" w:cs="Arial"/>
          <w:sz w:val="20"/>
          <w:szCs w:val="20"/>
        </w:rPr>
      </w:pPr>
    </w:p>
    <w:p w:rsidR="00221FAA" w:rsidRPr="00514B5A" w:rsidRDefault="00221FAA" w:rsidP="0017745D">
      <w:pPr>
        <w:widowControl w:val="0"/>
        <w:autoSpaceDE w:val="0"/>
        <w:autoSpaceDN w:val="0"/>
        <w:adjustRightInd w:val="0"/>
        <w:spacing w:line="299" w:lineRule="exact"/>
        <w:jc w:val="both"/>
        <w:rPr>
          <w:rFonts w:ascii="Arial" w:hAnsi="Arial" w:cs="Arial"/>
          <w:sz w:val="20"/>
          <w:szCs w:val="20"/>
        </w:rPr>
      </w:pPr>
    </w:p>
    <w:p w:rsidR="00221FAA" w:rsidRPr="00244A44" w:rsidRDefault="00221FAA" w:rsidP="00244A44">
      <w:pPr>
        <w:pStyle w:val="PargrafodaLista"/>
        <w:widowControl w:val="0"/>
        <w:numPr>
          <w:ilvl w:val="0"/>
          <w:numId w:val="64"/>
        </w:numPr>
        <w:overflowPunct w:val="0"/>
        <w:autoSpaceDE w:val="0"/>
        <w:autoSpaceDN w:val="0"/>
        <w:adjustRightInd w:val="0"/>
        <w:spacing w:line="226" w:lineRule="auto"/>
        <w:ind w:right="40"/>
        <w:jc w:val="both"/>
        <w:rPr>
          <w:rFonts w:ascii="Arial" w:hAnsi="Arial" w:cs="Arial"/>
          <w:sz w:val="20"/>
          <w:szCs w:val="20"/>
        </w:rPr>
      </w:pPr>
      <w:r w:rsidRPr="00244A44">
        <w:rPr>
          <w:rFonts w:ascii="Arial" w:hAnsi="Arial" w:cs="Arial"/>
          <w:sz w:val="20"/>
          <w:szCs w:val="20"/>
        </w:rPr>
        <w:t>0,5% (meio por cento) por dia de atraso, no caso de não entrega do objeto solicitado, incidente sobre o valor total do contrato até o efetivo cumprimento da obrigação limitado a 05 (cinco) dias;</w:t>
      </w:r>
    </w:p>
    <w:p w:rsidR="00221FAA" w:rsidRPr="00514B5A" w:rsidRDefault="00221FAA" w:rsidP="0017745D">
      <w:pPr>
        <w:widowControl w:val="0"/>
        <w:autoSpaceDE w:val="0"/>
        <w:autoSpaceDN w:val="0"/>
        <w:adjustRightInd w:val="0"/>
        <w:spacing w:line="299" w:lineRule="exact"/>
        <w:jc w:val="both"/>
        <w:rPr>
          <w:rFonts w:ascii="Arial" w:hAnsi="Arial" w:cs="Arial"/>
          <w:sz w:val="20"/>
          <w:szCs w:val="20"/>
        </w:rPr>
      </w:pPr>
    </w:p>
    <w:p w:rsidR="00221FAA" w:rsidRPr="00514B5A" w:rsidRDefault="00221FAA" w:rsidP="0017745D">
      <w:pPr>
        <w:widowControl w:val="0"/>
        <w:overflowPunct w:val="0"/>
        <w:autoSpaceDE w:val="0"/>
        <w:autoSpaceDN w:val="0"/>
        <w:adjustRightInd w:val="0"/>
        <w:spacing w:line="225" w:lineRule="auto"/>
        <w:ind w:left="20" w:right="40" w:firstLine="1440"/>
        <w:jc w:val="both"/>
        <w:rPr>
          <w:rFonts w:ascii="Arial" w:hAnsi="Arial" w:cs="Arial"/>
          <w:sz w:val="20"/>
          <w:szCs w:val="20"/>
        </w:rPr>
      </w:pPr>
      <w:r w:rsidRPr="00514B5A">
        <w:rPr>
          <w:rFonts w:ascii="Arial" w:hAnsi="Arial" w:cs="Arial"/>
          <w:sz w:val="20"/>
          <w:szCs w:val="20"/>
        </w:rPr>
        <w:t>b) Em caso de inexecução parcial ou de qualquer outra irregularidade do objeto poderá ser aplicada multa de 5,00% (cinco por cento) calculada sobre o valor total do contrato;</w:t>
      </w:r>
    </w:p>
    <w:p w:rsidR="00221FAA" w:rsidRPr="00514B5A" w:rsidRDefault="00221FAA" w:rsidP="0017745D">
      <w:pPr>
        <w:widowControl w:val="0"/>
        <w:autoSpaceDE w:val="0"/>
        <w:autoSpaceDN w:val="0"/>
        <w:adjustRightInd w:val="0"/>
        <w:spacing w:line="299" w:lineRule="exact"/>
        <w:jc w:val="both"/>
        <w:rPr>
          <w:rFonts w:ascii="Arial" w:hAnsi="Arial" w:cs="Arial"/>
          <w:sz w:val="20"/>
          <w:szCs w:val="20"/>
        </w:rPr>
      </w:pPr>
    </w:p>
    <w:p w:rsidR="00221FAA" w:rsidRPr="00514B5A" w:rsidRDefault="00221FAA" w:rsidP="0017745D">
      <w:pPr>
        <w:widowControl w:val="0"/>
        <w:numPr>
          <w:ilvl w:val="0"/>
          <w:numId w:val="44"/>
        </w:numPr>
        <w:overflowPunct w:val="0"/>
        <w:autoSpaceDE w:val="0"/>
        <w:autoSpaceDN w:val="0"/>
        <w:adjustRightInd w:val="0"/>
        <w:spacing w:line="229" w:lineRule="auto"/>
        <w:ind w:right="40"/>
        <w:jc w:val="both"/>
        <w:rPr>
          <w:rFonts w:ascii="Arial" w:hAnsi="Arial" w:cs="Arial"/>
          <w:sz w:val="20"/>
          <w:szCs w:val="20"/>
        </w:rPr>
      </w:pPr>
      <w:r w:rsidRPr="00514B5A">
        <w:rPr>
          <w:rFonts w:ascii="Arial" w:hAnsi="Arial" w:cs="Arial"/>
          <w:sz w:val="20"/>
          <w:szCs w:val="20"/>
        </w:rPr>
        <w:t>Transcorridos 06 (seis) dias do prazo de entrega estabelecido na Ordem de Compra e/ou Autorização de Fornecimento, será considerado rescindido o Contrato, cancelado o Registro de Preços e aplicado a multa de 25% (vinte e cinco por cento) por inexecução total, calculada sobre o valor da contratação.</w:t>
      </w:r>
    </w:p>
    <w:p w:rsidR="00221FAA" w:rsidRPr="00514B5A" w:rsidRDefault="00221FAA" w:rsidP="0017745D">
      <w:pPr>
        <w:widowControl w:val="0"/>
        <w:overflowPunct w:val="0"/>
        <w:autoSpaceDE w:val="0"/>
        <w:autoSpaceDN w:val="0"/>
        <w:adjustRightInd w:val="0"/>
        <w:spacing w:line="229" w:lineRule="auto"/>
        <w:ind w:left="720" w:right="40"/>
        <w:jc w:val="both"/>
        <w:rPr>
          <w:rFonts w:ascii="Arial" w:hAnsi="Arial" w:cs="Arial"/>
          <w:sz w:val="20"/>
          <w:szCs w:val="20"/>
        </w:rPr>
      </w:pPr>
    </w:p>
    <w:p w:rsidR="00221FAA" w:rsidRPr="00514B5A" w:rsidRDefault="00221FAA" w:rsidP="0017745D">
      <w:pPr>
        <w:widowControl w:val="0"/>
        <w:autoSpaceDE w:val="0"/>
        <w:autoSpaceDN w:val="0"/>
        <w:adjustRightInd w:val="0"/>
        <w:spacing w:line="47" w:lineRule="exact"/>
        <w:jc w:val="both"/>
        <w:rPr>
          <w:rFonts w:ascii="Arial" w:hAnsi="Arial" w:cs="Arial"/>
          <w:sz w:val="20"/>
          <w:szCs w:val="20"/>
        </w:rPr>
      </w:pPr>
    </w:p>
    <w:p w:rsidR="00221FAA" w:rsidRPr="00514B5A" w:rsidRDefault="00244A44" w:rsidP="0017745D">
      <w:pPr>
        <w:widowControl w:val="0"/>
        <w:numPr>
          <w:ilvl w:val="0"/>
          <w:numId w:val="46"/>
        </w:numPr>
        <w:tabs>
          <w:tab w:val="clear" w:pos="720"/>
          <w:tab w:val="num" w:pos="390"/>
        </w:tabs>
        <w:overflowPunct w:val="0"/>
        <w:autoSpaceDE w:val="0"/>
        <w:autoSpaceDN w:val="0"/>
        <w:adjustRightInd w:val="0"/>
        <w:spacing w:line="226" w:lineRule="auto"/>
        <w:ind w:left="20" w:right="20" w:firstLine="2"/>
        <w:jc w:val="both"/>
        <w:rPr>
          <w:rFonts w:ascii="Arial" w:hAnsi="Arial" w:cs="Arial"/>
          <w:sz w:val="20"/>
          <w:szCs w:val="20"/>
        </w:rPr>
      </w:pPr>
      <w:r>
        <w:rPr>
          <w:rFonts w:ascii="Arial" w:hAnsi="Arial" w:cs="Arial"/>
          <w:sz w:val="20"/>
          <w:szCs w:val="20"/>
        </w:rPr>
        <w:t>–</w:t>
      </w:r>
      <w:r w:rsidR="00221FAA" w:rsidRPr="00514B5A">
        <w:rPr>
          <w:rFonts w:ascii="Arial" w:hAnsi="Arial" w:cs="Arial"/>
          <w:sz w:val="20"/>
          <w:szCs w:val="20"/>
        </w:rPr>
        <w:t xml:space="preserve"> De acordo com o estabelecido no artigo 77, da Lei nº 8.666/93, a inexecução total ou parcial do ajuste enseja sua rescisão, constituindo, também, motivo para o seu rompimento, aqueles previstos no art. 78, incisos I a XVIII. </w:t>
      </w:r>
    </w:p>
    <w:p w:rsidR="00221FAA" w:rsidRPr="00514B5A" w:rsidRDefault="00221FAA" w:rsidP="0017745D">
      <w:pPr>
        <w:widowControl w:val="0"/>
        <w:overflowPunct w:val="0"/>
        <w:autoSpaceDE w:val="0"/>
        <w:autoSpaceDN w:val="0"/>
        <w:adjustRightInd w:val="0"/>
        <w:spacing w:line="226" w:lineRule="auto"/>
        <w:ind w:left="22" w:right="20"/>
        <w:jc w:val="both"/>
        <w:rPr>
          <w:rFonts w:ascii="Arial" w:hAnsi="Arial" w:cs="Arial"/>
          <w:sz w:val="20"/>
          <w:szCs w:val="20"/>
        </w:rPr>
      </w:pPr>
    </w:p>
    <w:p w:rsidR="00221FAA" w:rsidRPr="00514B5A" w:rsidRDefault="00221FAA" w:rsidP="0017745D">
      <w:pPr>
        <w:widowControl w:val="0"/>
        <w:numPr>
          <w:ilvl w:val="0"/>
          <w:numId w:val="46"/>
        </w:numPr>
        <w:overflowPunct w:val="0"/>
        <w:autoSpaceDE w:val="0"/>
        <w:autoSpaceDN w:val="0"/>
        <w:adjustRightInd w:val="0"/>
        <w:spacing w:line="226" w:lineRule="auto"/>
        <w:ind w:right="20"/>
        <w:jc w:val="both"/>
        <w:rPr>
          <w:rFonts w:ascii="Arial" w:hAnsi="Arial" w:cs="Arial"/>
          <w:sz w:val="20"/>
          <w:szCs w:val="20"/>
        </w:rPr>
      </w:pPr>
      <w:r w:rsidRPr="00514B5A">
        <w:rPr>
          <w:rFonts w:ascii="Arial" w:hAnsi="Arial" w:cs="Arial"/>
          <w:sz w:val="20"/>
          <w:szCs w:val="20"/>
        </w:rPr>
        <w:t xml:space="preserve">O valor da multa poderá ser descontado do pagamento ser efetuado à CONTRATADA. </w:t>
      </w:r>
    </w:p>
    <w:p w:rsidR="00244A44" w:rsidRDefault="00244A44" w:rsidP="00244A44">
      <w:pPr>
        <w:pStyle w:val="PargrafodaLista"/>
        <w:rPr>
          <w:rFonts w:ascii="Arial" w:hAnsi="Arial" w:cs="Arial"/>
          <w:sz w:val="20"/>
          <w:szCs w:val="20"/>
        </w:rPr>
      </w:pPr>
    </w:p>
    <w:p w:rsidR="00221FAA" w:rsidRPr="00514B5A" w:rsidRDefault="00221FAA" w:rsidP="0017745D">
      <w:pPr>
        <w:widowControl w:val="0"/>
        <w:autoSpaceDE w:val="0"/>
        <w:autoSpaceDN w:val="0"/>
        <w:adjustRightInd w:val="0"/>
        <w:spacing w:line="200" w:lineRule="exact"/>
        <w:jc w:val="both"/>
        <w:rPr>
          <w:rFonts w:ascii="Arial" w:hAnsi="Arial" w:cs="Arial"/>
          <w:sz w:val="20"/>
          <w:szCs w:val="20"/>
        </w:rPr>
      </w:pPr>
    </w:p>
    <w:p w:rsidR="00221FAA" w:rsidRPr="00514B5A" w:rsidRDefault="00221FAA" w:rsidP="0017745D">
      <w:pPr>
        <w:widowControl w:val="0"/>
        <w:autoSpaceDE w:val="0"/>
        <w:autoSpaceDN w:val="0"/>
        <w:adjustRightInd w:val="0"/>
        <w:spacing w:line="239" w:lineRule="auto"/>
        <w:ind w:left="1700"/>
        <w:jc w:val="both"/>
        <w:rPr>
          <w:rFonts w:ascii="Arial" w:hAnsi="Arial" w:cs="Arial"/>
          <w:sz w:val="20"/>
          <w:szCs w:val="20"/>
        </w:rPr>
      </w:pPr>
      <w:r w:rsidRPr="00514B5A">
        <w:rPr>
          <w:rFonts w:ascii="Arial" w:hAnsi="Arial" w:cs="Arial"/>
          <w:noProof/>
          <w:sz w:val="20"/>
          <w:szCs w:val="20"/>
        </w:rPr>
        <w:drawing>
          <wp:anchor distT="0" distB="0" distL="114300" distR="114300" simplePos="0" relativeHeight="251738112" behindDoc="1" locked="0" layoutInCell="0" allowOverlap="1">
            <wp:simplePos x="0" y="0"/>
            <wp:positionH relativeFrom="column">
              <wp:posOffset>-67310</wp:posOffset>
            </wp:positionH>
            <wp:positionV relativeFrom="paragraph">
              <wp:posOffset>4445</wp:posOffset>
            </wp:positionV>
            <wp:extent cx="5496560" cy="173990"/>
            <wp:effectExtent l="0" t="0" r="8890" b="0"/>
            <wp:wrapNone/>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6560" cy="173990"/>
                    </a:xfrm>
                    <a:prstGeom prst="rect">
                      <a:avLst/>
                    </a:prstGeom>
                    <a:noFill/>
                  </pic:spPr>
                </pic:pic>
              </a:graphicData>
            </a:graphic>
          </wp:anchor>
        </w:drawing>
      </w:r>
      <w:r w:rsidRPr="00514B5A">
        <w:rPr>
          <w:rFonts w:ascii="Arial" w:hAnsi="Arial" w:cs="Arial"/>
          <w:b/>
          <w:bCs/>
          <w:sz w:val="20"/>
          <w:szCs w:val="20"/>
        </w:rPr>
        <w:t>CLÁUSULA NONA – DA RESCISÃO CONTRATUAL</w:t>
      </w:r>
    </w:p>
    <w:p w:rsidR="00221FAA" w:rsidRPr="00514B5A" w:rsidRDefault="00221FAA" w:rsidP="0017745D">
      <w:pPr>
        <w:widowControl w:val="0"/>
        <w:autoSpaceDE w:val="0"/>
        <w:autoSpaceDN w:val="0"/>
        <w:adjustRightInd w:val="0"/>
        <w:spacing w:line="311" w:lineRule="exact"/>
        <w:jc w:val="both"/>
        <w:rPr>
          <w:rFonts w:ascii="Arial" w:hAnsi="Arial" w:cs="Arial"/>
          <w:sz w:val="20"/>
          <w:szCs w:val="20"/>
        </w:rPr>
      </w:pPr>
    </w:p>
    <w:p w:rsidR="00221FAA" w:rsidRPr="00514B5A" w:rsidRDefault="00221FAA" w:rsidP="0017745D">
      <w:pPr>
        <w:widowControl w:val="0"/>
        <w:overflowPunct w:val="0"/>
        <w:autoSpaceDE w:val="0"/>
        <w:autoSpaceDN w:val="0"/>
        <w:adjustRightInd w:val="0"/>
        <w:spacing w:line="226" w:lineRule="auto"/>
        <w:ind w:left="120" w:right="40"/>
        <w:jc w:val="both"/>
        <w:rPr>
          <w:rFonts w:ascii="Arial" w:hAnsi="Arial" w:cs="Arial"/>
          <w:sz w:val="20"/>
          <w:szCs w:val="20"/>
        </w:rPr>
      </w:pPr>
      <w:r w:rsidRPr="00514B5A">
        <w:rPr>
          <w:rFonts w:ascii="Arial" w:hAnsi="Arial" w:cs="Arial"/>
          <w:sz w:val="20"/>
          <w:szCs w:val="20"/>
        </w:rPr>
        <w:t xml:space="preserve">9.1 </w:t>
      </w:r>
      <w:r w:rsidR="00244A44">
        <w:rPr>
          <w:rFonts w:ascii="Arial" w:hAnsi="Arial" w:cs="Arial"/>
          <w:sz w:val="20"/>
          <w:szCs w:val="20"/>
        </w:rPr>
        <w:t>–</w:t>
      </w:r>
      <w:r w:rsidRPr="00514B5A">
        <w:rPr>
          <w:rFonts w:ascii="Arial" w:hAnsi="Arial" w:cs="Arial"/>
          <w:sz w:val="20"/>
          <w:szCs w:val="20"/>
        </w:rPr>
        <w:t xml:space="preserve"> O presente ajuste poderá ser rescindido, independente de qualquer notificação judicial ou extrajudicial, no caso de inexecução total ou parcial, e pelos demais motivos enumerados no art. 78 da Lei 8666/93 e alterações posteriores.</w:t>
      </w:r>
    </w:p>
    <w:p w:rsidR="00221FAA" w:rsidRPr="00514B5A" w:rsidRDefault="00A14347" w:rsidP="0017745D">
      <w:pPr>
        <w:widowControl w:val="0"/>
        <w:autoSpaceDE w:val="0"/>
        <w:autoSpaceDN w:val="0"/>
        <w:adjustRightInd w:val="0"/>
        <w:spacing w:line="200" w:lineRule="exact"/>
        <w:jc w:val="both"/>
        <w:rPr>
          <w:rFonts w:ascii="Arial" w:hAnsi="Arial" w:cs="Arial"/>
          <w:sz w:val="20"/>
          <w:szCs w:val="20"/>
        </w:rPr>
      </w:pPr>
      <w:r>
        <w:rPr>
          <w:rFonts w:ascii="Arial" w:hAnsi="Arial" w:cs="Arial"/>
          <w:noProof/>
          <w:sz w:val="20"/>
          <w:szCs w:val="20"/>
        </w:rPr>
        <w:pict>
          <v:line id="Conector reto 31" o:spid="_x0000_s1027" style="position:absolute;left:0;text-align:left;z-index:-251577344;visibility:visible" from=".45pt,25.7pt" to="433.2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" o:allowincell="f" strokeweight=".48pt"/>
        </w:pict>
      </w:r>
    </w:p>
    <w:p w:rsidR="00221FAA" w:rsidRPr="00514B5A" w:rsidRDefault="00221FAA" w:rsidP="0017745D">
      <w:pPr>
        <w:widowControl w:val="0"/>
        <w:autoSpaceDE w:val="0"/>
        <w:autoSpaceDN w:val="0"/>
        <w:adjustRightInd w:val="0"/>
        <w:spacing w:line="265" w:lineRule="exact"/>
        <w:jc w:val="both"/>
        <w:rPr>
          <w:rFonts w:ascii="Arial" w:hAnsi="Arial" w:cs="Arial"/>
          <w:sz w:val="20"/>
          <w:szCs w:val="20"/>
        </w:rPr>
      </w:pPr>
    </w:p>
    <w:p w:rsidR="00221FAA" w:rsidRPr="00244A44" w:rsidRDefault="00221FAA" w:rsidP="00244A44">
      <w:pPr>
        <w:pStyle w:val="PargrafodaLista"/>
        <w:widowControl w:val="0"/>
        <w:numPr>
          <w:ilvl w:val="0"/>
          <w:numId w:val="65"/>
        </w:numPr>
        <w:autoSpaceDE w:val="0"/>
        <w:autoSpaceDN w:val="0"/>
        <w:adjustRightInd w:val="0"/>
        <w:jc w:val="both"/>
        <w:rPr>
          <w:rFonts w:ascii="Arial" w:hAnsi="Arial" w:cs="Arial"/>
          <w:sz w:val="20"/>
          <w:szCs w:val="20"/>
        </w:rPr>
      </w:pPr>
      <w:r w:rsidRPr="00244A44">
        <w:rPr>
          <w:rFonts w:ascii="Arial" w:hAnsi="Arial" w:cs="Arial"/>
          <w:b/>
          <w:bCs/>
          <w:sz w:val="20"/>
          <w:szCs w:val="20"/>
        </w:rPr>
        <w:t xml:space="preserve">CLÁUSULA DÉCIMA – DAS ALTERAÇÕES DA ATA DE REGISTRO DE PREÇOS </w:t>
      </w:r>
      <w:r w:rsidRPr="00514B5A">
        <w:rPr>
          <w:noProof/>
        </w:rPr>
        <w:drawing>
          <wp:inline distT="0" distB="0" distL="0" distR="0">
            <wp:extent cx="66675" cy="16192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675" cy="161925"/>
                    </a:xfrm>
                    <a:prstGeom prst="rect">
                      <a:avLst/>
                    </a:prstGeom>
                    <a:noFill/>
                    <a:ln>
                      <a:noFill/>
                    </a:ln>
                  </pic:spPr>
                </pic:pic>
              </a:graphicData>
            </a:graphic>
          </wp:inline>
        </w:drawing>
      </w:r>
      <w:r w:rsidRPr="00514B5A">
        <w:rPr>
          <w:noProof/>
        </w:rPr>
        <w:drawing>
          <wp:inline distT="0" distB="0" distL="0" distR="0">
            <wp:extent cx="9525" cy="1619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161925"/>
                    </a:xfrm>
                    <a:prstGeom prst="rect">
                      <a:avLst/>
                    </a:prstGeom>
                    <a:noFill/>
                    <a:ln>
                      <a:noFill/>
                    </a:ln>
                  </pic:spPr>
                </pic:pic>
              </a:graphicData>
            </a:graphic>
          </wp:inline>
        </w:drawing>
      </w:r>
    </w:p>
    <w:p w:rsidR="00221FAA" w:rsidRPr="00244A44" w:rsidRDefault="00221FAA" w:rsidP="00244A44">
      <w:pPr>
        <w:pStyle w:val="PargrafodaLista"/>
        <w:widowControl w:val="0"/>
        <w:numPr>
          <w:ilvl w:val="0"/>
          <w:numId w:val="65"/>
        </w:numPr>
        <w:autoSpaceDE w:val="0"/>
        <w:autoSpaceDN w:val="0"/>
        <w:adjustRightInd w:val="0"/>
        <w:spacing w:line="312" w:lineRule="exact"/>
        <w:jc w:val="both"/>
        <w:rPr>
          <w:rFonts w:ascii="Arial" w:hAnsi="Arial" w:cs="Arial"/>
          <w:sz w:val="20"/>
          <w:szCs w:val="20"/>
        </w:rPr>
      </w:pPr>
      <w:r w:rsidRPr="00514B5A">
        <w:rPr>
          <w:noProof/>
        </w:rPr>
        <w:drawing>
          <wp:anchor distT="0" distB="0" distL="114300" distR="114300" simplePos="0" relativeHeight="251740160" behindDoc="1" locked="0" layoutInCell="0" allowOverlap="1">
            <wp:simplePos x="0" y="0"/>
            <wp:positionH relativeFrom="column">
              <wp:posOffset>5715</wp:posOffset>
            </wp:positionH>
            <wp:positionV relativeFrom="paragraph">
              <wp:posOffset>-154940</wp:posOffset>
            </wp:positionV>
            <wp:extent cx="5496560" cy="167640"/>
            <wp:effectExtent l="0" t="0" r="8890" b="3810"/>
            <wp:wrapNone/>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6560" cy="167640"/>
                    </a:xfrm>
                    <a:prstGeom prst="rect">
                      <a:avLst/>
                    </a:prstGeom>
                    <a:noFill/>
                  </pic:spPr>
                </pic:pic>
              </a:graphicData>
            </a:graphic>
          </wp:anchor>
        </w:drawing>
      </w:r>
    </w:p>
    <w:p w:rsidR="00221FAA" w:rsidRPr="00514B5A" w:rsidRDefault="00221FAA" w:rsidP="0017745D">
      <w:pPr>
        <w:widowControl w:val="0"/>
        <w:overflowPunct w:val="0"/>
        <w:autoSpaceDE w:val="0"/>
        <w:autoSpaceDN w:val="0"/>
        <w:adjustRightInd w:val="0"/>
        <w:spacing w:line="226" w:lineRule="auto"/>
        <w:ind w:left="120" w:right="40"/>
        <w:jc w:val="both"/>
        <w:rPr>
          <w:rFonts w:ascii="Arial" w:hAnsi="Arial" w:cs="Arial"/>
          <w:sz w:val="20"/>
          <w:szCs w:val="20"/>
        </w:rPr>
      </w:pPr>
      <w:r w:rsidRPr="00514B5A">
        <w:rPr>
          <w:rFonts w:ascii="Arial" w:hAnsi="Arial" w:cs="Arial"/>
          <w:sz w:val="20"/>
          <w:szCs w:val="20"/>
        </w:rPr>
        <w:t xml:space="preserve">10.1 - </w:t>
      </w:r>
      <w:r w:rsidR="00244A44">
        <w:rPr>
          <w:rFonts w:ascii="Arial" w:hAnsi="Arial" w:cs="Arial"/>
          <w:sz w:val="20"/>
          <w:szCs w:val="20"/>
        </w:rPr>
        <w:t>–</w:t>
      </w:r>
      <w:r w:rsidRPr="00514B5A">
        <w:rPr>
          <w:rFonts w:ascii="Arial" w:hAnsi="Arial" w:cs="Arial"/>
          <w:sz w:val="20"/>
          <w:szCs w:val="20"/>
        </w:rPr>
        <w:t xml:space="preserve"> Ata de Registro de Preços poderá sofrer alterações, obedecidas às disposições </w:t>
      </w:r>
      <w:r w:rsidRPr="00514B5A">
        <w:rPr>
          <w:rFonts w:ascii="Arial" w:hAnsi="Arial" w:cs="Arial"/>
          <w:sz w:val="20"/>
          <w:szCs w:val="20"/>
        </w:rPr>
        <w:lastRenderedPageBreak/>
        <w:t>contidas no art. 65 da Lei nº 8.666/93 e demais regras conforme item 13 do Edital de origem da presente Ata de Registro de Preços.</w:t>
      </w:r>
    </w:p>
    <w:p w:rsidR="00221FAA" w:rsidRPr="00514B5A" w:rsidRDefault="00221FAA" w:rsidP="0017745D">
      <w:pPr>
        <w:widowControl w:val="0"/>
        <w:autoSpaceDE w:val="0"/>
        <w:autoSpaceDN w:val="0"/>
        <w:adjustRightInd w:val="0"/>
        <w:spacing w:line="200" w:lineRule="exact"/>
        <w:jc w:val="both"/>
        <w:rPr>
          <w:rFonts w:ascii="Arial" w:hAnsi="Arial" w:cs="Arial"/>
          <w:sz w:val="20"/>
          <w:szCs w:val="20"/>
        </w:rPr>
      </w:pPr>
      <w:r w:rsidRPr="00514B5A">
        <w:rPr>
          <w:rFonts w:ascii="Arial" w:hAnsi="Arial" w:cs="Arial"/>
          <w:noProof/>
          <w:sz w:val="20"/>
          <w:szCs w:val="20"/>
        </w:rPr>
        <w:drawing>
          <wp:anchor distT="0" distB="0" distL="114300" distR="114300" simplePos="0" relativeHeight="251741184" behindDoc="1" locked="0" layoutInCell="0" allowOverlap="1">
            <wp:simplePos x="0" y="0"/>
            <wp:positionH relativeFrom="column">
              <wp:posOffset>5715</wp:posOffset>
            </wp:positionH>
            <wp:positionV relativeFrom="paragraph">
              <wp:posOffset>323215</wp:posOffset>
            </wp:positionV>
            <wp:extent cx="5496560" cy="335280"/>
            <wp:effectExtent l="0" t="0" r="8890" b="7620"/>
            <wp:wrapNone/>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6560" cy="335280"/>
                    </a:xfrm>
                    <a:prstGeom prst="rect">
                      <a:avLst/>
                    </a:prstGeom>
                    <a:noFill/>
                  </pic:spPr>
                </pic:pic>
              </a:graphicData>
            </a:graphic>
          </wp:anchor>
        </w:drawing>
      </w:r>
    </w:p>
    <w:p w:rsidR="00221FAA" w:rsidRPr="00514B5A" w:rsidRDefault="00221FAA" w:rsidP="0017745D">
      <w:pPr>
        <w:widowControl w:val="0"/>
        <w:autoSpaceDE w:val="0"/>
        <w:autoSpaceDN w:val="0"/>
        <w:adjustRightInd w:val="0"/>
        <w:spacing w:line="315" w:lineRule="exact"/>
        <w:jc w:val="both"/>
        <w:rPr>
          <w:rFonts w:ascii="Arial" w:hAnsi="Arial" w:cs="Arial"/>
          <w:sz w:val="20"/>
          <w:szCs w:val="20"/>
        </w:rPr>
      </w:pPr>
    </w:p>
    <w:p w:rsidR="00221FAA" w:rsidRPr="00514B5A" w:rsidRDefault="00221FAA" w:rsidP="0017745D">
      <w:pPr>
        <w:widowControl w:val="0"/>
        <w:autoSpaceDE w:val="0"/>
        <w:autoSpaceDN w:val="0"/>
        <w:adjustRightInd w:val="0"/>
        <w:ind w:left="480"/>
        <w:jc w:val="both"/>
        <w:rPr>
          <w:rFonts w:ascii="Arial" w:hAnsi="Arial" w:cs="Arial"/>
          <w:sz w:val="20"/>
          <w:szCs w:val="20"/>
        </w:rPr>
      </w:pPr>
      <w:r w:rsidRPr="00514B5A">
        <w:rPr>
          <w:rFonts w:ascii="Arial" w:hAnsi="Arial" w:cs="Arial"/>
          <w:b/>
          <w:bCs/>
          <w:sz w:val="20"/>
          <w:szCs w:val="20"/>
        </w:rPr>
        <w:t>CLÁUSULA DÉCIMA PRIMEIRA– DO CANCELAMENTO DO REGISTRO DO</w:t>
      </w:r>
    </w:p>
    <w:p w:rsidR="00221FAA" w:rsidRPr="00514B5A" w:rsidRDefault="00221FAA" w:rsidP="0017745D">
      <w:pPr>
        <w:widowControl w:val="0"/>
        <w:autoSpaceDE w:val="0"/>
        <w:autoSpaceDN w:val="0"/>
        <w:adjustRightInd w:val="0"/>
        <w:spacing w:line="239" w:lineRule="auto"/>
        <w:ind w:left="3560"/>
        <w:jc w:val="both"/>
        <w:rPr>
          <w:rFonts w:ascii="Arial" w:hAnsi="Arial" w:cs="Arial"/>
          <w:sz w:val="20"/>
          <w:szCs w:val="20"/>
        </w:rPr>
      </w:pPr>
      <w:r w:rsidRPr="00514B5A">
        <w:rPr>
          <w:rFonts w:ascii="Arial" w:hAnsi="Arial" w:cs="Arial"/>
          <w:noProof/>
          <w:sz w:val="20"/>
          <w:szCs w:val="20"/>
        </w:rPr>
        <w:drawing>
          <wp:anchor distT="0" distB="0" distL="114300" distR="114300" simplePos="0" relativeHeight="251742208" behindDoc="1" locked="0" layoutInCell="0" allowOverlap="1">
            <wp:simplePos x="0" y="0"/>
            <wp:positionH relativeFrom="column">
              <wp:posOffset>77470</wp:posOffset>
            </wp:positionH>
            <wp:positionV relativeFrom="paragraph">
              <wp:posOffset>2540</wp:posOffset>
            </wp:positionV>
            <wp:extent cx="5351780" cy="160020"/>
            <wp:effectExtent l="0" t="0" r="1270" b="0"/>
            <wp:wrapNone/>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51780" cy="160020"/>
                    </a:xfrm>
                    <a:prstGeom prst="rect">
                      <a:avLst/>
                    </a:prstGeom>
                    <a:noFill/>
                  </pic:spPr>
                </pic:pic>
              </a:graphicData>
            </a:graphic>
          </wp:anchor>
        </w:drawing>
      </w:r>
      <w:r w:rsidRPr="00514B5A">
        <w:rPr>
          <w:rFonts w:ascii="Arial" w:hAnsi="Arial" w:cs="Arial"/>
          <w:b/>
          <w:bCs/>
          <w:sz w:val="20"/>
          <w:szCs w:val="20"/>
        </w:rPr>
        <w:t>FORNECEDOR</w:t>
      </w:r>
    </w:p>
    <w:p w:rsidR="00221FAA" w:rsidRPr="00514B5A" w:rsidRDefault="00221FAA" w:rsidP="0017745D">
      <w:pPr>
        <w:widowControl w:val="0"/>
        <w:autoSpaceDE w:val="0"/>
        <w:autoSpaceDN w:val="0"/>
        <w:adjustRightInd w:val="0"/>
        <w:spacing w:line="266" w:lineRule="exact"/>
        <w:jc w:val="both"/>
        <w:rPr>
          <w:rFonts w:ascii="Arial" w:hAnsi="Arial" w:cs="Arial"/>
          <w:sz w:val="20"/>
          <w:szCs w:val="20"/>
        </w:rPr>
      </w:pPr>
    </w:p>
    <w:p w:rsidR="00221FAA" w:rsidRPr="00514B5A" w:rsidRDefault="00221FAA" w:rsidP="0017745D">
      <w:pPr>
        <w:widowControl w:val="0"/>
        <w:numPr>
          <w:ilvl w:val="0"/>
          <w:numId w:val="47"/>
        </w:numPr>
        <w:tabs>
          <w:tab w:val="clear" w:pos="720"/>
          <w:tab w:val="num" w:pos="620"/>
        </w:tabs>
        <w:overflowPunct w:val="0"/>
        <w:autoSpaceDE w:val="0"/>
        <w:autoSpaceDN w:val="0"/>
        <w:adjustRightInd w:val="0"/>
        <w:ind w:left="620" w:hanging="498"/>
        <w:jc w:val="both"/>
        <w:rPr>
          <w:rFonts w:ascii="Arial" w:hAnsi="Arial" w:cs="Arial"/>
          <w:sz w:val="20"/>
          <w:szCs w:val="20"/>
        </w:rPr>
      </w:pPr>
      <w:r w:rsidRPr="00514B5A">
        <w:rPr>
          <w:rFonts w:ascii="Arial" w:hAnsi="Arial" w:cs="Arial"/>
          <w:sz w:val="20"/>
          <w:szCs w:val="20"/>
        </w:rPr>
        <w:t xml:space="preserve">– O FORNECEDOR terá seu registro cancelado quando: </w:t>
      </w:r>
    </w:p>
    <w:p w:rsidR="00221FAA" w:rsidRPr="00514B5A" w:rsidRDefault="00221FAA" w:rsidP="0017745D">
      <w:pPr>
        <w:widowControl w:val="0"/>
        <w:autoSpaceDE w:val="0"/>
        <w:autoSpaceDN w:val="0"/>
        <w:adjustRightInd w:val="0"/>
        <w:spacing w:line="253" w:lineRule="exact"/>
        <w:jc w:val="both"/>
        <w:rPr>
          <w:rFonts w:ascii="Arial" w:hAnsi="Arial" w:cs="Arial"/>
          <w:sz w:val="20"/>
          <w:szCs w:val="20"/>
        </w:rPr>
      </w:pPr>
    </w:p>
    <w:p w:rsidR="00221FAA" w:rsidRPr="00514B5A" w:rsidRDefault="00221FAA" w:rsidP="0017745D">
      <w:pPr>
        <w:widowControl w:val="0"/>
        <w:numPr>
          <w:ilvl w:val="1"/>
          <w:numId w:val="47"/>
        </w:numPr>
        <w:tabs>
          <w:tab w:val="clear" w:pos="1440"/>
          <w:tab w:val="num" w:pos="1800"/>
        </w:tabs>
        <w:overflowPunct w:val="0"/>
        <w:autoSpaceDE w:val="0"/>
        <w:autoSpaceDN w:val="0"/>
        <w:adjustRightInd w:val="0"/>
        <w:ind w:left="1800" w:hanging="260"/>
        <w:jc w:val="both"/>
        <w:rPr>
          <w:rFonts w:ascii="Arial" w:hAnsi="Arial" w:cs="Arial"/>
          <w:sz w:val="20"/>
          <w:szCs w:val="20"/>
        </w:rPr>
      </w:pPr>
      <w:r w:rsidRPr="00514B5A">
        <w:rPr>
          <w:rFonts w:ascii="Arial" w:hAnsi="Arial" w:cs="Arial"/>
          <w:sz w:val="20"/>
          <w:szCs w:val="20"/>
        </w:rPr>
        <w:t xml:space="preserve">Descumprir as condições da Ata de Registro de Preços; </w:t>
      </w:r>
    </w:p>
    <w:p w:rsidR="00221FAA" w:rsidRPr="00514B5A" w:rsidRDefault="00221FAA" w:rsidP="0017745D">
      <w:pPr>
        <w:widowControl w:val="0"/>
        <w:numPr>
          <w:ilvl w:val="1"/>
          <w:numId w:val="47"/>
        </w:numPr>
        <w:tabs>
          <w:tab w:val="clear" w:pos="1440"/>
          <w:tab w:val="num" w:pos="1900"/>
        </w:tabs>
        <w:overflowPunct w:val="0"/>
        <w:autoSpaceDE w:val="0"/>
        <w:autoSpaceDN w:val="0"/>
        <w:adjustRightInd w:val="0"/>
        <w:spacing w:line="239" w:lineRule="auto"/>
        <w:ind w:left="1900"/>
        <w:jc w:val="both"/>
        <w:rPr>
          <w:rFonts w:ascii="Arial" w:hAnsi="Arial" w:cs="Arial"/>
          <w:sz w:val="20"/>
          <w:szCs w:val="20"/>
        </w:rPr>
      </w:pPr>
      <w:r w:rsidRPr="00514B5A">
        <w:rPr>
          <w:rFonts w:ascii="Arial" w:hAnsi="Arial" w:cs="Arial"/>
          <w:sz w:val="20"/>
          <w:szCs w:val="20"/>
        </w:rPr>
        <w:t xml:space="preserve">Recusar-sea  celebrar  o  ajuste  ou  não  retirar  o  instrumento </w:t>
      </w:r>
    </w:p>
    <w:p w:rsidR="00221FAA" w:rsidRPr="00514B5A" w:rsidRDefault="00221FAA" w:rsidP="0017745D">
      <w:pPr>
        <w:widowControl w:val="0"/>
        <w:autoSpaceDE w:val="0"/>
        <w:autoSpaceDN w:val="0"/>
        <w:adjustRightInd w:val="0"/>
        <w:spacing w:line="2" w:lineRule="exact"/>
        <w:jc w:val="both"/>
        <w:rPr>
          <w:rFonts w:ascii="Arial" w:hAnsi="Arial" w:cs="Arial"/>
          <w:sz w:val="20"/>
          <w:szCs w:val="20"/>
        </w:rPr>
      </w:pPr>
    </w:p>
    <w:p w:rsidR="00221FAA" w:rsidRPr="00514B5A" w:rsidRDefault="00221FAA" w:rsidP="0017745D">
      <w:pPr>
        <w:widowControl w:val="0"/>
        <w:autoSpaceDE w:val="0"/>
        <w:autoSpaceDN w:val="0"/>
        <w:adjustRightInd w:val="0"/>
        <w:ind w:left="120"/>
        <w:jc w:val="both"/>
        <w:rPr>
          <w:rFonts w:ascii="Arial" w:hAnsi="Arial" w:cs="Arial"/>
          <w:sz w:val="20"/>
          <w:szCs w:val="20"/>
        </w:rPr>
      </w:pPr>
      <w:r w:rsidRPr="00514B5A">
        <w:rPr>
          <w:rFonts w:ascii="Arial" w:hAnsi="Arial" w:cs="Arial"/>
          <w:sz w:val="20"/>
          <w:szCs w:val="20"/>
        </w:rPr>
        <w:t>equivalente, no prazo estabelecido pelo MUNICÍPIO, sem justificativa aceitável;</w:t>
      </w:r>
    </w:p>
    <w:p w:rsidR="00221FAA" w:rsidRPr="00514B5A" w:rsidRDefault="00221FAA" w:rsidP="0017745D">
      <w:pPr>
        <w:widowControl w:val="0"/>
        <w:autoSpaceDE w:val="0"/>
        <w:autoSpaceDN w:val="0"/>
        <w:adjustRightInd w:val="0"/>
        <w:spacing w:line="43" w:lineRule="exact"/>
        <w:jc w:val="both"/>
        <w:rPr>
          <w:rFonts w:ascii="Arial" w:hAnsi="Arial" w:cs="Arial"/>
          <w:sz w:val="20"/>
          <w:szCs w:val="20"/>
        </w:rPr>
      </w:pPr>
    </w:p>
    <w:p w:rsidR="00221FAA" w:rsidRPr="00514B5A" w:rsidRDefault="00221FAA" w:rsidP="0017745D">
      <w:pPr>
        <w:widowControl w:val="0"/>
        <w:overflowPunct w:val="0"/>
        <w:autoSpaceDE w:val="0"/>
        <w:autoSpaceDN w:val="0"/>
        <w:adjustRightInd w:val="0"/>
        <w:spacing w:line="219" w:lineRule="auto"/>
        <w:ind w:left="120" w:right="40" w:firstLine="1418"/>
        <w:jc w:val="both"/>
        <w:rPr>
          <w:rFonts w:ascii="Arial" w:hAnsi="Arial" w:cs="Arial"/>
          <w:sz w:val="20"/>
          <w:szCs w:val="20"/>
        </w:rPr>
      </w:pPr>
      <w:r w:rsidRPr="00514B5A">
        <w:rPr>
          <w:rFonts w:ascii="Arial" w:hAnsi="Arial" w:cs="Arial"/>
          <w:sz w:val="20"/>
          <w:szCs w:val="20"/>
        </w:rPr>
        <w:t>c)o aceitar reduzir o seu preço registrado, na hipótese de este se tornar superior àqueles praticados no mercado;</w:t>
      </w:r>
    </w:p>
    <w:p w:rsidR="00221FAA" w:rsidRPr="00514B5A" w:rsidRDefault="00221FAA" w:rsidP="00244A44">
      <w:pPr>
        <w:widowControl w:val="0"/>
        <w:numPr>
          <w:ilvl w:val="0"/>
          <w:numId w:val="66"/>
        </w:numPr>
        <w:overflowPunct w:val="0"/>
        <w:autoSpaceDE w:val="0"/>
        <w:autoSpaceDN w:val="0"/>
        <w:adjustRightInd w:val="0"/>
        <w:jc w:val="both"/>
        <w:rPr>
          <w:rFonts w:ascii="Arial" w:hAnsi="Arial" w:cs="Arial"/>
          <w:sz w:val="20"/>
          <w:szCs w:val="20"/>
        </w:rPr>
      </w:pPr>
      <w:r w:rsidRPr="00514B5A">
        <w:rPr>
          <w:rFonts w:ascii="Arial" w:hAnsi="Arial" w:cs="Arial"/>
          <w:sz w:val="20"/>
          <w:szCs w:val="20"/>
        </w:rPr>
        <w:t xml:space="preserve">Tiver presentes razões de interesse público; </w:t>
      </w:r>
    </w:p>
    <w:p w:rsidR="00221FAA" w:rsidRPr="00514B5A" w:rsidRDefault="00221FAA" w:rsidP="0017745D">
      <w:pPr>
        <w:widowControl w:val="0"/>
        <w:numPr>
          <w:ilvl w:val="0"/>
          <w:numId w:val="48"/>
        </w:numPr>
        <w:tabs>
          <w:tab w:val="clear" w:pos="720"/>
          <w:tab w:val="num" w:pos="1820"/>
        </w:tabs>
        <w:overflowPunct w:val="0"/>
        <w:autoSpaceDE w:val="0"/>
        <w:autoSpaceDN w:val="0"/>
        <w:adjustRightInd w:val="0"/>
        <w:spacing w:line="239" w:lineRule="auto"/>
        <w:ind w:left="1820" w:hanging="280"/>
        <w:jc w:val="both"/>
        <w:rPr>
          <w:rFonts w:ascii="Arial" w:hAnsi="Arial" w:cs="Arial"/>
          <w:sz w:val="20"/>
          <w:szCs w:val="20"/>
        </w:rPr>
      </w:pPr>
      <w:r w:rsidRPr="00514B5A">
        <w:rPr>
          <w:rFonts w:ascii="Arial" w:hAnsi="Arial" w:cs="Arial"/>
          <w:sz w:val="20"/>
          <w:szCs w:val="20"/>
        </w:rPr>
        <w:t xml:space="preserve">For declarado inidôneo para licitar ou contratar com a Administração </w:t>
      </w:r>
    </w:p>
    <w:p w:rsidR="00221FAA" w:rsidRPr="00514B5A" w:rsidRDefault="00221FAA" w:rsidP="0017745D">
      <w:pPr>
        <w:widowControl w:val="0"/>
        <w:autoSpaceDE w:val="0"/>
        <w:autoSpaceDN w:val="0"/>
        <w:adjustRightInd w:val="0"/>
        <w:spacing w:line="2" w:lineRule="exact"/>
        <w:jc w:val="both"/>
        <w:rPr>
          <w:rFonts w:ascii="Arial" w:hAnsi="Arial" w:cs="Arial"/>
          <w:sz w:val="20"/>
          <w:szCs w:val="20"/>
        </w:rPr>
      </w:pPr>
    </w:p>
    <w:p w:rsidR="00221FAA" w:rsidRPr="00514B5A" w:rsidRDefault="00221FAA" w:rsidP="0017745D">
      <w:pPr>
        <w:widowControl w:val="0"/>
        <w:autoSpaceDE w:val="0"/>
        <w:autoSpaceDN w:val="0"/>
        <w:adjustRightInd w:val="0"/>
        <w:ind w:left="120"/>
        <w:jc w:val="both"/>
        <w:rPr>
          <w:rFonts w:ascii="Arial" w:hAnsi="Arial" w:cs="Arial"/>
          <w:sz w:val="20"/>
          <w:szCs w:val="20"/>
        </w:rPr>
      </w:pPr>
      <w:r w:rsidRPr="00514B5A">
        <w:rPr>
          <w:rFonts w:ascii="Arial" w:hAnsi="Arial" w:cs="Arial"/>
          <w:sz w:val="20"/>
          <w:szCs w:val="20"/>
        </w:rPr>
        <w:t>nos termos do artigo 87, inciso IV, da Lei Federal nº 8.666, de 21 de junho de 1993;</w:t>
      </w:r>
    </w:p>
    <w:p w:rsidR="00221FAA" w:rsidRPr="00514B5A" w:rsidRDefault="00221FAA" w:rsidP="0017745D">
      <w:pPr>
        <w:widowControl w:val="0"/>
        <w:autoSpaceDE w:val="0"/>
        <w:autoSpaceDN w:val="0"/>
        <w:adjustRightInd w:val="0"/>
        <w:spacing w:line="43" w:lineRule="exact"/>
        <w:jc w:val="both"/>
        <w:rPr>
          <w:rFonts w:ascii="Arial" w:hAnsi="Arial" w:cs="Arial"/>
          <w:sz w:val="20"/>
          <w:szCs w:val="20"/>
        </w:rPr>
      </w:pPr>
    </w:p>
    <w:p w:rsidR="00221FAA" w:rsidRPr="00514B5A" w:rsidRDefault="00221FAA" w:rsidP="0017745D">
      <w:pPr>
        <w:widowControl w:val="0"/>
        <w:overflowPunct w:val="0"/>
        <w:autoSpaceDE w:val="0"/>
        <w:autoSpaceDN w:val="0"/>
        <w:adjustRightInd w:val="0"/>
        <w:spacing w:line="219" w:lineRule="auto"/>
        <w:ind w:left="120" w:right="40" w:firstLine="1418"/>
        <w:jc w:val="both"/>
        <w:rPr>
          <w:rFonts w:ascii="Arial" w:hAnsi="Arial" w:cs="Arial"/>
          <w:sz w:val="20"/>
          <w:szCs w:val="20"/>
        </w:rPr>
      </w:pPr>
      <w:r w:rsidRPr="00514B5A">
        <w:rPr>
          <w:rFonts w:ascii="Arial" w:hAnsi="Arial" w:cs="Arial"/>
          <w:sz w:val="20"/>
          <w:szCs w:val="20"/>
        </w:rPr>
        <w:t>f)r impedido de licitar e contratar com a Administração nos termos do artigo 7º da Lei Federal nº 10.520, de 17 de julho de 2002.</w:t>
      </w:r>
    </w:p>
    <w:p w:rsidR="00221FAA" w:rsidRPr="00514B5A" w:rsidRDefault="00221FAA" w:rsidP="0017745D">
      <w:pPr>
        <w:widowControl w:val="0"/>
        <w:autoSpaceDE w:val="0"/>
        <w:autoSpaceDN w:val="0"/>
        <w:adjustRightInd w:val="0"/>
        <w:spacing w:line="295" w:lineRule="exact"/>
        <w:jc w:val="both"/>
        <w:rPr>
          <w:rFonts w:ascii="Arial" w:hAnsi="Arial" w:cs="Arial"/>
          <w:sz w:val="20"/>
          <w:szCs w:val="20"/>
        </w:rPr>
      </w:pPr>
    </w:p>
    <w:p w:rsidR="00221FAA" w:rsidRPr="00244A44" w:rsidRDefault="00221FAA" w:rsidP="00244A44">
      <w:pPr>
        <w:pStyle w:val="PargrafodaLista"/>
        <w:widowControl w:val="0"/>
        <w:numPr>
          <w:ilvl w:val="0"/>
          <w:numId w:val="67"/>
        </w:numPr>
        <w:overflowPunct w:val="0"/>
        <w:autoSpaceDE w:val="0"/>
        <w:autoSpaceDN w:val="0"/>
        <w:adjustRightInd w:val="0"/>
        <w:spacing w:line="226" w:lineRule="auto"/>
        <w:ind w:right="40"/>
        <w:jc w:val="both"/>
        <w:rPr>
          <w:rFonts w:ascii="Arial" w:hAnsi="Arial" w:cs="Arial"/>
          <w:sz w:val="20"/>
          <w:szCs w:val="20"/>
        </w:rPr>
      </w:pPr>
      <w:r w:rsidRPr="00244A44">
        <w:rPr>
          <w:rFonts w:ascii="Arial" w:hAnsi="Arial" w:cs="Arial"/>
          <w:b/>
          <w:bCs/>
          <w:sz w:val="20"/>
          <w:szCs w:val="20"/>
        </w:rPr>
        <w:t xml:space="preserve">§ 1º. </w:t>
      </w:r>
      <w:r w:rsidRPr="00244A44">
        <w:rPr>
          <w:rFonts w:ascii="Arial" w:hAnsi="Arial" w:cs="Arial"/>
          <w:sz w:val="20"/>
          <w:szCs w:val="20"/>
        </w:rPr>
        <w:t>O cancelamento de registro, nas hipóteses previstas, asseguradoso contraditório e a ampla defesa, será formalizado por despacho da autoridade competente do órgão gerenciador.</w:t>
      </w:r>
    </w:p>
    <w:p w:rsidR="00221FAA" w:rsidRPr="00514B5A" w:rsidRDefault="00221FAA" w:rsidP="0017745D">
      <w:pPr>
        <w:widowControl w:val="0"/>
        <w:autoSpaceDE w:val="0"/>
        <w:autoSpaceDN w:val="0"/>
        <w:adjustRightInd w:val="0"/>
        <w:spacing w:line="298" w:lineRule="exact"/>
        <w:jc w:val="both"/>
        <w:rPr>
          <w:rFonts w:ascii="Arial" w:hAnsi="Arial" w:cs="Arial"/>
          <w:sz w:val="20"/>
          <w:szCs w:val="20"/>
        </w:rPr>
      </w:pPr>
    </w:p>
    <w:p w:rsidR="00221FAA" w:rsidRPr="00514B5A" w:rsidRDefault="00221FAA" w:rsidP="0017745D">
      <w:pPr>
        <w:widowControl w:val="0"/>
        <w:overflowPunct w:val="0"/>
        <w:autoSpaceDE w:val="0"/>
        <w:autoSpaceDN w:val="0"/>
        <w:adjustRightInd w:val="0"/>
        <w:spacing w:line="229" w:lineRule="auto"/>
        <w:ind w:left="120" w:right="40" w:firstLine="1418"/>
        <w:jc w:val="both"/>
        <w:rPr>
          <w:rFonts w:ascii="Arial" w:hAnsi="Arial" w:cs="Arial"/>
          <w:sz w:val="20"/>
          <w:szCs w:val="20"/>
        </w:rPr>
      </w:pPr>
      <w:r w:rsidRPr="00514B5A">
        <w:rPr>
          <w:rFonts w:ascii="Arial" w:hAnsi="Arial" w:cs="Arial"/>
          <w:b/>
          <w:bCs/>
          <w:sz w:val="20"/>
          <w:szCs w:val="20"/>
        </w:rPr>
        <w:t xml:space="preserve">§ 2º. </w:t>
      </w:r>
      <w:r w:rsidRPr="00514B5A">
        <w:rPr>
          <w:rFonts w:ascii="Arial" w:hAnsi="Arial" w:cs="Arial"/>
          <w:sz w:val="20"/>
          <w:szCs w:val="20"/>
        </w:rPr>
        <w:t>O FORNECEDOR poderá solicitar o cancelamento do seu registrode preço na ocorrência de fato superveniente que venha comprometer a perfeita execução contratual, decorrentes de caso fortuito ou de força maior devidamente comprovados.</w:t>
      </w:r>
    </w:p>
    <w:p w:rsidR="00221FAA" w:rsidRPr="00514B5A" w:rsidRDefault="00221FAA" w:rsidP="0017745D">
      <w:pPr>
        <w:widowControl w:val="0"/>
        <w:autoSpaceDE w:val="0"/>
        <w:autoSpaceDN w:val="0"/>
        <w:adjustRightInd w:val="0"/>
        <w:spacing w:line="200" w:lineRule="exact"/>
        <w:jc w:val="both"/>
        <w:rPr>
          <w:rFonts w:ascii="Arial" w:hAnsi="Arial" w:cs="Arial"/>
          <w:sz w:val="20"/>
          <w:szCs w:val="20"/>
        </w:rPr>
      </w:pPr>
      <w:r w:rsidRPr="00514B5A">
        <w:rPr>
          <w:rFonts w:ascii="Arial" w:hAnsi="Arial" w:cs="Arial"/>
          <w:noProof/>
          <w:sz w:val="20"/>
          <w:szCs w:val="20"/>
        </w:rPr>
        <w:drawing>
          <wp:anchor distT="0" distB="0" distL="114300" distR="114300" simplePos="0" relativeHeight="251743232" behindDoc="1" locked="0" layoutInCell="0" allowOverlap="1">
            <wp:simplePos x="0" y="0"/>
            <wp:positionH relativeFrom="column">
              <wp:posOffset>5715</wp:posOffset>
            </wp:positionH>
            <wp:positionV relativeFrom="paragraph">
              <wp:posOffset>325120</wp:posOffset>
            </wp:positionV>
            <wp:extent cx="5496560" cy="173990"/>
            <wp:effectExtent l="0" t="0" r="8890" b="0"/>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6560" cy="173990"/>
                    </a:xfrm>
                    <a:prstGeom prst="rect">
                      <a:avLst/>
                    </a:prstGeom>
                    <a:noFill/>
                  </pic:spPr>
                </pic:pic>
              </a:graphicData>
            </a:graphic>
          </wp:anchor>
        </w:drawing>
      </w:r>
    </w:p>
    <w:p w:rsidR="00221FAA" w:rsidRPr="00514B5A" w:rsidRDefault="00221FAA" w:rsidP="0017745D">
      <w:pPr>
        <w:widowControl w:val="0"/>
        <w:autoSpaceDE w:val="0"/>
        <w:autoSpaceDN w:val="0"/>
        <w:adjustRightInd w:val="0"/>
        <w:spacing w:line="319" w:lineRule="exact"/>
        <w:jc w:val="both"/>
        <w:rPr>
          <w:rFonts w:ascii="Arial" w:hAnsi="Arial" w:cs="Arial"/>
          <w:sz w:val="20"/>
          <w:szCs w:val="20"/>
        </w:rPr>
      </w:pPr>
    </w:p>
    <w:p w:rsidR="00221FAA" w:rsidRPr="00514B5A" w:rsidRDefault="00221FAA" w:rsidP="0017745D">
      <w:pPr>
        <w:widowControl w:val="0"/>
        <w:autoSpaceDE w:val="0"/>
        <w:autoSpaceDN w:val="0"/>
        <w:adjustRightInd w:val="0"/>
        <w:ind w:left="900"/>
        <w:jc w:val="both"/>
        <w:rPr>
          <w:rFonts w:ascii="Arial" w:hAnsi="Arial" w:cs="Arial"/>
          <w:sz w:val="20"/>
          <w:szCs w:val="20"/>
        </w:rPr>
      </w:pPr>
      <w:r w:rsidRPr="00514B5A">
        <w:rPr>
          <w:rFonts w:ascii="Arial" w:hAnsi="Arial" w:cs="Arial"/>
          <w:b/>
          <w:bCs/>
          <w:sz w:val="20"/>
          <w:szCs w:val="20"/>
        </w:rPr>
        <w:t xml:space="preserve">CLÁUSULA DÉCIMA SEGUNDA - </w:t>
      </w:r>
      <w:r w:rsidR="00244A44">
        <w:rPr>
          <w:rFonts w:ascii="Arial" w:hAnsi="Arial" w:cs="Arial"/>
          <w:b/>
          <w:bCs/>
          <w:sz w:val="20"/>
          <w:szCs w:val="20"/>
        </w:rPr>
        <w:t>–</w:t>
      </w:r>
      <w:r w:rsidRPr="00514B5A">
        <w:rPr>
          <w:rFonts w:ascii="Arial" w:hAnsi="Arial" w:cs="Arial"/>
          <w:b/>
          <w:bCs/>
          <w:sz w:val="20"/>
          <w:szCs w:val="20"/>
        </w:rPr>
        <w:t>A DOTAÇÃO ORÇAMENTÁRIA</w:t>
      </w:r>
    </w:p>
    <w:p w:rsidR="00221FAA" w:rsidRPr="00514B5A" w:rsidRDefault="00221FAA" w:rsidP="0017745D">
      <w:pPr>
        <w:widowControl w:val="0"/>
        <w:autoSpaceDE w:val="0"/>
        <w:autoSpaceDN w:val="0"/>
        <w:adjustRightInd w:val="0"/>
        <w:spacing w:line="200" w:lineRule="exact"/>
        <w:jc w:val="both"/>
        <w:rPr>
          <w:rFonts w:ascii="Arial" w:hAnsi="Arial" w:cs="Arial"/>
          <w:sz w:val="20"/>
          <w:szCs w:val="20"/>
        </w:rPr>
      </w:pPr>
    </w:p>
    <w:p w:rsidR="00221FAA" w:rsidRPr="00514B5A" w:rsidRDefault="00221FAA" w:rsidP="0017745D">
      <w:pPr>
        <w:widowControl w:val="0"/>
        <w:numPr>
          <w:ilvl w:val="0"/>
          <w:numId w:val="49"/>
        </w:numPr>
        <w:tabs>
          <w:tab w:val="num" w:pos="504"/>
        </w:tabs>
        <w:overflowPunct w:val="0"/>
        <w:autoSpaceDE w:val="0"/>
        <w:autoSpaceDN w:val="0"/>
        <w:adjustRightInd w:val="0"/>
        <w:spacing w:line="219" w:lineRule="auto"/>
        <w:ind w:left="0" w:right="20" w:firstLine="2"/>
        <w:jc w:val="both"/>
        <w:rPr>
          <w:rFonts w:ascii="Arial" w:hAnsi="Arial" w:cs="Arial"/>
          <w:sz w:val="20"/>
          <w:szCs w:val="20"/>
        </w:rPr>
      </w:pPr>
      <w:r w:rsidRPr="00514B5A">
        <w:rPr>
          <w:rFonts w:ascii="Arial" w:hAnsi="Arial" w:cs="Arial"/>
          <w:sz w:val="20"/>
          <w:szCs w:val="20"/>
        </w:rPr>
        <w:t xml:space="preserve"> As despesas decorrentes da entrega do objeto do presente certame correrão a conta de dotação específica do orçamento do exercício de </w:t>
      </w:r>
      <w:r w:rsidR="00F82AF6">
        <w:rPr>
          <w:rFonts w:ascii="Arial" w:hAnsi="Arial" w:cs="Arial"/>
          <w:sz w:val="20"/>
          <w:szCs w:val="20"/>
        </w:rPr>
        <w:t>2018</w:t>
      </w:r>
      <w:r w:rsidRPr="00514B5A">
        <w:rPr>
          <w:rFonts w:ascii="Arial" w:hAnsi="Arial" w:cs="Arial"/>
          <w:sz w:val="20"/>
          <w:szCs w:val="20"/>
        </w:rPr>
        <w:t xml:space="preserve"> e </w:t>
      </w:r>
      <w:r w:rsidR="00F82AF6">
        <w:rPr>
          <w:rFonts w:ascii="Arial" w:hAnsi="Arial" w:cs="Arial"/>
          <w:sz w:val="20"/>
          <w:szCs w:val="20"/>
        </w:rPr>
        <w:t>2018</w:t>
      </w:r>
      <w:r w:rsidRPr="00514B5A">
        <w:rPr>
          <w:rFonts w:ascii="Arial" w:hAnsi="Arial" w:cs="Arial"/>
          <w:sz w:val="20"/>
          <w:szCs w:val="20"/>
        </w:rPr>
        <w:t xml:space="preserve">. </w:t>
      </w:r>
    </w:p>
    <w:p w:rsidR="00221FAA" w:rsidRPr="00514B5A" w:rsidRDefault="00221FAA" w:rsidP="0017745D">
      <w:pPr>
        <w:widowControl w:val="0"/>
        <w:autoSpaceDE w:val="0"/>
        <w:autoSpaceDN w:val="0"/>
        <w:adjustRightInd w:val="0"/>
        <w:spacing w:line="297" w:lineRule="exact"/>
        <w:jc w:val="both"/>
        <w:rPr>
          <w:rFonts w:ascii="Arial" w:hAnsi="Arial" w:cs="Arial"/>
          <w:sz w:val="20"/>
          <w:szCs w:val="20"/>
        </w:rPr>
      </w:pPr>
    </w:p>
    <w:p w:rsidR="00221FAA" w:rsidRPr="00514B5A" w:rsidRDefault="00221FAA" w:rsidP="0017745D">
      <w:pPr>
        <w:widowControl w:val="0"/>
        <w:numPr>
          <w:ilvl w:val="0"/>
          <w:numId w:val="49"/>
        </w:numPr>
        <w:tabs>
          <w:tab w:val="num" w:pos="492"/>
        </w:tabs>
        <w:overflowPunct w:val="0"/>
        <w:autoSpaceDE w:val="0"/>
        <w:autoSpaceDN w:val="0"/>
        <w:adjustRightInd w:val="0"/>
        <w:spacing w:line="219" w:lineRule="auto"/>
        <w:ind w:left="0" w:right="20" w:firstLine="2"/>
        <w:jc w:val="both"/>
        <w:rPr>
          <w:rFonts w:ascii="Arial" w:hAnsi="Arial" w:cs="Arial"/>
          <w:sz w:val="20"/>
          <w:szCs w:val="20"/>
        </w:rPr>
      </w:pPr>
      <w:r w:rsidRPr="00514B5A">
        <w:rPr>
          <w:rFonts w:ascii="Arial" w:hAnsi="Arial" w:cs="Arial"/>
          <w:sz w:val="20"/>
          <w:szCs w:val="20"/>
        </w:rPr>
        <w:t xml:space="preserve">– Ó órgão gerenciador e o órgão participante, quando da contratação especificará a classificação orçamentária. </w:t>
      </w:r>
    </w:p>
    <w:p w:rsidR="00221FAA" w:rsidRPr="00514B5A" w:rsidRDefault="00221FAA" w:rsidP="0017745D">
      <w:pPr>
        <w:widowControl w:val="0"/>
        <w:autoSpaceDE w:val="0"/>
        <w:autoSpaceDN w:val="0"/>
        <w:adjustRightInd w:val="0"/>
        <w:spacing w:line="200" w:lineRule="exact"/>
        <w:jc w:val="both"/>
        <w:rPr>
          <w:rFonts w:ascii="Arial" w:hAnsi="Arial" w:cs="Arial"/>
          <w:sz w:val="20"/>
          <w:szCs w:val="20"/>
        </w:rPr>
      </w:pPr>
      <w:r w:rsidRPr="00514B5A">
        <w:rPr>
          <w:rFonts w:ascii="Arial" w:hAnsi="Arial" w:cs="Arial"/>
          <w:noProof/>
          <w:sz w:val="20"/>
          <w:szCs w:val="20"/>
        </w:rPr>
        <w:drawing>
          <wp:anchor distT="0" distB="0" distL="114300" distR="114300" simplePos="0" relativeHeight="251744256" behindDoc="1" locked="0" layoutInCell="0" allowOverlap="1">
            <wp:simplePos x="0" y="0"/>
            <wp:positionH relativeFrom="column">
              <wp:posOffset>-69850</wp:posOffset>
            </wp:positionH>
            <wp:positionV relativeFrom="paragraph">
              <wp:posOffset>323850</wp:posOffset>
            </wp:positionV>
            <wp:extent cx="5496560" cy="334010"/>
            <wp:effectExtent l="0" t="0" r="8890" b="8890"/>
            <wp:wrapNone/>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6560" cy="334010"/>
                    </a:xfrm>
                    <a:prstGeom prst="rect">
                      <a:avLst/>
                    </a:prstGeom>
                    <a:noFill/>
                  </pic:spPr>
                </pic:pic>
              </a:graphicData>
            </a:graphic>
          </wp:anchor>
        </w:drawing>
      </w:r>
    </w:p>
    <w:p w:rsidR="00244A44" w:rsidRDefault="00244A44" w:rsidP="00244A44">
      <w:pPr>
        <w:pStyle w:val="PargrafodaLista"/>
        <w:rPr>
          <w:rFonts w:ascii="Arial" w:hAnsi="Arial" w:cs="Arial"/>
          <w:sz w:val="20"/>
          <w:szCs w:val="20"/>
        </w:rPr>
      </w:pPr>
    </w:p>
    <w:p w:rsidR="00221FAA" w:rsidRPr="00514B5A" w:rsidRDefault="00221FAA" w:rsidP="0017745D">
      <w:pPr>
        <w:widowControl w:val="0"/>
        <w:autoSpaceDE w:val="0"/>
        <w:autoSpaceDN w:val="0"/>
        <w:adjustRightInd w:val="0"/>
        <w:spacing w:line="314" w:lineRule="exact"/>
        <w:jc w:val="both"/>
        <w:rPr>
          <w:rFonts w:ascii="Arial" w:hAnsi="Arial" w:cs="Arial"/>
          <w:sz w:val="20"/>
          <w:szCs w:val="20"/>
        </w:rPr>
      </w:pPr>
    </w:p>
    <w:p w:rsidR="00221FAA" w:rsidRPr="00514B5A" w:rsidRDefault="00221FAA" w:rsidP="0017745D">
      <w:pPr>
        <w:widowControl w:val="0"/>
        <w:autoSpaceDE w:val="0"/>
        <w:autoSpaceDN w:val="0"/>
        <w:adjustRightInd w:val="0"/>
        <w:spacing w:line="239" w:lineRule="auto"/>
        <w:ind w:left="660"/>
        <w:jc w:val="both"/>
        <w:rPr>
          <w:rFonts w:ascii="Arial" w:hAnsi="Arial" w:cs="Arial"/>
          <w:sz w:val="20"/>
          <w:szCs w:val="20"/>
        </w:rPr>
      </w:pPr>
      <w:r w:rsidRPr="00514B5A">
        <w:rPr>
          <w:rFonts w:ascii="Arial" w:hAnsi="Arial" w:cs="Arial"/>
          <w:b/>
          <w:bCs/>
          <w:sz w:val="20"/>
          <w:szCs w:val="20"/>
        </w:rPr>
        <w:t>CLÁUSULA DÉCIMA TERCEIRA – DA VINCULAÇÃO AO PROCESSO</w:t>
      </w:r>
    </w:p>
    <w:p w:rsidR="00221FAA" w:rsidRPr="00514B5A" w:rsidRDefault="00221FAA" w:rsidP="0017745D">
      <w:pPr>
        <w:widowControl w:val="0"/>
        <w:autoSpaceDE w:val="0"/>
        <w:autoSpaceDN w:val="0"/>
        <w:adjustRightInd w:val="0"/>
        <w:spacing w:line="2" w:lineRule="exact"/>
        <w:jc w:val="both"/>
        <w:rPr>
          <w:rFonts w:ascii="Arial" w:hAnsi="Arial" w:cs="Arial"/>
          <w:sz w:val="20"/>
          <w:szCs w:val="20"/>
        </w:rPr>
      </w:pPr>
      <w:r w:rsidRPr="00514B5A">
        <w:rPr>
          <w:rFonts w:ascii="Arial" w:hAnsi="Arial" w:cs="Arial"/>
          <w:noProof/>
          <w:sz w:val="20"/>
          <w:szCs w:val="20"/>
        </w:rPr>
        <w:drawing>
          <wp:anchor distT="0" distB="0" distL="114300" distR="114300" simplePos="0" relativeHeight="251745280" behindDoc="1" locked="0" layoutInCell="0" allowOverlap="1">
            <wp:simplePos x="0" y="0"/>
            <wp:positionH relativeFrom="column">
              <wp:posOffset>1270</wp:posOffset>
            </wp:positionH>
            <wp:positionV relativeFrom="paragraph">
              <wp:posOffset>5080</wp:posOffset>
            </wp:positionV>
            <wp:extent cx="5351780" cy="160020"/>
            <wp:effectExtent l="0" t="0" r="1270"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51780" cy="160020"/>
                    </a:xfrm>
                    <a:prstGeom prst="rect">
                      <a:avLst/>
                    </a:prstGeom>
                    <a:noFill/>
                  </pic:spPr>
                </pic:pic>
              </a:graphicData>
            </a:graphic>
          </wp:anchor>
        </w:drawing>
      </w:r>
    </w:p>
    <w:p w:rsidR="00221FAA" w:rsidRPr="00514B5A" w:rsidRDefault="00221FAA" w:rsidP="0017745D">
      <w:pPr>
        <w:widowControl w:val="0"/>
        <w:autoSpaceDE w:val="0"/>
        <w:autoSpaceDN w:val="0"/>
        <w:adjustRightInd w:val="0"/>
        <w:spacing w:line="239" w:lineRule="auto"/>
        <w:ind w:left="3520"/>
        <w:jc w:val="both"/>
        <w:rPr>
          <w:rFonts w:ascii="Arial" w:hAnsi="Arial" w:cs="Arial"/>
          <w:sz w:val="20"/>
          <w:szCs w:val="20"/>
        </w:rPr>
      </w:pPr>
      <w:r w:rsidRPr="00514B5A">
        <w:rPr>
          <w:rFonts w:ascii="Arial" w:hAnsi="Arial" w:cs="Arial"/>
          <w:b/>
          <w:bCs/>
          <w:sz w:val="20"/>
          <w:szCs w:val="20"/>
        </w:rPr>
        <w:t>LICITATÓRIO</w:t>
      </w:r>
    </w:p>
    <w:p w:rsidR="00221FAA" w:rsidRPr="00514B5A" w:rsidRDefault="00221FAA" w:rsidP="0017745D">
      <w:pPr>
        <w:widowControl w:val="0"/>
        <w:autoSpaceDE w:val="0"/>
        <w:autoSpaceDN w:val="0"/>
        <w:adjustRightInd w:val="0"/>
        <w:spacing w:line="311" w:lineRule="exact"/>
        <w:jc w:val="both"/>
        <w:rPr>
          <w:rFonts w:ascii="Arial" w:hAnsi="Arial" w:cs="Arial"/>
          <w:sz w:val="20"/>
          <w:szCs w:val="20"/>
        </w:rPr>
      </w:pPr>
    </w:p>
    <w:p w:rsidR="00221FAA" w:rsidRPr="00514B5A" w:rsidRDefault="00221FAA" w:rsidP="0017745D">
      <w:pPr>
        <w:widowControl w:val="0"/>
        <w:overflowPunct w:val="0"/>
        <w:autoSpaceDE w:val="0"/>
        <w:autoSpaceDN w:val="0"/>
        <w:adjustRightInd w:val="0"/>
        <w:spacing w:line="218" w:lineRule="auto"/>
        <w:jc w:val="both"/>
        <w:rPr>
          <w:rFonts w:ascii="Arial" w:hAnsi="Arial" w:cs="Arial"/>
          <w:sz w:val="20"/>
          <w:szCs w:val="20"/>
        </w:rPr>
      </w:pPr>
      <w:r w:rsidRPr="00514B5A">
        <w:rPr>
          <w:rFonts w:ascii="Arial" w:hAnsi="Arial" w:cs="Arial"/>
          <w:sz w:val="20"/>
          <w:szCs w:val="20"/>
        </w:rPr>
        <w:t xml:space="preserve">13.1 - </w:t>
      </w:r>
      <w:r w:rsidR="00244A44">
        <w:rPr>
          <w:rFonts w:ascii="Arial" w:hAnsi="Arial" w:cs="Arial"/>
          <w:sz w:val="20"/>
          <w:szCs w:val="20"/>
        </w:rPr>
        <w:t>–</w:t>
      </w:r>
      <w:r w:rsidRPr="00514B5A">
        <w:rPr>
          <w:rFonts w:ascii="Arial" w:hAnsi="Arial" w:cs="Arial"/>
          <w:sz w:val="20"/>
          <w:szCs w:val="20"/>
        </w:rPr>
        <w:t xml:space="preserve"> presente Contrato está vinculado ao Processo Licitatório n° </w:t>
      </w:r>
      <w:r w:rsidR="00F82AF6">
        <w:rPr>
          <w:rFonts w:ascii="Arial" w:hAnsi="Arial" w:cs="Arial"/>
          <w:sz w:val="20"/>
          <w:szCs w:val="20"/>
        </w:rPr>
        <w:t>45/2018</w:t>
      </w:r>
      <w:r w:rsidRPr="00514B5A">
        <w:rPr>
          <w:rFonts w:ascii="Arial" w:hAnsi="Arial" w:cs="Arial"/>
          <w:sz w:val="20"/>
          <w:szCs w:val="20"/>
        </w:rPr>
        <w:t>, Pregão Presencial Nº</w:t>
      </w:r>
      <w:r w:rsidR="00F82AF6">
        <w:rPr>
          <w:rFonts w:ascii="Arial" w:hAnsi="Arial" w:cs="Arial"/>
          <w:sz w:val="20"/>
          <w:szCs w:val="20"/>
        </w:rPr>
        <w:t>32/2018</w:t>
      </w:r>
      <w:r w:rsidRPr="00514B5A">
        <w:rPr>
          <w:rFonts w:ascii="Arial" w:hAnsi="Arial" w:cs="Arial"/>
          <w:sz w:val="20"/>
          <w:szCs w:val="20"/>
        </w:rPr>
        <w:t xml:space="preserve"> – Registro de Preços.</w:t>
      </w:r>
    </w:p>
    <w:p w:rsidR="00221FAA" w:rsidRPr="00514B5A" w:rsidRDefault="00221FAA" w:rsidP="0017745D">
      <w:pPr>
        <w:widowControl w:val="0"/>
        <w:autoSpaceDE w:val="0"/>
        <w:autoSpaceDN w:val="0"/>
        <w:adjustRightInd w:val="0"/>
        <w:spacing w:line="262" w:lineRule="exact"/>
        <w:jc w:val="both"/>
        <w:rPr>
          <w:rFonts w:ascii="Arial" w:hAnsi="Arial" w:cs="Arial"/>
          <w:sz w:val="20"/>
          <w:szCs w:val="20"/>
        </w:rPr>
      </w:pPr>
      <w:r w:rsidRPr="00514B5A">
        <w:rPr>
          <w:rFonts w:ascii="Arial" w:hAnsi="Arial" w:cs="Arial"/>
          <w:noProof/>
          <w:sz w:val="20"/>
          <w:szCs w:val="20"/>
        </w:rPr>
        <w:drawing>
          <wp:anchor distT="0" distB="0" distL="114300" distR="114300" simplePos="0" relativeHeight="251746304" behindDoc="1" locked="0" layoutInCell="0" allowOverlap="1">
            <wp:simplePos x="0" y="0"/>
            <wp:positionH relativeFrom="column">
              <wp:posOffset>-69850</wp:posOffset>
            </wp:positionH>
            <wp:positionV relativeFrom="paragraph">
              <wp:posOffset>163195</wp:posOffset>
            </wp:positionV>
            <wp:extent cx="5496560" cy="173990"/>
            <wp:effectExtent l="0" t="0" r="8890" b="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6560" cy="173990"/>
                    </a:xfrm>
                    <a:prstGeom prst="rect">
                      <a:avLst/>
                    </a:prstGeom>
                    <a:noFill/>
                  </pic:spPr>
                </pic:pic>
              </a:graphicData>
            </a:graphic>
          </wp:anchor>
        </w:drawing>
      </w:r>
    </w:p>
    <w:p w:rsidR="00221FAA" w:rsidRPr="00514B5A" w:rsidRDefault="00221FAA" w:rsidP="0017745D">
      <w:pPr>
        <w:widowControl w:val="0"/>
        <w:autoSpaceDE w:val="0"/>
        <w:autoSpaceDN w:val="0"/>
        <w:adjustRightInd w:val="0"/>
        <w:spacing w:line="239" w:lineRule="auto"/>
        <w:ind w:left="1820"/>
        <w:jc w:val="both"/>
        <w:rPr>
          <w:rFonts w:ascii="Arial" w:hAnsi="Arial" w:cs="Arial"/>
          <w:sz w:val="20"/>
          <w:szCs w:val="20"/>
        </w:rPr>
      </w:pPr>
      <w:r w:rsidRPr="00514B5A">
        <w:rPr>
          <w:rFonts w:ascii="Arial" w:hAnsi="Arial" w:cs="Arial"/>
          <w:b/>
          <w:bCs/>
          <w:sz w:val="20"/>
          <w:szCs w:val="20"/>
        </w:rPr>
        <w:t xml:space="preserve">CLÁUSULA DÉCIMA QUARTA - </w:t>
      </w:r>
      <w:r w:rsidR="00244A44">
        <w:rPr>
          <w:rFonts w:ascii="Arial" w:hAnsi="Arial" w:cs="Arial"/>
          <w:b/>
          <w:bCs/>
          <w:sz w:val="20"/>
          <w:szCs w:val="20"/>
        </w:rPr>
        <w:t>–</w:t>
      </w:r>
      <w:r w:rsidRPr="00514B5A">
        <w:rPr>
          <w:rFonts w:ascii="Arial" w:hAnsi="Arial" w:cs="Arial"/>
          <w:b/>
          <w:bCs/>
          <w:sz w:val="20"/>
          <w:szCs w:val="20"/>
        </w:rPr>
        <w:t>A VIGÊNCIA</w:t>
      </w:r>
    </w:p>
    <w:p w:rsidR="00221FAA" w:rsidRPr="00514B5A" w:rsidRDefault="00221FAA" w:rsidP="0017745D">
      <w:pPr>
        <w:widowControl w:val="0"/>
        <w:autoSpaceDE w:val="0"/>
        <w:autoSpaceDN w:val="0"/>
        <w:adjustRightInd w:val="0"/>
        <w:spacing w:line="312" w:lineRule="exact"/>
        <w:jc w:val="both"/>
        <w:rPr>
          <w:rFonts w:ascii="Arial" w:hAnsi="Arial" w:cs="Arial"/>
          <w:sz w:val="20"/>
          <w:szCs w:val="20"/>
        </w:rPr>
      </w:pPr>
    </w:p>
    <w:p w:rsidR="00221FAA" w:rsidRPr="00514B5A" w:rsidRDefault="00221FAA" w:rsidP="0017745D">
      <w:pPr>
        <w:widowControl w:val="0"/>
        <w:overflowPunct w:val="0"/>
        <w:autoSpaceDE w:val="0"/>
        <w:autoSpaceDN w:val="0"/>
        <w:adjustRightInd w:val="0"/>
        <w:spacing w:line="218" w:lineRule="auto"/>
        <w:ind w:right="20"/>
        <w:jc w:val="both"/>
        <w:rPr>
          <w:rFonts w:ascii="Arial" w:hAnsi="Arial" w:cs="Arial"/>
          <w:sz w:val="20"/>
          <w:szCs w:val="20"/>
        </w:rPr>
      </w:pPr>
      <w:r w:rsidRPr="00514B5A">
        <w:rPr>
          <w:rFonts w:ascii="Arial" w:hAnsi="Arial" w:cs="Arial"/>
          <w:sz w:val="20"/>
          <w:szCs w:val="20"/>
        </w:rPr>
        <w:t xml:space="preserve">14.1 - </w:t>
      </w:r>
      <w:r w:rsidR="00244A44">
        <w:rPr>
          <w:rFonts w:ascii="Arial" w:hAnsi="Arial" w:cs="Arial"/>
          <w:sz w:val="20"/>
          <w:szCs w:val="20"/>
        </w:rPr>
        <w:t>–</w:t>
      </w:r>
      <w:r w:rsidRPr="00514B5A">
        <w:rPr>
          <w:rFonts w:ascii="Arial" w:hAnsi="Arial" w:cs="Arial"/>
          <w:sz w:val="20"/>
          <w:szCs w:val="20"/>
        </w:rPr>
        <w:t xml:space="preserve"> prazo de validade da Ata de Registro de Preços será da data de </w:t>
      </w:r>
      <w:r w:rsidR="00160FBE" w:rsidRPr="00514B5A">
        <w:rPr>
          <w:rFonts w:ascii="Arial" w:hAnsi="Arial" w:cs="Arial"/>
          <w:sz w:val="20"/>
          <w:szCs w:val="20"/>
        </w:rPr>
        <w:t>jul</w:t>
      </w:r>
      <w:r w:rsidRPr="00514B5A">
        <w:rPr>
          <w:rFonts w:ascii="Arial" w:hAnsi="Arial" w:cs="Arial"/>
          <w:sz w:val="20"/>
          <w:szCs w:val="20"/>
        </w:rPr>
        <w:t xml:space="preserve">ho de </w:t>
      </w:r>
      <w:r w:rsidR="00F82AF6">
        <w:rPr>
          <w:rFonts w:ascii="Arial" w:hAnsi="Arial" w:cs="Arial"/>
          <w:sz w:val="20"/>
          <w:szCs w:val="20"/>
        </w:rPr>
        <w:t>2018</w:t>
      </w:r>
      <w:r w:rsidRPr="00514B5A">
        <w:rPr>
          <w:rFonts w:ascii="Arial" w:hAnsi="Arial" w:cs="Arial"/>
          <w:sz w:val="20"/>
          <w:szCs w:val="20"/>
        </w:rPr>
        <w:t xml:space="preserve"> à </w:t>
      </w:r>
      <w:r w:rsidR="00160FBE" w:rsidRPr="00514B5A">
        <w:rPr>
          <w:rFonts w:ascii="Arial" w:hAnsi="Arial" w:cs="Arial"/>
          <w:sz w:val="20"/>
          <w:szCs w:val="20"/>
        </w:rPr>
        <w:t>de julho de 2018</w:t>
      </w:r>
      <w:r w:rsidRPr="00514B5A">
        <w:rPr>
          <w:rFonts w:ascii="Arial" w:hAnsi="Arial" w:cs="Arial"/>
          <w:sz w:val="20"/>
          <w:szCs w:val="20"/>
        </w:rPr>
        <w:t>.</w:t>
      </w:r>
    </w:p>
    <w:p w:rsidR="00221FAA" w:rsidRPr="00514B5A" w:rsidRDefault="00221FAA" w:rsidP="0017745D">
      <w:pPr>
        <w:widowControl w:val="0"/>
        <w:autoSpaceDE w:val="0"/>
        <w:autoSpaceDN w:val="0"/>
        <w:adjustRightInd w:val="0"/>
        <w:spacing w:line="262" w:lineRule="exact"/>
        <w:jc w:val="both"/>
        <w:rPr>
          <w:rFonts w:ascii="Arial" w:hAnsi="Arial" w:cs="Arial"/>
          <w:sz w:val="20"/>
          <w:szCs w:val="20"/>
        </w:rPr>
      </w:pPr>
      <w:r w:rsidRPr="00514B5A">
        <w:rPr>
          <w:rFonts w:ascii="Arial" w:hAnsi="Arial" w:cs="Arial"/>
          <w:noProof/>
          <w:sz w:val="20"/>
          <w:szCs w:val="20"/>
        </w:rPr>
        <w:drawing>
          <wp:anchor distT="0" distB="0" distL="114300" distR="114300" simplePos="0" relativeHeight="251747328" behindDoc="1" locked="0" layoutInCell="0" allowOverlap="1">
            <wp:simplePos x="0" y="0"/>
            <wp:positionH relativeFrom="column">
              <wp:posOffset>-69850</wp:posOffset>
            </wp:positionH>
            <wp:positionV relativeFrom="paragraph">
              <wp:posOffset>163195</wp:posOffset>
            </wp:positionV>
            <wp:extent cx="5496560" cy="173990"/>
            <wp:effectExtent l="0" t="0" r="8890" b="0"/>
            <wp:wrapNone/>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6560" cy="173990"/>
                    </a:xfrm>
                    <a:prstGeom prst="rect">
                      <a:avLst/>
                    </a:prstGeom>
                    <a:noFill/>
                  </pic:spPr>
                </pic:pic>
              </a:graphicData>
            </a:graphic>
          </wp:anchor>
        </w:drawing>
      </w:r>
    </w:p>
    <w:p w:rsidR="00221FAA" w:rsidRPr="00514B5A" w:rsidRDefault="00221FAA" w:rsidP="0017745D">
      <w:pPr>
        <w:widowControl w:val="0"/>
        <w:autoSpaceDE w:val="0"/>
        <w:autoSpaceDN w:val="0"/>
        <w:adjustRightInd w:val="0"/>
        <w:spacing w:line="239" w:lineRule="auto"/>
        <w:ind w:left="1120"/>
        <w:jc w:val="both"/>
        <w:rPr>
          <w:rFonts w:ascii="Arial" w:hAnsi="Arial" w:cs="Arial"/>
          <w:sz w:val="20"/>
          <w:szCs w:val="20"/>
        </w:rPr>
      </w:pPr>
      <w:r w:rsidRPr="00514B5A">
        <w:rPr>
          <w:rFonts w:ascii="Arial" w:hAnsi="Arial" w:cs="Arial"/>
          <w:b/>
          <w:bCs/>
          <w:sz w:val="20"/>
          <w:szCs w:val="20"/>
        </w:rPr>
        <w:t xml:space="preserve">CLÁUSULA DÉCIMA QUINTA - </w:t>
      </w:r>
      <w:r w:rsidR="00244A44">
        <w:rPr>
          <w:rFonts w:ascii="Arial" w:hAnsi="Arial" w:cs="Arial"/>
          <w:b/>
          <w:bCs/>
          <w:sz w:val="20"/>
          <w:szCs w:val="20"/>
        </w:rPr>
        <w:t>–</w:t>
      </w:r>
      <w:r w:rsidRPr="00514B5A">
        <w:rPr>
          <w:rFonts w:ascii="Arial" w:hAnsi="Arial" w:cs="Arial"/>
          <w:b/>
          <w:bCs/>
          <w:sz w:val="20"/>
          <w:szCs w:val="20"/>
        </w:rPr>
        <w:t>AS DISPOSIÇÕES GERAIS</w:t>
      </w:r>
    </w:p>
    <w:p w:rsidR="00221FAA" w:rsidRPr="00514B5A" w:rsidRDefault="00221FAA" w:rsidP="0017745D">
      <w:pPr>
        <w:widowControl w:val="0"/>
        <w:autoSpaceDE w:val="0"/>
        <w:autoSpaceDN w:val="0"/>
        <w:adjustRightInd w:val="0"/>
        <w:spacing w:line="311" w:lineRule="exact"/>
        <w:jc w:val="both"/>
        <w:rPr>
          <w:rFonts w:ascii="Arial" w:hAnsi="Arial" w:cs="Arial"/>
          <w:sz w:val="20"/>
          <w:szCs w:val="20"/>
        </w:rPr>
      </w:pPr>
    </w:p>
    <w:p w:rsidR="00221FAA" w:rsidRPr="00514B5A" w:rsidRDefault="00221FAA" w:rsidP="00514B5A">
      <w:pPr>
        <w:widowControl w:val="0"/>
        <w:numPr>
          <w:ilvl w:val="0"/>
          <w:numId w:val="50"/>
        </w:numPr>
        <w:tabs>
          <w:tab w:val="clear" w:pos="720"/>
          <w:tab w:val="num" w:pos="494"/>
        </w:tabs>
        <w:overflowPunct w:val="0"/>
        <w:autoSpaceDE w:val="0"/>
        <w:autoSpaceDN w:val="0"/>
        <w:adjustRightInd w:val="0"/>
        <w:spacing w:line="226" w:lineRule="auto"/>
        <w:ind w:left="0" w:right="20" w:firstLine="2"/>
        <w:jc w:val="both"/>
        <w:rPr>
          <w:rFonts w:ascii="Arial" w:hAnsi="Arial" w:cs="Arial"/>
          <w:sz w:val="20"/>
          <w:szCs w:val="20"/>
        </w:rPr>
      </w:pPr>
      <w:r w:rsidRPr="00514B5A">
        <w:rPr>
          <w:rFonts w:ascii="Arial" w:hAnsi="Arial" w:cs="Arial"/>
          <w:sz w:val="20"/>
          <w:szCs w:val="20"/>
        </w:rPr>
        <w:t xml:space="preserve">- O Registro de Preços objeto desta Ata e a sua assinatura pelas partes não gera ao Município, a obrigação de solicitar os fornecimentos/serviços que dele poderão advir. </w:t>
      </w:r>
    </w:p>
    <w:p w:rsidR="00221FAA" w:rsidRPr="00514B5A" w:rsidRDefault="00221FAA" w:rsidP="00514B5A">
      <w:pPr>
        <w:widowControl w:val="0"/>
        <w:numPr>
          <w:ilvl w:val="0"/>
          <w:numId w:val="50"/>
        </w:numPr>
        <w:tabs>
          <w:tab w:val="clear" w:pos="720"/>
          <w:tab w:val="num" w:pos="566"/>
        </w:tabs>
        <w:overflowPunct w:val="0"/>
        <w:autoSpaceDE w:val="0"/>
        <w:autoSpaceDN w:val="0"/>
        <w:adjustRightInd w:val="0"/>
        <w:spacing w:line="231" w:lineRule="auto"/>
        <w:ind w:left="0" w:right="20" w:firstLine="2"/>
        <w:jc w:val="both"/>
        <w:rPr>
          <w:rFonts w:ascii="Arial" w:hAnsi="Arial" w:cs="Arial"/>
          <w:sz w:val="20"/>
          <w:szCs w:val="20"/>
        </w:rPr>
      </w:pPr>
      <w:r w:rsidRPr="00514B5A">
        <w:rPr>
          <w:rFonts w:ascii="Arial" w:hAnsi="Arial" w:cs="Arial"/>
          <w:sz w:val="20"/>
          <w:szCs w:val="20"/>
        </w:rPr>
        <w:lastRenderedPageBreak/>
        <w:t xml:space="preserve">–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rsidR="00221FAA" w:rsidRPr="00514B5A" w:rsidRDefault="00221FAA" w:rsidP="00514B5A">
      <w:pPr>
        <w:widowControl w:val="0"/>
        <w:numPr>
          <w:ilvl w:val="0"/>
          <w:numId w:val="50"/>
        </w:numPr>
        <w:tabs>
          <w:tab w:val="clear" w:pos="720"/>
          <w:tab w:val="num" w:pos="540"/>
        </w:tabs>
        <w:overflowPunct w:val="0"/>
        <w:autoSpaceDE w:val="0"/>
        <w:autoSpaceDN w:val="0"/>
        <w:adjustRightInd w:val="0"/>
        <w:spacing w:line="229" w:lineRule="auto"/>
        <w:ind w:left="0" w:right="20" w:firstLine="2"/>
        <w:jc w:val="both"/>
        <w:rPr>
          <w:rFonts w:ascii="Arial" w:hAnsi="Arial" w:cs="Arial"/>
          <w:sz w:val="20"/>
          <w:szCs w:val="20"/>
        </w:rPr>
      </w:pPr>
      <w:r w:rsidRPr="00514B5A">
        <w:rPr>
          <w:rFonts w:ascii="Arial" w:hAnsi="Arial" w:cs="Arial"/>
          <w:sz w:val="20"/>
          <w:szCs w:val="20"/>
        </w:rPr>
        <w:t xml:space="preserve">–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 </w:t>
      </w:r>
    </w:p>
    <w:p w:rsidR="00221FAA" w:rsidRPr="00514B5A" w:rsidRDefault="00221FAA" w:rsidP="00514B5A">
      <w:pPr>
        <w:widowControl w:val="0"/>
        <w:numPr>
          <w:ilvl w:val="0"/>
          <w:numId w:val="50"/>
        </w:numPr>
        <w:tabs>
          <w:tab w:val="clear" w:pos="720"/>
          <w:tab w:val="num" w:pos="514"/>
        </w:tabs>
        <w:overflowPunct w:val="0"/>
        <w:autoSpaceDE w:val="0"/>
        <w:autoSpaceDN w:val="0"/>
        <w:adjustRightInd w:val="0"/>
        <w:spacing w:line="229" w:lineRule="auto"/>
        <w:ind w:left="0" w:right="20" w:firstLine="2"/>
        <w:jc w:val="both"/>
        <w:rPr>
          <w:rFonts w:ascii="Arial" w:hAnsi="Arial" w:cs="Arial"/>
          <w:sz w:val="20"/>
          <w:szCs w:val="20"/>
        </w:rPr>
      </w:pPr>
      <w:r w:rsidRPr="00514B5A">
        <w:rPr>
          <w:rFonts w:ascii="Arial" w:hAnsi="Arial" w:cs="Arial"/>
          <w:sz w:val="20"/>
          <w:szCs w:val="20"/>
        </w:rPr>
        <w:t xml:space="preserve">– O FORNECEDOR signatário desta Ata, cujo preço é registrado, declara estar ciente das suas obrigações para com o Município, nos termos do Edital da respectiva Licitação e da sua Proposta, que passam a fazer parte integrante da presente Ata e a reger as relações entre as partes, para todos os fins. </w:t>
      </w:r>
    </w:p>
    <w:p w:rsidR="00221FAA" w:rsidRPr="00514B5A" w:rsidRDefault="00221FAA" w:rsidP="00514B5A">
      <w:pPr>
        <w:widowControl w:val="0"/>
        <w:numPr>
          <w:ilvl w:val="0"/>
          <w:numId w:val="50"/>
        </w:numPr>
        <w:tabs>
          <w:tab w:val="clear" w:pos="720"/>
          <w:tab w:val="num" w:pos="526"/>
        </w:tabs>
        <w:overflowPunct w:val="0"/>
        <w:autoSpaceDE w:val="0"/>
        <w:autoSpaceDN w:val="0"/>
        <w:adjustRightInd w:val="0"/>
        <w:spacing w:line="229" w:lineRule="auto"/>
        <w:ind w:left="0" w:right="20" w:firstLine="2"/>
        <w:jc w:val="both"/>
        <w:rPr>
          <w:rFonts w:ascii="Arial" w:hAnsi="Arial" w:cs="Arial"/>
          <w:sz w:val="20"/>
          <w:szCs w:val="20"/>
        </w:rPr>
      </w:pPr>
      <w:r w:rsidRPr="00514B5A">
        <w:rPr>
          <w:rFonts w:ascii="Arial" w:hAnsi="Arial" w:cs="Arial"/>
          <w:sz w:val="20"/>
          <w:szCs w:val="20"/>
        </w:rPr>
        <w:t xml:space="preserve">– A Ata de Registro de Preços, durante sua vigência, poderá ser utilizada por qualquer órgão ou entidade da Administração que não tenha participado do certame licitatório, mediante prévia consulta ao órgão gerenciador, desde que devidamente comprovada a vantagem. </w:t>
      </w:r>
    </w:p>
    <w:p w:rsidR="00221FAA" w:rsidRPr="00514B5A" w:rsidRDefault="00221FAA" w:rsidP="00514B5A">
      <w:pPr>
        <w:widowControl w:val="0"/>
        <w:numPr>
          <w:ilvl w:val="0"/>
          <w:numId w:val="51"/>
        </w:numPr>
        <w:overflowPunct w:val="0"/>
        <w:autoSpaceDE w:val="0"/>
        <w:autoSpaceDN w:val="0"/>
        <w:adjustRightInd w:val="0"/>
        <w:spacing w:line="229" w:lineRule="auto"/>
        <w:ind w:left="0" w:right="20" w:firstLine="2"/>
        <w:jc w:val="both"/>
        <w:rPr>
          <w:rFonts w:ascii="Arial" w:hAnsi="Arial" w:cs="Arial"/>
          <w:sz w:val="20"/>
          <w:szCs w:val="20"/>
        </w:rPr>
      </w:pPr>
      <w:r w:rsidRPr="00514B5A">
        <w:rPr>
          <w:rFonts w:ascii="Arial" w:hAnsi="Arial" w:cs="Arial"/>
          <w:sz w:val="20"/>
          <w:szCs w:val="20"/>
        </w:rPr>
        <w:t xml:space="preserve">- Os órgãos e entidades que não participaram do registro de preços, quando desejarem fazer uso da Ata de Registro de Preços, deverão manifestar seu interesse junto ao órgão gerenciador da Ata, para que este indique os possíveis fornecedores e respectivos preços a serem praticados, obedecida a ordem de classificação. </w:t>
      </w:r>
    </w:p>
    <w:p w:rsidR="00221FAA" w:rsidRPr="00514B5A" w:rsidRDefault="00221FAA" w:rsidP="00514B5A">
      <w:pPr>
        <w:widowControl w:val="0"/>
        <w:numPr>
          <w:ilvl w:val="0"/>
          <w:numId w:val="51"/>
        </w:numPr>
        <w:tabs>
          <w:tab w:val="clear" w:pos="720"/>
          <w:tab w:val="num" w:pos="689"/>
        </w:tabs>
        <w:overflowPunct w:val="0"/>
        <w:autoSpaceDE w:val="0"/>
        <w:autoSpaceDN w:val="0"/>
        <w:adjustRightInd w:val="0"/>
        <w:spacing w:line="229" w:lineRule="auto"/>
        <w:ind w:left="0" w:right="20" w:firstLine="2"/>
        <w:jc w:val="both"/>
        <w:rPr>
          <w:rFonts w:ascii="Arial" w:hAnsi="Arial" w:cs="Arial"/>
          <w:sz w:val="20"/>
          <w:szCs w:val="20"/>
        </w:rPr>
      </w:pPr>
      <w:r w:rsidRPr="00514B5A">
        <w:rPr>
          <w:rFonts w:ascii="Arial" w:hAnsi="Arial" w:cs="Arial"/>
          <w:sz w:val="20"/>
          <w:szCs w:val="20"/>
        </w:rPr>
        <w:t xml:space="preserve">-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221FAA" w:rsidRPr="00514B5A" w:rsidRDefault="00221FAA" w:rsidP="0017745D">
      <w:pPr>
        <w:widowControl w:val="0"/>
        <w:overflowPunct w:val="0"/>
        <w:autoSpaceDE w:val="0"/>
        <w:autoSpaceDN w:val="0"/>
        <w:adjustRightInd w:val="0"/>
        <w:spacing w:line="226" w:lineRule="auto"/>
        <w:ind w:left="120"/>
        <w:jc w:val="both"/>
        <w:rPr>
          <w:rFonts w:ascii="Arial" w:hAnsi="Arial" w:cs="Arial"/>
          <w:sz w:val="20"/>
          <w:szCs w:val="20"/>
        </w:rPr>
      </w:pPr>
      <w:r w:rsidRPr="00514B5A">
        <w:rPr>
          <w:rFonts w:ascii="Arial" w:hAnsi="Arial" w:cs="Arial"/>
          <w:sz w:val="20"/>
          <w:szCs w:val="20"/>
        </w:rPr>
        <w:t>15.5.3 - As aquisições ou contratações adicionais a que se refere este artigo não poderão exceder, por órgão ou entidade, a cem por cento dos quantitativos registrados na Ata de Registro de Preços.</w:t>
      </w:r>
    </w:p>
    <w:p w:rsidR="00221FAA" w:rsidRPr="00514B5A" w:rsidRDefault="00221FAA" w:rsidP="0017745D">
      <w:pPr>
        <w:widowControl w:val="0"/>
        <w:autoSpaceDE w:val="0"/>
        <w:autoSpaceDN w:val="0"/>
        <w:adjustRightInd w:val="0"/>
        <w:spacing w:line="261" w:lineRule="exact"/>
        <w:jc w:val="both"/>
        <w:rPr>
          <w:rFonts w:ascii="Arial" w:hAnsi="Arial" w:cs="Arial"/>
          <w:sz w:val="20"/>
          <w:szCs w:val="20"/>
        </w:rPr>
      </w:pPr>
      <w:r w:rsidRPr="00514B5A">
        <w:rPr>
          <w:rFonts w:ascii="Arial" w:hAnsi="Arial" w:cs="Arial"/>
          <w:noProof/>
          <w:sz w:val="20"/>
          <w:szCs w:val="20"/>
        </w:rPr>
        <w:drawing>
          <wp:anchor distT="0" distB="0" distL="114300" distR="114300" simplePos="0" relativeHeight="251748352" behindDoc="1" locked="0" layoutInCell="0" allowOverlap="1">
            <wp:simplePos x="0" y="0"/>
            <wp:positionH relativeFrom="column">
              <wp:posOffset>5715</wp:posOffset>
            </wp:positionH>
            <wp:positionV relativeFrom="paragraph">
              <wp:posOffset>163195</wp:posOffset>
            </wp:positionV>
            <wp:extent cx="5496560" cy="173990"/>
            <wp:effectExtent l="0" t="0" r="8890" b="0"/>
            <wp:wrapNone/>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6560" cy="173990"/>
                    </a:xfrm>
                    <a:prstGeom prst="rect">
                      <a:avLst/>
                    </a:prstGeom>
                    <a:noFill/>
                  </pic:spPr>
                </pic:pic>
              </a:graphicData>
            </a:graphic>
          </wp:anchor>
        </w:drawing>
      </w:r>
    </w:p>
    <w:p w:rsidR="00221FAA" w:rsidRPr="00514B5A" w:rsidRDefault="00221FAA" w:rsidP="0017745D">
      <w:pPr>
        <w:widowControl w:val="0"/>
        <w:autoSpaceDE w:val="0"/>
        <w:autoSpaceDN w:val="0"/>
        <w:adjustRightInd w:val="0"/>
        <w:spacing w:line="239" w:lineRule="auto"/>
        <w:ind w:left="2260"/>
        <w:jc w:val="both"/>
        <w:rPr>
          <w:rFonts w:ascii="Arial" w:hAnsi="Arial" w:cs="Arial"/>
          <w:sz w:val="20"/>
          <w:szCs w:val="20"/>
        </w:rPr>
      </w:pPr>
      <w:r w:rsidRPr="00514B5A">
        <w:rPr>
          <w:rFonts w:ascii="Arial" w:hAnsi="Arial" w:cs="Arial"/>
          <w:b/>
          <w:bCs/>
          <w:sz w:val="20"/>
          <w:szCs w:val="20"/>
        </w:rPr>
        <w:t>CLÁUSULA DÉCIMA SEXTA - DO FORO</w:t>
      </w:r>
    </w:p>
    <w:p w:rsidR="00221FAA" w:rsidRPr="00514B5A" w:rsidRDefault="00221FAA" w:rsidP="0017745D">
      <w:pPr>
        <w:widowControl w:val="0"/>
        <w:autoSpaceDE w:val="0"/>
        <w:autoSpaceDN w:val="0"/>
        <w:adjustRightInd w:val="0"/>
        <w:spacing w:line="311" w:lineRule="exact"/>
        <w:jc w:val="both"/>
        <w:rPr>
          <w:rFonts w:ascii="Arial" w:hAnsi="Arial" w:cs="Arial"/>
          <w:sz w:val="20"/>
          <w:szCs w:val="20"/>
        </w:rPr>
      </w:pPr>
    </w:p>
    <w:p w:rsidR="00221FAA" w:rsidRPr="00514B5A" w:rsidRDefault="00221FAA" w:rsidP="0017745D">
      <w:pPr>
        <w:widowControl w:val="0"/>
        <w:overflowPunct w:val="0"/>
        <w:autoSpaceDE w:val="0"/>
        <w:autoSpaceDN w:val="0"/>
        <w:adjustRightInd w:val="0"/>
        <w:spacing w:line="218" w:lineRule="auto"/>
        <w:ind w:left="120"/>
        <w:jc w:val="both"/>
        <w:rPr>
          <w:rFonts w:ascii="Arial" w:hAnsi="Arial" w:cs="Arial"/>
          <w:sz w:val="20"/>
          <w:szCs w:val="20"/>
        </w:rPr>
      </w:pPr>
      <w:r w:rsidRPr="00514B5A">
        <w:rPr>
          <w:rFonts w:ascii="Arial" w:hAnsi="Arial" w:cs="Arial"/>
          <w:sz w:val="20"/>
          <w:szCs w:val="20"/>
        </w:rPr>
        <w:t>16.1 - É competente o foro da Comarca de Anita Garibaldi para dirimir quaisquer dúvidas, porventura, oriundas da presente Ata de Registro de Preços.</w:t>
      </w:r>
    </w:p>
    <w:p w:rsidR="00221FAA" w:rsidRPr="00514B5A" w:rsidRDefault="00221FAA" w:rsidP="0017745D">
      <w:pPr>
        <w:widowControl w:val="0"/>
        <w:autoSpaceDE w:val="0"/>
        <w:autoSpaceDN w:val="0"/>
        <w:adjustRightInd w:val="0"/>
        <w:spacing w:line="299" w:lineRule="exact"/>
        <w:jc w:val="both"/>
        <w:rPr>
          <w:rFonts w:ascii="Arial" w:hAnsi="Arial" w:cs="Arial"/>
          <w:sz w:val="20"/>
          <w:szCs w:val="20"/>
        </w:rPr>
      </w:pPr>
    </w:p>
    <w:p w:rsidR="00221FAA" w:rsidRPr="00514B5A" w:rsidRDefault="00221FAA" w:rsidP="0017745D">
      <w:pPr>
        <w:widowControl w:val="0"/>
        <w:overflowPunct w:val="0"/>
        <w:autoSpaceDE w:val="0"/>
        <w:autoSpaceDN w:val="0"/>
        <w:adjustRightInd w:val="0"/>
        <w:spacing w:line="219" w:lineRule="auto"/>
        <w:ind w:left="120"/>
        <w:jc w:val="both"/>
        <w:rPr>
          <w:rFonts w:ascii="Arial" w:hAnsi="Arial" w:cs="Arial"/>
          <w:sz w:val="20"/>
          <w:szCs w:val="20"/>
        </w:rPr>
      </w:pPr>
      <w:r w:rsidRPr="00514B5A">
        <w:rPr>
          <w:rFonts w:ascii="Arial" w:hAnsi="Arial" w:cs="Arial"/>
          <w:sz w:val="20"/>
          <w:szCs w:val="20"/>
        </w:rPr>
        <w:t>E por estarem justas e compromissadas, as partes assinam a presente Ata em DUAS vias de igual teor e forma.</w:t>
      </w:r>
    </w:p>
    <w:p w:rsidR="00221FAA" w:rsidRPr="00514B5A" w:rsidRDefault="00221FAA" w:rsidP="0017745D">
      <w:pPr>
        <w:widowControl w:val="0"/>
        <w:autoSpaceDE w:val="0"/>
        <w:autoSpaceDN w:val="0"/>
        <w:adjustRightInd w:val="0"/>
        <w:spacing w:line="252" w:lineRule="exact"/>
        <w:jc w:val="both"/>
        <w:rPr>
          <w:rFonts w:ascii="Arial" w:hAnsi="Arial" w:cs="Arial"/>
          <w:sz w:val="20"/>
          <w:szCs w:val="20"/>
        </w:rPr>
      </w:pPr>
    </w:p>
    <w:tbl>
      <w:tblPr>
        <w:tblW w:w="0" w:type="auto"/>
        <w:tblInd w:w="567" w:type="dxa"/>
        <w:tblLayout w:type="fixed"/>
        <w:tblCellMar>
          <w:left w:w="0" w:type="dxa"/>
          <w:right w:w="0" w:type="dxa"/>
        </w:tblCellMar>
        <w:tblLook w:val="0000"/>
      </w:tblPr>
      <w:tblGrid>
        <w:gridCol w:w="5093"/>
        <w:gridCol w:w="880"/>
      </w:tblGrid>
      <w:tr w:rsidR="00221FAA" w:rsidRPr="00514B5A" w:rsidTr="00131DA0">
        <w:trPr>
          <w:trHeight w:val="253"/>
        </w:trPr>
        <w:tc>
          <w:tcPr>
            <w:tcW w:w="5093" w:type="dxa"/>
            <w:tcBorders>
              <w:top w:val="nil"/>
              <w:left w:val="nil"/>
              <w:bottom w:val="nil"/>
              <w:right w:val="nil"/>
            </w:tcBorders>
            <w:vAlign w:val="bottom"/>
          </w:tcPr>
          <w:p w:rsidR="00221FAA" w:rsidRPr="00514B5A" w:rsidRDefault="00221FAA" w:rsidP="0017745D">
            <w:pPr>
              <w:widowControl w:val="0"/>
              <w:autoSpaceDE w:val="0"/>
              <w:autoSpaceDN w:val="0"/>
              <w:adjustRightInd w:val="0"/>
              <w:spacing w:line="252" w:lineRule="exact"/>
              <w:jc w:val="both"/>
              <w:rPr>
                <w:rFonts w:ascii="Arial" w:hAnsi="Arial" w:cs="Arial"/>
                <w:sz w:val="20"/>
                <w:szCs w:val="20"/>
              </w:rPr>
            </w:pPr>
            <w:r w:rsidRPr="00514B5A">
              <w:rPr>
                <w:rFonts w:ascii="Arial" w:hAnsi="Arial" w:cs="Arial"/>
                <w:sz w:val="20"/>
                <w:szCs w:val="20"/>
              </w:rPr>
              <w:t>___________________________(SC), ..de ...........</w:t>
            </w:r>
          </w:p>
        </w:tc>
        <w:tc>
          <w:tcPr>
            <w:tcW w:w="880" w:type="dxa"/>
            <w:tcBorders>
              <w:top w:val="nil"/>
              <w:left w:val="nil"/>
              <w:bottom w:val="nil"/>
              <w:right w:val="nil"/>
            </w:tcBorders>
            <w:vAlign w:val="bottom"/>
          </w:tcPr>
          <w:p w:rsidR="00221FAA" w:rsidRPr="00514B5A" w:rsidRDefault="00221FAA" w:rsidP="0017745D">
            <w:pPr>
              <w:widowControl w:val="0"/>
              <w:autoSpaceDE w:val="0"/>
              <w:autoSpaceDN w:val="0"/>
              <w:adjustRightInd w:val="0"/>
              <w:spacing w:line="252" w:lineRule="exact"/>
              <w:ind w:left="20"/>
              <w:jc w:val="both"/>
              <w:rPr>
                <w:rFonts w:ascii="Arial" w:hAnsi="Arial" w:cs="Arial"/>
                <w:sz w:val="20"/>
                <w:szCs w:val="20"/>
              </w:rPr>
            </w:pPr>
            <w:r w:rsidRPr="00514B5A">
              <w:rPr>
                <w:rFonts w:ascii="Arial" w:hAnsi="Arial" w:cs="Arial"/>
                <w:w w:val="98"/>
                <w:sz w:val="20"/>
                <w:szCs w:val="20"/>
              </w:rPr>
              <w:t>de</w:t>
            </w:r>
            <w:r w:rsidR="00F82AF6">
              <w:rPr>
                <w:rFonts w:ascii="Arial" w:hAnsi="Arial" w:cs="Arial"/>
                <w:w w:val="98"/>
                <w:sz w:val="20"/>
                <w:szCs w:val="20"/>
              </w:rPr>
              <w:t>2018</w:t>
            </w:r>
            <w:r w:rsidRPr="00514B5A">
              <w:rPr>
                <w:rFonts w:ascii="Arial" w:hAnsi="Arial" w:cs="Arial"/>
                <w:w w:val="98"/>
                <w:sz w:val="20"/>
                <w:szCs w:val="20"/>
              </w:rPr>
              <w:t>.</w:t>
            </w:r>
          </w:p>
        </w:tc>
      </w:tr>
    </w:tbl>
    <w:p w:rsidR="00221FAA" w:rsidRPr="00514B5A" w:rsidRDefault="00221FAA" w:rsidP="0017745D">
      <w:pPr>
        <w:widowControl w:val="0"/>
        <w:autoSpaceDE w:val="0"/>
        <w:autoSpaceDN w:val="0"/>
        <w:adjustRightInd w:val="0"/>
        <w:spacing w:line="358" w:lineRule="exact"/>
        <w:jc w:val="both"/>
        <w:rPr>
          <w:rFonts w:ascii="Arial" w:hAnsi="Arial" w:cs="Arial"/>
          <w:sz w:val="20"/>
          <w:szCs w:val="20"/>
        </w:rPr>
      </w:pPr>
    </w:p>
    <w:tbl>
      <w:tblPr>
        <w:tblW w:w="0" w:type="auto"/>
        <w:tblLayout w:type="fixed"/>
        <w:tblCellMar>
          <w:left w:w="0" w:type="dxa"/>
          <w:right w:w="0" w:type="dxa"/>
        </w:tblCellMar>
        <w:tblLook w:val="0000"/>
      </w:tblPr>
      <w:tblGrid>
        <w:gridCol w:w="20"/>
        <w:gridCol w:w="4640"/>
        <w:gridCol w:w="2960"/>
      </w:tblGrid>
      <w:tr w:rsidR="00221FAA" w:rsidRPr="00514B5A" w:rsidTr="00131DA0">
        <w:trPr>
          <w:trHeight w:val="253"/>
        </w:trPr>
        <w:tc>
          <w:tcPr>
            <w:tcW w:w="20" w:type="dxa"/>
            <w:tcBorders>
              <w:top w:val="nil"/>
              <w:left w:val="nil"/>
              <w:bottom w:val="nil"/>
              <w:right w:val="nil"/>
            </w:tcBorders>
            <w:vAlign w:val="bottom"/>
          </w:tcPr>
          <w:p w:rsidR="00221FAA" w:rsidRPr="00514B5A" w:rsidRDefault="00221FAA" w:rsidP="0017745D">
            <w:pPr>
              <w:widowControl w:val="0"/>
              <w:autoSpaceDE w:val="0"/>
              <w:autoSpaceDN w:val="0"/>
              <w:adjustRightInd w:val="0"/>
              <w:jc w:val="both"/>
              <w:rPr>
                <w:rFonts w:ascii="Arial" w:hAnsi="Arial" w:cs="Arial"/>
                <w:sz w:val="20"/>
                <w:szCs w:val="20"/>
              </w:rPr>
            </w:pPr>
          </w:p>
        </w:tc>
        <w:tc>
          <w:tcPr>
            <w:tcW w:w="4640" w:type="dxa"/>
            <w:tcBorders>
              <w:top w:val="nil"/>
              <w:left w:val="nil"/>
              <w:bottom w:val="nil"/>
              <w:right w:val="nil"/>
            </w:tcBorders>
            <w:vAlign w:val="bottom"/>
          </w:tcPr>
          <w:p w:rsidR="00221FAA" w:rsidRPr="00514B5A" w:rsidRDefault="00221FAA" w:rsidP="0017745D">
            <w:pPr>
              <w:widowControl w:val="0"/>
              <w:autoSpaceDE w:val="0"/>
              <w:autoSpaceDN w:val="0"/>
              <w:adjustRightInd w:val="0"/>
              <w:spacing w:line="252" w:lineRule="exact"/>
              <w:ind w:right="510"/>
              <w:jc w:val="both"/>
              <w:rPr>
                <w:rFonts w:ascii="Arial" w:hAnsi="Arial" w:cs="Arial"/>
                <w:sz w:val="20"/>
                <w:szCs w:val="20"/>
              </w:rPr>
            </w:pPr>
          </w:p>
        </w:tc>
        <w:tc>
          <w:tcPr>
            <w:tcW w:w="2960" w:type="dxa"/>
            <w:tcBorders>
              <w:top w:val="nil"/>
              <w:left w:val="nil"/>
              <w:bottom w:val="nil"/>
              <w:right w:val="nil"/>
            </w:tcBorders>
            <w:vAlign w:val="bottom"/>
          </w:tcPr>
          <w:p w:rsidR="00221FAA" w:rsidRPr="00514B5A" w:rsidRDefault="00221FAA" w:rsidP="0017745D">
            <w:pPr>
              <w:widowControl w:val="0"/>
              <w:autoSpaceDE w:val="0"/>
              <w:autoSpaceDN w:val="0"/>
              <w:adjustRightInd w:val="0"/>
              <w:spacing w:line="252" w:lineRule="exact"/>
              <w:ind w:left="970"/>
              <w:jc w:val="both"/>
              <w:rPr>
                <w:rFonts w:ascii="Arial" w:hAnsi="Arial" w:cs="Arial"/>
                <w:sz w:val="20"/>
                <w:szCs w:val="20"/>
              </w:rPr>
            </w:pPr>
            <w:r w:rsidRPr="00514B5A">
              <w:rPr>
                <w:rFonts w:ascii="Arial" w:hAnsi="Arial" w:cs="Arial"/>
                <w:b/>
                <w:bCs/>
                <w:w w:val="99"/>
                <w:sz w:val="20"/>
                <w:szCs w:val="20"/>
              </w:rPr>
              <w:t>EMPRESA XXXXX</w:t>
            </w:r>
          </w:p>
        </w:tc>
      </w:tr>
      <w:tr w:rsidR="00221FAA" w:rsidRPr="00514B5A" w:rsidTr="00131DA0">
        <w:trPr>
          <w:trHeight w:val="290"/>
        </w:trPr>
        <w:tc>
          <w:tcPr>
            <w:tcW w:w="20" w:type="dxa"/>
            <w:tcBorders>
              <w:top w:val="nil"/>
              <w:left w:val="nil"/>
              <w:bottom w:val="nil"/>
              <w:right w:val="nil"/>
            </w:tcBorders>
            <w:vAlign w:val="bottom"/>
          </w:tcPr>
          <w:p w:rsidR="00221FAA" w:rsidRPr="00514B5A" w:rsidRDefault="00221FAA" w:rsidP="0017745D">
            <w:pPr>
              <w:widowControl w:val="0"/>
              <w:autoSpaceDE w:val="0"/>
              <w:autoSpaceDN w:val="0"/>
              <w:adjustRightInd w:val="0"/>
              <w:jc w:val="both"/>
              <w:rPr>
                <w:rFonts w:ascii="Arial" w:hAnsi="Arial" w:cs="Arial"/>
                <w:sz w:val="20"/>
                <w:szCs w:val="20"/>
              </w:rPr>
            </w:pPr>
          </w:p>
        </w:tc>
        <w:tc>
          <w:tcPr>
            <w:tcW w:w="4640" w:type="dxa"/>
            <w:tcBorders>
              <w:top w:val="nil"/>
              <w:left w:val="nil"/>
              <w:bottom w:val="nil"/>
              <w:right w:val="nil"/>
            </w:tcBorders>
            <w:vAlign w:val="bottom"/>
          </w:tcPr>
          <w:p w:rsidR="00221FAA" w:rsidRPr="00514B5A" w:rsidRDefault="00221FAA" w:rsidP="0017745D">
            <w:pPr>
              <w:widowControl w:val="0"/>
              <w:autoSpaceDE w:val="0"/>
              <w:autoSpaceDN w:val="0"/>
              <w:adjustRightInd w:val="0"/>
              <w:spacing w:line="252" w:lineRule="exact"/>
              <w:ind w:right="490"/>
              <w:jc w:val="both"/>
              <w:rPr>
                <w:rFonts w:ascii="Arial" w:hAnsi="Arial" w:cs="Arial"/>
                <w:sz w:val="20"/>
                <w:szCs w:val="20"/>
              </w:rPr>
            </w:pPr>
            <w:r w:rsidRPr="00514B5A">
              <w:rPr>
                <w:rFonts w:ascii="Arial" w:hAnsi="Arial" w:cs="Arial"/>
                <w:b/>
                <w:bCs/>
                <w:sz w:val="20"/>
                <w:szCs w:val="20"/>
              </w:rPr>
              <w:t>Prefeito</w:t>
            </w:r>
          </w:p>
        </w:tc>
        <w:tc>
          <w:tcPr>
            <w:tcW w:w="2960" w:type="dxa"/>
            <w:tcBorders>
              <w:top w:val="nil"/>
              <w:left w:val="nil"/>
              <w:bottom w:val="nil"/>
              <w:right w:val="nil"/>
            </w:tcBorders>
            <w:vAlign w:val="bottom"/>
          </w:tcPr>
          <w:p w:rsidR="00221FAA" w:rsidRPr="00514B5A" w:rsidRDefault="00221FAA" w:rsidP="0017745D">
            <w:pPr>
              <w:widowControl w:val="0"/>
              <w:autoSpaceDE w:val="0"/>
              <w:autoSpaceDN w:val="0"/>
              <w:adjustRightInd w:val="0"/>
              <w:spacing w:line="252" w:lineRule="exact"/>
              <w:ind w:left="970"/>
              <w:jc w:val="both"/>
              <w:rPr>
                <w:rFonts w:ascii="Arial" w:hAnsi="Arial" w:cs="Arial"/>
                <w:sz w:val="20"/>
                <w:szCs w:val="20"/>
              </w:rPr>
            </w:pPr>
            <w:r w:rsidRPr="00514B5A">
              <w:rPr>
                <w:rFonts w:ascii="Arial" w:hAnsi="Arial" w:cs="Arial"/>
                <w:b/>
                <w:bCs/>
                <w:w w:val="99"/>
                <w:sz w:val="20"/>
                <w:szCs w:val="20"/>
              </w:rPr>
              <w:t>Representante</w:t>
            </w:r>
          </w:p>
        </w:tc>
      </w:tr>
      <w:tr w:rsidR="00221FAA" w:rsidRPr="00514B5A" w:rsidTr="00131DA0">
        <w:trPr>
          <w:trHeight w:val="293"/>
        </w:trPr>
        <w:tc>
          <w:tcPr>
            <w:tcW w:w="20" w:type="dxa"/>
            <w:tcBorders>
              <w:top w:val="nil"/>
              <w:left w:val="nil"/>
              <w:bottom w:val="nil"/>
              <w:right w:val="nil"/>
            </w:tcBorders>
            <w:vAlign w:val="bottom"/>
          </w:tcPr>
          <w:p w:rsidR="00221FAA" w:rsidRPr="00514B5A" w:rsidRDefault="00221FAA" w:rsidP="0017745D">
            <w:pPr>
              <w:widowControl w:val="0"/>
              <w:autoSpaceDE w:val="0"/>
              <w:autoSpaceDN w:val="0"/>
              <w:adjustRightInd w:val="0"/>
              <w:jc w:val="both"/>
              <w:rPr>
                <w:rFonts w:ascii="Arial" w:hAnsi="Arial" w:cs="Arial"/>
                <w:sz w:val="20"/>
                <w:szCs w:val="20"/>
              </w:rPr>
            </w:pPr>
          </w:p>
        </w:tc>
        <w:tc>
          <w:tcPr>
            <w:tcW w:w="4640" w:type="dxa"/>
            <w:tcBorders>
              <w:top w:val="nil"/>
              <w:left w:val="nil"/>
              <w:bottom w:val="nil"/>
              <w:right w:val="nil"/>
            </w:tcBorders>
            <w:vAlign w:val="bottom"/>
          </w:tcPr>
          <w:p w:rsidR="00221FAA" w:rsidRPr="00514B5A" w:rsidRDefault="00221FAA" w:rsidP="0017745D">
            <w:pPr>
              <w:widowControl w:val="0"/>
              <w:autoSpaceDE w:val="0"/>
              <w:autoSpaceDN w:val="0"/>
              <w:adjustRightInd w:val="0"/>
              <w:spacing w:line="252" w:lineRule="exact"/>
              <w:ind w:right="490"/>
              <w:jc w:val="both"/>
              <w:rPr>
                <w:rFonts w:ascii="Arial" w:hAnsi="Arial" w:cs="Arial"/>
                <w:sz w:val="20"/>
                <w:szCs w:val="20"/>
              </w:rPr>
            </w:pPr>
            <w:r w:rsidRPr="00514B5A">
              <w:rPr>
                <w:rFonts w:ascii="Arial" w:hAnsi="Arial" w:cs="Arial"/>
                <w:b/>
                <w:bCs/>
                <w:w w:val="99"/>
                <w:sz w:val="20"/>
                <w:szCs w:val="20"/>
              </w:rPr>
              <w:t>Órgão Gerenciador</w:t>
            </w:r>
          </w:p>
        </w:tc>
        <w:tc>
          <w:tcPr>
            <w:tcW w:w="2960" w:type="dxa"/>
            <w:tcBorders>
              <w:top w:val="nil"/>
              <w:left w:val="nil"/>
              <w:bottom w:val="nil"/>
              <w:right w:val="nil"/>
            </w:tcBorders>
            <w:vAlign w:val="bottom"/>
          </w:tcPr>
          <w:p w:rsidR="00221FAA" w:rsidRPr="00514B5A" w:rsidRDefault="00221FAA" w:rsidP="0017745D">
            <w:pPr>
              <w:widowControl w:val="0"/>
              <w:autoSpaceDE w:val="0"/>
              <w:autoSpaceDN w:val="0"/>
              <w:adjustRightInd w:val="0"/>
              <w:spacing w:line="252" w:lineRule="exact"/>
              <w:ind w:left="970"/>
              <w:jc w:val="both"/>
              <w:rPr>
                <w:rFonts w:ascii="Arial" w:hAnsi="Arial" w:cs="Arial"/>
                <w:sz w:val="20"/>
                <w:szCs w:val="20"/>
              </w:rPr>
            </w:pPr>
            <w:r w:rsidRPr="00514B5A">
              <w:rPr>
                <w:rFonts w:ascii="Arial" w:hAnsi="Arial" w:cs="Arial"/>
                <w:b/>
                <w:bCs/>
                <w:w w:val="99"/>
                <w:sz w:val="20"/>
                <w:szCs w:val="20"/>
              </w:rPr>
              <w:t>Fornecedor</w:t>
            </w:r>
          </w:p>
        </w:tc>
      </w:tr>
      <w:tr w:rsidR="00221FAA" w:rsidRPr="00514B5A" w:rsidTr="00131DA0">
        <w:trPr>
          <w:trHeight w:val="797"/>
        </w:trPr>
        <w:tc>
          <w:tcPr>
            <w:tcW w:w="20" w:type="dxa"/>
            <w:tcBorders>
              <w:top w:val="nil"/>
              <w:left w:val="nil"/>
              <w:bottom w:val="nil"/>
              <w:right w:val="nil"/>
            </w:tcBorders>
            <w:vAlign w:val="bottom"/>
          </w:tcPr>
          <w:p w:rsidR="00221FAA" w:rsidRPr="00514B5A" w:rsidRDefault="00221FAA" w:rsidP="0017745D">
            <w:pPr>
              <w:widowControl w:val="0"/>
              <w:autoSpaceDE w:val="0"/>
              <w:autoSpaceDN w:val="0"/>
              <w:adjustRightInd w:val="0"/>
              <w:jc w:val="both"/>
              <w:rPr>
                <w:rFonts w:ascii="Arial" w:hAnsi="Arial" w:cs="Arial"/>
                <w:sz w:val="20"/>
                <w:szCs w:val="20"/>
              </w:rPr>
            </w:pPr>
          </w:p>
        </w:tc>
        <w:tc>
          <w:tcPr>
            <w:tcW w:w="4640" w:type="dxa"/>
            <w:tcBorders>
              <w:top w:val="nil"/>
              <w:left w:val="nil"/>
              <w:bottom w:val="nil"/>
              <w:right w:val="nil"/>
            </w:tcBorders>
            <w:vAlign w:val="bottom"/>
          </w:tcPr>
          <w:p w:rsidR="00221FAA" w:rsidRPr="00514B5A" w:rsidRDefault="00221FAA" w:rsidP="0017745D">
            <w:pPr>
              <w:widowControl w:val="0"/>
              <w:autoSpaceDE w:val="0"/>
              <w:autoSpaceDN w:val="0"/>
              <w:adjustRightInd w:val="0"/>
              <w:ind w:left="100"/>
              <w:jc w:val="both"/>
              <w:rPr>
                <w:rFonts w:ascii="Arial" w:hAnsi="Arial" w:cs="Arial"/>
                <w:sz w:val="20"/>
                <w:szCs w:val="20"/>
              </w:rPr>
            </w:pPr>
            <w:r w:rsidRPr="00514B5A">
              <w:rPr>
                <w:rFonts w:ascii="Arial" w:hAnsi="Arial" w:cs="Arial"/>
                <w:b/>
                <w:bCs/>
                <w:sz w:val="20"/>
                <w:szCs w:val="20"/>
              </w:rPr>
              <w:t>Testemunhas:</w:t>
            </w:r>
          </w:p>
        </w:tc>
        <w:tc>
          <w:tcPr>
            <w:tcW w:w="2960" w:type="dxa"/>
            <w:tcBorders>
              <w:top w:val="nil"/>
              <w:left w:val="nil"/>
              <w:bottom w:val="nil"/>
              <w:right w:val="nil"/>
            </w:tcBorders>
            <w:vAlign w:val="bottom"/>
          </w:tcPr>
          <w:p w:rsidR="00221FAA" w:rsidRPr="00514B5A" w:rsidRDefault="00221FAA" w:rsidP="0017745D">
            <w:pPr>
              <w:widowControl w:val="0"/>
              <w:autoSpaceDE w:val="0"/>
              <w:autoSpaceDN w:val="0"/>
              <w:adjustRightInd w:val="0"/>
              <w:jc w:val="both"/>
              <w:rPr>
                <w:rFonts w:ascii="Arial" w:hAnsi="Arial" w:cs="Arial"/>
                <w:sz w:val="20"/>
                <w:szCs w:val="20"/>
              </w:rPr>
            </w:pPr>
          </w:p>
        </w:tc>
      </w:tr>
    </w:tbl>
    <w:p w:rsidR="00221FAA" w:rsidRPr="00514B5A" w:rsidRDefault="00221FAA" w:rsidP="0017745D">
      <w:pPr>
        <w:widowControl w:val="0"/>
        <w:autoSpaceDE w:val="0"/>
        <w:autoSpaceDN w:val="0"/>
        <w:adjustRightInd w:val="0"/>
        <w:spacing w:line="200" w:lineRule="exact"/>
        <w:jc w:val="both"/>
        <w:rPr>
          <w:rFonts w:ascii="Arial" w:hAnsi="Arial" w:cs="Arial"/>
          <w:sz w:val="20"/>
          <w:szCs w:val="20"/>
        </w:rPr>
      </w:pPr>
    </w:p>
    <w:p w:rsidR="00160FBE" w:rsidRDefault="00160FBE" w:rsidP="0017745D">
      <w:pPr>
        <w:widowControl w:val="0"/>
        <w:autoSpaceDE w:val="0"/>
        <w:autoSpaceDN w:val="0"/>
        <w:adjustRightInd w:val="0"/>
        <w:spacing w:line="394" w:lineRule="exact"/>
        <w:jc w:val="both"/>
        <w:rPr>
          <w:rFonts w:ascii="Arial" w:hAnsi="Arial" w:cs="Arial"/>
          <w:sz w:val="22"/>
          <w:szCs w:val="22"/>
        </w:rPr>
      </w:pPr>
      <w:bookmarkStart w:id="14" w:name="page34"/>
      <w:bookmarkEnd w:id="14"/>
    </w:p>
    <w:p w:rsidR="00244A44" w:rsidRDefault="00244A44" w:rsidP="0017745D">
      <w:pPr>
        <w:widowControl w:val="0"/>
        <w:autoSpaceDE w:val="0"/>
        <w:autoSpaceDN w:val="0"/>
        <w:adjustRightInd w:val="0"/>
        <w:spacing w:line="394" w:lineRule="exact"/>
        <w:jc w:val="both"/>
        <w:rPr>
          <w:rFonts w:ascii="Arial" w:hAnsi="Arial" w:cs="Arial"/>
          <w:sz w:val="22"/>
          <w:szCs w:val="22"/>
        </w:rPr>
      </w:pPr>
    </w:p>
    <w:p w:rsidR="00244A44" w:rsidRDefault="00244A44" w:rsidP="0017745D">
      <w:pPr>
        <w:widowControl w:val="0"/>
        <w:autoSpaceDE w:val="0"/>
        <w:autoSpaceDN w:val="0"/>
        <w:adjustRightInd w:val="0"/>
        <w:spacing w:line="394" w:lineRule="exact"/>
        <w:jc w:val="both"/>
        <w:rPr>
          <w:rFonts w:ascii="Arial" w:hAnsi="Arial" w:cs="Arial"/>
          <w:sz w:val="22"/>
          <w:szCs w:val="22"/>
        </w:rPr>
      </w:pPr>
    </w:p>
    <w:p w:rsidR="00244A44" w:rsidRDefault="00244A44" w:rsidP="0017745D">
      <w:pPr>
        <w:widowControl w:val="0"/>
        <w:autoSpaceDE w:val="0"/>
        <w:autoSpaceDN w:val="0"/>
        <w:adjustRightInd w:val="0"/>
        <w:spacing w:line="394" w:lineRule="exact"/>
        <w:jc w:val="both"/>
        <w:rPr>
          <w:rFonts w:ascii="Arial" w:hAnsi="Arial" w:cs="Arial"/>
          <w:sz w:val="22"/>
          <w:szCs w:val="22"/>
        </w:rPr>
      </w:pPr>
    </w:p>
    <w:p w:rsidR="00244A44" w:rsidRDefault="00244A44" w:rsidP="0017745D">
      <w:pPr>
        <w:widowControl w:val="0"/>
        <w:autoSpaceDE w:val="0"/>
        <w:autoSpaceDN w:val="0"/>
        <w:adjustRightInd w:val="0"/>
        <w:spacing w:line="394" w:lineRule="exact"/>
        <w:jc w:val="both"/>
        <w:rPr>
          <w:rFonts w:ascii="Arial" w:hAnsi="Arial" w:cs="Arial"/>
          <w:sz w:val="22"/>
          <w:szCs w:val="22"/>
        </w:rPr>
      </w:pPr>
    </w:p>
    <w:p w:rsidR="00244A44" w:rsidRDefault="00244A44" w:rsidP="0017745D">
      <w:pPr>
        <w:widowControl w:val="0"/>
        <w:autoSpaceDE w:val="0"/>
        <w:autoSpaceDN w:val="0"/>
        <w:adjustRightInd w:val="0"/>
        <w:spacing w:line="394" w:lineRule="exact"/>
        <w:jc w:val="both"/>
        <w:rPr>
          <w:rFonts w:ascii="Arial" w:hAnsi="Arial" w:cs="Arial"/>
          <w:sz w:val="22"/>
          <w:szCs w:val="22"/>
        </w:rPr>
      </w:pPr>
    </w:p>
    <w:p w:rsidR="00244A44" w:rsidRDefault="00244A44" w:rsidP="0017745D">
      <w:pPr>
        <w:widowControl w:val="0"/>
        <w:autoSpaceDE w:val="0"/>
        <w:autoSpaceDN w:val="0"/>
        <w:adjustRightInd w:val="0"/>
        <w:spacing w:line="394" w:lineRule="exact"/>
        <w:jc w:val="both"/>
        <w:rPr>
          <w:rFonts w:ascii="Arial" w:hAnsi="Arial" w:cs="Arial"/>
          <w:sz w:val="22"/>
          <w:szCs w:val="22"/>
        </w:rPr>
      </w:pPr>
    </w:p>
    <w:p w:rsidR="001925FB" w:rsidRPr="0017745D" w:rsidRDefault="001925FB" w:rsidP="0017745D">
      <w:pPr>
        <w:widowControl w:val="0"/>
        <w:autoSpaceDE w:val="0"/>
        <w:autoSpaceDN w:val="0"/>
        <w:adjustRightInd w:val="0"/>
        <w:spacing w:line="394"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394" w:lineRule="exact"/>
        <w:jc w:val="both"/>
        <w:rPr>
          <w:rFonts w:ascii="Arial" w:hAnsi="Arial" w:cs="Arial"/>
          <w:sz w:val="22"/>
          <w:szCs w:val="22"/>
        </w:rPr>
      </w:pPr>
      <w:r w:rsidRPr="0017745D">
        <w:rPr>
          <w:rFonts w:ascii="Arial" w:hAnsi="Arial" w:cs="Arial"/>
          <w:noProof/>
          <w:sz w:val="22"/>
          <w:szCs w:val="22"/>
        </w:rPr>
        <w:drawing>
          <wp:anchor distT="0" distB="0" distL="114300" distR="114300" simplePos="0" relativeHeight="251751424" behindDoc="1" locked="0" layoutInCell="0" allowOverlap="1">
            <wp:simplePos x="0" y="0"/>
            <wp:positionH relativeFrom="column">
              <wp:posOffset>-69850</wp:posOffset>
            </wp:positionH>
            <wp:positionV relativeFrom="paragraph">
              <wp:posOffset>247015</wp:posOffset>
            </wp:positionV>
            <wp:extent cx="5496560" cy="189230"/>
            <wp:effectExtent l="0" t="0" r="8890" b="127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6560" cy="189230"/>
                    </a:xfrm>
                    <a:prstGeom prst="rect">
                      <a:avLst/>
                    </a:prstGeom>
                    <a:noFill/>
                  </pic:spPr>
                </pic:pic>
              </a:graphicData>
            </a:graphic>
          </wp:anchor>
        </w:drawing>
      </w:r>
    </w:p>
    <w:p w:rsidR="00221FAA" w:rsidRPr="0017745D" w:rsidRDefault="00221FAA" w:rsidP="0017745D">
      <w:pPr>
        <w:widowControl w:val="0"/>
        <w:autoSpaceDE w:val="0"/>
        <w:autoSpaceDN w:val="0"/>
        <w:adjustRightInd w:val="0"/>
        <w:ind w:left="3580"/>
        <w:jc w:val="both"/>
        <w:rPr>
          <w:rFonts w:ascii="Arial" w:hAnsi="Arial" w:cs="Arial"/>
          <w:sz w:val="22"/>
          <w:szCs w:val="22"/>
        </w:rPr>
      </w:pPr>
      <w:r w:rsidRPr="0017745D">
        <w:rPr>
          <w:rFonts w:ascii="Arial" w:hAnsi="Arial" w:cs="Arial"/>
          <w:b/>
          <w:bCs/>
          <w:sz w:val="22"/>
          <w:szCs w:val="22"/>
        </w:rPr>
        <w:t>ANEXO VII</w:t>
      </w:r>
    </w:p>
    <w:p w:rsidR="00244A44" w:rsidRDefault="00244A44" w:rsidP="00244A44">
      <w:pPr>
        <w:widowControl w:val="0"/>
        <w:autoSpaceDE w:val="0"/>
        <w:autoSpaceDN w:val="0"/>
        <w:adjustRightInd w:val="0"/>
        <w:spacing w:line="200" w:lineRule="exact"/>
        <w:jc w:val="right"/>
        <w:rPr>
          <w:rFonts w:ascii="Arial" w:hAnsi="Arial" w:cs="Arial"/>
          <w:b/>
          <w:sz w:val="22"/>
          <w:szCs w:val="22"/>
        </w:rPr>
      </w:pPr>
    </w:p>
    <w:p w:rsidR="00221FAA" w:rsidRPr="00244A44" w:rsidRDefault="00244A44" w:rsidP="00244A44">
      <w:pPr>
        <w:widowControl w:val="0"/>
        <w:autoSpaceDE w:val="0"/>
        <w:autoSpaceDN w:val="0"/>
        <w:adjustRightInd w:val="0"/>
        <w:spacing w:line="200" w:lineRule="exact"/>
        <w:jc w:val="right"/>
        <w:rPr>
          <w:rFonts w:ascii="Arial" w:hAnsi="Arial" w:cs="Arial"/>
          <w:b/>
          <w:sz w:val="22"/>
          <w:szCs w:val="22"/>
        </w:rPr>
      </w:pPr>
      <w:r w:rsidRPr="001925FB">
        <w:rPr>
          <w:rFonts w:ascii="Arial" w:hAnsi="Arial" w:cs="Arial"/>
          <w:b/>
          <w:sz w:val="22"/>
          <w:szCs w:val="22"/>
          <w:highlight w:val="yellow"/>
        </w:rPr>
        <w:t>FORA DOS ENVELOPES</w:t>
      </w:r>
    </w:p>
    <w:p w:rsidR="00221FAA" w:rsidRPr="0017745D" w:rsidRDefault="00221FAA" w:rsidP="0017745D">
      <w:pPr>
        <w:widowControl w:val="0"/>
        <w:autoSpaceDE w:val="0"/>
        <w:autoSpaceDN w:val="0"/>
        <w:adjustRightInd w:val="0"/>
        <w:spacing w:line="316"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39" w:lineRule="auto"/>
        <w:ind w:left="2460"/>
        <w:jc w:val="both"/>
        <w:rPr>
          <w:rFonts w:ascii="Arial" w:hAnsi="Arial" w:cs="Arial"/>
          <w:sz w:val="22"/>
          <w:szCs w:val="22"/>
        </w:rPr>
      </w:pPr>
      <w:r w:rsidRPr="0017745D">
        <w:rPr>
          <w:rFonts w:ascii="Arial" w:hAnsi="Arial" w:cs="Arial"/>
          <w:b/>
          <w:bCs/>
          <w:sz w:val="22"/>
          <w:szCs w:val="22"/>
        </w:rPr>
        <w:t xml:space="preserve">PREGÃO PRESENCIAL Nº </w:t>
      </w:r>
      <w:r w:rsidR="00F82AF6">
        <w:rPr>
          <w:rFonts w:ascii="Arial" w:hAnsi="Arial" w:cs="Arial"/>
          <w:b/>
          <w:bCs/>
          <w:sz w:val="22"/>
          <w:szCs w:val="22"/>
        </w:rPr>
        <w:t>32/2018</w:t>
      </w:r>
    </w:p>
    <w:p w:rsidR="00221FAA" w:rsidRPr="0017745D" w:rsidRDefault="00221FAA" w:rsidP="0017745D">
      <w:pPr>
        <w:widowControl w:val="0"/>
        <w:autoSpaceDE w:val="0"/>
        <w:autoSpaceDN w:val="0"/>
        <w:adjustRightInd w:val="0"/>
        <w:spacing w:line="254"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39" w:lineRule="auto"/>
        <w:ind w:left="2560"/>
        <w:jc w:val="both"/>
        <w:rPr>
          <w:rFonts w:ascii="Arial" w:hAnsi="Arial" w:cs="Arial"/>
          <w:sz w:val="22"/>
          <w:szCs w:val="22"/>
        </w:rPr>
      </w:pPr>
      <w:r w:rsidRPr="0017745D">
        <w:rPr>
          <w:rFonts w:ascii="Arial" w:hAnsi="Arial" w:cs="Arial"/>
          <w:b/>
          <w:bCs/>
          <w:sz w:val="22"/>
          <w:szCs w:val="22"/>
        </w:rPr>
        <w:t>DECLARAÇÃO DE IDONEIDADE</w:t>
      </w: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309"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39" w:lineRule="auto"/>
        <w:jc w:val="both"/>
        <w:rPr>
          <w:rFonts w:ascii="Arial" w:hAnsi="Arial" w:cs="Arial"/>
          <w:sz w:val="22"/>
          <w:szCs w:val="22"/>
        </w:rPr>
      </w:pPr>
      <w:r w:rsidRPr="0017745D">
        <w:rPr>
          <w:rFonts w:ascii="Arial" w:hAnsi="Arial" w:cs="Arial"/>
          <w:sz w:val="22"/>
          <w:szCs w:val="22"/>
        </w:rPr>
        <w:t>Ref. Processo Licitatório Nº ___/</w:t>
      </w:r>
      <w:r w:rsidR="00F82AF6">
        <w:rPr>
          <w:rFonts w:ascii="Arial" w:hAnsi="Arial" w:cs="Arial"/>
          <w:sz w:val="22"/>
          <w:szCs w:val="22"/>
        </w:rPr>
        <w:t>2018</w:t>
      </w:r>
    </w:p>
    <w:p w:rsidR="00221FAA" w:rsidRPr="0017745D" w:rsidRDefault="00221FAA" w:rsidP="0017745D">
      <w:pPr>
        <w:widowControl w:val="0"/>
        <w:autoSpaceDE w:val="0"/>
        <w:autoSpaceDN w:val="0"/>
        <w:adjustRightInd w:val="0"/>
        <w:spacing w:line="2"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39" w:lineRule="auto"/>
        <w:jc w:val="both"/>
        <w:rPr>
          <w:rFonts w:ascii="Arial" w:hAnsi="Arial" w:cs="Arial"/>
          <w:sz w:val="22"/>
          <w:szCs w:val="22"/>
        </w:rPr>
      </w:pPr>
      <w:r w:rsidRPr="0017745D">
        <w:rPr>
          <w:rFonts w:ascii="Arial" w:hAnsi="Arial" w:cs="Arial"/>
          <w:sz w:val="22"/>
          <w:szCs w:val="22"/>
        </w:rPr>
        <w:t>Licitante:__________________________________________</w:t>
      </w:r>
    </w:p>
    <w:p w:rsidR="00221FAA" w:rsidRPr="0017745D" w:rsidRDefault="00221FAA" w:rsidP="0017745D">
      <w:pPr>
        <w:widowControl w:val="0"/>
        <w:autoSpaceDE w:val="0"/>
        <w:autoSpaceDN w:val="0"/>
        <w:adjustRightInd w:val="0"/>
        <w:spacing w:line="239" w:lineRule="auto"/>
        <w:jc w:val="both"/>
        <w:rPr>
          <w:rFonts w:ascii="Arial" w:hAnsi="Arial" w:cs="Arial"/>
          <w:sz w:val="22"/>
          <w:szCs w:val="22"/>
        </w:rPr>
      </w:pPr>
      <w:r w:rsidRPr="0017745D">
        <w:rPr>
          <w:rFonts w:ascii="Arial" w:hAnsi="Arial" w:cs="Arial"/>
          <w:sz w:val="22"/>
          <w:szCs w:val="22"/>
        </w:rPr>
        <w:t>CNPJ nº__________________________________________</w:t>
      </w: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306"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39" w:lineRule="auto"/>
        <w:jc w:val="both"/>
        <w:rPr>
          <w:rFonts w:ascii="Arial" w:hAnsi="Arial" w:cs="Arial"/>
          <w:sz w:val="22"/>
          <w:szCs w:val="22"/>
        </w:rPr>
      </w:pPr>
      <w:r w:rsidRPr="0017745D">
        <w:rPr>
          <w:rFonts w:ascii="Arial" w:hAnsi="Arial" w:cs="Arial"/>
          <w:sz w:val="22"/>
          <w:szCs w:val="22"/>
        </w:rPr>
        <w:t>A empresa xxxxxxxxxxxxxxxxxxxdaclara, sob as penas da lei, o que segue:</w:t>
      </w:r>
    </w:p>
    <w:p w:rsidR="00221FAA" w:rsidRPr="0017745D" w:rsidRDefault="00221FAA" w:rsidP="0017745D">
      <w:pPr>
        <w:widowControl w:val="0"/>
        <w:autoSpaceDE w:val="0"/>
        <w:autoSpaceDN w:val="0"/>
        <w:adjustRightInd w:val="0"/>
        <w:spacing w:line="255" w:lineRule="exact"/>
        <w:jc w:val="both"/>
        <w:rPr>
          <w:rFonts w:ascii="Arial" w:hAnsi="Arial" w:cs="Arial"/>
          <w:sz w:val="22"/>
          <w:szCs w:val="22"/>
        </w:rPr>
      </w:pPr>
    </w:p>
    <w:p w:rsidR="00221FAA" w:rsidRPr="0017745D" w:rsidRDefault="00221FAA" w:rsidP="0017745D">
      <w:pPr>
        <w:widowControl w:val="0"/>
        <w:numPr>
          <w:ilvl w:val="0"/>
          <w:numId w:val="52"/>
        </w:numPr>
        <w:overflowPunct w:val="0"/>
        <w:autoSpaceDE w:val="0"/>
        <w:autoSpaceDN w:val="0"/>
        <w:adjustRightInd w:val="0"/>
        <w:spacing w:line="239" w:lineRule="auto"/>
        <w:ind w:hanging="358"/>
        <w:jc w:val="both"/>
        <w:rPr>
          <w:rFonts w:ascii="Arial" w:hAnsi="Arial" w:cs="Arial"/>
          <w:sz w:val="22"/>
          <w:szCs w:val="22"/>
        </w:rPr>
      </w:pPr>
      <w:r w:rsidRPr="0017745D">
        <w:rPr>
          <w:rFonts w:ascii="Arial" w:hAnsi="Arial" w:cs="Arial"/>
          <w:sz w:val="22"/>
          <w:szCs w:val="22"/>
        </w:rPr>
        <w:t xml:space="preserve">Que até a presente data não há fato impeditivo à sua habilitação. </w:t>
      </w:r>
    </w:p>
    <w:p w:rsidR="00221FAA" w:rsidRPr="0017745D" w:rsidRDefault="00221FAA" w:rsidP="0017745D">
      <w:pPr>
        <w:widowControl w:val="0"/>
        <w:autoSpaceDE w:val="0"/>
        <w:autoSpaceDN w:val="0"/>
        <w:adjustRightInd w:val="0"/>
        <w:spacing w:line="46" w:lineRule="exact"/>
        <w:jc w:val="both"/>
        <w:rPr>
          <w:rFonts w:ascii="Arial" w:hAnsi="Arial" w:cs="Arial"/>
          <w:sz w:val="22"/>
          <w:szCs w:val="22"/>
        </w:rPr>
      </w:pPr>
    </w:p>
    <w:p w:rsidR="00221FAA" w:rsidRPr="0017745D" w:rsidRDefault="00221FAA" w:rsidP="0017745D">
      <w:pPr>
        <w:widowControl w:val="0"/>
        <w:numPr>
          <w:ilvl w:val="0"/>
          <w:numId w:val="52"/>
        </w:numPr>
        <w:overflowPunct w:val="0"/>
        <w:autoSpaceDE w:val="0"/>
        <w:autoSpaceDN w:val="0"/>
        <w:adjustRightInd w:val="0"/>
        <w:spacing w:line="225" w:lineRule="auto"/>
        <w:ind w:right="460" w:hanging="358"/>
        <w:jc w:val="both"/>
        <w:rPr>
          <w:rFonts w:ascii="Arial" w:hAnsi="Arial" w:cs="Arial"/>
          <w:sz w:val="22"/>
          <w:szCs w:val="22"/>
        </w:rPr>
      </w:pPr>
      <w:r w:rsidRPr="0017745D">
        <w:rPr>
          <w:rFonts w:ascii="Arial" w:hAnsi="Arial" w:cs="Arial"/>
          <w:sz w:val="22"/>
          <w:szCs w:val="22"/>
        </w:rPr>
        <w:t xml:space="preserve">Que após a emissão dos documentos relativos a habilitação preliminar não ocorreu fato que a impeça de participar da presente Licitação, conforme disposto no § 2º do art. 32 da Lei nº 8.666/1993. </w:t>
      </w:r>
    </w:p>
    <w:p w:rsidR="00221FAA" w:rsidRPr="0017745D" w:rsidRDefault="00221FAA" w:rsidP="0017745D">
      <w:pPr>
        <w:widowControl w:val="0"/>
        <w:autoSpaceDE w:val="0"/>
        <w:autoSpaceDN w:val="0"/>
        <w:adjustRightInd w:val="0"/>
        <w:spacing w:line="2" w:lineRule="exact"/>
        <w:jc w:val="both"/>
        <w:rPr>
          <w:rFonts w:ascii="Arial" w:hAnsi="Arial" w:cs="Arial"/>
          <w:sz w:val="22"/>
          <w:szCs w:val="22"/>
        </w:rPr>
      </w:pPr>
    </w:p>
    <w:p w:rsidR="00221FAA" w:rsidRPr="0017745D" w:rsidRDefault="00221FAA" w:rsidP="0017745D">
      <w:pPr>
        <w:widowControl w:val="0"/>
        <w:numPr>
          <w:ilvl w:val="0"/>
          <w:numId w:val="52"/>
        </w:numPr>
        <w:overflowPunct w:val="0"/>
        <w:autoSpaceDE w:val="0"/>
        <w:autoSpaceDN w:val="0"/>
        <w:adjustRightInd w:val="0"/>
        <w:spacing w:line="239" w:lineRule="auto"/>
        <w:ind w:hanging="358"/>
        <w:jc w:val="both"/>
        <w:rPr>
          <w:rFonts w:ascii="Arial" w:hAnsi="Arial" w:cs="Arial"/>
          <w:sz w:val="22"/>
          <w:szCs w:val="22"/>
        </w:rPr>
      </w:pPr>
      <w:r w:rsidRPr="0017745D">
        <w:rPr>
          <w:rFonts w:ascii="Arial" w:hAnsi="Arial" w:cs="Arial"/>
          <w:sz w:val="22"/>
          <w:szCs w:val="22"/>
        </w:rPr>
        <w:t xml:space="preserve">Que não foi declarada inidônea perante o Poder Público. </w:t>
      </w:r>
    </w:p>
    <w:p w:rsidR="00221FAA" w:rsidRPr="0017745D" w:rsidRDefault="00221FAA" w:rsidP="0017745D">
      <w:pPr>
        <w:widowControl w:val="0"/>
        <w:autoSpaceDE w:val="0"/>
        <w:autoSpaceDN w:val="0"/>
        <w:adjustRightInd w:val="0"/>
        <w:spacing w:line="44" w:lineRule="exact"/>
        <w:jc w:val="both"/>
        <w:rPr>
          <w:rFonts w:ascii="Arial" w:hAnsi="Arial" w:cs="Arial"/>
          <w:sz w:val="22"/>
          <w:szCs w:val="22"/>
        </w:rPr>
      </w:pPr>
    </w:p>
    <w:p w:rsidR="00221FAA" w:rsidRPr="0017745D" w:rsidRDefault="00221FAA" w:rsidP="0017745D">
      <w:pPr>
        <w:widowControl w:val="0"/>
        <w:numPr>
          <w:ilvl w:val="0"/>
          <w:numId w:val="52"/>
        </w:numPr>
        <w:overflowPunct w:val="0"/>
        <w:autoSpaceDE w:val="0"/>
        <w:autoSpaceDN w:val="0"/>
        <w:adjustRightInd w:val="0"/>
        <w:spacing w:line="226" w:lineRule="auto"/>
        <w:ind w:right="260" w:hanging="358"/>
        <w:jc w:val="both"/>
        <w:rPr>
          <w:rFonts w:ascii="Arial" w:hAnsi="Arial" w:cs="Arial"/>
          <w:sz w:val="22"/>
          <w:szCs w:val="22"/>
        </w:rPr>
      </w:pPr>
      <w:r w:rsidRPr="0017745D">
        <w:rPr>
          <w:rFonts w:ascii="Arial" w:hAnsi="Arial" w:cs="Arial"/>
          <w:sz w:val="22"/>
          <w:szCs w:val="22"/>
        </w:rPr>
        <w:t xml:space="preserve">Que se compromete a informar a superveniência de decisório que a julgue inidônea, durante a tramitação do procedimento licitatório ou da execução do contrato. </w:t>
      </w:r>
    </w:p>
    <w:p w:rsidR="00221FAA" w:rsidRPr="0017745D" w:rsidRDefault="00221FAA" w:rsidP="0017745D">
      <w:pPr>
        <w:widowControl w:val="0"/>
        <w:autoSpaceDE w:val="0"/>
        <w:autoSpaceDN w:val="0"/>
        <w:adjustRightInd w:val="0"/>
        <w:spacing w:line="46" w:lineRule="exact"/>
        <w:jc w:val="both"/>
        <w:rPr>
          <w:rFonts w:ascii="Arial" w:hAnsi="Arial" w:cs="Arial"/>
          <w:sz w:val="22"/>
          <w:szCs w:val="22"/>
        </w:rPr>
      </w:pPr>
    </w:p>
    <w:p w:rsidR="00221FAA" w:rsidRPr="0017745D" w:rsidRDefault="00221FAA" w:rsidP="0017745D">
      <w:pPr>
        <w:widowControl w:val="0"/>
        <w:numPr>
          <w:ilvl w:val="0"/>
          <w:numId w:val="52"/>
        </w:numPr>
        <w:overflowPunct w:val="0"/>
        <w:autoSpaceDE w:val="0"/>
        <w:autoSpaceDN w:val="0"/>
        <w:adjustRightInd w:val="0"/>
        <w:spacing w:line="218" w:lineRule="auto"/>
        <w:ind w:right="20" w:hanging="358"/>
        <w:jc w:val="both"/>
        <w:rPr>
          <w:rFonts w:ascii="Arial" w:hAnsi="Arial" w:cs="Arial"/>
          <w:sz w:val="22"/>
          <w:szCs w:val="22"/>
        </w:rPr>
      </w:pPr>
      <w:r w:rsidRPr="0017745D">
        <w:rPr>
          <w:rFonts w:ascii="Arial" w:hAnsi="Arial" w:cs="Arial"/>
          <w:sz w:val="22"/>
          <w:szCs w:val="22"/>
        </w:rPr>
        <w:t xml:space="preserve">Que observa rigorosamente o disposto no art. 7º , inciso XXXIII da Constituição Federal. </w:t>
      </w:r>
    </w:p>
    <w:p w:rsidR="00221FAA" w:rsidRPr="0017745D" w:rsidRDefault="00221FAA" w:rsidP="0017745D">
      <w:pPr>
        <w:widowControl w:val="0"/>
        <w:autoSpaceDE w:val="0"/>
        <w:autoSpaceDN w:val="0"/>
        <w:adjustRightInd w:val="0"/>
        <w:spacing w:line="254" w:lineRule="exact"/>
        <w:jc w:val="both"/>
        <w:rPr>
          <w:rFonts w:ascii="Arial" w:hAnsi="Arial" w:cs="Arial"/>
          <w:sz w:val="22"/>
          <w:szCs w:val="22"/>
        </w:rPr>
      </w:pPr>
    </w:p>
    <w:p w:rsidR="00221FAA" w:rsidRPr="0017745D" w:rsidRDefault="00221FAA" w:rsidP="0017745D">
      <w:pPr>
        <w:widowControl w:val="0"/>
        <w:autoSpaceDE w:val="0"/>
        <w:autoSpaceDN w:val="0"/>
        <w:adjustRightInd w:val="0"/>
        <w:ind w:left="1860"/>
        <w:jc w:val="both"/>
        <w:rPr>
          <w:rFonts w:ascii="Arial" w:hAnsi="Arial" w:cs="Arial"/>
          <w:sz w:val="22"/>
          <w:szCs w:val="22"/>
        </w:rPr>
      </w:pPr>
      <w:r w:rsidRPr="0017745D">
        <w:rPr>
          <w:rFonts w:ascii="Arial" w:hAnsi="Arial" w:cs="Arial"/>
          <w:sz w:val="22"/>
          <w:szCs w:val="22"/>
        </w:rPr>
        <w:t>xxxxxxxxxxxxxxx-xx, xx de xxxxxxxxxxxx de xxxx</w:t>
      </w:r>
    </w:p>
    <w:p w:rsidR="00221FAA" w:rsidRPr="0017745D" w:rsidRDefault="00221FAA" w:rsidP="0017745D">
      <w:pPr>
        <w:widowControl w:val="0"/>
        <w:autoSpaceDE w:val="0"/>
        <w:autoSpaceDN w:val="0"/>
        <w:adjustRightInd w:val="0"/>
        <w:spacing w:line="254" w:lineRule="exact"/>
        <w:jc w:val="both"/>
        <w:rPr>
          <w:rFonts w:ascii="Arial" w:hAnsi="Arial" w:cs="Arial"/>
          <w:sz w:val="22"/>
          <w:szCs w:val="22"/>
        </w:rPr>
      </w:pPr>
    </w:p>
    <w:p w:rsidR="00221FAA" w:rsidRPr="0017745D" w:rsidRDefault="00221FAA" w:rsidP="0017745D">
      <w:pPr>
        <w:widowControl w:val="0"/>
        <w:autoSpaceDE w:val="0"/>
        <w:autoSpaceDN w:val="0"/>
        <w:adjustRightInd w:val="0"/>
        <w:ind w:left="2420"/>
        <w:jc w:val="both"/>
        <w:rPr>
          <w:rFonts w:ascii="Arial" w:hAnsi="Arial" w:cs="Arial"/>
          <w:sz w:val="22"/>
          <w:szCs w:val="22"/>
        </w:rPr>
      </w:pPr>
      <w:r w:rsidRPr="0017745D">
        <w:rPr>
          <w:rFonts w:ascii="Arial" w:hAnsi="Arial" w:cs="Arial"/>
          <w:sz w:val="22"/>
          <w:szCs w:val="22"/>
        </w:rPr>
        <w:t>______________________________</w:t>
      </w:r>
    </w:p>
    <w:p w:rsidR="00221FAA" w:rsidRPr="0017745D" w:rsidRDefault="00221FAA" w:rsidP="0017745D">
      <w:pPr>
        <w:widowControl w:val="0"/>
        <w:autoSpaceDE w:val="0"/>
        <w:autoSpaceDN w:val="0"/>
        <w:adjustRightInd w:val="0"/>
        <w:spacing w:line="239" w:lineRule="auto"/>
        <w:ind w:left="2940"/>
        <w:jc w:val="both"/>
        <w:rPr>
          <w:rFonts w:ascii="Arial" w:hAnsi="Arial" w:cs="Arial"/>
          <w:sz w:val="22"/>
          <w:szCs w:val="22"/>
        </w:rPr>
      </w:pPr>
      <w:r w:rsidRPr="0017745D">
        <w:rPr>
          <w:rFonts w:ascii="Arial" w:hAnsi="Arial" w:cs="Arial"/>
          <w:sz w:val="22"/>
          <w:szCs w:val="22"/>
        </w:rPr>
        <w:t>(nome/representante legal)</w:t>
      </w: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r w:rsidRPr="0017745D">
        <w:rPr>
          <w:rFonts w:ascii="Arial" w:hAnsi="Arial" w:cs="Arial"/>
          <w:noProof/>
          <w:sz w:val="22"/>
          <w:szCs w:val="22"/>
        </w:rPr>
        <w:drawing>
          <wp:anchor distT="0" distB="0" distL="114300" distR="114300" simplePos="0" relativeHeight="251752448" behindDoc="1" locked="0" layoutInCell="0" allowOverlap="1">
            <wp:simplePos x="0" y="0"/>
            <wp:positionH relativeFrom="column">
              <wp:posOffset>-16510</wp:posOffset>
            </wp:positionH>
            <wp:positionV relativeFrom="paragraph">
              <wp:posOffset>4136390</wp:posOffset>
            </wp:positionV>
            <wp:extent cx="5436870" cy="38100"/>
            <wp:effectExtent l="0" t="0" r="0" b="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36870" cy="38100"/>
                    </a:xfrm>
                    <a:prstGeom prst="rect">
                      <a:avLst/>
                    </a:prstGeom>
                    <a:noFill/>
                  </pic:spPr>
                </pic:pic>
              </a:graphicData>
            </a:graphic>
          </wp:anchor>
        </w:drawing>
      </w:r>
      <w:r w:rsidRPr="0017745D">
        <w:rPr>
          <w:rFonts w:ascii="Arial" w:hAnsi="Arial" w:cs="Arial"/>
          <w:noProof/>
          <w:sz w:val="22"/>
          <w:szCs w:val="22"/>
        </w:rPr>
        <w:drawing>
          <wp:anchor distT="0" distB="0" distL="114300" distR="114300" simplePos="0" relativeHeight="251753472" behindDoc="1" locked="0" layoutInCell="0" allowOverlap="1">
            <wp:simplePos x="0" y="0"/>
            <wp:positionH relativeFrom="column">
              <wp:posOffset>-16510</wp:posOffset>
            </wp:positionH>
            <wp:positionV relativeFrom="paragraph">
              <wp:posOffset>4184015</wp:posOffset>
            </wp:positionV>
            <wp:extent cx="5436870" cy="8890"/>
            <wp:effectExtent l="0" t="0" r="0" b="0"/>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36870" cy="8890"/>
                    </a:xfrm>
                    <a:prstGeom prst="rect">
                      <a:avLst/>
                    </a:prstGeom>
                    <a:noFill/>
                  </pic:spPr>
                </pic:pic>
              </a:graphicData>
            </a:graphic>
          </wp:anchor>
        </w:drawing>
      </w: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ind w:left="2620"/>
        <w:jc w:val="both"/>
        <w:rPr>
          <w:rFonts w:ascii="Arial" w:hAnsi="Arial" w:cs="Arial"/>
          <w:sz w:val="22"/>
          <w:szCs w:val="22"/>
        </w:rPr>
      </w:pPr>
      <w:bookmarkStart w:id="15" w:name="page35"/>
      <w:bookmarkEnd w:id="15"/>
    </w:p>
    <w:p w:rsidR="00221FAA" w:rsidRPr="0017745D" w:rsidRDefault="00221FAA" w:rsidP="0017745D">
      <w:pPr>
        <w:widowControl w:val="0"/>
        <w:autoSpaceDE w:val="0"/>
        <w:autoSpaceDN w:val="0"/>
        <w:adjustRightInd w:val="0"/>
        <w:ind w:left="2620"/>
        <w:jc w:val="both"/>
        <w:rPr>
          <w:rFonts w:ascii="Arial" w:hAnsi="Arial" w:cs="Arial"/>
          <w:sz w:val="22"/>
          <w:szCs w:val="22"/>
        </w:rPr>
      </w:pPr>
    </w:p>
    <w:p w:rsidR="00221FAA" w:rsidRPr="0017745D" w:rsidRDefault="00221FAA" w:rsidP="0017745D">
      <w:pPr>
        <w:widowControl w:val="0"/>
        <w:autoSpaceDE w:val="0"/>
        <w:autoSpaceDN w:val="0"/>
        <w:adjustRightInd w:val="0"/>
        <w:ind w:left="2620"/>
        <w:jc w:val="both"/>
        <w:rPr>
          <w:rFonts w:ascii="Arial" w:hAnsi="Arial" w:cs="Arial"/>
          <w:sz w:val="22"/>
          <w:szCs w:val="22"/>
        </w:rPr>
      </w:pPr>
    </w:p>
    <w:p w:rsidR="00221FAA" w:rsidRPr="0017745D" w:rsidRDefault="00221FAA" w:rsidP="0017745D">
      <w:pPr>
        <w:widowControl w:val="0"/>
        <w:autoSpaceDE w:val="0"/>
        <w:autoSpaceDN w:val="0"/>
        <w:adjustRightInd w:val="0"/>
        <w:spacing w:line="393" w:lineRule="exact"/>
        <w:jc w:val="both"/>
        <w:rPr>
          <w:rFonts w:ascii="Arial" w:hAnsi="Arial" w:cs="Arial"/>
          <w:sz w:val="22"/>
          <w:szCs w:val="22"/>
        </w:rPr>
      </w:pPr>
      <w:r w:rsidRPr="0017745D">
        <w:rPr>
          <w:rFonts w:ascii="Arial" w:hAnsi="Arial" w:cs="Arial"/>
          <w:noProof/>
          <w:sz w:val="22"/>
          <w:szCs w:val="22"/>
        </w:rPr>
        <w:lastRenderedPageBreak/>
        <w:drawing>
          <wp:anchor distT="0" distB="0" distL="114300" distR="114300" simplePos="0" relativeHeight="251754496" behindDoc="1" locked="0" layoutInCell="0" allowOverlap="1">
            <wp:simplePos x="0" y="0"/>
            <wp:positionH relativeFrom="column">
              <wp:posOffset>59055</wp:posOffset>
            </wp:positionH>
            <wp:positionV relativeFrom="paragraph">
              <wp:posOffset>15240</wp:posOffset>
            </wp:positionV>
            <wp:extent cx="5436870" cy="8890"/>
            <wp:effectExtent l="0" t="0" r="0"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36870" cy="8890"/>
                    </a:xfrm>
                    <a:prstGeom prst="rect">
                      <a:avLst/>
                    </a:prstGeom>
                    <a:noFill/>
                  </pic:spPr>
                </pic:pic>
              </a:graphicData>
            </a:graphic>
          </wp:anchor>
        </w:drawing>
      </w:r>
      <w:r w:rsidRPr="0017745D">
        <w:rPr>
          <w:rFonts w:ascii="Arial" w:hAnsi="Arial" w:cs="Arial"/>
          <w:noProof/>
          <w:sz w:val="22"/>
          <w:szCs w:val="22"/>
        </w:rPr>
        <w:drawing>
          <wp:anchor distT="0" distB="0" distL="114300" distR="114300" simplePos="0" relativeHeight="251755520" behindDoc="1" locked="0" layoutInCell="0" allowOverlap="1">
            <wp:simplePos x="0" y="0"/>
            <wp:positionH relativeFrom="column">
              <wp:posOffset>5715</wp:posOffset>
            </wp:positionH>
            <wp:positionV relativeFrom="paragraph">
              <wp:posOffset>247015</wp:posOffset>
            </wp:positionV>
            <wp:extent cx="5496560" cy="173990"/>
            <wp:effectExtent l="0" t="0" r="8890"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6560" cy="173990"/>
                    </a:xfrm>
                    <a:prstGeom prst="rect">
                      <a:avLst/>
                    </a:prstGeom>
                    <a:noFill/>
                  </pic:spPr>
                </pic:pic>
              </a:graphicData>
            </a:graphic>
          </wp:anchor>
        </w:drawing>
      </w:r>
    </w:p>
    <w:p w:rsidR="00221FAA" w:rsidRPr="0017745D" w:rsidRDefault="00221FAA" w:rsidP="0017745D">
      <w:pPr>
        <w:widowControl w:val="0"/>
        <w:autoSpaceDE w:val="0"/>
        <w:autoSpaceDN w:val="0"/>
        <w:adjustRightInd w:val="0"/>
        <w:spacing w:line="239" w:lineRule="auto"/>
        <w:ind w:left="3740"/>
        <w:jc w:val="both"/>
        <w:rPr>
          <w:rFonts w:ascii="Arial" w:hAnsi="Arial" w:cs="Arial"/>
          <w:sz w:val="22"/>
          <w:szCs w:val="22"/>
        </w:rPr>
      </w:pPr>
      <w:r w:rsidRPr="0017745D">
        <w:rPr>
          <w:rFonts w:ascii="Arial" w:hAnsi="Arial" w:cs="Arial"/>
          <w:b/>
          <w:bCs/>
          <w:sz w:val="22"/>
          <w:szCs w:val="22"/>
        </w:rPr>
        <w:t>ANEXO - VIII</w:t>
      </w: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319"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39" w:lineRule="auto"/>
        <w:ind w:left="2580"/>
        <w:jc w:val="both"/>
        <w:rPr>
          <w:rFonts w:ascii="Arial" w:hAnsi="Arial" w:cs="Arial"/>
          <w:sz w:val="22"/>
          <w:szCs w:val="22"/>
        </w:rPr>
      </w:pPr>
      <w:r w:rsidRPr="0017745D">
        <w:rPr>
          <w:rFonts w:ascii="Arial" w:hAnsi="Arial" w:cs="Arial"/>
          <w:b/>
          <w:bCs/>
          <w:sz w:val="22"/>
          <w:szCs w:val="22"/>
        </w:rPr>
        <w:t xml:space="preserve">PREGÃO PRESENCIAL Nº </w:t>
      </w:r>
      <w:r w:rsidR="00F82AF6">
        <w:rPr>
          <w:rFonts w:ascii="Arial" w:hAnsi="Arial" w:cs="Arial"/>
          <w:b/>
          <w:bCs/>
          <w:sz w:val="22"/>
          <w:szCs w:val="22"/>
        </w:rPr>
        <w:t>32/2018</w:t>
      </w:r>
    </w:p>
    <w:p w:rsidR="00221FAA" w:rsidRPr="0017745D" w:rsidRDefault="00221FAA" w:rsidP="0017745D">
      <w:pPr>
        <w:widowControl w:val="0"/>
        <w:autoSpaceDE w:val="0"/>
        <w:autoSpaceDN w:val="0"/>
        <w:adjustRightInd w:val="0"/>
        <w:spacing w:line="254"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39" w:lineRule="auto"/>
        <w:ind w:left="2180"/>
        <w:jc w:val="both"/>
        <w:rPr>
          <w:rFonts w:ascii="Arial" w:hAnsi="Arial" w:cs="Arial"/>
          <w:sz w:val="22"/>
          <w:szCs w:val="22"/>
        </w:rPr>
      </w:pPr>
      <w:r w:rsidRPr="0017745D">
        <w:rPr>
          <w:rFonts w:ascii="Arial" w:hAnsi="Arial" w:cs="Arial"/>
          <w:b/>
          <w:bCs/>
          <w:sz w:val="22"/>
          <w:szCs w:val="22"/>
        </w:rPr>
        <w:t>LOCAIS DE PRESTAÇÃO DOS SERVIÇOS</w:t>
      </w: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92" w:lineRule="exact"/>
        <w:jc w:val="both"/>
        <w:rPr>
          <w:rFonts w:ascii="Arial" w:hAnsi="Arial" w:cs="Arial"/>
          <w:sz w:val="22"/>
          <w:szCs w:val="22"/>
        </w:rPr>
      </w:pPr>
    </w:p>
    <w:tbl>
      <w:tblPr>
        <w:tblW w:w="0" w:type="auto"/>
        <w:tblInd w:w="10" w:type="dxa"/>
        <w:tblLayout w:type="fixed"/>
        <w:tblCellMar>
          <w:left w:w="0" w:type="dxa"/>
          <w:right w:w="0" w:type="dxa"/>
        </w:tblCellMar>
        <w:tblLook w:val="0000"/>
      </w:tblPr>
      <w:tblGrid>
        <w:gridCol w:w="720"/>
        <w:gridCol w:w="2820"/>
        <w:gridCol w:w="2980"/>
        <w:gridCol w:w="2160"/>
      </w:tblGrid>
      <w:tr w:rsidR="00221FAA" w:rsidRPr="0017745D" w:rsidTr="00131DA0">
        <w:trPr>
          <w:trHeight w:val="232"/>
        </w:trPr>
        <w:tc>
          <w:tcPr>
            <w:tcW w:w="720" w:type="dxa"/>
            <w:tcBorders>
              <w:top w:val="single" w:sz="8" w:space="0" w:color="auto"/>
              <w:left w:val="single" w:sz="8" w:space="0" w:color="auto"/>
              <w:bottom w:val="nil"/>
              <w:right w:val="single" w:sz="8" w:space="0" w:color="auto"/>
            </w:tcBorders>
            <w:vAlign w:val="bottom"/>
          </w:tcPr>
          <w:p w:rsidR="00221FAA" w:rsidRPr="0017745D" w:rsidRDefault="00221FAA" w:rsidP="0017745D">
            <w:pPr>
              <w:widowControl w:val="0"/>
              <w:autoSpaceDE w:val="0"/>
              <w:autoSpaceDN w:val="0"/>
              <w:adjustRightInd w:val="0"/>
              <w:spacing w:line="229" w:lineRule="exact"/>
              <w:jc w:val="both"/>
              <w:rPr>
                <w:rFonts w:ascii="Arial" w:hAnsi="Arial" w:cs="Arial"/>
              </w:rPr>
            </w:pPr>
            <w:r w:rsidRPr="0017745D">
              <w:rPr>
                <w:rFonts w:ascii="Arial" w:hAnsi="Arial" w:cs="Arial"/>
                <w:b/>
                <w:bCs/>
                <w:sz w:val="22"/>
                <w:szCs w:val="22"/>
              </w:rPr>
              <w:t>LOTE</w:t>
            </w:r>
          </w:p>
        </w:tc>
        <w:tc>
          <w:tcPr>
            <w:tcW w:w="2820" w:type="dxa"/>
            <w:tcBorders>
              <w:top w:val="single" w:sz="8" w:space="0" w:color="auto"/>
              <w:left w:val="nil"/>
              <w:bottom w:val="nil"/>
              <w:right w:val="single" w:sz="8" w:space="0" w:color="auto"/>
            </w:tcBorders>
            <w:vAlign w:val="bottom"/>
          </w:tcPr>
          <w:p w:rsidR="00221FAA" w:rsidRPr="0017745D" w:rsidRDefault="00221FAA" w:rsidP="0017745D">
            <w:pPr>
              <w:widowControl w:val="0"/>
              <w:autoSpaceDE w:val="0"/>
              <w:autoSpaceDN w:val="0"/>
              <w:adjustRightInd w:val="0"/>
              <w:spacing w:line="229" w:lineRule="exact"/>
              <w:jc w:val="both"/>
              <w:rPr>
                <w:rFonts w:ascii="Arial" w:hAnsi="Arial" w:cs="Arial"/>
              </w:rPr>
            </w:pPr>
            <w:r w:rsidRPr="0017745D">
              <w:rPr>
                <w:rFonts w:ascii="Arial" w:hAnsi="Arial" w:cs="Arial"/>
                <w:b/>
                <w:bCs/>
                <w:w w:val="98"/>
                <w:sz w:val="22"/>
                <w:szCs w:val="22"/>
              </w:rPr>
              <w:t>LOCAL</w:t>
            </w:r>
          </w:p>
        </w:tc>
        <w:tc>
          <w:tcPr>
            <w:tcW w:w="2980" w:type="dxa"/>
            <w:tcBorders>
              <w:top w:val="single" w:sz="8" w:space="0" w:color="auto"/>
              <w:left w:val="nil"/>
              <w:bottom w:val="nil"/>
              <w:right w:val="single" w:sz="8" w:space="0" w:color="auto"/>
            </w:tcBorders>
            <w:vAlign w:val="bottom"/>
          </w:tcPr>
          <w:p w:rsidR="00221FAA" w:rsidRPr="0017745D" w:rsidRDefault="00221FAA" w:rsidP="0017745D">
            <w:pPr>
              <w:widowControl w:val="0"/>
              <w:autoSpaceDE w:val="0"/>
              <w:autoSpaceDN w:val="0"/>
              <w:adjustRightInd w:val="0"/>
              <w:spacing w:line="229" w:lineRule="exact"/>
              <w:jc w:val="both"/>
              <w:rPr>
                <w:rFonts w:ascii="Arial" w:hAnsi="Arial" w:cs="Arial"/>
              </w:rPr>
            </w:pPr>
            <w:r w:rsidRPr="0017745D">
              <w:rPr>
                <w:rFonts w:ascii="Arial" w:hAnsi="Arial" w:cs="Arial"/>
                <w:b/>
                <w:bCs/>
                <w:sz w:val="22"/>
                <w:szCs w:val="22"/>
              </w:rPr>
              <w:t>ENDEREÇO</w:t>
            </w:r>
          </w:p>
        </w:tc>
        <w:tc>
          <w:tcPr>
            <w:tcW w:w="2160" w:type="dxa"/>
            <w:tcBorders>
              <w:top w:val="single" w:sz="8" w:space="0" w:color="auto"/>
              <w:left w:val="nil"/>
              <w:bottom w:val="nil"/>
              <w:right w:val="single" w:sz="8" w:space="0" w:color="auto"/>
            </w:tcBorders>
            <w:vAlign w:val="bottom"/>
          </w:tcPr>
          <w:p w:rsidR="00221FAA" w:rsidRPr="0017745D" w:rsidRDefault="00221FAA" w:rsidP="0017745D">
            <w:pPr>
              <w:widowControl w:val="0"/>
              <w:autoSpaceDE w:val="0"/>
              <w:autoSpaceDN w:val="0"/>
              <w:adjustRightInd w:val="0"/>
              <w:spacing w:line="229" w:lineRule="exact"/>
              <w:jc w:val="both"/>
              <w:rPr>
                <w:rFonts w:ascii="Arial" w:hAnsi="Arial" w:cs="Arial"/>
              </w:rPr>
            </w:pPr>
            <w:r w:rsidRPr="0017745D">
              <w:rPr>
                <w:rFonts w:ascii="Arial" w:hAnsi="Arial" w:cs="Arial"/>
                <w:b/>
                <w:bCs/>
                <w:w w:val="99"/>
                <w:sz w:val="22"/>
                <w:szCs w:val="22"/>
              </w:rPr>
              <w:t>SERVIÇO A SER</w:t>
            </w:r>
          </w:p>
        </w:tc>
      </w:tr>
      <w:tr w:rsidR="00221FAA" w:rsidRPr="0017745D" w:rsidTr="00131DA0">
        <w:trPr>
          <w:trHeight w:val="234"/>
        </w:trPr>
        <w:tc>
          <w:tcPr>
            <w:tcW w:w="720" w:type="dxa"/>
            <w:tcBorders>
              <w:top w:val="nil"/>
              <w:left w:val="single" w:sz="8" w:space="0" w:color="auto"/>
              <w:bottom w:val="single" w:sz="8" w:space="0" w:color="auto"/>
              <w:right w:val="single" w:sz="8" w:space="0" w:color="auto"/>
            </w:tcBorders>
            <w:vAlign w:val="bottom"/>
          </w:tcPr>
          <w:p w:rsidR="00221FAA" w:rsidRPr="0017745D" w:rsidRDefault="00221FAA" w:rsidP="0017745D">
            <w:pPr>
              <w:widowControl w:val="0"/>
              <w:autoSpaceDE w:val="0"/>
              <w:autoSpaceDN w:val="0"/>
              <w:adjustRightInd w:val="0"/>
              <w:jc w:val="both"/>
              <w:rPr>
                <w:rFonts w:ascii="Arial" w:hAnsi="Arial" w:cs="Arial"/>
              </w:rPr>
            </w:pPr>
          </w:p>
        </w:tc>
        <w:tc>
          <w:tcPr>
            <w:tcW w:w="2820" w:type="dxa"/>
            <w:tcBorders>
              <w:top w:val="nil"/>
              <w:left w:val="nil"/>
              <w:bottom w:val="single" w:sz="8" w:space="0" w:color="auto"/>
              <w:right w:val="single" w:sz="8" w:space="0" w:color="auto"/>
            </w:tcBorders>
            <w:vAlign w:val="bottom"/>
          </w:tcPr>
          <w:p w:rsidR="00221FAA" w:rsidRPr="0017745D" w:rsidRDefault="00221FAA" w:rsidP="0017745D">
            <w:pPr>
              <w:widowControl w:val="0"/>
              <w:autoSpaceDE w:val="0"/>
              <w:autoSpaceDN w:val="0"/>
              <w:adjustRightInd w:val="0"/>
              <w:jc w:val="both"/>
              <w:rPr>
                <w:rFonts w:ascii="Arial" w:hAnsi="Arial" w:cs="Arial"/>
              </w:rPr>
            </w:pPr>
          </w:p>
        </w:tc>
        <w:tc>
          <w:tcPr>
            <w:tcW w:w="2980" w:type="dxa"/>
            <w:tcBorders>
              <w:top w:val="nil"/>
              <w:left w:val="nil"/>
              <w:bottom w:val="single" w:sz="8" w:space="0" w:color="auto"/>
              <w:right w:val="single" w:sz="8" w:space="0" w:color="auto"/>
            </w:tcBorders>
            <w:vAlign w:val="bottom"/>
          </w:tcPr>
          <w:p w:rsidR="00221FAA" w:rsidRPr="0017745D" w:rsidRDefault="00221FAA" w:rsidP="0017745D">
            <w:pPr>
              <w:widowControl w:val="0"/>
              <w:autoSpaceDE w:val="0"/>
              <w:autoSpaceDN w:val="0"/>
              <w:adjustRightInd w:val="0"/>
              <w:jc w:val="both"/>
              <w:rPr>
                <w:rFonts w:ascii="Arial" w:hAnsi="Arial" w:cs="Arial"/>
              </w:rPr>
            </w:pPr>
          </w:p>
        </w:tc>
        <w:tc>
          <w:tcPr>
            <w:tcW w:w="2160" w:type="dxa"/>
            <w:tcBorders>
              <w:top w:val="nil"/>
              <w:left w:val="nil"/>
              <w:bottom w:val="single" w:sz="8" w:space="0" w:color="auto"/>
              <w:right w:val="single" w:sz="8" w:space="0" w:color="auto"/>
            </w:tcBorders>
            <w:vAlign w:val="bottom"/>
          </w:tcPr>
          <w:p w:rsidR="00221FAA" w:rsidRPr="0017745D" w:rsidRDefault="00221FAA" w:rsidP="0017745D">
            <w:pPr>
              <w:widowControl w:val="0"/>
              <w:autoSpaceDE w:val="0"/>
              <w:autoSpaceDN w:val="0"/>
              <w:adjustRightInd w:val="0"/>
              <w:spacing w:line="229" w:lineRule="exact"/>
              <w:jc w:val="both"/>
              <w:rPr>
                <w:rFonts w:ascii="Arial" w:hAnsi="Arial" w:cs="Arial"/>
              </w:rPr>
            </w:pPr>
            <w:r w:rsidRPr="0017745D">
              <w:rPr>
                <w:rFonts w:ascii="Arial" w:hAnsi="Arial" w:cs="Arial"/>
                <w:b/>
                <w:bCs/>
                <w:sz w:val="22"/>
                <w:szCs w:val="22"/>
              </w:rPr>
              <w:t>PRESTADO</w:t>
            </w:r>
          </w:p>
        </w:tc>
      </w:tr>
      <w:tr w:rsidR="00221FAA" w:rsidRPr="0017745D" w:rsidTr="00131DA0">
        <w:trPr>
          <w:trHeight w:val="244"/>
        </w:trPr>
        <w:tc>
          <w:tcPr>
            <w:tcW w:w="720" w:type="dxa"/>
            <w:tcBorders>
              <w:top w:val="nil"/>
              <w:left w:val="single" w:sz="8" w:space="0" w:color="auto"/>
              <w:bottom w:val="nil"/>
              <w:right w:val="single" w:sz="8" w:space="0" w:color="auto"/>
            </w:tcBorders>
            <w:vAlign w:val="bottom"/>
          </w:tcPr>
          <w:p w:rsidR="00221FAA" w:rsidRPr="0017745D" w:rsidRDefault="00221FAA" w:rsidP="0017745D">
            <w:pPr>
              <w:widowControl w:val="0"/>
              <w:autoSpaceDE w:val="0"/>
              <w:autoSpaceDN w:val="0"/>
              <w:adjustRightInd w:val="0"/>
              <w:spacing w:line="243" w:lineRule="exact"/>
              <w:jc w:val="both"/>
              <w:rPr>
                <w:rFonts w:ascii="Arial" w:hAnsi="Arial" w:cs="Arial"/>
              </w:rPr>
            </w:pPr>
            <w:r w:rsidRPr="0017745D">
              <w:rPr>
                <w:rFonts w:ascii="Arial" w:hAnsi="Arial" w:cs="Arial"/>
                <w:w w:val="97"/>
                <w:sz w:val="22"/>
                <w:szCs w:val="22"/>
              </w:rPr>
              <w:t>I</w:t>
            </w:r>
          </w:p>
        </w:tc>
        <w:tc>
          <w:tcPr>
            <w:tcW w:w="2820" w:type="dxa"/>
            <w:tcBorders>
              <w:top w:val="nil"/>
              <w:left w:val="nil"/>
              <w:bottom w:val="nil"/>
              <w:right w:val="single" w:sz="8" w:space="0" w:color="auto"/>
            </w:tcBorders>
            <w:vAlign w:val="bottom"/>
          </w:tcPr>
          <w:p w:rsidR="00221FAA" w:rsidRPr="0017745D" w:rsidRDefault="00221FAA" w:rsidP="0017745D">
            <w:pPr>
              <w:widowControl w:val="0"/>
              <w:autoSpaceDE w:val="0"/>
              <w:autoSpaceDN w:val="0"/>
              <w:adjustRightInd w:val="0"/>
              <w:spacing w:line="243" w:lineRule="exact"/>
              <w:jc w:val="both"/>
              <w:rPr>
                <w:rFonts w:ascii="Arial" w:hAnsi="Arial" w:cs="Arial"/>
              </w:rPr>
            </w:pPr>
            <w:r w:rsidRPr="0017745D">
              <w:rPr>
                <w:rFonts w:ascii="Arial" w:hAnsi="Arial" w:cs="Arial"/>
                <w:sz w:val="22"/>
                <w:szCs w:val="22"/>
              </w:rPr>
              <w:t>Toda a área territorial do</w:t>
            </w:r>
          </w:p>
        </w:tc>
        <w:tc>
          <w:tcPr>
            <w:tcW w:w="2980" w:type="dxa"/>
            <w:tcBorders>
              <w:top w:val="nil"/>
              <w:left w:val="nil"/>
              <w:bottom w:val="nil"/>
              <w:right w:val="single" w:sz="8" w:space="0" w:color="auto"/>
            </w:tcBorders>
            <w:vAlign w:val="bottom"/>
          </w:tcPr>
          <w:p w:rsidR="00221FAA" w:rsidRPr="0017745D" w:rsidRDefault="00221FAA" w:rsidP="0017745D">
            <w:pPr>
              <w:widowControl w:val="0"/>
              <w:autoSpaceDE w:val="0"/>
              <w:autoSpaceDN w:val="0"/>
              <w:adjustRightInd w:val="0"/>
              <w:spacing w:line="243" w:lineRule="exact"/>
              <w:jc w:val="both"/>
              <w:rPr>
                <w:rFonts w:ascii="Arial" w:hAnsi="Arial" w:cs="Arial"/>
              </w:rPr>
            </w:pPr>
            <w:r w:rsidRPr="0017745D">
              <w:rPr>
                <w:rFonts w:ascii="Arial" w:hAnsi="Arial" w:cs="Arial"/>
                <w:sz w:val="22"/>
                <w:szCs w:val="22"/>
              </w:rPr>
              <w:t>Toda a área territorial do</w:t>
            </w:r>
          </w:p>
        </w:tc>
        <w:tc>
          <w:tcPr>
            <w:tcW w:w="2160" w:type="dxa"/>
            <w:tcBorders>
              <w:top w:val="nil"/>
              <w:left w:val="nil"/>
              <w:bottom w:val="nil"/>
              <w:right w:val="single" w:sz="8" w:space="0" w:color="auto"/>
            </w:tcBorders>
            <w:vAlign w:val="bottom"/>
          </w:tcPr>
          <w:p w:rsidR="00221FAA" w:rsidRPr="0017745D" w:rsidRDefault="00221FAA" w:rsidP="0017745D">
            <w:pPr>
              <w:widowControl w:val="0"/>
              <w:autoSpaceDE w:val="0"/>
              <w:autoSpaceDN w:val="0"/>
              <w:adjustRightInd w:val="0"/>
              <w:spacing w:line="243" w:lineRule="exact"/>
              <w:ind w:left="100"/>
              <w:jc w:val="both"/>
              <w:rPr>
                <w:rFonts w:ascii="Arial" w:hAnsi="Arial" w:cs="Arial"/>
              </w:rPr>
            </w:pPr>
            <w:r w:rsidRPr="0017745D">
              <w:rPr>
                <w:rFonts w:ascii="Arial" w:hAnsi="Arial" w:cs="Arial"/>
                <w:sz w:val="22"/>
                <w:szCs w:val="22"/>
              </w:rPr>
              <w:t>Manutenção</w:t>
            </w:r>
          </w:p>
        </w:tc>
      </w:tr>
      <w:tr w:rsidR="00221FAA" w:rsidRPr="0017745D" w:rsidTr="00131DA0">
        <w:trPr>
          <w:trHeight w:val="252"/>
        </w:trPr>
        <w:tc>
          <w:tcPr>
            <w:tcW w:w="720" w:type="dxa"/>
            <w:tcBorders>
              <w:top w:val="nil"/>
              <w:left w:val="single" w:sz="8" w:space="0" w:color="auto"/>
              <w:bottom w:val="nil"/>
              <w:right w:val="single" w:sz="8" w:space="0" w:color="auto"/>
            </w:tcBorders>
            <w:vAlign w:val="bottom"/>
          </w:tcPr>
          <w:p w:rsidR="00221FAA" w:rsidRPr="0017745D" w:rsidRDefault="00221FAA" w:rsidP="0017745D">
            <w:pPr>
              <w:widowControl w:val="0"/>
              <w:autoSpaceDE w:val="0"/>
              <w:autoSpaceDN w:val="0"/>
              <w:adjustRightInd w:val="0"/>
              <w:jc w:val="both"/>
              <w:rPr>
                <w:rFonts w:ascii="Arial" w:hAnsi="Arial" w:cs="Arial"/>
              </w:rPr>
            </w:pPr>
          </w:p>
        </w:tc>
        <w:tc>
          <w:tcPr>
            <w:tcW w:w="2820" w:type="dxa"/>
            <w:tcBorders>
              <w:top w:val="nil"/>
              <w:left w:val="nil"/>
              <w:bottom w:val="nil"/>
              <w:right w:val="single" w:sz="8" w:space="0" w:color="auto"/>
            </w:tcBorders>
            <w:vAlign w:val="bottom"/>
          </w:tcPr>
          <w:p w:rsidR="00221FAA" w:rsidRPr="0017745D" w:rsidRDefault="00221FAA" w:rsidP="0017745D">
            <w:pPr>
              <w:widowControl w:val="0"/>
              <w:autoSpaceDE w:val="0"/>
              <w:autoSpaceDN w:val="0"/>
              <w:adjustRightInd w:val="0"/>
              <w:spacing w:line="252" w:lineRule="exact"/>
              <w:jc w:val="both"/>
              <w:rPr>
                <w:rFonts w:ascii="Arial" w:hAnsi="Arial" w:cs="Arial"/>
              </w:rPr>
            </w:pPr>
            <w:r w:rsidRPr="0017745D">
              <w:rPr>
                <w:rFonts w:ascii="Arial" w:hAnsi="Arial" w:cs="Arial"/>
                <w:w w:val="99"/>
                <w:sz w:val="22"/>
                <w:szCs w:val="22"/>
              </w:rPr>
              <w:t>município</w:t>
            </w:r>
          </w:p>
        </w:tc>
        <w:tc>
          <w:tcPr>
            <w:tcW w:w="2980" w:type="dxa"/>
            <w:tcBorders>
              <w:top w:val="nil"/>
              <w:left w:val="nil"/>
              <w:bottom w:val="nil"/>
              <w:right w:val="single" w:sz="8" w:space="0" w:color="auto"/>
            </w:tcBorders>
            <w:vAlign w:val="bottom"/>
          </w:tcPr>
          <w:p w:rsidR="00221FAA" w:rsidRPr="0017745D" w:rsidRDefault="00221FAA" w:rsidP="0017745D">
            <w:pPr>
              <w:widowControl w:val="0"/>
              <w:autoSpaceDE w:val="0"/>
              <w:autoSpaceDN w:val="0"/>
              <w:adjustRightInd w:val="0"/>
              <w:spacing w:line="252" w:lineRule="exact"/>
              <w:jc w:val="both"/>
              <w:rPr>
                <w:rFonts w:ascii="Arial" w:hAnsi="Arial" w:cs="Arial"/>
              </w:rPr>
            </w:pPr>
            <w:r w:rsidRPr="0017745D">
              <w:rPr>
                <w:rFonts w:ascii="Arial" w:hAnsi="Arial" w:cs="Arial"/>
                <w:w w:val="99"/>
                <w:sz w:val="22"/>
                <w:szCs w:val="22"/>
              </w:rPr>
              <w:t>município</w:t>
            </w:r>
          </w:p>
        </w:tc>
        <w:tc>
          <w:tcPr>
            <w:tcW w:w="2160" w:type="dxa"/>
            <w:tcBorders>
              <w:top w:val="nil"/>
              <w:left w:val="nil"/>
              <w:bottom w:val="nil"/>
              <w:right w:val="single" w:sz="8" w:space="0" w:color="auto"/>
            </w:tcBorders>
            <w:vAlign w:val="bottom"/>
          </w:tcPr>
          <w:p w:rsidR="00221FAA" w:rsidRPr="0017745D" w:rsidRDefault="00221FAA" w:rsidP="0017745D">
            <w:pPr>
              <w:widowControl w:val="0"/>
              <w:autoSpaceDE w:val="0"/>
              <w:autoSpaceDN w:val="0"/>
              <w:adjustRightInd w:val="0"/>
              <w:spacing w:line="252" w:lineRule="exact"/>
              <w:ind w:left="100"/>
              <w:jc w:val="both"/>
              <w:rPr>
                <w:rFonts w:ascii="Arial" w:hAnsi="Arial" w:cs="Arial"/>
              </w:rPr>
            </w:pPr>
            <w:r w:rsidRPr="0017745D">
              <w:rPr>
                <w:rFonts w:ascii="Arial" w:hAnsi="Arial" w:cs="Arial"/>
                <w:sz w:val="22"/>
                <w:szCs w:val="22"/>
              </w:rPr>
              <w:t>sistema de</w:t>
            </w:r>
          </w:p>
        </w:tc>
      </w:tr>
      <w:tr w:rsidR="00221FAA" w:rsidRPr="0017745D" w:rsidTr="00131DA0">
        <w:trPr>
          <w:trHeight w:val="255"/>
        </w:trPr>
        <w:tc>
          <w:tcPr>
            <w:tcW w:w="720" w:type="dxa"/>
            <w:tcBorders>
              <w:top w:val="nil"/>
              <w:left w:val="single" w:sz="8" w:space="0" w:color="auto"/>
              <w:bottom w:val="single" w:sz="8" w:space="0" w:color="auto"/>
              <w:right w:val="single" w:sz="8" w:space="0" w:color="auto"/>
            </w:tcBorders>
            <w:vAlign w:val="bottom"/>
          </w:tcPr>
          <w:p w:rsidR="00221FAA" w:rsidRPr="0017745D" w:rsidRDefault="00221FAA" w:rsidP="0017745D">
            <w:pPr>
              <w:widowControl w:val="0"/>
              <w:autoSpaceDE w:val="0"/>
              <w:autoSpaceDN w:val="0"/>
              <w:adjustRightInd w:val="0"/>
              <w:jc w:val="both"/>
              <w:rPr>
                <w:rFonts w:ascii="Arial" w:hAnsi="Arial" w:cs="Arial"/>
              </w:rPr>
            </w:pPr>
          </w:p>
        </w:tc>
        <w:tc>
          <w:tcPr>
            <w:tcW w:w="2820" w:type="dxa"/>
            <w:tcBorders>
              <w:top w:val="nil"/>
              <w:left w:val="nil"/>
              <w:bottom w:val="single" w:sz="8" w:space="0" w:color="auto"/>
              <w:right w:val="single" w:sz="8" w:space="0" w:color="auto"/>
            </w:tcBorders>
            <w:vAlign w:val="bottom"/>
          </w:tcPr>
          <w:p w:rsidR="00221FAA" w:rsidRPr="0017745D" w:rsidRDefault="00221FAA" w:rsidP="0017745D">
            <w:pPr>
              <w:widowControl w:val="0"/>
              <w:autoSpaceDE w:val="0"/>
              <w:autoSpaceDN w:val="0"/>
              <w:adjustRightInd w:val="0"/>
              <w:jc w:val="both"/>
              <w:rPr>
                <w:rFonts w:ascii="Arial" w:hAnsi="Arial" w:cs="Arial"/>
              </w:rPr>
            </w:pPr>
          </w:p>
        </w:tc>
        <w:tc>
          <w:tcPr>
            <w:tcW w:w="2980" w:type="dxa"/>
            <w:tcBorders>
              <w:top w:val="nil"/>
              <w:left w:val="nil"/>
              <w:bottom w:val="single" w:sz="8" w:space="0" w:color="auto"/>
              <w:right w:val="single" w:sz="8" w:space="0" w:color="auto"/>
            </w:tcBorders>
            <w:vAlign w:val="bottom"/>
          </w:tcPr>
          <w:p w:rsidR="00221FAA" w:rsidRPr="0017745D" w:rsidRDefault="00221FAA" w:rsidP="0017745D">
            <w:pPr>
              <w:widowControl w:val="0"/>
              <w:autoSpaceDE w:val="0"/>
              <w:autoSpaceDN w:val="0"/>
              <w:adjustRightInd w:val="0"/>
              <w:jc w:val="both"/>
              <w:rPr>
                <w:rFonts w:ascii="Arial" w:hAnsi="Arial" w:cs="Arial"/>
              </w:rPr>
            </w:pPr>
          </w:p>
        </w:tc>
        <w:tc>
          <w:tcPr>
            <w:tcW w:w="2160" w:type="dxa"/>
            <w:tcBorders>
              <w:top w:val="nil"/>
              <w:left w:val="nil"/>
              <w:bottom w:val="single" w:sz="8" w:space="0" w:color="auto"/>
              <w:right w:val="single" w:sz="8" w:space="0" w:color="auto"/>
            </w:tcBorders>
            <w:vAlign w:val="bottom"/>
          </w:tcPr>
          <w:p w:rsidR="00221FAA" w:rsidRPr="0017745D" w:rsidRDefault="00221FAA" w:rsidP="0017745D">
            <w:pPr>
              <w:widowControl w:val="0"/>
              <w:autoSpaceDE w:val="0"/>
              <w:autoSpaceDN w:val="0"/>
              <w:adjustRightInd w:val="0"/>
              <w:spacing w:line="252" w:lineRule="exact"/>
              <w:ind w:left="100"/>
              <w:jc w:val="both"/>
              <w:rPr>
                <w:rFonts w:ascii="Arial" w:hAnsi="Arial" w:cs="Arial"/>
              </w:rPr>
            </w:pPr>
            <w:r w:rsidRPr="0017745D">
              <w:rPr>
                <w:rFonts w:ascii="Arial" w:hAnsi="Arial" w:cs="Arial"/>
                <w:sz w:val="22"/>
                <w:szCs w:val="22"/>
              </w:rPr>
              <w:t>iluminação pública</w:t>
            </w:r>
          </w:p>
        </w:tc>
      </w:tr>
    </w:tbl>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r w:rsidRPr="0017745D">
        <w:rPr>
          <w:rFonts w:ascii="Arial" w:hAnsi="Arial" w:cs="Arial"/>
          <w:noProof/>
          <w:sz w:val="22"/>
          <w:szCs w:val="22"/>
        </w:rPr>
        <w:drawing>
          <wp:anchor distT="0" distB="0" distL="114300" distR="114300" simplePos="0" relativeHeight="251756544" behindDoc="1" locked="0" layoutInCell="0" allowOverlap="1">
            <wp:simplePos x="0" y="0"/>
            <wp:positionH relativeFrom="column">
              <wp:posOffset>59055</wp:posOffset>
            </wp:positionH>
            <wp:positionV relativeFrom="paragraph">
              <wp:posOffset>6891020</wp:posOffset>
            </wp:positionV>
            <wp:extent cx="5436870" cy="38100"/>
            <wp:effectExtent l="0" t="0" r="0"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36870" cy="38100"/>
                    </a:xfrm>
                    <a:prstGeom prst="rect">
                      <a:avLst/>
                    </a:prstGeom>
                    <a:noFill/>
                  </pic:spPr>
                </pic:pic>
              </a:graphicData>
            </a:graphic>
          </wp:anchor>
        </w:drawing>
      </w:r>
      <w:r w:rsidRPr="0017745D">
        <w:rPr>
          <w:rFonts w:ascii="Arial" w:hAnsi="Arial" w:cs="Arial"/>
          <w:noProof/>
          <w:sz w:val="22"/>
          <w:szCs w:val="22"/>
        </w:rPr>
        <w:drawing>
          <wp:anchor distT="0" distB="0" distL="114300" distR="114300" simplePos="0" relativeHeight="251757568" behindDoc="1" locked="0" layoutInCell="0" allowOverlap="1">
            <wp:simplePos x="0" y="0"/>
            <wp:positionH relativeFrom="column">
              <wp:posOffset>59055</wp:posOffset>
            </wp:positionH>
            <wp:positionV relativeFrom="paragraph">
              <wp:posOffset>6938645</wp:posOffset>
            </wp:positionV>
            <wp:extent cx="5436870" cy="8890"/>
            <wp:effectExtent l="0" t="0" r="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36870" cy="8890"/>
                    </a:xfrm>
                    <a:prstGeom prst="rect">
                      <a:avLst/>
                    </a:prstGeom>
                    <a:noFill/>
                  </pic:spPr>
                </pic:pic>
              </a:graphicData>
            </a:graphic>
          </wp:anchor>
        </w:drawing>
      </w: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393" w:lineRule="exact"/>
        <w:jc w:val="both"/>
        <w:rPr>
          <w:rFonts w:ascii="Arial" w:hAnsi="Arial" w:cs="Arial"/>
          <w:sz w:val="22"/>
          <w:szCs w:val="22"/>
        </w:rPr>
      </w:pPr>
      <w:bookmarkStart w:id="16" w:name="page36"/>
      <w:bookmarkEnd w:id="16"/>
      <w:r w:rsidRPr="0017745D">
        <w:rPr>
          <w:rFonts w:ascii="Arial" w:hAnsi="Arial" w:cs="Arial"/>
          <w:noProof/>
          <w:sz w:val="22"/>
          <w:szCs w:val="22"/>
        </w:rPr>
        <w:drawing>
          <wp:anchor distT="0" distB="0" distL="114300" distR="114300" simplePos="0" relativeHeight="251758592" behindDoc="1" locked="0" layoutInCell="0" allowOverlap="1">
            <wp:simplePos x="0" y="0"/>
            <wp:positionH relativeFrom="column">
              <wp:posOffset>-16510</wp:posOffset>
            </wp:positionH>
            <wp:positionV relativeFrom="paragraph">
              <wp:posOffset>15240</wp:posOffset>
            </wp:positionV>
            <wp:extent cx="5436870" cy="8890"/>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36870" cy="8890"/>
                    </a:xfrm>
                    <a:prstGeom prst="rect">
                      <a:avLst/>
                    </a:prstGeom>
                    <a:noFill/>
                  </pic:spPr>
                </pic:pic>
              </a:graphicData>
            </a:graphic>
          </wp:anchor>
        </w:drawing>
      </w:r>
      <w:r w:rsidRPr="0017745D">
        <w:rPr>
          <w:rFonts w:ascii="Arial" w:hAnsi="Arial" w:cs="Arial"/>
          <w:noProof/>
          <w:sz w:val="22"/>
          <w:szCs w:val="22"/>
        </w:rPr>
        <w:drawing>
          <wp:anchor distT="0" distB="0" distL="114300" distR="114300" simplePos="0" relativeHeight="251759616" behindDoc="1" locked="0" layoutInCell="0" allowOverlap="1">
            <wp:simplePos x="0" y="0"/>
            <wp:positionH relativeFrom="column">
              <wp:posOffset>-69850</wp:posOffset>
            </wp:positionH>
            <wp:positionV relativeFrom="paragraph">
              <wp:posOffset>247015</wp:posOffset>
            </wp:positionV>
            <wp:extent cx="5496560" cy="173990"/>
            <wp:effectExtent l="0" t="0" r="889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6560" cy="173990"/>
                    </a:xfrm>
                    <a:prstGeom prst="rect">
                      <a:avLst/>
                    </a:prstGeom>
                    <a:noFill/>
                  </pic:spPr>
                </pic:pic>
              </a:graphicData>
            </a:graphic>
          </wp:anchor>
        </w:drawing>
      </w:r>
    </w:p>
    <w:p w:rsidR="00221FAA" w:rsidRPr="0017745D" w:rsidRDefault="00221FAA" w:rsidP="0017745D">
      <w:pPr>
        <w:widowControl w:val="0"/>
        <w:autoSpaceDE w:val="0"/>
        <w:autoSpaceDN w:val="0"/>
        <w:adjustRightInd w:val="0"/>
        <w:spacing w:line="239" w:lineRule="auto"/>
        <w:ind w:left="3660"/>
        <w:jc w:val="both"/>
        <w:rPr>
          <w:rFonts w:ascii="Arial" w:hAnsi="Arial" w:cs="Arial"/>
          <w:sz w:val="22"/>
          <w:szCs w:val="22"/>
        </w:rPr>
      </w:pPr>
      <w:r w:rsidRPr="0017745D">
        <w:rPr>
          <w:rFonts w:ascii="Arial" w:hAnsi="Arial" w:cs="Arial"/>
          <w:b/>
          <w:bCs/>
          <w:sz w:val="22"/>
          <w:szCs w:val="22"/>
        </w:rPr>
        <w:t>ANEXO - IX</w:t>
      </w: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319"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39" w:lineRule="auto"/>
        <w:ind w:left="2460"/>
        <w:jc w:val="both"/>
        <w:rPr>
          <w:rFonts w:ascii="Arial" w:hAnsi="Arial" w:cs="Arial"/>
          <w:sz w:val="22"/>
          <w:szCs w:val="22"/>
        </w:rPr>
      </w:pPr>
      <w:r w:rsidRPr="0017745D">
        <w:rPr>
          <w:rFonts w:ascii="Arial" w:hAnsi="Arial" w:cs="Arial"/>
          <w:b/>
          <w:bCs/>
          <w:sz w:val="22"/>
          <w:szCs w:val="22"/>
        </w:rPr>
        <w:t xml:space="preserve">PREGÃO PRESENCIAL Nº </w:t>
      </w:r>
      <w:r w:rsidR="00F82AF6">
        <w:rPr>
          <w:rFonts w:ascii="Arial" w:hAnsi="Arial" w:cs="Arial"/>
          <w:b/>
          <w:bCs/>
          <w:sz w:val="22"/>
          <w:szCs w:val="22"/>
        </w:rPr>
        <w:t>32/2018</w:t>
      </w:r>
    </w:p>
    <w:p w:rsidR="00221FAA" w:rsidRPr="0017745D" w:rsidRDefault="00221FAA" w:rsidP="0017745D">
      <w:pPr>
        <w:widowControl w:val="0"/>
        <w:autoSpaceDE w:val="0"/>
        <w:autoSpaceDN w:val="0"/>
        <w:adjustRightInd w:val="0"/>
        <w:spacing w:line="254"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39" w:lineRule="auto"/>
        <w:ind w:left="380"/>
        <w:jc w:val="both"/>
        <w:rPr>
          <w:rFonts w:ascii="Arial" w:hAnsi="Arial" w:cs="Arial"/>
          <w:sz w:val="22"/>
          <w:szCs w:val="22"/>
        </w:rPr>
      </w:pPr>
      <w:r w:rsidRPr="0017745D">
        <w:rPr>
          <w:rFonts w:ascii="Arial" w:hAnsi="Arial" w:cs="Arial"/>
          <w:b/>
          <w:bCs/>
          <w:sz w:val="22"/>
          <w:szCs w:val="22"/>
        </w:rPr>
        <w:t>DESCRIÇÃO DAS TAREFAS BÁSICAS DOS SERVIÇOS DE MANUTENÇÃO</w:t>
      </w:r>
    </w:p>
    <w:p w:rsidR="00221FAA" w:rsidRPr="0017745D" w:rsidRDefault="00221FAA" w:rsidP="0017745D">
      <w:pPr>
        <w:widowControl w:val="0"/>
        <w:autoSpaceDE w:val="0"/>
        <w:autoSpaceDN w:val="0"/>
        <w:adjustRightInd w:val="0"/>
        <w:spacing w:line="239" w:lineRule="auto"/>
        <w:ind w:left="2320"/>
        <w:jc w:val="both"/>
        <w:rPr>
          <w:rFonts w:ascii="Arial" w:hAnsi="Arial" w:cs="Arial"/>
          <w:sz w:val="22"/>
          <w:szCs w:val="22"/>
        </w:rPr>
      </w:pPr>
      <w:r w:rsidRPr="0017745D">
        <w:rPr>
          <w:rFonts w:ascii="Arial" w:hAnsi="Arial" w:cs="Arial"/>
          <w:b/>
          <w:bCs/>
          <w:sz w:val="22"/>
          <w:szCs w:val="22"/>
        </w:rPr>
        <w:t>SISTEMA DE ILUMINAÇÃO PÚBLICA</w:t>
      </w:r>
    </w:p>
    <w:p w:rsidR="00221FAA" w:rsidRPr="0017745D" w:rsidRDefault="00221FAA" w:rsidP="0017745D">
      <w:pPr>
        <w:widowControl w:val="0"/>
        <w:autoSpaceDE w:val="0"/>
        <w:autoSpaceDN w:val="0"/>
        <w:adjustRightInd w:val="0"/>
        <w:spacing w:line="301" w:lineRule="exact"/>
        <w:jc w:val="both"/>
        <w:rPr>
          <w:rFonts w:ascii="Arial" w:hAnsi="Arial" w:cs="Arial"/>
          <w:sz w:val="22"/>
          <w:szCs w:val="22"/>
        </w:rPr>
      </w:pPr>
    </w:p>
    <w:p w:rsidR="00221FAA" w:rsidRPr="0017745D" w:rsidRDefault="00221FAA" w:rsidP="0017745D">
      <w:pPr>
        <w:widowControl w:val="0"/>
        <w:numPr>
          <w:ilvl w:val="0"/>
          <w:numId w:val="53"/>
        </w:numPr>
        <w:overflowPunct w:val="0"/>
        <w:autoSpaceDE w:val="0"/>
        <w:autoSpaceDN w:val="0"/>
        <w:adjustRightInd w:val="0"/>
        <w:spacing w:line="226" w:lineRule="auto"/>
        <w:ind w:hanging="358"/>
        <w:jc w:val="both"/>
        <w:rPr>
          <w:rFonts w:ascii="Arial" w:hAnsi="Arial" w:cs="Arial"/>
          <w:sz w:val="22"/>
          <w:szCs w:val="22"/>
        </w:rPr>
      </w:pPr>
      <w:r w:rsidRPr="0017745D">
        <w:rPr>
          <w:rFonts w:ascii="Arial" w:hAnsi="Arial" w:cs="Arial"/>
          <w:sz w:val="22"/>
          <w:szCs w:val="22"/>
        </w:rPr>
        <w:t xml:space="preserve">- Os serviços de </w:t>
      </w:r>
      <w:r w:rsidRPr="0017745D">
        <w:rPr>
          <w:rFonts w:ascii="Arial" w:hAnsi="Arial" w:cs="Arial"/>
          <w:sz w:val="22"/>
          <w:szCs w:val="22"/>
          <w:u w:val="single"/>
        </w:rPr>
        <w:t>manutenção do sistema de iluminação pública</w:t>
      </w:r>
      <w:r w:rsidRPr="0017745D">
        <w:rPr>
          <w:rFonts w:ascii="Arial" w:hAnsi="Arial" w:cs="Arial"/>
          <w:sz w:val="22"/>
          <w:szCs w:val="22"/>
        </w:rPr>
        <w:t xml:space="preserve">, deverão ser executados por profissionais capacitados que desenvolverão as tarefas a seguir: </w:t>
      </w: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numPr>
          <w:ilvl w:val="0"/>
          <w:numId w:val="54"/>
        </w:numPr>
        <w:overflowPunct w:val="0"/>
        <w:autoSpaceDE w:val="0"/>
        <w:autoSpaceDN w:val="0"/>
        <w:adjustRightInd w:val="0"/>
        <w:spacing w:line="239" w:lineRule="auto"/>
        <w:ind w:hanging="358"/>
        <w:jc w:val="both"/>
        <w:rPr>
          <w:rFonts w:ascii="Arial" w:hAnsi="Arial" w:cs="Arial"/>
          <w:sz w:val="22"/>
          <w:szCs w:val="22"/>
        </w:rPr>
      </w:pPr>
      <w:r w:rsidRPr="0017745D">
        <w:rPr>
          <w:rFonts w:ascii="Arial" w:hAnsi="Arial" w:cs="Arial"/>
          <w:sz w:val="22"/>
          <w:szCs w:val="22"/>
        </w:rPr>
        <w:t xml:space="preserve">Substituir todas as lâmpadas queimadas, </w:t>
      </w:r>
    </w:p>
    <w:p w:rsidR="00221FAA" w:rsidRPr="0017745D" w:rsidRDefault="00221FAA" w:rsidP="0017745D">
      <w:pPr>
        <w:widowControl w:val="0"/>
        <w:autoSpaceDE w:val="0"/>
        <w:autoSpaceDN w:val="0"/>
        <w:adjustRightInd w:val="0"/>
        <w:spacing w:line="82" w:lineRule="exact"/>
        <w:jc w:val="both"/>
        <w:rPr>
          <w:rFonts w:ascii="Arial" w:hAnsi="Arial" w:cs="Arial"/>
          <w:sz w:val="22"/>
          <w:szCs w:val="22"/>
        </w:rPr>
      </w:pPr>
    </w:p>
    <w:p w:rsidR="00221FAA" w:rsidRPr="0017745D" w:rsidRDefault="00221FAA" w:rsidP="0017745D">
      <w:pPr>
        <w:widowControl w:val="0"/>
        <w:numPr>
          <w:ilvl w:val="0"/>
          <w:numId w:val="54"/>
        </w:numPr>
        <w:overflowPunct w:val="0"/>
        <w:autoSpaceDE w:val="0"/>
        <w:autoSpaceDN w:val="0"/>
        <w:adjustRightInd w:val="0"/>
        <w:spacing w:line="236" w:lineRule="auto"/>
        <w:ind w:right="560" w:hanging="358"/>
        <w:jc w:val="both"/>
        <w:rPr>
          <w:rFonts w:ascii="Arial" w:hAnsi="Arial" w:cs="Arial"/>
          <w:sz w:val="22"/>
          <w:szCs w:val="22"/>
        </w:rPr>
      </w:pPr>
      <w:r w:rsidRPr="0017745D">
        <w:rPr>
          <w:rFonts w:ascii="Arial" w:hAnsi="Arial" w:cs="Arial"/>
          <w:sz w:val="22"/>
          <w:szCs w:val="22"/>
        </w:rPr>
        <w:t xml:space="preserve">Substituir relés, reatores, base para fusíveis e soquetes avariados ou com defeitos, refratores (vidros) quebrados de luminárias. </w:t>
      </w:r>
    </w:p>
    <w:p w:rsidR="00221FAA" w:rsidRPr="0017745D" w:rsidRDefault="00221FAA" w:rsidP="0017745D">
      <w:pPr>
        <w:widowControl w:val="0"/>
        <w:autoSpaceDE w:val="0"/>
        <w:autoSpaceDN w:val="0"/>
        <w:adjustRightInd w:val="0"/>
        <w:spacing w:line="83" w:lineRule="exact"/>
        <w:jc w:val="both"/>
        <w:rPr>
          <w:rFonts w:ascii="Arial" w:hAnsi="Arial" w:cs="Arial"/>
          <w:sz w:val="22"/>
          <w:szCs w:val="22"/>
        </w:rPr>
      </w:pPr>
    </w:p>
    <w:p w:rsidR="00221FAA" w:rsidRPr="0017745D" w:rsidRDefault="00221FAA" w:rsidP="0017745D">
      <w:pPr>
        <w:widowControl w:val="0"/>
        <w:numPr>
          <w:ilvl w:val="0"/>
          <w:numId w:val="54"/>
        </w:numPr>
        <w:overflowPunct w:val="0"/>
        <w:autoSpaceDE w:val="0"/>
        <w:autoSpaceDN w:val="0"/>
        <w:adjustRightInd w:val="0"/>
        <w:spacing w:line="236" w:lineRule="auto"/>
        <w:ind w:hanging="358"/>
        <w:jc w:val="both"/>
        <w:rPr>
          <w:rFonts w:ascii="Arial" w:hAnsi="Arial" w:cs="Arial"/>
          <w:sz w:val="22"/>
          <w:szCs w:val="22"/>
        </w:rPr>
      </w:pPr>
      <w:r w:rsidRPr="0017745D">
        <w:rPr>
          <w:rFonts w:ascii="Arial" w:hAnsi="Arial" w:cs="Arial"/>
          <w:sz w:val="22"/>
          <w:szCs w:val="22"/>
        </w:rPr>
        <w:t xml:space="preserve">Reparar ou substituir braços de luminárias e as próprias luminárias defeituosas, bem como sua fiação interna. </w:t>
      </w:r>
    </w:p>
    <w:p w:rsidR="00221FAA" w:rsidRPr="0017745D" w:rsidRDefault="00221FAA" w:rsidP="0017745D">
      <w:pPr>
        <w:widowControl w:val="0"/>
        <w:autoSpaceDE w:val="0"/>
        <w:autoSpaceDN w:val="0"/>
        <w:adjustRightInd w:val="0"/>
        <w:spacing w:line="85" w:lineRule="exact"/>
        <w:jc w:val="both"/>
        <w:rPr>
          <w:rFonts w:ascii="Arial" w:hAnsi="Arial" w:cs="Arial"/>
          <w:sz w:val="22"/>
          <w:szCs w:val="22"/>
        </w:rPr>
      </w:pPr>
    </w:p>
    <w:p w:rsidR="00221FAA" w:rsidRPr="0017745D" w:rsidRDefault="00221FAA" w:rsidP="0017745D">
      <w:pPr>
        <w:widowControl w:val="0"/>
        <w:numPr>
          <w:ilvl w:val="0"/>
          <w:numId w:val="54"/>
        </w:numPr>
        <w:overflowPunct w:val="0"/>
        <w:autoSpaceDE w:val="0"/>
        <w:autoSpaceDN w:val="0"/>
        <w:adjustRightInd w:val="0"/>
        <w:spacing w:line="236" w:lineRule="auto"/>
        <w:ind w:right="1080" w:hanging="358"/>
        <w:jc w:val="both"/>
        <w:rPr>
          <w:rFonts w:ascii="Arial" w:hAnsi="Arial" w:cs="Arial"/>
          <w:sz w:val="22"/>
          <w:szCs w:val="22"/>
        </w:rPr>
      </w:pPr>
      <w:r w:rsidRPr="0017745D">
        <w:rPr>
          <w:rFonts w:ascii="Arial" w:hAnsi="Arial" w:cs="Arial"/>
          <w:sz w:val="22"/>
          <w:szCs w:val="22"/>
        </w:rPr>
        <w:t xml:space="preserve">Substituir fiação interna desde o chão até o topo dos postes, quando deficientes. </w:t>
      </w:r>
    </w:p>
    <w:p w:rsidR="00221FAA" w:rsidRPr="0017745D" w:rsidRDefault="00221FAA" w:rsidP="0017745D">
      <w:pPr>
        <w:widowControl w:val="0"/>
        <w:autoSpaceDE w:val="0"/>
        <w:autoSpaceDN w:val="0"/>
        <w:adjustRightInd w:val="0"/>
        <w:spacing w:line="83" w:lineRule="exact"/>
        <w:jc w:val="both"/>
        <w:rPr>
          <w:rFonts w:ascii="Arial" w:hAnsi="Arial" w:cs="Arial"/>
          <w:sz w:val="22"/>
          <w:szCs w:val="22"/>
        </w:rPr>
      </w:pPr>
    </w:p>
    <w:p w:rsidR="00221FAA" w:rsidRPr="0017745D" w:rsidRDefault="00221FAA" w:rsidP="0017745D">
      <w:pPr>
        <w:widowControl w:val="0"/>
        <w:numPr>
          <w:ilvl w:val="0"/>
          <w:numId w:val="54"/>
        </w:numPr>
        <w:overflowPunct w:val="0"/>
        <w:autoSpaceDE w:val="0"/>
        <w:autoSpaceDN w:val="0"/>
        <w:adjustRightInd w:val="0"/>
        <w:spacing w:line="236" w:lineRule="auto"/>
        <w:ind w:right="40" w:hanging="358"/>
        <w:jc w:val="both"/>
        <w:rPr>
          <w:rFonts w:ascii="Arial" w:hAnsi="Arial" w:cs="Arial"/>
          <w:sz w:val="22"/>
          <w:szCs w:val="22"/>
        </w:rPr>
      </w:pPr>
      <w:r w:rsidRPr="0017745D">
        <w:rPr>
          <w:rFonts w:ascii="Arial" w:hAnsi="Arial" w:cs="Arial"/>
          <w:sz w:val="22"/>
          <w:szCs w:val="22"/>
        </w:rPr>
        <w:t xml:space="preserve">Executar reparos ou substituições de chaves de comando, e revisão e reaperto de conexões. </w:t>
      </w:r>
    </w:p>
    <w:p w:rsidR="00221FAA" w:rsidRPr="0017745D" w:rsidRDefault="00221FAA" w:rsidP="0017745D">
      <w:pPr>
        <w:widowControl w:val="0"/>
        <w:autoSpaceDE w:val="0"/>
        <w:autoSpaceDN w:val="0"/>
        <w:adjustRightInd w:val="0"/>
        <w:spacing w:line="85" w:lineRule="exact"/>
        <w:jc w:val="both"/>
        <w:rPr>
          <w:rFonts w:ascii="Arial" w:hAnsi="Arial" w:cs="Arial"/>
          <w:sz w:val="22"/>
          <w:szCs w:val="22"/>
        </w:rPr>
      </w:pPr>
    </w:p>
    <w:p w:rsidR="00221FAA" w:rsidRPr="0017745D" w:rsidRDefault="00221FAA" w:rsidP="0017745D">
      <w:pPr>
        <w:widowControl w:val="0"/>
        <w:numPr>
          <w:ilvl w:val="0"/>
          <w:numId w:val="54"/>
        </w:numPr>
        <w:overflowPunct w:val="0"/>
        <w:autoSpaceDE w:val="0"/>
        <w:autoSpaceDN w:val="0"/>
        <w:adjustRightInd w:val="0"/>
        <w:spacing w:line="254" w:lineRule="auto"/>
        <w:ind w:right="460" w:hanging="358"/>
        <w:jc w:val="both"/>
        <w:rPr>
          <w:rFonts w:ascii="Arial" w:hAnsi="Arial" w:cs="Arial"/>
          <w:sz w:val="22"/>
          <w:szCs w:val="22"/>
        </w:rPr>
      </w:pPr>
      <w:r w:rsidRPr="0017745D">
        <w:rPr>
          <w:rFonts w:ascii="Arial" w:hAnsi="Arial" w:cs="Arial"/>
          <w:sz w:val="22"/>
          <w:szCs w:val="22"/>
        </w:rPr>
        <w:t xml:space="preserve">Sinalizar, com equipamento adequado, conforme normas da CELESC e de acordo com as exigências do CONTRAN, os locais onde estiverem sendo executados os serviços. </w:t>
      </w:r>
    </w:p>
    <w:p w:rsidR="00221FAA" w:rsidRPr="0017745D" w:rsidRDefault="00221FAA" w:rsidP="0017745D">
      <w:pPr>
        <w:widowControl w:val="0"/>
        <w:autoSpaceDE w:val="0"/>
        <w:autoSpaceDN w:val="0"/>
        <w:adjustRightInd w:val="0"/>
        <w:spacing w:line="68" w:lineRule="exact"/>
        <w:jc w:val="both"/>
        <w:rPr>
          <w:rFonts w:ascii="Arial" w:hAnsi="Arial" w:cs="Arial"/>
          <w:sz w:val="22"/>
          <w:szCs w:val="22"/>
        </w:rPr>
      </w:pPr>
    </w:p>
    <w:p w:rsidR="00221FAA" w:rsidRPr="0017745D" w:rsidRDefault="00221FAA" w:rsidP="0017745D">
      <w:pPr>
        <w:widowControl w:val="0"/>
        <w:numPr>
          <w:ilvl w:val="0"/>
          <w:numId w:val="54"/>
        </w:numPr>
        <w:overflowPunct w:val="0"/>
        <w:autoSpaceDE w:val="0"/>
        <w:autoSpaceDN w:val="0"/>
        <w:adjustRightInd w:val="0"/>
        <w:spacing w:line="236" w:lineRule="auto"/>
        <w:ind w:right="380" w:hanging="358"/>
        <w:jc w:val="both"/>
        <w:rPr>
          <w:rFonts w:ascii="Arial" w:hAnsi="Arial" w:cs="Arial"/>
          <w:sz w:val="22"/>
          <w:szCs w:val="22"/>
        </w:rPr>
      </w:pPr>
      <w:r w:rsidRPr="0017745D">
        <w:rPr>
          <w:rFonts w:ascii="Arial" w:hAnsi="Arial" w:cs="Arial"/>
          <w:sz w:val="22"/>
          <w:szCs w:val="22"/>
        </w:rPr>
        <w:t xml:space="preserve">Recolher e entregar a Administração Municipal, mediante termo de entrega, todo o material substituído. </w:t>
      </w:r>
    </w:p>
    <w:p w:rsidR="00221FAA" w:rsidRPr="0017745D" w:rsidRDefault="00221FAA" w:rsidP="0017745D">
      <w:pPr>
        <w:widowControl w:val="0"/>
        <w:autoSpaceDE w:val="0"/>
        <w:autoSpaceDN w:val="0"/>
        <w:adjustRightInd w:val="0"/>
        <w:spacing w:line="86" w:lineRule="exact"/>
        <w:jc w:val="both"/>
        <w:rPr>
          <w:rFonts w:ascii="Arial" w:hAnsi="Arial" w:cs="Arial"/>
          <w:sz w:val="22"/>
          <w:szCs w:val="22"/>
        </w:rPr>
      </w:pPr>
    </w:p>
    <w:p w:rsidR="00244A44" w:rsidRDefault="00221FAA" w:rsidP="00514B5A">
      <w:pPr>
        <w:widowControl w:val="0"/>
        <w:numPr>
          <w:ilvl w:val="0"/>
          <w:numId w:val="54"/>
        </w:numPr>
        <w:overflowPunct w:val="0"/>
        <w:autoSpaceDE w:val="0"/>
        <w:autoSpaceDN w:val="0"/>
        <w:adjustRightInd w:val="0"/>
        <w:spacing w:line="254" w:lineRule="auto"/>
        <w:ind w:right="200" w:hanging="358"/>
        <w:jc w:val="both"/>
        <w:rPr>
          <w:rFonts w:ascii="Arial" w:hAnsi="Arial" w:cs="Arial"/>
          <w:sz w:val="22"/>
          <w:szCs w:val="22"/>
        </w:rPr>
      </w:pPr>
      <w:r w:rsidRPr="0017745D">
        <w:rPr>
          <w:rFonts w:ascii="Arial" w:hAnsi="Arial" w:cs="Arial"/>
          <w:sz w:val="22"/>
          <w:szCs w:val="22"/>
        </w:rPr>
        <w:t xml:space="preserve">Emitir semanalmente relatório sintético e analítico dos serviços com a relação dos serviços e materiais utilizados e os pontos onde os mesmos foram aplicados, conforme modelo anexo deste Edital. </w:t>
      </w:r>
    </w:p>
    <w:p w:rsidR="00244A44" w:rsidRDefault="00244A44" w:rsidP="00244A44">
      <w:pPr>
        <w:pStyle w:val="PargrafodaLista"/>
        <w:rPr>
          <w:rFonts w:ascii="Arial" w:hAnsi="Arial" w:cs="Arial"/>
          <w:sz w:val="22"/>
          <w:szCs w:val="22"/>
        </w:rPr>
      </w:pPr>
    </w:p>
    <w:p w:rsidR="00244A44" w:rsidRDefault="00244A44" w:rsidP="00244A44">
      <w:pPr>
        <w:widowControl w:val="0"/>
        <w:overflowPunct w:val="0"/>
        <w:autoSpaceDE w:val="0"/>
        <w:autoSpaceDN w:val="0"/>
        <w:adjustRightInd w:val="0"/>
        <w:spacing w:line="254" w:lineRule="auto"/>
        <w:ind w:right="200"/>
        <w:jc w:val="both"/>
        <w:rPr>
          <w:rFonts w:ascii="Arial" w:hAnsi="Arial" w:cs="Arial"/>
          <w:sz w:val="22"/>
          <w:szCs w:val="22"/>
        </w:rPr>
      </w:pPr>
    </w:p>
    <w:p w:rsidR="00244A44" w:rsidRDefault="00244A44" w:rsidP="00244A44">
      <w:pPr>
        <w:widowControl w:val="0"/>
        <w:overflowPunct w:val="0"/>
        <w:autoSpaceDE w:val="0"/>
        <w:autoSpaceDN w:val="0"/>
        <w:adjustRightInd w:val="0"/>
        <w:spacing w:line="254" w:lineRule="auto"/>
        <w:ind w:right="200"/>
        <w:jc w:val="both"/>
        <w:rPr>
          <w:rFonts w:ascii="Arial" w:hAnsi="Arial" w:cs="Arial"/>
          <w:sz w:val="22"/>
          <w:szCs w:val="22"/>
        </w:rPr>
      </w:pPr>
    </w:p>
    <w:p w:rsidR="00221FAA" w:rsidRPr="0017745D" w:rsidRDefault="00221FAA" w:rsidP="0017745D">
      <w:pPr>
        <w:widowControl w:val="0"/>
        <w:autoSpaceDE w:val="0"/>
        <w:autoSpaceDN w:val="0"/>
        <w:adjustRightInd w:val="0"/>
        <w:spacing w:line="394" w:lineRule="exact"/>
        <w:jc w:val="both"/>
        <w:rPr>
          <w:rFonts w:ascii="Arial" w:hAnsi="Arial" w:cs="Arial"/>
          <w:sz w:val="22"/>
          <w:szCs w:val="22"/>
        </w:rPr>
      </w:pPr>
      <w:r w:rsidRPr="0017745D">
        <w:rPr>
          <w:rFonts w:ascii="Arial" w:hAnsi="Arial" w:cs="Arial"/>
          <w:noProof/>
          <w:sz w:val="22"/>
          <w:szCs w:val="22"/>
        </w:rPr>
        <w:drawing>
          <wp:anchor distT="0" distB="0" distL="114300" distR="114300" simplePos="0" relativeHeight="251762688" behindDoc="1" locked="0" layoutInCell="0" allowOverlap="1">
            <wp:simplePos x="0" y="0"/>
            <wp:positionH relativeFrom="column">
              <wp:posOffset>-69850</wp:posOffset>
            </wp:positionH>
            <wp:positionV relativeFrom="paragraph">
              <wp:posOffset>247015</wp:posOffset>
            </wp:positionV>
            <wp:extent cx="5496560" cy="189230"/>
            <wp:effectExtent l="0" t="0" r="8890" b="127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6560" cy="189230"/>
                    </a:xfrm>
                    <a:prstGeom prst="rect">
                      <a:avLst/>
                    </a:prstGeom>
                    <a:noFill/>
                  </pic:spPr>
                </pic:pic>
              </a:graphicData>
            </a:graphic>
          </wp:anchor>
        </w:drawing>
      </w:r>
    </w:p>
    <w:p w:rsidR="00221FAA" w:rsidRPr="0017745D" w:rsidRDefault="00221FAA" w:rsidP="0017745D">
      <w:pPr>
        <w:widowControl w:val="0"/>
        <w:autoSpaceDE w:val="0"/>
        <w:autoSpaceDN w:val="0"/>
        <w:adjustRightInd w:val="0"/>
        <w:ind w:left="3600"/>
        <w:jc w:val="both"/>
        <w:rPr>
          <w:rFonts w:ascii="Arial" w:hAnsi="Arial" w:cs="Arial"/>
          <w:sz w:val="22"/>
          <w:szCs w:val="22"/>
        </w:rPr>
      </w:pPr>
      <w:r w:rsidRPr="0017745D">
        <w:rPr>
          <w:rFonts w:ascii="Arial" w:hAnsi="Arial" w:cs="Arial"/>
          <w:b/>
          <w:bCs/>
          <w:sz w:val="22"/>
          <w:szCs w:val="22"/>
        </w:rPr>
        <w:t>ANEXO X</w:t>
      </w: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244A44" w:rsidRDefault="00244A44" w:rsidP="00244A44">
      <w:pPr>
        <w:widowControl w:val="0"/>
        <w:autoSpaceDE w:val="0"/>
        <w:autoSpaceDN w:val="0"/>
        <w:adjustRightInd w:val="0"/>
        <w:spacing w:line="364" w:lineRule="exact"/>
        <w:jc w:val="right"/>
        <w:rPr>
          <w:rFonts w:ascii="Arial" w:hAnsi="Arial" w:cs="Arial"/>
          <w:b/>
          <w:sz w:val="22"/>
          <w:szCs w:val="22"/>
        </w:rPr>
      </w:pPr>
      <w:r w:rsidRPr="00244A44">
        <w:rPr>
          <w:rFonts w:ascii="Arial" w:hAnsi="Arial" w:cs="Arial"/>
          <w:b/>
          <w:sz w:val="22"/>
          <w:szCs w:val="22"/>
          <w:highlight w:val="yellow"/>
        </w:rPr>
        <w:t>FORA DOS ENVELOPES</w:t>
      </w:r>
    </w:p>
    <w:p w:rsidR="00244A44" w:rsidRDefault="00244A44" w:rsidP="0017745D">
      <w:pPr>
        <w:widowControl w:val="0"/>
        <w:autoSpaceDE w:val="0"/>
        <w:autoSpaceDN w:val="0"/>
        <w:adjustRightInd w:val="0"/>
        <w:spacing w:line="239" w:lineRule="auto"/>
        <w:ind w:left="2460"/>
        <w:jc w:val="both"/>
        <w:rPr>
          <w:rFonts w:ascii="Arial" w:hAnsi="Arial" w:cs="Arial"/>
          <w:b/>
          <w:bCs/>
          <w:sz w:val="22"/>
          <w:szCs w:val="22"/>
        </w:rPr>
      </w:pPr>
    </w:p>
    <w:p w:rsidR="00221FAA" w:rsidRPr="0017745D" w:rsidRDefault="00221FAA" w:rsidP="0017745D">
      <w:pPr>
        <w:widowControl w:val="0"/>
        <w:autoSpaceDE w:val="0"/>
        <w:autoSpaceDN w:val="0"/>
        <w:adjustRightInd w:val="0"/>
        <w:spacing w:line="239" w:lineRule="auto"/>
        <w:ind w:left="2460"/>
        <w:jc w:val="both"/>
        <w:rPr>
          <w:rFonts w:ascii="Arial" w:hAnsi="Arial" w:cs="Arial"/>
          <w:sz w:val="22"/>
          <w:szCs w:val="22"/>
        </w:rPr>
      </w:pPr>
      <w:r w:rsidRPr="0017745D">
        <w:rPr>
          <w:rFonts w:ascii="Arial" w:hAnsi="Arial" w:cs="Arial"/>
          <w:b/>
          <w:bCs/>
          <w:sz w:val="22"/>
          <w:szCs w:val="22"/>
        </w:rPr>
        <w:t xml:space="preserve">PREGÃO PRESENCIAL Nº </w:t>
      </w:r>
      <w:r w:rsidR="00F82AF6">
        <w:rPr>
          <w:rFonts w:ascii="Arial" w:hAnsi="Arial" w:cs="Arial"/>
          <w:b/>
          <w:bCs/>
          <w:sz w:val="22"/>
          <w:szCs w:val="22"/>
        </w:rPr>
        <w:t>32/2018</w:t>
      </w:r>
    </w:p>
    <w:p w:rsidR="00221FAA" w:rsidRPr="0017745D" w:rsidRDefault="00221FAA" w:rsidP="0017745D">
      <w:pPr>
        <w:widowControl w:val="0"/>
        <w:autoSpaceDE w:val="0"/>
        <w:autoSpaceDN w:val="0"/>
        <w:adjustRightInd w:val="0"/>
        <w:spacing w:line="254"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39" w:lineRule="auto"/>
        <w:ind w:left="3000"/>
        <w:jc w:val="both"/>
        <w:rPr>
          <w:rFonts w:ascii="Arial" w:hAnsi="Arial" w:cs="Arial"/>
          <w:sz w:val="22"/>
          <w:szCs w:val="22"/>
        </w:rPr>
      </w:pPr>
      <w:r w:rsidRPr="0017745D">
        <w:rPr>
          <w:rFonts w:ascii="Arial" w:hAnsi="Arial" w:cs="Arial"/>
          <w:b/>
          <w:bCs/>
          <w:sz w:val="22"/>
          <w:szCs w:val="22"/>
        </w:rPr>
        <w:t>REGISTRO DE PREÇOS</w:t>
      </w:r>
    </w:p>
    <w:p w:rsidR="00221FAA" w:rsidRPr="0017745D" w:rsidRDefault="00221FAA" w:rsidP="0017745D">
      <w:pPr>
        <w:widowControl w:val="0"/>
        <w:autoSpaceDE w:val="0"/>
        <w:autoSpaceDN w:val="0"/>
        <w:adjustRightInd w:val="0"/>
        <w:spacing w:line="299" w:lineRule="exact"/>
        <w:jc w:val="both"/>
        <w:rPr>
          <w:rFonts w:ascii="Arial" w:hAnsi="Arial" w:cs="Arial"/>
          <w:sz w:val="22"/>
          <w:szCs w:val="22"/>
        </w:rPr>
      </w:pPr>
    </w:p>
    <w:p w:rsidR="00221FAA" w:rsidRPr="0017745D" w:rsidRDefault="00221FAA" w:rsidP="0017745D">
      <w:pPr>
        <w:widowControl w:val="0"/>
        <w:overflowPunct w:val="0"/>
        <w:autoSpaceDE w:val="0"/>
        <w:autoSpaceDN w:val="0"/>
        <w:adjustRightInd w:val="0"/>
        <w:spacing w:line="218" w:lineRule="auto"/>
        <w:ind w:left="1080" w:right="320" w:hanging="739"/>
        <w:jc w:val="both"/>
        <w:rPr>
          <w:rFonts w:ascii="Arial" w:hAnsi="Arial" w:cs="Arial"/>
          <w:sz w:val="22"/>
          <w:szCs w:val="22"/>
        </w:rPr>
      </w:pPr>
      <w:r w:rsidRPr="0017745D">
        <w:rPr>
          <w:rFonts w:ascii="Arial" w:hAnsi="Arial" w:cs="Arial"/>
          <w:b/>
          <w:bCs/>
          <w:sz w:val="22"/>
          <w:szCs w:val="22"/>
        </w:rPr>
        <w:t>DECLARAÇÃO DE INEXISTÊNCIA DE VÍNCULO, SÓCIO OU PROCURADOR VINCULADO COM A ADMINISTRAÇÃO PÚBLICA MUNICIPAL</w:t>
      </w: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322" w:lineRule="exact"/>
        <w:jc w:val="both"/>
        <w:rPr>
          <w:rFonts w:ascii="Arial" w:hAnsi="Arial" w:cs="Arial"/>
          <w:sz w:val="22"/>
          <w:szCs w:val="22"/>
        </w:rPr>
      </w:pPr>
    </w:p>
    <w:p w:rsidR="00221FAA" w:rsidRPr="0017745D" w:rsidRDefault="00221FAA" w:rsidP="0017745D">
      <w:pPr>
        <w:widowControl w:val="0"/>
        <w:tabs>
          <w:tab w:val="left" w:pos="2340"/>
          <w:tab w:val="left" w:pos="3580"/>
          <w:tab w:val="left" w:pos="4300"/>
          <w:tab w:val="left" w:pos="5880"/>
          <w:tab w:val="left" w:pos="7280"/>
          <w:tab w:val="left" w:pos="8280"/>
        </w:tabs>
        <w:autoSpaceDE w:val="0"/>
        <w:autoSpaceDN w:val="0"/>
        <w:adjustRightInd w:val="0"/>
        <w:jc w:val="both"/>
        <w:rPr>
          <w:rFonts w:ascii="Arial" w:hAnsi="Arial" w:cs="Arial"/>
          <w:sz w:val="22"/>
          <w:szCs w:val="22"/>
        </w:rPr>
      </w:pPr>
      <w:r w:rsidRPr="0017745D">
        <w:rPr>
          <w:rFonts w:ascii="Arial" w:hAnsi="Arial" w:cs="Arial"/>
          <w:sz w:val="22"/>
          <w:szCs w:val="22"/>
        </w:rPr>
        <w:t>_________(RAZÃO</w:t>
      </w:r>
      <w:r w:rsidRPr="0017745D">
        <w:rPr>
          <w:rFonts w:ascii="Arial" w:hAnsi="Arial" w:cs="Arial"/>
          <w:sz w:val="22"/>
          <w:szCs w:val="22"/>
        </w:rPr>
        <w:tab/>
        <w:t>SOCIAL</w:t>
      </w:r>
      <w:r w:rsidRPr="0017745D">
        <w:rPr>
          <w:rFonts w:ascii="Arial" w:hAnsi="Arial" w:cs="Arial"/>
          <w:sz w:val="22"/>
          <w:szCs w:val="22"/>
        </w:rPr>
        <w:tab/>
        <w:t>DA</w:t>
      </w:r>
      <w:r w:rsidRPr="0017745D">
        <w:rPr>
          <w:rFonts w:ascii="Arial" w:hAnsi="Arial" w:cs="Arial"/>
          <w:sz w:val="22"/>
          <w:szCs w:val="22"/>
        </w:rPr>
        <w:tab/>
        <w:t>EMPRESA)</w:t>
      </w:r>
      <w:r w:rsidRPr="0017745D">
        <w:rPr>
          <w:rFonts w:ascii="Arial" w:hAnsi="Arial" w:cs="Arial"/>
          <w:sz w:val="22"/>
          <w:szCs w:val="22"/>
        </w:rPr>
        <w:tab/>
        <w:t>________</w:t>
      </w:r>
      <w:r w:rsidRPr="0017745D">
        <w:rPr>
          <w:rFonts w:ascii="Arial" w:hAnsi="Arial" w:cs="Arial"/>
          <w:sz w:val="22"/>
          <w:szCs w:val="22"/>
        </w:rPr>
        <w:tab/>
        <w:t>CNPJ</w:t>
      </w:r>
      <w:r w:rsidRPr="0017745D">
        <w:rPr>
          <w:rFonts w:ascii="Arial" w:hAnsi="Arial" w:cs="Arial"/>
          <w:sz w:val="22"/>
          <w:szCs w:val="22"/>
        </w:rPr>
        <w:tab/>
        <w:t>nº</w:t>
      </w:r>
    </w:p>
    <w:p w:rsidR="00221FAA" w:rsidRPr="0017745D" w:rsidRDefault="00221FAA" w:rsidP="0017745D">
      <w:pPr>
        <w:widowControl w:val="0"/>
        <w:autoSpaceDE w:val="0"/>
        <w:autoSpaceDN w:val="0"/>
        <w:adjustRightInd w:val="0"/>
        <w:spacing w:line="171" w:lineRule="exact"/>
        <w:jc w:val="both"/>
        <w:rPr>
          <w:rFonts w:ascii="Arial" w:hAnsi="Arial" w:cs="Arial"/>
          <w:sz w:val="22"/>
          <w:szCs w:val="22"/>
        </w:rPr>
      </w:pPr>
    </w:p>
    <w:p w:rsidR="00221FAA" w:rsidRPr="0017745D" w:rsidRDefault="00221FAA" w:rsidP="0017745D">
      <w:pPr>
        <w:widowControl w:val="0"/>
        <w:overflowPunct w:val="0"/>
        <w:autoSpaceDE w:val="0"/>
        <w:autoSpaceDN w:val="0"/>
        <w:adjustRightInd w:val="0"/>
        <w:spacing w:line="353" w:lineRule="auto"/>
        <w:jc w:val="both"/>
        <w:rPr>
          <w:rFonts w:ascii="Arial" w:hAnsi="Arial" w:cs="Arial"/>
          <w:sz w:val="22"/>
          <w:szCs w:val="22"/>
        </w:rPr>
      </w:pPr>
      <w:r w:rsidRPr="0017745D">
        <w:rPr>
          <w:rFonts w:ascii="Arial" w:hAnsi="Arial" w:cs="Arial"/>
          <w:sz w:val="22"/>
          <w:szCs w:val="22"/>
        </w:rPr>
        <w:t xml:space="preserve">____________________, sediada em _____________(ENDEREÇO COMERCIAL)_______, declara, nos termos do art. 9º, da Lei nº 8.666/93, que não possui como sócio ou procurador, ou sendo pessoa física não é, servidor </w:t>
      </w:r>
      <w:r w:rsidR="00F159CB" w:rsidRPr="0017745D">
        <w:rPr>
          <w:rFonts w:ascii="Arial" w:hAnsi="Arial" w:cs="Arial"/>
          <w:sz w:val="22"/>
          <w:szCs w:val="22"/>
        </w:rPr>
        <w:t>público</w:t>
      </w:r>
      <w:r w:rsidRPr="0017745D">
        <w:rPr>
          <w:rFonts w:ascii="Arial" w:hAnsi="Arial" w:cs="Arial"/>
          <w:sz w:val="22"/>
          <w:szCs w:val="22"/>
        </w:rPr>
        <w:t xml:space="preserve"> efetivo ou não, ainda que licenciado do cargo, nem mantém vínculo de qualquer espéccie com o , bem como, não é pessoa (física ou jurídica) terceirizada cuja atividade esteja relacionada com os setores de Compras, Jurídico, Contábil, Financeiro ou qualquer outro setor cujo objeto licitado seja afeto.</w:t>
      </w: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315" w:lineRule="exact"/>
        <w:jc w:val="both"/>
        <w:rPr>
          <w:rFonts w:ascii="Arial" w:hAnsi="Arial" w:cs="Arial"/>
          <w:sz w:val="22"/>
          <w:szCs w:val="22"/>
        </w:rPr>
      </w:pPr>
    </w:p>
    <w:p w:rsidR="00221FAA" w:rsidRPr="0017745D" w:rsidRDefault="00221FAA" w:rsidP="0017745D">
      <w:pPr>
        <w:widowControl w:val="0"/>
        <w:autoSpaceDE w:val="0"/>
        <w:autoSpaceDN w:val="0"/>
        <w:adjustRightInd w:val="0"/>
        <w:jc w:val="both"/>
        <w:rPr>
          <w:rFonts w:ascii="Arial" w:hAnsi="Arial" w:cs="Arial"/>
          <w:sz w:val="22"/>
          <w:szCs w:val="22"/>
        </w:rPr>
      </w:pPr>
      <w:r w:rsidRPr="0017745D">
        <w:rPr>
          <w:rFonts w:ascii="Arial" w:hAnsi="Arial" w:cs="Arial"/>
          <w:sz w:val="22"/>
          <w:szCs w:val="22"/>
        </w:rPr>
        <w:t>___________________________ (SC), ____&lt; DATA&gt; ________</w:t>
      </w: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00" w:lineRule="exact"/>
        <w:jc w:val="both"/>
        <w:rPr>
          <w:rFonts w:ascii="Arial" w:hAnsi="Arial" w:cs="Arial"/>
          <w:sz w:val="22"/>
          <w:szCs w:val="22"/>
        </w:rPr>
      </w:pPr>
    </w:p>
    <w:p w:rsidR="00221FAA" w:rsidRPr="0017745D" w:rsidRDefault="00221FAA" w:rsidP="0017745D">
      <w:pPr>
        <w:widowControl w:val="0"/>
        <w:autoSpaceDE w:val="0"/>
        <w:autoSpaceDN w:val="0"/>
        <w:adjustRightInd w:val="0"/>
        <w:spacing w:line="261" w:lineRule="exact"/>
        <w:jc w:val="both"/>
        <w:rPr>
          <w:rFonts w:ascii="Arial" w:hAnsi="Arial" w:cs="Arial"/>
          <w:sz w:val="22"/>
          <w:szCs w:val="22"/>
        </w:rPr>
      </w:pPr>
    </w:p>
    <w:p w:rsidR="00221FAA" w:rsidRPr="0017745D" w:rsidRDefault="00221FAA" w:rsidP="0017745D">
      <w:pPr>
        <w:widowControl w:val="0"/>
        <w:autoSpaceDE w:val="0"/>
        <w:autoSpaceDN w:val="0"/>
        <w:adjustRightInd w:val="0"/>
        <w:jc w:val="both"/>
        <w:rPr>
          <w:rFonts w:ascii="Arial" w:hAnsi="Arial" w:cs="Arial"/>
          <w:sz w:val="22"/>
          <w:szCs w:val="22"/>
        </w:rPr>
      </w:pPr>
      <w:r w:rsidRPr="0017745D">
        <w:rPr>
          <w:rFonts w:ascii="Arial" w:hAnsi="Arial" w:cs="Arial"/>
          <w:b/>
          <w:bCs/>
          <w:sz w:val="22"/>
          <w:szCs w:val="22"/>
        </w:rPr>
        <w:t>_________________________________________</w:t>
      </w:r>
    </w:p>
    <w:p w:rsidR="00221FAA" w:rsidRPr="0017745D" w:rsidRDefault="00221FAA" w:rsidP="0017745D">
      <w:pPr>
        <w:widowControl w:val="0"/>
        <w:autoSpaceDE w:val="0"/>
        <w:autoSpaceDN w:val="0"/>
        <w:adjustRightInd w:val="0"/>
        <w:spacing w:line="46" w:lineRule="exact"/>
        <w:jc w:val="both"/>
        <w:rPr>
          <w:rFonts w:ascii="Arial" w:hAnsi="Arial" w:cs="Arial"/>
          <w:sz w:val="22"/>
          <w:szCs w:val="22"/>
        </w:rPr>
      </w:pPr>
    </w:p>
    <w:p w:rsidR="00221FAA" w:rsidRPr="0017745D" w:rsidRDefault="00221FAA" w:rsidP="0017745D">
      <w:pPr>
        <w:widowControl w:val="0"/>
        <w:overflowPunct w:val="0"/>
        <w:autoSpaceDE w:val="0"/>
        <w:autoSpaceDN w:val="0"/>
        <w:adjustRightInd w:val="0"/>
        <w:spacing w:line="219" w:lineRule="auto"/>
        <w:ind w:left="800" w:right="3980" w:hanging="797"/>
        <w:jc w:val="both"/>
        <w:rPr>
          <w:rFonts w:ascii="Arial" w:hAnsi="Arial" w:cs="Arial"/>
          <w:sz w:val="22"/>
          <w:szCs w:val="22"/>
        </w:rPr>
      </w:pPr>
      <w:r w:rsidRPr="0017745D">
        <w:rPr>
          <w:rFonts w:ascii="Arial" w:hAnsi="Arial" w:cs="Arial"/>
          <w:sz w:val="22"/>
          <w:szCs w:val="22"/>
        </w:rPr>
        <w:t>Assinatura do representante legal da empresa Carimbo da empresa</w:t>
      </w:r>
    </w:p>
    <w:p w:rsidR="00221FAA" w:rsidRPr="0017745D" w:rsidRDefault="00221FAA" w:rsidP="0017745D">
      <w:pPr>
        <w:widowControl w:val="0"/>
        <w:autoSpaceDE w:val="0"/>
        <w:autoSpaceDN w:val="0"/>
        <w:adjustRightInd w:val="0"/>
        <w:spacing w:line="307" w:lineRule="exact"/>
        <w:jc w:val="both"/>
        <w:rPr>
          <w:rFonts w:ascii="Arial" w:hAnsi="Arial" w:cs="Arial"/>
          <w:sz w:val="22"/>
          <w:szCs w:val="22"/>
        </w:rPr>
      </w:pPr>
    </w:p>
    <w:p w:rsidR="008B5F31" w:rsidRPr="0017745D" w:rsidRDefault="00525C97">
      <w:pPr>
        <w:widowControl w:val="0"/>
        <w:autoSpaceDE w:val="0"/>
        <w:autoSpaceDN w:val="0"/>
        <w:adjustRightInd w:val="0"/>
        <w:spacing w:line="239" w:lineRule="auto"/>
        <w:jc w:val="both"/>
        <w:rPr>
          <w:rFonts w:ascii="Arial" w:hAnsi="Arial" w:cs="Arial"/>
          <w:sz w:val="22"/>
          <w:szCs w:val="22"/>
        </w:rPr>
      </w:pPr>
      <w:r>
        <w:rPr>
          <w:rFonts w:ascii="Arial" w:hAnsi="Arial" w:cs="Arial"/>
          <w:sz w:val="22"/>
          <w:szCs w:val="22"/>
        </w:rPr>
        <w:t>Carimbo do CNPJ</w:t>
      </w:r>
      <w:bookmarkStart w:id="17" w:name="_GoBack"/>
      <w:bookmarkEnd w:id="17"/>
    </w:p>
    <w:sectPr w:rsidR="008B5F31" w:rsidRPr="0017745D" w:rsidSect="00CA2667">
      <w:headerReference w:type="default" r:id="rId29"/>
      <w:footerReference w:type="default" r:id="rId30"/>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229" w:rsidRDefault="00996229" w:rsidP="00B169AE">
      <w:r>
        <w:separator/>
      </w:r>
    </w:p>
  </w:endnote>
  <w:endnote w:type="continuationSeparator" w:id="1">
    <w:p w:rsidR="00996229" w:rsidRDefault="00996229" w:rsidP="00B169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1BA" w:rsidRDefault="002C01BA" w:rsidP="002C01BA">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w:t>
    </w:r>
    <w:r>
      <w:rPr>
        <w:rFonts w:asciiTheme="majorHAnsi" w:hAnsiTheme="majorHAnsi"/>
      </w:rPr>
      <w:tab/>
    </w:r>
    <w:r>
      <w:rPr>
        <w:rFonts w:asciiTheme="majorHAnsi" w:hAnsiTheme="majorHAnsi"/>
      </w:rPr>
      <w:tab/>
      <w:t xml:space="preserve"> Celso Ramos/SC 88598-000</w:t>
    </w:r>
  </w:p>
  <w:p w:rsidR="00F82AF6" w:rsidRDefault="00F82AF6">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1BA" w:rsidRDefault="002C01BA" w:rsidP="002C01BA">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w:t>
    </w:r>
    <w:r>
      <w:rPr>
        <w:rFonts w:asciiTheme="majorHAnsi" w:hAnsiTheme="majorHAnsi"/>
      </w:rPr>
      <w:tab/>
    </w:r>
    <w:r>
      <w:rPr>
        <w:rFonts w:asciiTheme="majorHAnsi" w:hAnsiTheme="majorHAnsi"/>
      </w:rPr>
      <w:tab/>
      <w:t xml:space="preserve"> Celso Ramos/SC 88598-000</w:t>
    </w:r>
  </w:p>
  <w:p w:rsidR="00F82AF6" w:rsidRDefault="00F82AF6" w:rsidP="00CA2667">
    <w:pPr>
      <w:pStyle w:val="Rodap"/>
      <w:ind w:left="-136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229" w:rsidRDefault="00996229" w:rsidP="00B169AE">
      <w:r>
        <w:separator/>
      </w:r>
    </w:p>
  </w:footnote>
  <w:footnote w:type="continuationSeparator" w:id="1">
    <w:p w:rsidR="00996229" w:rsidRDefault="00996229" w:rsidP="00B169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AF6" w:rsidRDefault="002C01BA">
    <w:pPr>
      <w:pStyle w:val="Cabealho"/>
    </w:pPr>
    <w:r w:rsidRPr="002C01BA">
      <w:rPr>
        <w:noProof/>
      </w:rPr>
      <w:drawing>
        <wp:anchor distT="0" distB="0" distL="114300" distR="114300" simplePos="0" relativeHeight="251663360" behindDoc="0" locked="0" layoutInCell="1" allowOverlap="1">
          <wp:simplePos x="0" y="0"/>
          <wp:positionH relativeFrom="column">
            <wp:posOffset>-269875</wp:posOffset>
          </wp:positionH>
          <wp:positionV relativeFrom="paragraph">
            <wp:posOffset>-200025</wp:posOffset>
          </wp:positionV>
          <wp:extent cx="6029325" cy="1114425"/>
          <wp:effectExtent l="19050" t="0" r="9525" b="0"/>
          <wp:wrapSquare wrapText="bothSides"/>
          <wp:docPr id="7"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029325" cy="1114425"/>
                  </a:xfrm>
                  <a:prstGeom prst="rect">
                    <a:avLst/>
                  </a:prstGeom>
                  <a:noFill/>
                  <a:ln w="9525">
                    <a:noFill/>
                    <a:miter lim="800000"/>
                    <a:headEnd/>
                    <a:tailEnd/>
                  </a:ln>
                </pic:spPr>
              </pic:pic>
            </a:graphicData>
          </a:graphic>
        </wp:anchor>
      </w:drawing>
    </w:r>
  </w:p>
  <w:p w:rsidR="00F82AF6" w:rsidRDefault="00F82AF6">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AF6" w:rsidRDefault="002C01BA" w:rsidP="00CA2667">
    <w:pPr>
      <w:pStyle w:val="Cabealho"/>
      <w:ind w:left="-1417"/>
    </w:pPr>
    <w:r w:rsidRPr="002C01BA">
      <w:rPr>
        <w:noProof/>
      </w:rPr>
      <w:drawing>
        <wp:anchor distT="0" distB="0" distL="114300" distR="114300" simplePos="0" relativeHeight="251661312" behindDoc="0" locked="0" layoutInCell="1" allowOverlap="1">
          <wp:simplePos x="0" y="0"/>
          <wp:positionH relativeFrom="column">
            <wp:posOffset>-299085</wp:posOffset>
          </wp:positionH>
          <wp:positionV relativeFrom="paragraph">
            <wp:posOffset>-36830</wp:posOffset>
          </wp:positionV>
          <wp:extent cx="5962650" cy="1300480"/>
          <wp:effectExtent l="19050" t="0" r="0" b="0"/>
          <wp:wrapSquare wrapText="bothSides"/>
          <wp:docPr id="6"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962650" cy="13004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28.5pt;visibility:visible;mso-wrap-style:square" o:bullet="t">
        <v:imagedata r:id="rId1" o:title=""/>
      </v:shape>
    </w:pict>
  </w:numPicBullet>
  <w:abstractNum w:abstractNumId="0">
    <w:nsid w:val="00000029"/>
    <w:multiLevelType w:val="hybridMultilevel"/>
    <w:tmpl w:val="00004823"/>
    <w:lvl w:ilvl="0" w:tplc="000018BE">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384"/>
    <w:multiLevelType w:val="hybridMultilevel"/>
    <w:tmpl w:val="00007F4F"/>
    <w:lvl w:ilvl="0" w:tplc="0000494A">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32"/>
    <w:multiLevelType w:val="hybridMultilevel"/>
    <w:tmpl w:val="00000120"/>
    <w:lvl w:ilvl="0" w:tplc="0000759A">
      <w:start w:val="1"/>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E12"/>
    <w:multiLevelType w:val="hybridMultilevel"/>
    <w:tmpl w:val="00005F1E"/>
    <w:lvl w:ilvl="0" w:tplc="00002833">
      <w:start w:val="5"/>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E90"/>
    <w:multiLevelType w:val="hybridMultilevel"/>
    <w:tmpl w:val="00003A2D"/>
    <w:lvl w:ilvl="0" w:tplc="00006048">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1F4"/>
    <w:multiLevelType w:val="hybridMultilevel"/>
    <w:tmpl w:val="00005DD5"/>
    <w:lvl w:ilvl="0" w:tplc="00006AD4">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21F"/>
    <w:multiLevelType w:val="hybridMultilevel"/>
    <w:tmpl w:val="000073DA"/>
    <w:lvl w:ilvl="0" w:tplc="000058B0">
      <w:start w:val="1"/>
      <w:numFmt w:val="decimal"/>
      <w:lvlText w:val="%1"/>
      <w:lvlJc w:val="left"/>
      <w:pPr>
        <w:tabs>
          <w:tab w:val="num" w:pos="720"/>
        </w:tabs>
        <w:ind w:left="720" w:hanging="360"/>
      </w:pPr>
    </w:lvl>
    <w:lvl w:ilvl="1" w:tplc="000026CA">
      <w:start w:val="6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238"/>
    <w:multiLevelType w:val="hybridMultilevel"/>
    <w:tmpl w:val="00003B25"/>
    <w:lvl w:ilvl="0" w:tplc="00001E1F">
      <w:start w:val="4"/>
      <w:numFmt w:val="lowerLetter"/>
      <w:lvlText w:val="%1)"/>
      <w:lvlJc w:val="left"/>
      <w:pPr>
        <w:tabs>
          <w:tab w:val="num" w:pos="786"/>
        </w:tabs>
        <w:ind w:left="78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39D"/>
    <w:multiLevelType w:val="hybridMultilevel"/>
    <w:tmpl w:val="00007049"/>
    <w:lvl w:ilvl="0" w:tplc="0000692C">
      <w:start w:val="1"/>
      <w:numFmt w:val="decimal"/>
      <w:lvlText w:val="%1"/>
      <w:lvlJc w:val="left"/>
      <w:pPr>
        <w:tabs>
          <w:tab w:val="num" w:pos="720"/>
        </w:tabs>
        <w:ind w:left="720" w:hanging="360"/>
      </w:pPr>
    </w:lvl>
    <w:lvl w:ilvl="1" w:tplc="00004A80">
      <w:start w:val="35"/>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3E9"/>
    <w:multiLevelType w:val="hybridMultilevel"/>
    <w:tmpl w:val="00004080"/>
    <w:lvl w:ilvl="0" w:tplc="00005DB2">
      <w:start w:val="2"/>
      <w:numFmt w:val="decimal"/>
      <w:lvlText w:val="1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481"/>
    <w:multiLevelType w:val="hybridMultilevel"/>
    <w:tmpl w:val="00004087"/>
    <w:lvl w:ilvl="0" w:tplc="00007B4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53C"/>
    <w:multiLevelType w:val="hybridMultilevel"/>
    <w:tmpl w:val="00007E87"/>
    <w:lvl w:ilvl="0" w:tplc="0000390C">
      <w:start w:val="3"/>
      <w:numFmt w:val="decimal"/>
      <w:lvlText w:val="5.%1"/>
      <w:lvlJc w:val="left"/>
      <w:pPr>
        <w:tabs>
          <w:tab w:val="num" w:pos="720"/>
        </w:tabs>
        <w:ind w:left="720" w:hanging="360"/>
      </w:pPr>
    </w:lvl>
    <w:lvl w:ilvl="1" w:tplc="00000F3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87E"/>
    <w:multiLevelType w:val="hybridMultilevel"/>
    <w:tmpl w:val="000016C5"/>
    <w:lvl w:ilvl="0" w:tplc="00006899">
      <w:start w:val="4"/>
      <w:numFmt w:val="decimal"/>
      <w:lvlText w:val="15.1.%1"/>
      <w:lvlJc w:val="left"/>
      <w:pPr>
        <w:tabs>
          <w:tab w:val="num" w:pos="720"/>
        </w:tabs>
        <w:ind w:left="720" w:hanging="360"/>
      </w:pPr>
    </w:lvl>
    <w:lvl w:ilvl="1" w:tplc="00003CD5">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953"/>
    <w:multiLevelType w:val="hybridMultilevel"/>
    <w:tmpl w:val="00006BCB"/>
    <w:lvl w:ilvl="0" w:tplc="00000FC9">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AF4"/>
    <w:multiLevelType w:val="hybridMultilevel"/>
    <w:tmpl w:val="00000ECC"/>
    <w:lvl w:ilvl="0" w:tplc="000046CF">
      <w:start w:val="1"/>
      <w:numFmt w:val="decimal"/>
      <w:lvlText w:val="11.%1"/>
      <w:lvlJc w:val="left"/>
      <w:pPr>
        <w:tabs>
          <w:tab w:val="num" w:pos="720"/>
        </w:tabs>
        <w:ind w:left="720" w:hanging="360"/>
      </w:pPr>
    </w:lvl>
    <w:lvl w:ilvl="1" w:tplc="000001D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2059"/>
    <w:multiLevelType w:val="hybridMultilevel"/>
    <w:tmpl w:val="0000127E"/>
    <w:lvl w:ilvl="0" w:tplc="00000035">
      <w:start w:val="7"/>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252A"/>
    <w:multiLevelType w:val="hybridMultilevel"/>
    <w:tmpl w:val="000037E5"/>
    <w:lvl w:ilvl="0" w:tplc="00001DC0">
      <w:start w:val="1"/>
      <w:numFmt w:val="decimal"/>
      <w:lvlText w:val="15.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260D"/>
    <w:multiLevelType w:val="hybridMultilevel"/>
    <w:tmpl w:val="00006B89"/>
    <w:lvl w:ilvl="0" w:tplc="0000030A">
      <w:start w:val="4"/>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2CD6"/>
    <w:multiLevelType w:val="hybridMultilevel"/>
    <w:tmpl w:val="000072AE"/>
    <w:lvl w:ilvl="0" w:tplc="00006952">
      <w:start w:val="6"/>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2E40"/>
    <w:multiLevelType w:val="hybridMultilevel"/>
    <w:tmpl w:val="00001366"/>
    <w:lvl w:ilvl="0" w:tplc="00001CD0">
      <w:start w:val="7"/>
      <w:numFmt w:val="decimal"/>
      <w:lvlText w:val="1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2FFF"/>
    <w:multiLevelType w:val="hybridMultilevel"/>
    <w:tmpl w:val="00006C69"/>
    <w:lvl w:ilvl="0" w:tplc="0000288F">
      <w:start w:val="1"/>
      <w:numFmt w:val="decimal"/>
      <w:lvlText w:val="19.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301C"/>
    <w:multiLevelType w:val="hybridMultilevel"/>
    <w:tmpl w:val="00000BDB"/>
    <w:lvl w:ilvl="0" w:tplc="000056AE">
      <w:start w:val="14"/>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314F"/>
    <w:multiLevelType w:val="hybridMultilevel"/>
    <w:tmpl w:val="00005E14"/>
    <w:lvl w:ilvl="0" w:tplc="00004DF2">
      <w:start w:val="1"/>
      <w:numFmt w:val="decimal"/>
      <w:lvlText w:val="14.%1"/>
      <w:lvlJc w:val="left"/>
      <w:pPr>
        <w:tabs>
          <w:tab w:val="num" w:pos="720"/>
        </w:tabs>
        <w:ind w:left="720" w:hanging="360"/>
      </w:pPr>
    </w:lvl>
    <w:lvl w:ilvl="1" w:tplc="0000494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33EA"/>
    <w:multiLevelType w:val="hybridMultilevel"/>
    <w:tmpl w:val="000023C9"/>
    <w:lvl w:ilvl="0" w:tplc="000048CC">
      <w:start w:val="1"/>
      <w:numFmt w:val="decimal"/>
      <w:lvlText w:val="1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366B"/>
    <w:multiLevelType w:val="hybridMultilevel"/>
    <w:tmpl w:val="000066C4"/>
    <w:lvl w:ilvl="0" w:tplc="00004230">
      <w:start w:val="11"/>
      <w:numFmt w:val="decimal"/>
      <w:lvlText w:val="14.%1"/>
      <w:lvlJc w:val="left"/>
      <w:pPr>
        <w:tabs>
          <w:tab w:val="num" w:pos="720"/>
        </w:tabs>
        <w:ind w:left="720" w:hanging="360"/>
      </w:pPr>
    </w:lvl>
    <w:lvl w:ilvl="1" w:tplc="00007EB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3699"/>
    <w:multiLevelType w:val="hybridMultilevel"/>
    <w:tmpl w:val="00000902"/>
    <w:lvl w:ilvl="0" w:tplc="00007BB9">
      <w:start w:val="3"/>
      <w:numFmt w:val="decimal"/>
      <w:lvlText w:val="15.1.%1"/>
      <w:lvlJc w:val="left"/>
      <w:pPr>
        <w:tabs>
          <w:tab w:val="num" w:pos="720"/>
        </w:tabs>
        <w:ind w:left="720" w:hanging="360"/>
      </w:pPr>
    </w:lvl>
    <w:lvl w:ilvl="1" w:tplc="00005772">
      <w:start w:val="9"/>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37E6"/>
    <w:multiLevelType w:val="hybridMultilevel"/>
    <w:tmpl w:val="000019D9"/>
    <w:lvl w:ilvl="0" w:tplc="0000591D">
      <w:start w:val="1"/>
      <w:numFmt w:val="decimal"/>
      <w:lvlText w:val="1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3A61"/>
    <w:multiLevelType w:val="hybridMultilevel"/>
    <w:tmpl w:val="000022CD"/>
    <w:lvl w:ilvl="0" w:tplc="00007DD1">
      <w:start w:val="6"/>
      <w:numFmt w:val="decimal"/>
      <w:lvlText w:val="19.%1"/>
      <w:lvlJc w:val="left"/>
      <w:pPr>
        <w:tabs>
          <w:tab w:val="num" w:pos="720"/>
        </w:tabs>
        <w:ind w:left="720" w:hanging="360"/>
      </w:pPr>
    </w:lvl>
    <w:lvl w:ilvl="1" w:tplc="0000261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3BF6"/>
    <w:multiLevelType w:val="hybridMultilevel"/>
    <w:tmpl w:val="00003A9E"/>
    <w:lvl w:ilvl="0" w:tplc="0000797D">
      <w:start w:val="4"/>
      <w:numFmt w:val="decimal"/>
      <w:lvlText w:val="1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3CD6"/>
    <w:multiLevelType w:val="hybridMultilevel"/>
    <w:tmpl w:val="00000FBF"/>
    <w:lvl w:ilvl="0" w:tplc="00002F14">
      <w:start w:val="1"/>
      <w:numFmt w:val="decimal"/>
      <w:lvlText w:val="19.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3E12"/>
    <w:multiLevelType w:val="hybridMultilevel"/>
    <w:tmpl w:val="00001A49"/>
    <w:lvl w:ilvl="0" w:tplc="00005F32">
      <w:start w:val="1"/>
      <w:numFmt w:val="decimal"/>
      <w:lvlText w:val="1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428B"/>
    <w:multiLevelType w:val="hybridMultilevel"/>
    <w:tmpl w:val="000026A6"/>
    <w:lvl w:ilvl="0" w:tplc="0000701F">
      <w:start w:val="3"/>
      <w:numFmt w:val="decimal"/>
      <w:lvlText w:val="6.%1"/>
      <w:lvlJc w:val="left"/>
      <w:pPr>
        <w:tabs>
          <w:tab w:val="num" w:pos="720"/>
        </w:tabs>
        <w:ind w:left="720" w:hanging="360"/>
      </w:pPr>
    </w:lvl>
    <w:lvl w:ilvl="1" w:tplc="00005D0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4657"/>
    <w:multiLevelType w:val="hybridMultilevel"/>
    <w:tmpl w:val="00002C49"/>
    <w:lvl w:ilvl="0" w:tplc="00003C61">
      <w:start w:val="3"/>
      <w:numFmt w:val="decimal"/>
      <w:lvlText w:val="1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49F7"/>
    <w:multiLevelType w:val="hybridMultilevel"/>
    <w:tmpl w:val="0000442B"/>
    <w:lvl w:ilvl="0" w:tplc="00005078">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4E45"/>
    <w:multiLevelType w:val="hybridMultilevel"/>
    <w:tmpl w:val="0000323B"/>
    <w:lvl w:ilvl="0" w:tplc="00002213">
      <w:start w:val="1"/>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5422"/>
    <w:multiLevelType w:val="hybridMultilevel"/>
    <w:tmpl w:val="00003EF6"/>
    <w:lvl w:ilvl="0" w:tplc="00000822">
      <w:start w:val="1"/>
      <w:numFmt w:val="decimal"/>
      <w:lvlText w:val="15.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54DC"/>
    <w:multiLevelType w:val="hybridMultilevel"/>
    <w:tmpl w:val="0000368E"/>
    <w:lvl w:ilvl="0" w:tplc="00000D66">
      <w:start w:val="1"/>
      <w:numFmt w:val="decimal"/>
      <w:lvlText w:val="19.2.%1"/>
      <w:lvlJc w:val="left"/>
      <w:pPr>
        <w:tabs>
          <w:tab w:val="num" w:pos="720"/>
        </w:tabs>
        <w:ind w:left="720" w:hanging="360"/>
      </w:pPr>
    </w:lvl>
    <w:lvl w:ilvl="1" w:tplc="00007983">
      <w:start w:val="2"/>
      <w:numFmt w:val="lowerLetter"/>
      <w:lvlText w:val="%2)"/>
      <w:lvlJc w:val="left"/>
      <w:pPr>
        <w:tabs>
          <w:tab w:val="num" w:pos="1440"/>
        </w:tabs>
        <w:ind w:left="1440" w:hanging="360"/>
      </w:pPr>
    </w:lvl>
    <w:lvl w:ilvl="2" w:tplc="000075EF">
      <w:start w:val="3"/>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5753"/>
    <w:multiLevelType w:val="hybridMultilevel"/>
    <w:tmpl w:val="000060BF"/>
    <w:lvl w:ilvl="0" w:tplc="00005C67">
      <w:start w:val="2"/>
      <w:numFmt w:val="decimal"/>
      <w:lvlText w:val="1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57D3"/>
    <w:multiLevelType w:val="hybridMultilevel"/>
    <w:tmpl w:val="0000458F"/>
    <w:lvl w:ilvl="0" w:tplc="00000975">
      <w:start w:val="1"/>
      <w:numFmt w:val="decimal"/>
      <w:lvlText w:val="12.%1"/>
      <w:lvlJc w:val="left"/>
      <w:pPr>
        <w:tabs>
          <w:tab w:val="num" w:pos="644"/>
        </w:tabs>
        <w:ind w:left="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5878"/>
    <w:multiLevelType w:val="hybridMultilevel"/>
    <w:tmpl w:val="00006B36"/>
    <w:lvl w:ilvl="0" w:tplc="00005CFD">
      <w:start w:val="18"/>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590E"/>
    <w:multiLevelType w:val="hybridMultilevel"/>
    <w:tmpl w:val="0000765F"/>
    <w:lvl w:ilvl="0" w:tplc="00001850">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5991"/>
    <w:multiLevelType w:val="hybridMultilevel"/>
    <w:tmpl w:val="0000409D"/>
    <w:lvl w:ilvl="0" w:tplc="000012E1">
      <w:start w:val="1"/>
      <w:numFmt w:val="decimal"/>
      <w:lvlText w:val="%1"/>
      <w:lvlJc w:val="left"/>
      <w:pPr>
        <w:tabs>
          <w:tab w:val="num" w:pos="720"/>
        </w:tabs>
        <w:ind w:left="720" w:hanging="360"/>
      </w:pPr>
    </w:lvl>
    <w:lvl w:ilvl="1" w:tplc="0000798B">
      <w:start w:val="35"/>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5A9F"/>
    <w:multiLevelType w:val="hybridMultilevel"/>
    <w:tmpl w:val="00004CD4"/>
    <w:lvl w:ilvl="0" w:tplc="00005FA4">
      <w:start w:val="2"/>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5AF1"/>
    <w:multiLevelType w:val="hybridMultilevel"/>
    <w:tmpl w:val="000041BB"/>
    <w:lvl w:ilvl="0" w:tplc="000026E9">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5E9D"/>
    <w:multiLevelType w:val="hybridMultilevel"/>
    <w:tmpl w:val="0000489C"/>
    <w:lvl w:ilvl="0" w:tplc="00001916">
      <w:start w:val="1"/>
      <w:numFmt w:val="lowerLetter"/>
      <w:lvlText w:val="%1"/>
      <w:lvlJc w:val="left"/>
      <w:pPr>
        <w:tabs>
          <w:tab w:val="num" w:pos="720"/>
        </w:tabs>
        <w:ind w:left="720" w:hanging="360"/>
      </w:pPr>
    </w:lvl>
    <w:lvl w:ilvl="1" w:tplc="00006172">
      <w:start w:val="1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5F49"/>
    <w:multiLevelType w:val="hybridMultilevel"/>
    <w:tmpl w:val="00000DDC"/>
    <w:lvl w:ilvl="0" w:tplc="00004CAD">
      <w:start w:val="1"/>
      <w:numFmt w:val="decimal"/>
      <w:lvlText w:val="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5F90"/>
    <w:multiLevelType w:val="hybridMultilevel"/>
    <w:tmpl w:val="00001649"/>
    <w:lvl w:ilvl="0" w:tplc="00006DF1">
      <w:start w:val="8"/>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6AD6"/>
    <w:multiLevelType w:val="hybridMultilevel"/>
    <w:tmpl w:val="0000047E"/>
    <w:lvl w:ilvl="0" w:tplc="0000422D">
      <w:start w:val="4"/>
      <w:numFmt w:val="decimal"/>
      <w:lvlText w:val="19.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6BFC"/>
    <w:multiLevelType w:val="hybridMultilevel"/>
    <w:tmpl w:val="00007F96"/>
    <w:lvl w:ilvl="0" w:tplc="00007FF5">
      <w:start w:val="6"/>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6E5D"/>
    <w:multiLevelType w:val="hybridMultilevel"/>
    <w:tmpl w:val="00001AD4"/>
    <w:lvl w:ilvl="0" w:tplc="000063CB">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7874"/>
    <w:multiLevelType w:val="hybridMultilevel"/>
    <w:tmpl w:val="0000249E"/>
    <w:lvl w:ilvl="0" w:tplc="00002B0C">
      <w:start w:val="14"/>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7A5A"/>
    <w:multiLevelType w:val="hybridMultilevel"/>
    <w:tmpl w:val="0000767D"/>
    <w:lvl w:ilvl="0" w:tplc="00004509">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3">
    <w:nsid w:val="08030A74"/>
    <w:multiLevelType w:val="hybridMultilevel"/>
    <w:tmpl w:val="1A602922"/>
    <w:lvl w:ilvl="0" w:tplc="26584204">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0E0D4619"/>
    <w:multiLevelType w:val="multilevel"/>
    <w:tmpl w:val="EF5E9E06"/>
    <w:lvl w:ilvl="0">
      <w:start w:val="16"/>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131A798F"/>
    <w:multiLevelType w:val="hybridMultilevel"/>
    <w:tmpl w:val="2500FDA2"/>
    <w:lvl w:ilvl="0" w:tplc="639E17E6">
      <w:start w:val="16"/>
      <w:numFmt w:val="decimal"/>
      <w:lvlText w:val="%1."/>
      <w:lvlJc w:val="left"/>
      <w:pPr>
        <w:ind w:left="1920" w:hanging="360"/>
      </w:pPr>
      <w:rPr>
        <w:rFonts w:hint="default"/>
        <w:sz w:val="20"/>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56">
    <w:nsid w:val="2CEF0409"/>
    <w:multiLevelType w:val="multilevel"/>
    <w:tmpl w:val="D870F276"/>
    <w:lvl w:ilvl="0">
      <w:start w:val="6"/>
      <w:numFmt w:val="decimal"/>
      <w:lvlText w:val="%1"/>
      <w:lvlJc w:val="left"/>
      <w:pPr>
        <w:ind w:left="360" w:hanging="360"/>
      </w:pPr>
      <w:rPr>
        <w:rFonts w:hint="default"/>
      </w:rPr>
    </w:lvl>
    <w:lvl w:ilvl="1">
      <w:start w:val="2"/>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816" w:hanging="1800"/>
      </w:pPr>
      <w:rPr>
        <w:rFonts w:hint="default"/>
      </w:rPr>
    </w:lvl>
  </w:abstractNum>
  <w:abstractNum w:abstractNumId="57">
    <w:nsid w:val="2F5059CF"/>
    <w:multiLevelType w:val="hybridMultilevel"/>
    <w:tmpl w:val="05C4A37E"/>
    <w:lvl w:ilvl="0" w:tplc="0C768796">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365A6498"/>
    <w:multiLevelType w:val="hybridMultilevel"/>
    <w:tmpl w:val="319A3D18"/>
    <w:lvl w:ilvl="0" w:tplc="D814EE3C">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nsid w:val="392450C0"/>
    <w:multiLevelType w:val="hybridMultilevel"/>
    <w:tmpl w:val="715E9D3C"/>
    <w:lvl w:ilvl="0" w:tplc="236084A6">
      <w:start w:val="7"/>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60">
    <w:nsid w:val="3A075753"/>
    <w:multiLevelType w:val="hybridMultilevel"/>
    <w:tmpl w:val="600ADF22"/>
    <w:lvl w:ilvl="0" w:tplc="472E268E">
      <w:start w:val="19"/>
      <w:numFmt w:val="decimal"/>
      <w:lvlText w:val="%1."/>
      <w:lvlJc w:val="left"/>
      <w:pPr>
        <w:ind w:left="3150" w:hanging="171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61">
    <w:nsid w:val="43166B54"/>
    <w:multiLevelType w:val="hybridMultilevel"/>
    <w:tmpl w:val="AC9A13A8"/>
    <w:lvl w:ilvl="0" w:tplc="98B27F1C">
      <w:start w:val="1"/>
      <w:numFmt w:val="bullet"/>
      <w:lvlText w:val=""/>
      <w:lvlPicBulletId w:val="0"/>
      <w:lvlJc w:val="left"/>
      <w:pPr>
        <w:tabs>
          <w:tab w:val="num" w:pos="720"/>
        </w:tabs>
        <w:ind w:left="720" w:hanging="360"/>
      </w:pPr>
      <w:rPr>
        <w:rFonts w:ascii="Symbol" w:hAnsi="Symbol" w:hint="default"/>
      </w:rPr>
    </w:lvl>
    <w:lvl w:ilvl="1" w:tplc="CE22A4F0" w:tentative="1">
      <w:start w:val="1"/>
      <w:numFmt w:val="bullet"/>
      <w:lvlText w:val=""/>
      <w:lvlJc w:val="left"/>
      <w:pPr>
        <w:tabs>
          <w:tab w:val="num" w:pos="1440"/>
        </w:tabs>
        <w:ind w:left="1440" w:hanging="360"/>
      </w:pPr>
      <w:rPr>
        <w:rFonts w:ascii="Symbol" w:hAnsi="Symbol" w:hint="default"/>
      </w:rPr>
    </w:lvl>
    <w:lvl w:ilvl="2" w:tplc="36A22E74" w:tentative="1">
      <w:start w:val="1"/>
      <w:numFmt w:val="bullet"/>
      <w:lvlText w:val=""/>
      <w:lvlJc w:val="left"/>
      <w:pPr>
        <w:tabs>
          <w:tab w:val="num" w:pos="2160"/>
        </w:tabs>
        <w:ind w:left="2160" w:hanging="360"/>
      </w:pPr>
      <w:rPr>
        <w:rFonts w:ascii="Symbol" w:hAnsi="Symbol" w:hint="default"/>
      </w:rPr>
    </w:lvl>
    <w:lvl w:ilvl="3" w:tplc="690EA7FE" w:tentative="1">
      <w:start w:val="1"/>
      <w:numFmt w:val="bullet"/>
      <w:lvlText w:val=""/>
      <w:lvlJc w:val="left"/>
      <w:pPr>
        <w:tabs>
          <w:tab w:val="num" w:pos="2880"/>
        </w:tabs>
        <w:ind w:left="2880" w:hanging="360"/>
      </w:pPr>
      <w:rPr>
        <w:rFonts w:ascii="Symbol" w:hAnsi="Symbol" w:hint="default"/>
      </w:rPr>
    </w:lvl>
    <w:lvl w:ilvl="4" w:tplc="4DEE22E4" w:tentative="1">
      <w:start w:val="1"/>
      <w:numFmt w:val="bullet"/>
      <w:lvlText w:val=""/>
      <w:lvlJc w:val="left"/>
      <w:pPr>
        <w:tabs>
          <w:tab w:val="num" w:pos="3600"/>
        </w:tabs>
        <w:ind w:left="3600" w:hanging="360"/>
      </w:pPr>
      <w:rPr>
        <w:rFonts w:ascii="Symbol" w:hAnsi="Symbol" w:hint="default"/>
      </w:rPr>
    </w:lvl>
    <w:lvl w:ilvl="5" w:tplc="CBF04F1C" w:tentative="1">
      <w:start w:val="1"/>
      <w:numFmt w:val="bullet"/>
      <w:lvlText w:val=""/>
      <w:lvlJc w:val="left"/>
      <w:pPr>
        <w:tabs>
          <w:tab w:val="num" w:pos="4320"/>
        </w:tabs>
        <w:ind w:left="4320" w:hanging="360"/>
      </w:pPr>
      <w:rPr>
        <w:rFonts w:ascii="Symbol" w:hAnsi="Symbol" w:hint="default"/>
      </w:rPr>
    </w:lvl>
    <w:lvl w:ilvl="6" w:tplc="5692AE72" w:tentative="1">
      <w:start w:val="1"/>
      <w:numFmt w:val="bullet"/>
      <w:lvlText w:val=""/>
      <w:lvlJc w:val="left"/>
      <w:pPr>
        <w:tabs>
          <w:tab w:val="num" w:pos="5040"/>
        </w:tabs>
        <w:ind w:left="5040" w:hanging="360"/>
      </w:pPr>
      <w:rPr>
        <w:rFonts w:ascii="Symbol" w:hAnsi="Symbol" w:hint="default"/>
      </w:rPr>
    </w:lvl>
    <w:lvl w:ilvl="7" w:tplc="C86EA042" w:tentative="1">
      <w:start w:val="1"/>
      <w:numFmt w:val="bullet"/>
      <w:lvlText w:val=""/>
      <w:lvlJc w:val="left"/>
      <w:pPr>
        <w:tabs>
          <w:tab w:val="num" w:pos="5760"/>
        </w:tabs>
        <w:ind w:left="5760" w:hanging="360"/>
      </w:pPr>
      <w:rPr>
        <w:rFonts w:ascii="Symbol" w:hAnsi="Symbol" w:hint="default"/>
      </w:rPr>
    </w:lvl>
    <w:lvl w:ilvl="8" w:tplc="B0ECED0A" w:tentative="1">
      <w:start w:val="1"/>
      <w:numFmt w:val="bullet"/>
      <w:lvlText w:val=""/>
      <w:lvlJc w:val="left"/>
      <w:pPr>
        <w:tabs>
          <w:tab w:val="num" w:pos="6480"/>
        </w:tabs>
        <w:ind w:left="6480" w:hanging="360"/>
      </w:pPr>
      <w:rPr>
        <w:rFonts w:ascii="Symbol" w:hAnsi="Symbol" w:hint="default"/>
      </w:rPr>
    </w:lvl>
  </w:abstractNum>
  <w:abstractNum w:abstractNumId="62">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nsid w:val="505046E1"/>
    <w:multiLevelType w:val="hybridMultilevel"/>
    <w:tmpl w:val="4C6C3D4E"/>
    <w:lvl w:ilvl="0" w:tplc="EC9EFC8C">
      <w:start w:val="16"/>
      <w:numFmt w:val="decimal"/>
      <w:lvlText w:val="%1."/>
      <w:lvlJc w:val="left"/>
      <w:pPr>
        <w:ind w:left="3140" w:hanging="1680"/>
      </w:pPr>
      <w:rPr>
        <w:rFonts w:hint="default"/>
      </w:rPr>
    </w:lvl>
    <w:lvl w:ilvl="1" w:tplc="04160019" w:tentative="1">
      <w:start w:val="1"/>
      <w:numFmt w:val="lowerLetter"/>
      <w:lvlText w:val="%2."/>
      <w:lvlJc w:val="left"/>
      <w:pPr>
        <w:ind w:left="2540" w:hanging="360"/>
      </w:pPr>
    </w:lvl>
    <w:lvl w:ilvl="2" w:tplc="0416001B" w:tentative="1">
      <w:start w:val="1"/>
      <w:numFmt w:val="lowerRoman"/>
      <w:lvlText w:val="%3."/>
      <w:lvlJc w:val="right"/>
      <w:pPr>
        <w:ind w:left="3260" w:hanging="180"/>
      </w:pPr>
    </w:lvl>
    <w:lvl w:ilvl="3" w:tplc="0416000F" w:tentative="1">
      <w:start w:val="1"/>
      <w:numFmt w:val="decimal"/>
      <w:lvlText w:val="%4."/>
      <w:lvlJc w:val="left"/>
      <w:pPr>
        <w:ind w:left="3980" w:hanging="360"/>
      </w:pPr>
    </w:lvl>
    <w:lvl w:ilvl="4" w:tplc="04160019" w:tentative="1">
      <w:start w:val="1"/>
      <w:numFmt w:val="lowerLetter"/>
      <w:lvlText w:val="%5."/>
      <w:lvlJc w:val="left"/>
      <w:pPr>
        <w:ind w:left="4700" w:hanging="360"/>
      </w:pPr>
    </w:lvl>
    <w:lvl w:ilvl="5" w:tplc="0416001B" w:tentative="1">
      <w:start w:val="1"/>
      <w:numFmt w:val="lowerRoman"/>
      <w:lvlText w:val="%6."/>
      <w:lvlJc w:val="right"/>
      <w:pPr>
        <w:ind w:left="5420" w:hanging="180"/>
      </w:pPr>
    </w:lvl>
    <w:lvl w:ilvl="6" w:tplc="0416000F" w:tentative="1">
      <w:start w:val="1"/>
      <w:numFmt w:val="decimal"/>
      <w:lvlText w:val="%7."/>
      <w:lvlJc w:val="left"/>
      <w:pPr>
        <w:ind w:left="6140" w:hanging="360"/>
      </w:pPr>
    </w:lvl>
    <w:lvl w:ilvl="7" w:tplc="04160019" w:tentative="1">
      <w:start w:val="1"/>
      <w:numFmt w:val="lowerLetter"/>
      <w:lvlText w:val="%8."/>
      <w:lvlJc w:val="left"/>
      <w:pPr>
        <w:ind w:left="6860" w:hanging="360"/>
      </w:pPr>
    </w:lvl>
    <w:lvl w:ilvl="8" w:tplc="0416001B" w:tentative="1">
      <w:start w:val="1"/>
      <w:numFmt w:val="lowerRoman"/>
      <w:lvlText w:val="%9."/>
      <w:lvlJc w:val="right"/>
      <w:pPr>
        <w:ind w:left="7580" w:hanging="180"/>
      </w:pPr>
    </w:lvl>
  </w:abstractNum>
  <w:abstractNum w:abstractNumId="64">
    <w:nsid w:val="538C6442"/>
    <w:multiLevelType w:val="hybridMultilevel"/>
    <w:tmpl w:val="350A3FD2"/>
    <w:lvl w:ilvl="0" w:tplc="FCCCA0CC">
      <w:start w:val="19"/>
      <w:numFmt w:val="decimal"/>
      <w:lvlText w:val="%1."/>
      <w:lvlJc w:val="left"/>
      <w:pPr>
        <w:ind w:left="3150" w:hanging="1710"/>
      </w:pPr>
      <w:rPr>
        <w:rFonts w:hint="default"/>
        <w:b w:val="0"/>
        <w:u w:val="none"/>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65">
    <w:nsid w:val="554E63F3"/>
    <w:multiLevelType w:val="multilevel"/>
    <w:tmpl w:val="3E2A2D18"/>
    <w:lvl w:ilvl="0">
      <w:start w:val="3"/>
      <w:numFmt w:val="decimal"/>
      <w:lvlText w:val="%1"/>
      <w:lvlJc w:val="left"/>
      <w:pPr>
        <w:ind w:left="360" w:hanging="360"/>
      </w:pPr>
      <w:rPr>
        <w:rFonts w:hint="default"/>
      </w:rPr>
    </w:lvl>
    <w:lvl w:ilvl="1">
      <w:start w:val="2"/>
      <w:numFmt w:val="decimal"/>
      <w:lvlText w:val="%1.%2"/>
      <w:lvlJc w:val="left"/>
      <w:pPr>
        <w:ind w:left="362" w:hanging="360"/>
      </w:pPr>
      <w:rPr>
        <w:rFonts w:hint="default"/>
      </w:rPr>
    </w:lvl>
    <w:lvl w:ilvl="2">
      <w:start w:val="1"/>
      <w:numFmt w:val="decimalZero"/>
      <w:lvlText w:val="%1.%2.%3"/>
      <w:lvlJc w:val="left"/>
      <w:pPr>
        <w:ind w:left="724" w:hanging="720"/>
      </w:pPr>
      <w:rPr>
        <w:rFonts w:hint="default"/>
      </w:rPr>
    </w:lvl>
    <w:lvl w:ilvl="3">
      <w:start w:val="1"/>
      <w:numFmt w:val="decimalZero"/>
      <w:lvlText w:val="%1.%2.%3.%4"/>
      <w:lvlJc w:val="left"/>
      <w:pPr>
        <w:ind w:left="726" w:hanging="720"/>
      </w:pPr>
      <w:rPr>
        <w:rFonts w:hint="default"/>
      </w:rPr>
    </w:lvl>
    <w:lvl w:ilvl="4">
      <w:start w:val="1"/>
      <w:numFmt w:val="decimalZero"/>
      <w:lvlText w:val="%1.%2.%3.%4.%5"/>
      <w:lvlJc w:val="left"/>
      <w:pPr>
        <w:ind w:left="1088" w:hanging="1080"/>
      </w:pPr>
      <w:rPr>
        <w:rFonts w:hint="default"/>
      </w:rPr>
    </w:lvl>
    <w:lvl w:ilvl="5">
      <w:start w:val="1"/>
      <w:numFmt w:val="decimalZero"/>
      <w:lvlText w:val="%1.%2.%3.%4.%5.%6"/>
      <w:lvlJc w:val="left"/>
      <w:pPr>
        <w:ind w:left="1090" w:hanging="1080"/>
      </w:pPr>
      <w:rPr>
        <w:rFonts w:hint="default"/>
      </w:rPr>
    </w:lvl>
    <w:lvl w:ilvl="6">
      <w:start w:val="1"/>
      <w:numFmt w:val="decimalZero"/>
      <w:lvlText w:val="%1.%2.%3.%4.%5.%6.%7"/>
      <w:lvlJc w:val="left"/>
      <w:pPr>
        <w:ind w:left="1452" w:hanging="1440"/>
      </w:pPr>
      <w:rPr>
        <w:rFonts w:hint="default"/>
      </w:rPr>
    </w:lvl>
    <w:lvl w:ilvl="7">
      <w:start w:val="1"/>
      <w:numFmt w:val="decimalZero"/>
      <w:lvlText w:val="%1.%2.%3.%4.%5.%6.%7.%8"/>
      <w:lvlJc w:val="left"/>
      <w:pPr>
        <w:ind w:left="1454" w:hanging="1440"/>
      </w:pPr>
      <w:rPr>
        <w:rFonts w:hint="default"/>
      </w:rPr>
    </w:lvl>
    <w:lvl w:ilvl="8">
      <w:start w:val="1"/>
      <w:numFmt w:val="decimal"/>
      <w:lvlText w:val="%1.%2.%3.%4.%5.%6.%7.%8.%9"/>
      <w:lvlJc w:val="left"/>
      <w:pPr>
        <w:ind w:left="1816" w:hanging="1800"/>
      </w:pPr>
      <w:rPr>
        <w:rFonts w:hint="default"/>
      </w:rPr>
    </w:lvl>
  </w:abstractNum>
  <w:abstractNum w:abstractNumId="66">
    <w:nsid w:val="5B010EA8"/>
    <w:multiLevelType w:val="multilevel"/>
    <w:tmpl w:val="0324D90E"/>
    <w:lvl w:ilvl="0">
      <w:start w:val="16"/>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5B6A32D7"/>
    <w:multiLevelType w:val="hybridMultilevel"/>
    <w:tmpl w:val="0C92A800"/>
    <w:lvl w:ilvl="0" w:tplc="AF48F7CC">
      <w:start w:val="16"/>
      <w:numFmt w:val="decimal"/>
      <w:lvlText w:val="%1."/>
      <w:lvlJc w:val="left"/>
      <w:pPr>
        <w:ind w:left="3140" w:hanging="1680"/>
      </w:pPr>
      <w:rPr>
        <w:rFonts w:hint="default"/>
      </w:rPr>
    </w:lvl>
    <w:lvl w:ilvl="1" w:tplc="04160019" w:tentative="1">
      <w:start w:val="1"/>
      <w:numFmt w:val="lowerLetter"/>
      <w:lvlText w:val="%2."/>
      <w:lvlJc w:val="left"/>
      <w:pPr>
        <w:ind w:left="2540" w:hanging="360"/>
      </w:pPr>
    </w:lvl>
    <w:lvl w:ilvl="2" w:tplc="0416001B" w:tentative="1">
      <w:start w:val="1"/>
      <w:numFmt w:val="lowerRoman"/>
      <w:lvlText w:val="%3."/>
      <w:lvlJc w:val="right"/>
      <w:pPr>
        <w:ind w:left="3260" w:hanging="180"/>
      </w:pPr>
    </w:lvl>
    <w:lvl w:ilvl="3" w:tplc="0416000F" w:tentative="1">
      <w:start w:val="1"/>
      <w:numFmt w:val="decimal"/>
      <w:lvlText w:val="%4."/>
      <w:lvlJc w:val="left"/>
      <w:pPr>
        <w:ind w:left="3980" w:hanging="360"/>
      </w:pPr>
    </w:lvl>
    <w:lvl w:ilvl="4" w:tplc="04160019" w:tentative="1">
      <w:start w:val="1"/>
      <w:numFmt w:val="lowerLetter"/>
      <w:lvlText w:val="%5."/>
      <w:lvlJc w:val="left"/>
      <w:pPr>
        <w:ind w:left="4700" w:hanging="360"/>
      </w:pPr>
    </w:lvl>
    <w:lvl w:ilvl="5" w:tplc="0416001B" w:tentative="1">
      <w:start w:val="1"/>
      <w:numFmt w:val="lowerRoman"/>
      <w:lvlText w:val="%6."/>
      <w:lvlJc w:val="right"/>
      <w:pPr>
        <w:ind w:left="5420" w:hanging="180"/>
      </w:pPr>
    </w:lvl>
    <w:lvl w:ilvl="6" w:tplc="0416000F" w:tentative="1">
      <w:start w:val="1"/>
      <w:numFmt w:val="decimal"/>
      <w:lvlText w:val="%7."/>
      <w:lvlJc w:val="left"/>
      <w:pPr>
        <w:ind w:left="6140" w:hanging="360"/>
      </w:pPr>
    </w:lvl>
    <w:lvl w:ilvl="7" w:tplc="04160019" w:tentative="1">
      <w:start w:val="1"/>
      <w:numFmt w:val="lowerLetter"/>
      <w:lvlText w:val="%8."/>
      <w:lvlJc w:val="left"/>
      <w:pPr>
        <w:ind w:left="6860" w:hanging="360"/>
      </w:pPr>
    </w:lvl>
    <w:lvl w:ilvl="8" w:tplc="0416001B" w:tentative="1">
      <w:start w:val="1"/>
      <w:numFmt w:val="lowerRoman"/>
      <w:lvlText w:val="%9."/>
      <w:lvlJc w:val="right"/>
      <w:pPr>
        <w:ind w:left="7580" w:hanging="180"/>
      </w:pPr>
    </w:lvl>
  </w:abstractNum>
  <w:abstractNum w:abstractNumId="68">
    <w:nsid w:val="5C9054E9"/>
    <w:multiLevelType w:val="multilevel"/>
    <w:tmpl w:val="6D4437A8"/>
    <w:lvl w:ilvl="0">
      <w:start w:val="6"/>
      <w:numFmt w:val="decimal"/>
      <w:lvlText w:val="%1"/>
      <w:lvlJc w:val="left"/>
      <w:pPr>
        <w:ind w:left="420" w:hanging="420"/>
      </w:pPr>
      <w:rPr>
        <w:rFonts w:hint="default"/>
      </w:rPr>
    </w:lvl>
    <w:lvl w:ilvl="1">
      <w:start w:val="12"/>
      <w:numFmt w:val="decimal"/>
      <w:lvlText w:val="%1.%2"/>
      <w:lvlJc w:val="left"/>
      <w:pPr>
        <w:ind w:left="422" w:hanging="42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816" w:hanging="1800"/>
      </w:pPr>
      <w:rPr>
        <w:rFonts w:hint="default"/>
      </w:rPr>
    </w:lvl>
  </w:abstractNum>
  <w:abstractNum w:abstractNumId="69">
    <w:nsid w:val="5D7B1272"/>
    <w:multiLevelType w:val="hybridMultilevel"/>
    <w:tmpl w:val="4FA4D9D8"/>
    <w:lvl w:ilvl="0" w:tplc="FCEC9472">
      <w:start w:val="19"/>
      <w:numFmt w:val="decimal"/>
      <w:lvlText w:val="%1."/>
      <w:lvlJc w:val="left"/>
      <w:pPr>
        <w:ind w:left="3150" w:hanging="171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70">
    <w:nsid w:val="702045C6"/>
    <w:multiLevelType w:val="multilevel"/>
    <w:tmpl w:val="FBAEF1D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1">
    <w:nsid w:val="79980C30"/>
    <w:multiLevelType w:val="hybridMultilevel"/>
    <w:tmpl w:val="FB64DB40"/>
    <w:lvl w:ilvl="0" w:tplc="E0AE00F4">
      <w:start w:val="16"/>
      <w:numFmt w:val="decimal"/>
      <w:lvlText w:val="%1."/>
      <w:lvlJc w:val="left"/>
      <w:pPr>
        <w:ind w:left="3140" w:hanging="1680"/>
      </w:pPr>
      <w:rPr>
        <w:rFonts w:hint="default"/>
      </w:rPr>
    </w:lvl>
    <w:lvl w:ilvl="1" w:tplc="04160019" w:tentative="1">
      <w:start w:val="1"/>
      <w:numFmt w:val="lowerLetter"/>
      <w:lvlText w:val="%2."/>
      <w:lvlJc w:val="left"/>
      <w:pPr>
        <w:ind w:left="2540" w:hanging="360"/>
      </w:pPr>
    </w:lvl>
    <w:lvl w:ilvl="2" w:tplc="0416001B" w:tentative="1">
      <w:start w:val="1"/>
      <w:numFmt w:val="lowerRoman"/>
      <w:lvlText w:val="%3."/>
      <w:lvlJc w:val="right"/>
      <w:pPr>
        <w:ind w:left="3260" w:hanging="180"/>
      </w:pPr>
    </w:lvl>
    <w:lvl w:ilvl="3" w:tplc="0416000F" w:tentative="1">
      <w:start w:val="1"/>
      <w:numFmt w:val="decimal"/>
      <w:lvlText w:val="%4."/>
      <w:lvlJc w:val="left"/>
      <w:pPr>
        <w:ind w:left="3980" w:hanging="360"/>
      </w:pPr>
    </w:lvl>
    <w:lvl w:ilvl="4" w:tplc="04160019" w:tentative="1">
      <w:start w:val="1"/>
      <w:numFmt w:val="lowerLetter"/>
      <w:lvlText w:val="%5."/>
      <w:lvlJc w:val="left"/>
      <w:pPr>
        <w:ind w:left="4700" w:hanging="360"/>
      </w:pPr>
    </w:lvl>
    <w:lvl w:ilvl="5" w:tplc="0416001B" w:tentative="1">
      <w:start w:val="1"/>
      <w:numFmt w:val="lowerRoman"/>
      <w:lvlText w:val="%6."/>
      <w:lvlJc w:val="right"/>
      <w:pPr>
        <w:ind w:left="5420" w:hanging="180"/>
      </w:pPr>
    </w:lvl>
    <w:lvl w:ilvl="6" w:tplc="0416000F" w:tentative="1">
      <w:start w:val="1"/>
      <w:numFmt w:val="decimal"/>
      <w:lvlText w:val="%7."/>
      <w:lvlJc w:val="left"/>
      <w:pPr>
        <w:ind w:left="6140" w:hanging="360"/>
      </w:pPr>
    </w:lvl>
    <w:lvl w:ilvl="7" w:tplc="04160019" w:tentative="1">
      <w:start w:val="1"/>
      <w:numFmt w:val="lowerLetter"/>
      <w:lvlText w:val="%8."/>
      <w:lvlJc w:val="left"/>
      <w:pPr>
        <w:ind w:left="6860" w:hanging="360"/>
      </w:pPr>
    </w:lvl>
    <w:lvl w:ilvl="8" w:tplc="0416001B" w:tentative="1">
      <w:start w:val="1"/>
      <w:numFmt w:val="lowerRoman"/>
      <w:lvlText w:val="%9."/>
      <w:lvlJc w:val="right"/>
      <w:pPr>
        <w:ind w:left="7580" w:hanging="180"/>
      </w:pPr>
    </w:lvl>
  </w:abstractNum>
  <w:abstractNum w:abstractNumId="72">
    <w:nsid w:val="7A475636"/>
    <w:multiLevelType w:val="multilevel"/>
    <w:tmpl w:val="47AE67A0"/>
    <w:lvl w:ilvl="0">
      <w:start w:val="1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7BBD4F58"/>
    <w:multiLevelType w:val="hybridMultilevel"/>
    <w:tmpl w:val="FB800308"/>
    <w:lvl w:ilvl="0" w:tplc="184C6194">
      <w:start w:val="16"/>
      <w:numFmt w:val="decimal"/>
      <w:lvlText w:val="%1."/>
      <w:lvlJc w:val="left"/>
      <w:pPr>
        <w:ind w:left="750" w:hanging="3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2"/>
  </w:num>
  <w:num w:numId="2">
    <w:abstractNumId w:val="62"/>
  </w:num>
  <w:num w:numId="3">
    <w:abstractNumId w:val="0"/>
  </w:num>
  <w:num w:numId="4">
    <w:abstractNumId w:val="18"/>
  </w:num>
  <w:num w:numId="5">
    <w:abstractNumId w:val="46"/>
  </w:num>
  <w:num w:numId="6">
    <w:abstractNumId w:val="43"/>
  </w:num>
  <w:num w:numId="7">
    <w:abstractNumId w:val="11"/>
  </w:num>
  <w:num w:numId="8">
    <w:abstractNumId w:val="31"/>
  </w:num>
  <w:num w:numId="9">
    <w:abstractNumId w:val="51"/>
  </w:num>
  <w:num w:numId="10">
    <w:abstractNumId w:val="7"/>
  </w:num>
  <w:num w:numId="11">
    <w:abstractNumId w:val="49"/>
  </w:num>
  <w:num w:numId="12">
    <w:abstractNumId w:val="48"/>
  </w:num>
  <w:num w:numId="13">
    <w:abstractNumId w:val="34"/>
  </w:num>
  <w:num w:numId="14">
    <w:abstractNumId w:val="17"/>
  </w:num>
  <w:num w:numId="15">
    <w:abstractNumId w:val="21"/>
  </w:num>
  <w:num w:numId="16">
    <w:abstractNumId w:val="2"/>
  </w:num>
  <w:num w:numId="17">
    <w:abstractNumId w:val="39"/>
  </w:num>
  <w:num w:numId="18">
    <w:abstractNumId w:val="30"/>
  </w:num>
  <w:num w:numId="19">
    <w:abstractNumId w:val="28"/>
  </w:num>
  <w:num w:numId="20">
    <w:abstractNumId w:val="45"/>
  </w:num>
  <w:num w:numId="21">
    <w:abstractNumId w:val="22"/>
  </w:num>
  <w:num w:numId="22">
    <w:abstractNumId w:val="19"/>
  </w:num>
  <w:num w:numId="23">
    <w:abstractNumId w:val="24"/>
  </w:num>
  <w:num w:numId="24">
    <w:abstractNumId w:val="35"/>
  </w:num>
  <w:num w:numId="25">
    <w:abstractNumId w:val="41"/>
  </w:num>
  <w:num w:numId="26">
    <w:abstractNumId w:val="6"/>
  </w:num>
  <w:num w:numId="27">
    <w:abstractNumId w:val="25"/>
  </w:num>
  <w:num w:numId="28">
    <w:abstractNumId w:val="8"/>
  </w:num>
  <w:num w:numId="29">
    <w:abstractNumId w:val="12"/>
  </w:num>
  <w:num w:numId="30">
    <w:abstractNumId w:val="9"/>
  </w:num>
  <w:num w:numId="31">
    <w:abstractNumId w:val="23"/>
  </w:num>
  <w:num w:numId="32">
    <w:abstractNumId w:val="37"/>
  </w:num>
  <w:num w:numId="33">
    <w:abstractNumId w:val="29"/>
  </w:num>
  <w:num w:numId="34">
    <w:abstractNumId w:val="47"/>
  </w:num>
  <w:num w:numId="35">
    <w:abstractNumId w:val="36"/>
  </w:num>
  <w:num w:numId="36">
    <w:abstractNumId w:val="32"/>
  </w:num>
  <w:num w:numId="37">
    <w:abstractNumId w:val="20"/>
  </w:num>
  <w:num w:numId="38">
    <w:abstractNumId w:val="27"/>
  </w:num>
  <w:num w:numId="39">
    <w:abstractNumId w:val="44"/>
  </w:num>
  <w:num w:numId="40">
    <w:abstractNumId w:val="1"/>
  </w:num>
  <w:num w:numId="41">
    <w:abstractNumId w:val="13"/>
  </w:num>
  <w:num w:numId="42">
    <w:abstractNumId w:val="3"/>
  </w:num>
  <w:num w:numId="43">
    <w:abstractNumId w:val="50"/>
  </w:num>
  <w:num w:numId="44">
    <w:abstractNumId w:val="5"/>
  </w:num>
  <w:num w:numId="45">
    <w:abstractNumId w:val="42"/>
  </w:num>
  <w:num w:numId="46">
    <w:abstractNumId w:val="15"/>
  </w:num>
  <w:num w:numId="47">
    <w:abstractNumId w:val="14"/>
  </w:num>
  <w:num w:numId="48">
    <w:abstractNumId w:val="4"/>
  </w:num>
  <w:num w:numId="49">
    <w:abstractNumId w:val="38"/>
  </w:num>
  <w:num w:numId="50">
    <w:abstractNumId w:val="26"/>
  </w:num>
  <w:num w:numId="51">
    <w:abstractNumId w:val="16"/>
  </w:num>
  <w:num w:numId="52">
    <w:abstractNumId w:val="33"/>
  </w:num>
  <w:num w:numId="53">
    <w:abstractNumId w:val="10"/>
  </w:num>
  <w:num w:numId="54">
    <w:abstractNumId w:val="40"/>
  </w:num>
  <w:num w:numId="55">
    <w:abstractNumId w:val="59"/>
  </w:num>
  <w:num w:numId="56">
    <w:abstractNumId w:val="56"/>
  </w:num>
  <w:num w:numId="57">
    <w:abstractNumId w:val="68"/>
  </w:num>
  <w:num w:numId="58">
    <w:abstractNumId w:val="70"/>
  </w:num>
  <w:num w:numId="59">
    <w:abstractNumId w:val="65"/>
  </w:num>
  <w:num w:numId="60">
    <w:abstractNumId w:val="55"/>
  </w:num>
  <w:num w:numId="61">
    <w:abstractNumId w:val="66"/>
  </w:num>
  <w:num w:numId="62">
    <w:abstractNumId w:val="54"/>
  </w:num>
  <w:num w:numId="63">
    <w:abstractNumId w:val="73"/>
  </w:num>
  <w:num w:numId="64">
    <w:abstractNumId w:val="67"/>
  </w:num>
  <w:num w:numId="65">
    <w:abstractNumId w:val="61"/>
  </w:num>
  <w:num w:numId="66">
    <w:abstractNumId w:val="71"/>
  </w:num>
  <w:num w:numId="67">
    <w:abstractNumId w:val="63"/>
  </w:num>
  <w:num w:numId="68">
    <w:abstractNumId w:val="58"/>
  </w:num>
  <w:num w:numId="69">
    <w:abstractNumId w:val="72"/>
  </w:num>
  <w:num w:numId="70">
    <w:abstractNumId w:val="57"/>
  </w:num>
  <w:num w:numId="71">
    <w:abstractNumId w:val="53"/>
  </w:num>
  <w:num w:numId="72">
    <w:abstractNumId w:val="69"/>
  </w:num>
  <w:num w:numId="73">
    <w:abstractNumId w:val="64"/>
  </w:num>
  <w:num w:numId="74">
    <w:abstractNumId w:val="60"/>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B169AE"/>
    <w:rsid w:val="00006E2B"/>
    <w:rsid w:val="000E5BE0"/>
    <w:rsid w:val="00131DA0"/>
    <w:rsid w:val="00160FBE"/>
    <w:rsid w:val="0017745D"/>
    <w:rsid w:val="001925FB"/>
    <w:rsid w:val="001D565A"/>
    <w:rsid w:val="00221FAA"/>
    <w:rsid w:val="00244A44"/>
    <w:rsid w:val="002C01BA"/>
    <w:rsid w:val="002C53DD"/>
    <w:rsid w:val="003B4D80"/>
    <w:rsid w:val="00514B5A"/>
    <w:rsid w:val="00525C97"/>
    <w:rsid w:val="005279CE"/>
    <w:rsid w:val="00781050"/>
    <w:rsid w:val="00860D8D"/>
    <w:rsid w:val="008B5F31"/>
    <w:rsid w:val="00920910"/>
    <w:rsid w:val="00996229"/>
    <w:rsid w:val="009B32D3"/>
    <w:rsid w:val="009C3B29"/>
    <w:rsid w:val="009E1686"/>
    <w:rsid w:val="00A14347"/>
    <w:rsid w:val="00A456E2"/>
    <w:rsid w:val="00A9766C"/>
    <w:rsid w:val="00AC7B7B"/>
    <w:rsid w:val="00AE013D"/>
    <w:rsid w:val="00B169AE"/>
    <w:rsid w:val="00C26C33"/>
    <w:rsid w:val="00CA2667"/>
    <w:rsid w:val="00CC09A8"/>
    <w:rsid w:val="00D062FF"/>
    <w:rsid w:val="00EC2964"/>
    <w:rsid w:val="00EE612F"/>
    <w:rsid w:val="00F159CB"/>
    <w:rsid w:val="00F82AF6"/>
    <w:rsid w:val="00F927C5"/>
    <w:rsid w:val="00FB307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7B"/>
    <w:pPr>
      <w:spacing w:after="0" w:line="240" w:lineRule="auto"/>
    </w:pPr>
    <w:rPr>
      <w:rFonts w:ascii="Times New Roman" w:eastAsia="Calibri"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styleId="Recuodecorpodetexto">
    <w:name w:val="Body Text Indent"/>
    <w:basedOn w:val="Normal"/>
    <w:link w:val="RecuodecorpodetextoChar"/>
    <w:semiHidden/>
    <w:rsid w:val="00AC7B7B"/>
    <w:pPr>
      <w:ind w:left="709"/>
      <w:jc w:val="both"/>
    </w:pPr>
    <w:rPr>
      <w:rFonts w:ascii="Arial" w:hAnsi="Arial"/>
      <w:szCs w:val="20"/>
    </w:rPr>
  </w:style>
  <w:style w:type="character" w:customStyle="1" w:styleId="RecuodecorpodetextoChar">
    <w:name w:val="Recuo de corpo de texto Char"/>
    <w:basedOn w:val="Fontepargpadro"/>
    <w:link w:val="Recuodecorpodetexto"/>
    <w:semiHidden/>
    <w:rsid w:val="00AC7B7B"/>
    <w:rPr>
      <w:rFonts w:ascii="Arial" w:eastAsia="Calibri" w:hAnsi="Arial" w:cs="Times New Roman"/>
      <w:sz w:val="24"/>
      <w:szCs w:val="20"/>
      <w:lang w:eastAsia="pt-BR"/>
    </w:rPr>
  </w:style>
  <w:style w:type="paragraph" w:customStyle="1" w:styleId="PargrafodaLista1">
    <w:name w:val="Parágrafo da Lista1"/>
    <w:basedOn w:val="Normal"/>
    <w:rsid w:val="00AC7B7B"/>
    <w:pPr>
      <w:ind w:left="720"/>
      <w:contextualSpacing/>
    </w:pPr>
  </w:style>
  <w:style w:type="character" w:customStyle="1" w:styleId="N">
    <w:name w:val="N"/>
    <w:rsid w:val="00AC7B7B"/>
    <w:rPr>
      <w:b/>
    </w:rPr>
  </w:style>
  <w:style w:type="paragraph" w:styleId="Recuodecorpodetexto3">
    <w:name w:val="Body Text Indent 3"/>
    <w:basedOn w:val="Normal"/>
    <w:link w:val="Recuodecorpodetexto3Char"/>
    <w:rsid w:val="00AC7B7B"/>
    <w:pPr>
      <w:spacing w:after="120"/>
      <w:ind w:left="283"/>
    </w:pPr>
    <w:rPr>
      <w:sz w:val="16"/>
      <w:szCs w:val="16"/>
    </w:rPr>
  </w:style>
  <w:style w:type="character" w:customStyle="1" w:styleId="Recuodecorpodetexto3Char">
    <w:name w:val="Recuo de corpo de texto 3 Char"/>
    <w:basedOn w:val="Fontepargpadro"/>
    <w:link w:val="Recuodecorpodetexto3"/>
    <w:rsid w:val="00AC7B7B"/>
    <w:rPr>
      <w:rFonts w:ascii="Times New Roman" w:eastAsia="Calibri" w:hAnsi="Times New Roman" w:cs="Times New Roman"/>
      <w:sz w:val="16"/>
      <w:szCs w:val="16"/>
      <w:lang w:eastAsia="pt-BR"/>
    </w:rPr>
  </w:style>
  <w:style w:type="paragraph" w:customStyle="1" w:styleId="Corpodetexto21">
    <w:name w:val="Corpo de texto 21"/>
    <w:basedOn w:val="Normal"/>
    <w:rsid w:val="00AC7B7B"/>
    <w:pPr>
      <w:widowControl w:val="0"/>
      <w:jc w:val="both"/>
    </w:pPr>
    <w:rPr>
      <w:rFonts w:ascii="Arial" w:hAnsi="Arial"/>
      <w:szCs w:val="20"/>
      <w:u w:val="single"/>
    </w:rPr>
  </w:style>
  <w:style w:type="paragraph" w:styleId="Corpodetexto">
    <w:name w:val="Body Text"/>
    <w:basedOn w:val="Normal"/>
    <w:link w:val="CorpodetextoChar"/>
    <w:semiHidden/>
    <w:rsid w:val="00AC7B7B"/>
    <w:pPr>
      <w:spacing w:after="120"/>
    </w:pPr>
  </w:style>
  <w:style w:type="character" w:customStyle="1" w:styleId="CorpodetextoChar">
    <w:name w:val="Corpo de texto Char"/>
    <w:basedOn w:val="Fontepargpadro"/>
    <w:link w:val="Corpodetexto"/>
    <w:semiHidden/>
    <w:rsid w:val="00AC7B7B"/>
    <w:rPr>
      <w:rFonts w:ascii="Times New Roman" w:eastAsia="Calibri" w:hAnsi="Times New Roman" w:cs="Times New Roman"/>
      <w:sz w:val="24"/>
      <w:szCs w:val="24"/>
      <w:lang w:eastAsia="pt-BR"/>
    </w:rPr>
  </w:style>
  <w:style w:type="paragraph" w:customStyle="1" w:styleId="Recuodecorpodetexto21">
    <w:name w:val="Recuo de corpo de texto 21"/>
    <w:basedOn w:val="Normal"/>
    <w:rsid w:val="00AC7B7B"/>
    <w:pPr>
      <w:widowControl w:val="0"/>
      <w:ind w:left="1701"/>
      <w:jc w:val="both"/>
    </w:pPr>
    <w:rPr>
      <w:rFonts w:ascii="Arial" w:hAnsi="Arial"/>
      <w:szCs w:val="20"/>
    </w:rPr>
  </w:style>
  <w:style w:type="paragraph" w:styleId="PargrafodaLista">
    <w:name w:val="List Paragraph"/>
    <w:basedOn w:val="Normal"/>
    <w:uiPriority w:val="34"/>
    <w:qFormat/>
    <w:rsid w:val="00AC7B7B"/>
    <w:pPr>
      <w:ind w:left="720"/>
      <w:contextualSpacing/>
    </w:pPr>
  </w:style>
  <w:style w:type="paragraph" w:customStyle="1" w:styleId="ecxmsonormal">
    <w:name w:val="ecxmsonormal"/>
    <w:basedOn w:val="Normal"/>
    <w:rsid w:val="00AC7B7B"/>
    <w:pPr>
      <w:spacing w:before="100" w:beforeAutospacing="1" w:after="100" w:afterAutospacing="1"/>
    </w:pPr>
    <w:rPr>
      <w:rFonts w:eastAsia="Times New Roman"/>
    </w:rPr>
  </w:style>
  <w:style w:type="paragraph" w:customStyle="1" w:styleId="Padro">
    <w:name w:val="Padrão"/>
    <w:rsid w:val="00AC7B7B"/>
    <w:pPr>
      <w:suppressAutoHyphens/>
      <w:spacing w:after="0" w:line="100" w:lineRule="atLeast"/>
    </w:pPr>
    <w:rPr>
      <w:rFonts w:ascii="Times New Roman" w:eastAsia="Calibri" w:hAnsi="Times New Roman" w:cs="Times New Roman"/>
      <w:color w:val="00000A"/>
      <w:sz w:val="24"/>
      <w:szCs w:val="24"/>
      <w:lang w:eastAsia="pt-BR"/>
    </w:rPr>
  </w:style>
  <w:style w:type="character" w:customStyle="1" w:styleId="apple-converted-space">
    <w:name w:val="apple-converted-space"/>
    <w:basedOn w:val="Fontepargpadro"/>
    <w:rsid w:val="00AC7B7B"/>
  </w:style>
  <w:style w:type="paragraph" w:styleId="NormalWeb">
    <w:name w:val="Normal (Web)"/>
    <w:basedOn w:val="Normal"/>
    <w:uiPriority w:val="99"/>
    <w:rsid w:val="00AC7B7B"/>
    <w:pPr>
      <w:suppressAutoHyphens/>
      <w:spacing w:before="28" w:after="119" w:line="100" w:lineRule="atLeast"/>
    </w:pPr>
    <w:rPr>
      <w:rFonts w:eastAsia="Times New Roman"/>
      <w:color w:val="000000"/>
    </w:rPr>
  </w:style>
  <w:style w:type="paragraph" w:customStyle="1" w:styleId="western">
    <w:name w:val="western"/>
    <w:basedOn w:val="Normal"/>
    <w:rsid w:val="00AC7B7B"/>
    <w:pPr>
      <w:suppressAutoHyphens/>
      <w:spacing w:before="28" w:after="119" w:line="100" w:lineRule="atLeast"/>
    </w:pPr>
    <w:rPr>
      <w:rFonts w:eastAsia="Times New Roman"/>
      <w:color w:val="000000"/>
    </w:rPr>
  </w:style>
  <w:style w:type="table" w:styleId="Tabelacomgrade">
    <w:name w:val="Table Grid"/>
    <w:basedOn w:val="Tabelanormal"/>
    <w:uiPriority w:val="59"/>
    <w:rsid w:val="00AC7B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21FAA"/>
    <w:rPr>
      <w:color w:val="0000FF"/>
      <w:u w:val="single"/>
    </w:rPr>
  </w:style>
  <w:style w:type="paragraph" w:customStyle="1" w:styleId="Default">
    <w:name w:val="Default"/>
    <w:rsid w:val="008B5F31"/>
    <w:pPr>
      <w:autoSpaceDE w:val="0"/>
      <w:autoSpaceDN w:val="0"/>
      <w:adjustRightInd w:val="0"/>
      <w:spacing w:after="0" w:line="240" w:lineRule="auto"/>
    </w:pPr>
    <w:rPr>
      <w:rFonts w:ascii="Arial" w:eastAsia="Calibri" w:hAnsi="Arial" w:cs="Arial"/>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7B"/>
    <w:pPr>
      <w:spacing w:after="0" w:line="240" w:lineRule="auto"/>
    </w:pPr>
    <w:rPr>
      <w:rFonts w:ascii="Times New Roman" w:eastAsia="Calibri"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styleId="Recuodecorpodetexto">
    <w:name w:val="Body Text Indent"/>
    <w:basedOn w:val="Normal"/>
    <w:link w:val="RecuodecorpodetextoChar"/>
    <w:semiHidden/>
    <w:rsid w:val="00AC7B7B"/>
    <w:pPr>
      <w:ind w:left="709"/>
      <w:jc w:val="both"/>
    </w:pPr>
    <w:rPr>
      <w:rFonts w:ascii="Arial" w:hAnsi="Arial"/>
      <w:szCs w:val="20"/>
    </w:rPr>
  </w:style>
  <w:style w:type="character" w:customStyle="1" w:styleId="RecuodecorpodetextoChar">
    <w:name w:val="Recuo de corpo de texto Char"/>
    <w:basedOn w:val="Fontepargpadro"/>
    <w:link w:val="Recuodecorpodetexto"/>
    <w:semiHidden/>
    <w:rsid w:val="00AC7B7B"/>
    <w:rPr>
      <w:rFonts w:ascii="Arial" w:eastAsia="Calibri" w:hAnsi="Arial" w:cs="Times New Roman"/>
      <w:sz w:val="24"/>
      <w:szCs w:val="20"/>
      <w:lang w:eastAsia="pt-BR"/>
    </w:rPr>
  </w:style>
  <w:style w:type="paragraph" w:customStyle="1" w:styleId="PargrafodaLista1">
    <w:name w:val="Parágrafo da Lista1"/>
    <w:basedOn w:val="Normal"/>
    <w:rsid w:val="00AC7B7B"/>
    <w:pPr>
      <w:ind w:left="720"/>
      <w:contextualSpacing/>
    </w:pPr>
  </w:style>
  <w:style w:type="character" w:customStyle="1" w:styleId="N">
    <w:name w:val="N"/>
    <w:rsid w:val="00AC7B7B"/>
    <w:rPr>
      <w:b/>
    </w:rPr>
  </w:style>
  <w:style w:type="paragraph" w:styleId="Recuodecorpodetexto3">
    <w:name w:val="Body Text Indent 3"/>
    <w:basedOn w:val="Normal"/>
    <w:link w:val="Recuodecorpodetexto3Char"/>
    <w:rsid w:val="00AC7B7B"/>
    <w:pPr>
      <w:spacing w:after="120"/>
      <w:ind w:left="283"/>
    </w:pPr>
    <w:rPr>
      <w:sz w:val="16"/>
      <w:szCs w:val="16"/>
    </w:rPr>
  </w:style>
  <w:style w:type="character" w:customStyle="1" w:styleId="Recuodecorpodetexto3Char">
    <w:name w:val="Recuo de corpo de texto 3 Char"/>
    <w:basedOn w:val="Fontepargpadro"/>
    <w:link w:val="Recuodecorpodetexto3"/>
    <w:rsid w:val="00AC7B7B"/>
    <w:rPr>
      <w:rFonts w:ascii="Times New Roman" w:eastAsia="Calibri" w:hAnsi="Times New Roman" w:cs="Times New Roman"/>
      <w:sz w:val="16"/>
      <w:szCs w:val="16"/>
      <w:lang w:eastAsia="pt-BR"/>
    </w:rPr>
  </w:style>
  <w:style w:type="paragraph" w:customStyle="1" w:styleId="Corpodetexto21">
    <w:name w:val="Corpo de texto 21"/>
    <w:basedOn w:val="Normal"/>
    <w:rsid w:val="00AC7B7B"/>
    <w:pPr>
      <w:widowControl w:val="0"/>
      <w:jc w:val="both"/>
    </w:pPr>
    <w:rPr>
      <w:rFonts w:ascii="Arial" w:hAnsi="Arial"/>
      <w:szCs w:val="20"/>
      <w:u w:val="single"/>
    </w:rPr>
  </w:style>
  <w:style w:type="paragraph" w:styleId="Corpodetexto">
    <w:name w:val="Body Text"/>
    <w:basedOn w:val="Normal"/>
    <w:link w:val="CorpodetextoChar"/>
    <w:semiHidden/>
    <w:rsid w:val="00AC7B7B"/>
    <w:pPr>
      <w:spacing w:after="120"/>
    </w:pPr>
  </w:style>
  <w:style w:type="character" w:customStyle="1" w:styleId="CorpodetextoChar">
    <w:name w:val="Corpo de texto Char"/>
    <w:basedOn w:val="Fontepargpadro"/>
    <w:link w:val="Corpodetexto"/>
    <w:semiHidden/>
    <w:rsid w:val="00AC7B7B"/>
    <w:rPr>
      <w:rFonts w:ascii="Times New Roman" w:eastAsia="Calibri" w:hAnsi="Times New Roman" w:cs="Times New Roman"/>
      <w:sz w:val="24"/>
      <w:szCs w:val="24"/>
      <w:lang w:eastAsia="pt-BR"/>
    </w:rPr>
  </w:style>
  <w:style w:type="paragraph" w:customStyle="1" w:styleId="Recuodecorpodetexto21">
    <w:name w:val="Recuo de corpo de texto 21"/>
    <w:basedOn w:val="Normal"/>
    <w:rsid w:val="00AC7B7B"/>
    <w:pPr>
      <w:widowControl w:val="0"/>
      <w:ind w:left="1701"/>
      <w:jc w:val="both"/>
    </w:pPr>
    <w:rPr>
      <w:rFonts w:ascii="Arial" w:hAnsi="Arial"/>
      <w:szCs w:val="20"/>
    </w:rPr>
  </w:style>
  <w:style w:type="paragraph" w:styleId="PargrafodaLista">
    <w:name w:val="List Paragraph"/>
    <w:basedOn w:val="Normal"/>
    <w:uiPriority w:val="34"/>
    <w:qFormat/>
    <w:rsid w:val="00AC7B7B"/>
    <w:pPr>
      <w:ind w:left="720"/>
      <w:contextualSpacing/>
    </w:pPr>
  </w:style>
  <w:style w:type="paragraph" w:customStyle="1" w:styleId="ecxmsonormal">
    <w:name w:val="ecxmsonormal"/>
    <w:basedOn w:val="Normal"/>
    <w:rsid w:val="00AC7B7B"/>
    <w:pPr>
      <w:spacing w:before="100" w:beforeAutospacing="1" w:after="100" w:afterAutospacing="1"/>
    </w:pPr>
    <w:rPr>
      <w:rFonts w:eastAsia="Times New Roman"/>
    </w:rPr>
  </w:style>
  <w:style w:type="paragraph" w:customStyle="1" w:styleId="Padro">
    <w:name w:val="Padrão"/>
    <w:rsid w:val="00AC7B7B"/>
    <w:pPr>
      <w:suppressAutoHyphens/>
      <w:spacing w:after="0" w:line="100" w:lineRule="atLeast"/>
    </w:pPr>
    <w:rPr>
      <w:rFonts w:ascii="Times New Roman" w:eastAsia="Calibri" w:hAnsi="Times New Roman" w:cs="Times New Roman"/>
      <w:color w:val="00000A"/>
      <w:sz w:val="24"/>
      <w:szCs w:val="24"/>
      <w:lang w:eastAsia="pt-BR"/>
    </w:rPr>
  </w:style>
  <w:style w:type="character" w:customStyle="1" w:styleId="apple-converted-space">
    <w:name w:val="apple-converted-space"/>
    <w:basedOn w:val="Fontepargpadro"/>
    <w:rsid w:val="00AC7B7B"/>
  </w:style>
  <w:style w:type="paragraph" w:styleId="NormalWeb">
    <w:name w:val="Normal (Web)"/>
    <w:basedOn w:val="Normal"/>
    <w:uiPriority w:val="99"/>
    <w:rsid w:val="00AC7B7B"/>
    <w:pPr>
      <w:suppressAutoHyphens/>
      <w:spacing w:before="28" w:after="119" w:line="100" w:lineRule="atLeast"/>
    </w:pPr>
    <w:rPr>
      <w:rFonts w:eastAsia="Times New Roman"/>
      <w:color w:val="000000"/>
    </w:rPr>
  </w:style>
  <w:style w:type="paragraph" w:customStyle="1" w:styleId="western">
    <w:name w:val="western"/>
    <w:basedOn w:val="Normal"/>
    <w:rsid w:val="00AC7B7B"/>
    <w:pPr>
      <w:suppressAutoHyphens/>
      <w:spacing w:before="28" w:after="119" w:line="100" w:lineRule="atLeast"/>
    </w:pPr>
    <w:rPr>
      <w:rFonts w:eastAsia="Times New Roman"/>
      <w:color w:val="000000"/>
    </w:rPr>
  </w:style>
  <w:style w:type="table" w:styleId="Tabelacomgrade">
    <w:name w:val="Table Grid"/>
    <w:basedOn w:val="Tabelanormal"/>
    <w:uiPriority w:val="59"/>
    <w:rsid w:val="00AC7B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21FAA"/>
    <w:rPr>
      <w:color w:val="0000FF"/>
      <w:u w:val="single"/>
    </w:rPr>
  </w:style>
  <w:style w:type="paragraph" w:customStyle="1" w:styleId="Default">
    <w:name w:val="Default"/>
    <w:rsid w:val="008B5F31"/>
    <w:pPr>
      <w:autoSpaceDE w:val="0"/>
      <w:autoSpaceDN w:val="0"/>
      <w:adjustRightInd w:val="0"/>
      <w:spacing w:after="0" w:line="240" w:lineRule="auto"/>
    </w:pPr>
    <w:rPr>
      <w:rFonts w:ascii="Arial" w:eastAsia="Calibri" w:hAnsi="Arial" w:cs="Arial"/>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oter" Target="footer1.xml"/><Relationship Id="rId25" Type="http://schemas.openxmlformats.org/officeDocument/2006/relationships/image" Target="media/image18.jpeg"/><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13.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image" Target="media/image1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4.jpe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BE0D1-173D-40D9-BD07-99F89218F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35</Pages>
  <Words>10451</Words>
  <Characters>56436</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4</cp:revision>
  <cp:lastPrinted>2016-06-15T17:48:00Z</cp:lastPrinted>
  <dcterms:created xsi:type="dcterms:W3CDTF">2018-07-31T19:48:00Z</dcterms:created>
  <dcterms:modified xsi:type="dcterms:W3CDTF">2018-08-01T17:36:00Z</dcterms:modified>
</cp:coreProperties>
</file>